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1CB48" w14:textId="45756A01" w:rsidR="000066B2" w:rsidRPr="008B0AC9" w:rsidRDefault="001A4049" w:rsidP="000066B2">
      <w:pPr>
        <w:pStyle w:val="BodyText2"/>
        <w:rPr>
          <w:rFonts w:ascii="Times New Roman" w:hAnsi="Times New Roman" w:cs="Times New Roman"/>
          <w:noProof/>
        </w:rPr>
      </w:pPr>
      <w:r w:rsidRPr="008B0AC9">
        <w:rPr>
          <w:noProof/>
        </w:rPr>
        <mc:AlternateContent>
          <mc:Choice Requires="wps">
            <w:drawing>
              <wp:anchor distT="0" distB="0" distL="89535" distR="89535" simplePos="0" relativeHeight="251658240" behindDoc="0" locked="0" layoutInCell="1" allowOverlap="1" wp14:anchorId="2B0F067D" wp14:editId="6181A3CA">
                <wp:simplePos x="0" y="0"/>
                <wp:positionH relativeFrom="page">
                  <wp:posOffset>4211320</wp:posOffset>
                </wp:positionH>
                <wp:positionV relativeFrom="paragraph">
                  <wp:posOffset>635</wp:posOffset>
                </wp:positionV>
                <wp:extent cx="2754630" cy="522605"/>
                <wp:effectExtent l="1270" t="635" r="6350" b="635"/>
                <wp:wrapSquare wrapText="largest"/>
                <wp:docPr id="13213290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4630" cy="5226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0104B9" w14:textId="5AD0C71C" w:rsidR="00DB5B7A" w:rsidRDefault="001A4049" w:rsidP="000066B2">
                            <w:r w:rsidRPr="000066B2">
                              <w:rPr>
                                <w:rFonts w:cs="Arial"/>
                                <w:noProof/>
                                <w:lang w:eastAsia="sl-SI"/>
                              </w:rPr>
                              <w:drawing>
                                <wp:inline distT="0" distB="0" distL="0" distR="0" wp14:anchorId="27F36A4D" wp14:editId="62E3DE37">
                                  <wp:extent cx="2762250" cy="533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0F067D" id="_x0000_t202" coordsize="21600,21600" o:spt="202" path="m,l,21600r21600,l21600,xe">
                <v:stroke joinstyle="miter"/>
                <v:path gradientshapeok="t" o:connecttype="rect"/>
              </v:shapetype>
              <v:shape id="Text Box 2" o:spid="_x0000_s1026" type="#_x0000_t202" style="position:absolute;margin-left:331.6pt;margin-top:.05pt;width:216.9pt;height:41.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" stroked="f">
                <v:fill opacity="0"/>
                <v:textbox inset="0,0,0,0">
                  <w:txbxContent>
                    <w:p w14:paraId="300104B9" w14:textId="5AD0C71C" w:rsidR="00DB5B7A" w:rsidRDefault="001A4049" w:rsidP="000066B2">
                      <w:r w:rsidRPr="000066B2">
                        <w:rPr>
                          <w:rFonts w:cs="Arial"/>
                          <w:noProof/>
                          <w:lang w:eastAsia="sl-SI"/>
                        </w:rPr>
                        <w:drawing>
                          <wp:inline distT="0" distB="0" distL="0" distR="0" wp14:anchorId="27F36A4D" wp14:editId="62E3DE37">
                            <wp:extent cx="2762250" cy="533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p>
    <w:p w14:paraId="6ED074C0" w14:textId="77777777" w:rsidR="000066B2" w:rsidRPr="008B0AC9" w:rsidRDefault="000066B2" w:rsidP="000066B2">
      <w:pPr>
        <w:pStyle w:val="BodyText2"/>
        <w:rPr>
          <w:rFonts w:ascii="Times New Roman" w:hAnsi="Times New Roman" w:cs="Times New Roman"/>
          <w:noProof/>
        </w:rPr>
      </w:pPr>
    </w:p>
    <w:p w14:paraId="4E1BE3A8" w14:textId="77777777" w:rsidR="000066B2" w:rsidRPr="008B0AC9" w:rsidRDefault="000066B2" w:rsidP="000066B2">
      <w:pPr>
        <w:pStyle w:val="BodyText2"/>
        <w:rPr>
          <w:rFonts w:ascii="Times New Roman" w:hAnsi="Times New Roman" w:cs="Times New Roman"/>
          <w:noProof/>
        </w:rPr>
      </w:pPr>
    </w:p>
    <w:p w14:paraId="1EF99241" w14:textId="77777777" w:rsidR="000066B2" w:rsidRPr="008B0AC9" w:rsidRDefault="000066B2" w:rsidP="000066B2">
      <w:pPr>
        <w:pStyle w:val="BodyText2"/>
        <w:rPr>
          <w:rFonts w:ascii="Times New Roman" w:hAnsi="Times New Roman" w:cs="Times New Roman"/>
          <w:noProof/>
        </w:rPr>
      </w:pPr>
    </w:p>
    <w:p w14:paraId="676C8281" w14:textId="77777777" w:rsidR="000066B2" w:rsidRPr="008B0AC9" w:rsidRDefault="000066B2" w:rsidP="000066B2">
      <w:pPr>
        <w:pStyle w:val="BodyText2"/>
        <w:rPr>
          <w:rFonts w:ascii="Times New Roman" w:hAnsi="Times New Roman" w:cs="Times New Roman"/>
          <w:noProof/>
        </w:rPr>
      </w:pPr>
    </w:p>
    <w:p w14:paraId="48D78639" w14:textId="77777777" w:rsidR="000066B2" w:rsidRPr="008B0AC9" w:rsidRDefault="000066B2" w:rsidP="000066B2">
      <w:pPr>
        <w:pStyle w:val="BodyText2"/>
        <w:rPr>
          <w:rFonts w:ascii="Times New Roman" w:hAnsi="Times New Roman" w:cs="Times New Roman"/>
          <w:noProof/>
        </w:rPr>
      </w:pPr>
    </w:p>
    <w:p w14:paraId="0F45201D" w14:textId="77777777" w:rsidR="000066B2" w:rsidRPr="008B0AC9" w:rsidRDefault="000066B2" w:rsidP="000066B2">
      <w:pPr>
        <w:pStyle w:val="BodyText2"/>
        <w:rPr>
          <w:rFonts w:ascii="Times New Roman" w:hAnsi="Times New Roman" w:cs="Times New Roman"/>
          <w:noProof/>
        </w:rPr>
      </w:pPr>
    </w:p>
    <w:p w14:paraId="69ED9F1F" w14:textId="77777777" w:rsidR="000066B2" w:rsidRPr="008B0AC9" w:rsidRDefault="000066B2" w:rsidP="000066B2">
      <w:pPr>
        <w:pStyle w:val="BodyText2"/>
        <w:rPr>
          <w:rFonts w:ascii="Times New Roman" w:hAnsi="Times New Roman" w:cs="Times New Roman"/>
          <w:noProof/>
        </w:rPr>
      </w:pPr>
    </w:p>
    <w:p w14:paraId="5BFE5701" w14:textId="77777777" w:rsidR="000066B2" w:rsidRPr="008B0AC9" w:rsidRDefault="000066B2" w:rsidP="000066B2">
      <w:pPr>
        <w:pStyle w:val="BodyText2"/>
        <w:rPr>
          <w:rFonts w:ascii="Times New Roman" w:hAnsi="Times New Roman" w:cs="Times New Roman"/>
          <w:noProof/>
        </w:rPr>
      </w:pPr>
    </w:p>
    <w:p w14:paraId="475CAD09" w14:textId="77777777" w:rsidR="000066B2" w:rsidRPr="008B0AC9" w:rsidRDefault="000066B2" w:rsidP="000066B2">
      <w:pPr>
        <w:pStyle w:val="BodyText2"/>
        <w:rPr>
          <w:rFonts w:ascii="Times New Roman" w:hAnsi="Times New Roman" w:cs="Times New Roman"/>
          <w:noProof/>
        </w:rPr>
      </w:pPr>
    </w:p>
    <w:p w14:paraId="49670CC8" w14:textId="77777777" w:rsidR="000066B2" w:rsidRPr="008B0AC9" w:rsidRDefault="000066B2" w:rsidP="000066B2">
      <w:pPr>
        <w:pStyle w:val="BodyText2"/>
        <w:jc w:val="center"/>
        <w:rPr>
          <w:b w:val="0"/>
          <w:noProof/>
          <w:sz w:val="40"/>
        </w:rPr>
      </w:pPr>
    </w:p>
    <w:p w14:paraId="11623EAF" w14:textId="77777777" w:rsidR="000066B2" w:rsidRPr="008B0AC9" w:rsidRDefault="000066B2" w:rsidP="000066B2">
      <w:pPr>
        <w:pStyle w:val="BodyText2"/>
        <w:jc w:val="center"/>
        <w:rPr>
          <w:b w:val="0"/>
          <w:noProof/>
          <w:sz w:val="40"/>
        </w:rPr>
      </w:pPr>
    </w:p>
    <w:p w14:paraId="010B73E1" w14:textId="77777777" w:rsidR="000066B2" w:rsidRDefault="003D5D83" w:rsidP="000066B2">
      <w:pPr>
        <w:pStyle w:val="BodyText2"/>
        <w:jc w:val="center"/>
        <w:rPr>
          <w:b w:val="0"/>
          <w:noProof/>
          <w:sz w:val="36"/>
          <w:szCs w:val="36"/>
        </w:rPr>
      </w:pPr>
      <w:r w:rsidRPr="003D5D83">
        <w:rPr>
          <w:b w:val="0"/>
          <w:noProof/>
          <w:sz w:val="36"/>
          <w:szCs w:val="36"/>
        </w:rPr>
        <w:t>DOKUMENTACIJA V ZVEZI Z ODDAJO JAVNEGA NAROČILA</w:t>
      </w:r>
    </w:p>
    <w:p w14:paraId="2F6929F9" w14:textId="77777777" w:rsidR="003D5D83" w:rsidRPr="008B0AC9" w:rsidRDefault="003D5D83" w:rsidP="000066B2">
      <w:pPr>
        <w:pStyle w:val="BodyText2"/>
        <w:jc w:val="center"/>
        <w:rPr>
          <w:b w:val="0"/>
          <w:noProof/>
          <w:sz w:val="40"/>
        </w:rPr>
      </w:pPr>
    </w:p>
    <w:p w14:paraId="707C07E0" w14:textId="77777777" w:rsidR="000066B2" w:rsidRPr="008B0AC9" w:rsidRDefault="000066B2" w:rsidP="000066B2">
      <w:pPr>
        <w:pStyle w:val="BodyText2"/>
        <w:jc w:val="center"/>
        <w:rPr>
          <w:b w:val="0"/>
          <w:noProof/>
          <w:sz w:val="36"/>
          <w:szCs w:val="36"/>
        </w:rPr>
      </w:pPr>
      <w:r w:rsidRPr="008B0AC9">
        <w:rPr>
          <w:b w:val="0"/>
          <w:noProof/>
          <w:sz w:val="36"/>
          <w:szCs w:val="36"/>
        </w:rPr>
        <w:t>ODPRT</w:t>
      </w:r>
      <w:r w:rsidR="002F2841">
        <w:rPr>
          <w:b w:val="0"/>
          <w:noProof/>
          <w:sz w:val="36"/>
          <w:szCs w:val="36"/>
        </w:rPr>
        <w:t>I</w:t>
      </w:r>
      <w:r w:rsidRPr="008B0AC9">
        <w:rPr>
          <w:b w:val="0"/>
          <w:noProof/>
          <w:sz w:val="36"/>
          <w:szCs w:val="36"/>
        </w:rPr>
        <w:t xml:space="preserve"> POSTOP</w:t>
      </w:r>
      <w:r w:rsidR="002F2841">
        <w:rPr>
          <w:b w:val="0"/>
          <w:noProof/>
          <w:sz w:val="36"/>
          <w:szCs w:val="36"/>
        </w:rPr>
        <w:t>E</w:t>
      </w:r>
      <w:r w:rsidRPr="008B0AC9">
        <w:rPr>
          <w:b w:val="0"/>
          <w:noProof/>
          <w:sz w:val="36"/>
          <w:szCs w:val="36"/>
        </w:rPr>
        <w:t xml:space="preserve">K </w:t>
      </w:r>
    </w:p>
    <w:p w14:paraId="61472096" w14:textId="77777777" w:rsidR="000066B2" w:rsidRPr="008B0AC9" w:rsidRDefault="000066B2" w:rsidP="000066B2">
      <w:pPr>
        <w:pStyle w:val="BodyText2"/>
        <w:jc w:val="center"/>
        <w:rPr>
          <w:b w:val="0"/>
          <w:noProof/>
          <w:sz w:val="36"/>
          <w:szCs w:val="36"/>
        </w:rPr>
      </w:pPr>
    </w:p>
    <w:p w14:paraId="00B9F4A3" w14:textId="77777777" w:rsidR="000066B2" w:rsidRPr="008B0AC9" w:rsidRDefault="000066B2" w:rsidP="000066B2">
      <w:pPr>
        <w:pStyle w:val="BodyText2"/>
        <w:jc w:val="center"/>
        <w:rPr>
          <w:b w:val="0"/>
          <w:noProof/>
          <w:sz w:val="36"/>
          <w:szCs w:val="36"/>
        </w:rPr>
      </w:pPr>
      <w:r w:rsidRPr="008B0AC9">
        <w:rPr>
          <w:b w:val="0"/>
          <w:noProof/>
          <w:sz w:val="36"/>
          <w:szCs w:val="36"/>
        </w:rPr>
        <w:t>Z OZNAKO</w:t>
      </w:r>
    </w:p>
    <w:p w14:paraId="78EAB208" w14:textId="77777777" w:rsidR="000066B2" w:rsidRPr="008B0AC9" w:rsidRDefault="000066B2" w:rsidP="000066B2">
      <w:pPr>
        <w:pStyle w:val="BodyText2"/>
        <w:jc w:val="center"/>
        <w:rPr>
          <w:b w:val="0"/>
          <w:noProof/>
          <w:sz w:val="36"/>
          <w:szCs w:val="36"/>
        </w:rPr>
      </w:pPr>
      <w:r w:rsidRPr="008B0AC9">
        <w:rPr>
          <w:b w:val="0"/>
          <w:noProof/>
          <w:sz w:val="36"/>
          <w:szCs w:val="36"/>
        </w:rPr>
        <w:t>JN-</w:t>
      </w:r>
      <w:r w:rsidR="00952747">
        <w:rPr>
          <w:b w:val="0"/>
          <w:noProof/>
          <w:sz w:val="36"/>
          <w:szCs w:val="36"/>
        </w:rPr>
        <w:t>B1059</w:t>
      </w:r>
    </w:p>
    <w:p w14:paraId="5EBCCC2D" w14:textId="77777777" w:rsidR="000066B2" w:rsidRPr="008B0AC9" w:rsidRDefault="000066B2" w:rsidP="000066B2">
      <w:pPr>
        <w:pStyle w:val="BodyText2"/>
        <w:rPr>
          <w:b w:val="0"/>
          <w:noProof/>
          <w:sz w:val="36"/>
          <w:szCs w:val="36"/>
        </w:rPr>
      </w:pPr>
    </w:p>
    <w:p w14:paraId="0BF1B5B0" w14:textId="77777777" w:rsidR="000066B2" w:rsidRPr="008B0AC9" w:rsidRDefault="000066B2" w:rsidP="000066B2">
      <w:pPr>
        <w:pStyle w:val="BodyText2"/>
        <w:rPr>
          <w:rFonts w:ascii="Times New Roman" w:hAnsi="Times New Roman" w:cs="Times New Roman"/>
          <w:noProof/>
        </w:rPr>
      </w:pPr>
    </w:p>
    <w:p w14:paraId="52D3E486" w14:textId="77777777" w:rsidR="000066B2" w:rsidRPr="008B0AC9" w:rsidRDefault="000066B2" w:rsidP="000066B2">
      <w:pPr>
        <w:pStyle w:val="BodyText2"/>
        <w:rPr>
          <w:rFonts w:ascii="Times New Roman" w:hAnsi="Times New Roman" w:cs="Times New Roman"/>
          <w:noProof/>
        </w:rPr>
      </w:pPr>
    </w:p>
    <w:p w14:paraId="25F2BC60" w14:textId="77777777" w:rsidR="000066B2" w:rsidRPr="008B0AC9" w:rsidRDefault="000066B2" w:rsidP="000066B2">
      <w:pPr>
        <w:pStyle w:val="BodyText"/>
        <w:rPr>
          <w:noProof/>
          <w:sz w:val="20"/>
        </w:rPr>
      </w:pPr>
    </w:p>
    <w:p w14:paraId="6C318497" w14:textId="77777777" w:rsidR="00C37F0A" w:rsidRDefault="008F76F1" w:rsidP="00C37F0A">
      <w:pPr>
        <w:pStyle w:val="BodyText"/>
        <w:jc w:val="center"/>
        <w:rPr>
          <w:rFonts w:ascii="Arial" w:hAnsi="Arial" w:cs="Arial"/>
          <w:b w:val="0"/>
          <w:caps/>
          <w:noProof/>
          <w:sz w:val="36"/>
          <w:szCs w:val="18"/>
        </w:rPr>
      </w:pPr>
      <w:r w:rsidRPr="008F76F1">
        <w:rPr>
          <w:rFonts w:ascii="Arial" w:hAnsi="Arial" w:cs="Arial"/>
          <w:b w:val="0"/>
          <w:caps/>
          <w:noProof/>
          <w:sz w:val="36"/>
          <w:szCs w:val="18"/>
        </w:rPr>
        <w:t>nakup kanalnih združevalnikov za digitalni radijski omrežji R4 in R5</w:t>
      </w:r>
    </w:p>
    <w:p w14:paraId="42B88D44" w14:textId="77777777" w:rsidR="00C37F0A" w:rsidRPr="00C37F0A" w:rsidRDefault="00C37F0A" w:rsidP="00C37F0A">
      <w:pPr>
        <w:pStyle w:val="BodyText"/>
        <w:jc w:val="center"/>
        <w:rPr>
          <w:rFonts w:ascii="Arial" w:hAnsi="Arial" w:cs="Arial"/>
          <w:b w:val="0"/>
          <w:caps/>
          <w:noProof/>
          <w:sz w:val="36"/>
          <w:szCs w:val="18"/>
        </w:rPr>
      </w:pPr>
    </w:p>
    <w:p w14:paraId="3D103FA5" w14:textId="77777777" w:rsidR="000066B2" w:rsidRPr="008B0AC9" w:rsidRDefault="000066B2" w:rsidP="000066B2">
      <w:pPr>
        <w:pStyle w:val="BodyText"/>
        <w:rPr>
          <w:b w:val="0"/>
          <w:noProof/>
        </w:rPr>
      </w:pPr>
    </w:p>
    <w:p w14:paraId="336683E5" w14:textId="77777777" w:rsidR="000066B2" w:rsidRPr="008B0AC9" w:rsidRDefault="000066B2" w:rsidP="000066B2">
      <w:pPr>
        <w:rPr>
          <w:noProof/>
        </w:rPr>
        <w:sectPr w:rsidR="000066B2" w:rsidRPr="008B0AC9">
          <w:pgSz w:w="11906" w:h="16838"/>
          <w:pgMar w:top="1410" w:right="1418" w:bottom="1365" w:left="1418" w:header="708" w:footer="708" w:gutter="0"/>
          <w:cols w:space="708"/>
          <w:docGrid w:linePitch="360"/>
        </w:sectPr>
      </w:pPr>
    </w:p>
    <w:p w14:paraId="7EDEB1B1" w14:textId="77777777" w:rsidR="000066B2" w:rsidRPr="008B0AC9" w:rsidRDefault="000066B2" w:rsidP="000066B2">
      <w:pPr>
        <w:pageBreakBefore/>
        <w:rPr>
          <w:b/>
          <w:noProof/>
        </w:rPr>
      </w:pPr>
    </w:p>
    <w:p w14:paraId="4053DAC5" w14:textId="77777777" w:rsidR="000066B2" w:rsidRPr="008B0AC9" w:rsidRDefault="000066B2" w:rsidP="000066B2">
      <w:pPr>
        <w:jc w:val="center"/>
        <w:rPr>
          <w:noProof/>
        </w:rPr>
      </w:pPr>
      <w:r w:rsidRPr="008B0AC9">
        <w:rPr>
          <w:b/>
          <w:noProof/>
        </w:rPr>
        <w:t xml:space="preserve">VSEBINA </w:t>
      </w:r>
      <w:r w:rsidR="00957CA1" w:rsidRPr="00957CA1">
        <w:rPr>
          <w:b/>
          <w:noProof/>
        </w:rPr>
        <w:t>DOKUMENTACIJ</w:t>
      </w:r>
      <w:r w:rsidR="00957CA1">
        <w:rPr>
          <w:b/>
          <w:noProof/>
        </w:rPr>
        <w:t>E</w:t>
      </w:r>
      <w:r w:rsidR="00957CA1" w:rsidRPr="00957CA1">
        <w:rPr>
          <w:b/>
          <w:noProof/>
        </w:rPr>
        <w:t xml:space="preserve"> V ZVEZI Z ODDAJO JAVNEGA NAROČILA</w:t>
      </w:r>
    </w:p>
    <w:p w14:paraId="6BFCA0FD" w14:textId="77777777" w:rsidR="000066B2" w:rsidRPr="008B0AC9" w:rsidRDefault="000066B2" w:rsidP="000066B2">
      <w:pPr>
        <w:pStyle w:val="TOC2"/>
        <w:rPr>
          <w:noProof/>
        </w:rPr>
      </w:pPr>
    </w:p>
    <w:p w14:paraId="55B8F98D" w14:textId="77777777" w:rsidR="000066B2" w:rsidRPr="008B0AC9" w:rsidRDefault="000066B2" w:rsidP="000066B2">
      <w:pPr>
        <w:rPr>
          <w:noProof/>
        </w:rPr>
        <w:sectPr w:rsidR="000066B2" w:rsidRPr="008B0AC9">
          <w:headerReference w:type="default" r:id="rId13"/>
          <w:footerReference w:type="even" r:id="rId14"/>
          <w:footerReference w:type="default" r:id="rId15"/>
          <w:headerReference w:type="first" r:id="rId16"/>
          <w:footerReference w:type="first" r:id="rId17"/>
          <w:pgSz w:w="11906" w:h="16838"/>
          <w:pgMar w:top="764" w:right="1134" w:bottom="907" w:left="1418" w:header="708" w:footer="680" w:gutter="0"/>
          <w:cols w:space="708"/>
          <w:docGrid w:linePitch="360"/>
        </w:sectPr>
      </w:pPr>
    </w:p>
    <w:p w14:paraId="08C47DA8" w14:textId="74772F76" w:rsidR="00DA34C2" w:rsidRDefault="000066B2">
      <w:pPr>
        <w:pStyle w:val="TOC1"/>
        <w:rPr>
          <w:rFonts w:asciiTheme="minorHAnsi" w:eastAsiaTheme="minorEastAsia" w:hAnsiTheme="minorHAnsi" w:cstheme="minorBidi"/>
          <w:b w:val="0"/>
          <w:noProof/>
          <w:kern w:val="2"/>
          <w:sz w:val="24"/>
          <w:lang w:eastAsia="sl-SI"/>
          <w14:ligatures w14:val="standardContextual"/>
        </w:rPr>
      </w:pPr>
      <w:r w:rsidRPr="008B0AC9">
        <w:rPr>
          <w:noProof/>
        </w:rPr>
        <w:fldChar w:fldCharType="begin"/>
      </w:r>
      <w:r w:rsidRPr="008B0AC9">
        <w:rPr>
          <w:noProof/>
        </w:rPr>
        <w:instrText xml:space="preserve"> TOC </w:instrText>
      </w:r>
      <w:r w:rsidRPr="008B0AC9">
        <w:rPr>
          <w:noProof/>
        </w:rPr>
        <w:fldChar w:fldCharType="separate"/>
      </w:r>
      <w:r w:rsidR="00DA34C2" w:rsidRPr="008F7299">
        <w:rPr>
          <w:bCs/>
          <w:noProof/>
        </w:rPr>
        <w:t>1</w:t>
      </w:r>
      <w:r w:rsidR="00DA34C2">
        <w:rPr>
          <w:rFonts w:asciiTheme="minorHAnsi" w:eastAsiaTheme="minorEastAsia" w:hAnsiTheme="minorHAnsi" w:cstheme="minorBidi"/>
          <w:b w:val="0"/>
          <w:noProof/>
          <w:kern w:val="2"/>
          <w:sz w:val="24"/>
          <w:lang w:eastAsia="sl-SI"/>
          <w14:ligatures w14:val="standardContextual"/>
        </w:rPr>
        <w:tab/>
      </w:r>
      <w:r w:rsidR="00DA34C2" w:rsidRPr="008F7299">
        <w:rPr>
          <w:noProof/>
        </w:rPr>
        <w:t>POVABILO K ODDAJI PONUDBE</w:t>
      </w:r>
      <w:r w:rsidR="00DA34C2">
        <w:rPr>
          <w:noProof/>
        </w:rPr>
        <w:tab/>
      </w:r>
      <w:r w:rsidR="00DA34C2">
        <w:rPr>
          <w:noProof/>
        </w:rPr>
        <w:fldChar w:fldCharType="begin"/>
      </w:r>
      <w:r w:rsidR="00DA34C2">
        <w:rPr>
          <w:noProof/>
        </w:rPr>
        <w:instrText xml:space="preserve"> PAGEREF _Toc171058800 \h </w:instrText>
      </w:r>
      <w:r w:rsidR="00DA34C2">
        <w:rPr>
          <w:noProof/>
        </w:rPr>
      </w:r>
      <w:r w:rsidR="00DA34C2">
        <w:rPr>
          <w:noProof/>
        </w:rPr>
        <w:fldChar w:fldCharType="separate"/>
      </w:r>
      <w:r w:rsidR="00DA34C2">
        <w:rPr>
          <w:noProof/>
        </w:rPr>
        <w:t>4</w:t>
      </w:r>
      <w:r w:rsidR="00DA34C2">
        <w:rPr>
          <w:noProof/>
        </w:rPr>
        <w:fldChar w:fldCharType="end"/>
      </w:r>
    </w:p>
    <w:p w14:paraId="75155185" w14:textId="4DA42E3D" w:rsidR="00DA34C2" w:rsidRDefault="00DA34C2">
      <w:pPr>
        <w:pStyle w:val="TOC1"/>
        <w:rPr>
          <w:rFonts w:asciiTheme="minorHAnsi" w:eastAsiaTheme="minorEastAsia" w:hAnsiTheme="minorHAnsi" w:cstheme="minorBidi"/>
          <w:b w:val="0"/>
          <w:noProof/>
          <w:kern w:val="2"/>
          <w:sz w:val="24"/>
          <w:lang w:eastAsia="sl-SI"/>
          <w14:ligatures w14:val="standardContextual"/>
        </w:rPr>
      </w:pPr>
      <w:r w:rsidRPr="008F7299">
        <w:rPr>
          <w:bCs/>
          <w:noProof/>
        </w:rPr>
        <w:t>2</w:t>
      </w:r>
      <w:r>
        <w:rPr>
          <w:rFonts w:asciiTheme="minorHAnsi" w:eastAsiaTheme="minorEastAsia" w:hAnsiTheme="minorHAnsi" w:cstheme="minorBidi"/>
          <w:b w:val="0"/>
          <w:noProof/>
          <w:kern w:val="2"/>
          <w:sz w:val="24"/>
          <w:lang w:eastAsia="sl-SI"/>
          <w14:ligatures w14:val="standardContextual"/>
        </w:rPr>
        <w:tab/>
      </w:r>
      <w:r w:rsidRPr="008F7299">
        <w:rPr>
          <w:noProof/>
        </w:rPr>
        <w:t>NAVODILO PONUDNIKOM ZA IZDELAVO PONUDBE</w:t>
      </w:r>
      <w:r>
        <w:rPr>
          <w:noProof/>
        </w:rPr>
        <w:tab/>
      </w:r>
      <w:r>
        <w:rPr>
          <w:noProof/>
        </w:rPr>
        <w:fldChar w:fldCharType="begin"/>
      </w:r>
      <w:r>
        <w:rPr>
          <w:noProof/>
        </w:rPr>
        <w:instrText xml:space="preserve"> PAGEREF _Toc171058801 \h </w:instrText>
      </w:r>
      <w:r>
        <w:rPr>
          <w:noProof/>
        </w:rPr>
      </w:r>
      <w:r>
        <w:rPr>
          <w:noProof/>
        </w:rPr>
        <w:fldChar w:fldCharType="separate"/>
      </w:r>
      <w:r>
        <w:rPr>
          <w:noProof/>
        </w:rPr>
        <w:t>5</w:t>
      </w:r>
      <w:r>
        <w:rPr>
          <w:noProof/>
        </w:rPr>
        <w:fldChar w:fldCharType="end"/>
      </w:r>
    </w:p>
    <w:p w14:paraId="4DE5640F" w14:textId="45C46C80"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2.1</w:t>
      </w:r>
      <w:r>
        <w:rPr>
          <w:rFonts w:asciiTheme="minorHAnsi" w:eastAsiaTheme="minorEastAsia" w:hAnsiTheme="minorHAnsi" w:cstheme="minorBidi"/>
          <w:caps w:val="0"/>
          <w:noProof/>
          <w:kern w:val="2"/>
          <w:sz w:val="24"/>
          <w:lang w:eastAsia="sl-SI"/>
          <w14:ligatures w14:val="standardContextual"/>
        </w:rPr>
        <w:tab/>
      </w:r>
      <w:r w:rsidRPr="008F7299">
        <w:rPr>
          <w:b/>
          <w:noProof/>
        </w:rPr>
        <w:t>Naročnik javnega naročila</w:t>
      </w:r>
      <w:r>
        <w:rPr>
          <w:noProof/>
        </w:rPr>
        <w:tab/>
      </w:r>
      <w:r>
        <w:rPr>
          <w:noProof/>
        </w:rPr>
        <w:fldChar w:fldCharType="begin"/>
      </w:r>
      <w:r>
        <w:rPr>
          <w:noProof/>
        </w:rPr>
        <w:instrText xml:space="preserve"> PAGEREF _Toc171058802 \h </w:instrText>
      </w:r>
      <w:r>
        <w:rPr>
          <w:noProof/>
        </w:rPr>
      </w:r>
      <w:r>
        <w:rPr>
          <w:noProof/>
        </w:rPr>
        <w:fldChar w:fldCharType="separate"/>
      </w:r>
      <w:r>
        <w:rPr>
          <w:noProof/>
        </w:rPr>
        <w:t>5</w:t>
      </w:r>
      <w:r>
        <w:rPr>
          <w:noProof/>
        </w:rPr>
        <w:fldChar w:fldCharType="end"/>
      </w:r>
    </w:p>
    <w:p w14:paraId="743C8051" w14:textId="6BA30D43"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2.2</w:t>
      </w:r>
      <w:r>
        <w:rPr>
          <w:rFonts w:asciiTheme="minorHAnsi" w:eastAsiaTheme="minorEastAsia" w:hAnsiTheme="minorHAnsi" w:cstheme="minorBidi"/>
          <w:caps w:val="0"/>
          <w:noProof/>
          <w:kern w:val="2"/>
          <w:sz w:val="24"/>
          <w:lang w:eastAsia="sl-SI"/>
          <w14:ligatures w14:val="standardContextual"/>
        </w:rPr>
        <w:tab/>
      </w:r>
      <w:r w:rsidRPr="008F7299">
        <w:rPr>
          <w:b/>
          <w:noProof/>
        </w:rPr>
        <w:t>Pravna podlaga</w:t>
      </w:r>
      <w:r>
        <w:rPr>
          <w:noProof/>
        </w:rPr>
        <w:tab/>
      </w:r>
      <w:r>
        <w:rPr>
          <w:noProof/>
        </w:rPr>
        <w:fldChar w:fldCharType="begin"/>
      </w:r>
      <w:r>
        <w:rPr>
          <w:noProof/>
        </w:rPr>
        <w:instrText xml:space="preserve"> PAGEREF _Toc171058803 \h </w:instrText>
      </w:r>
      <w:r>
        <w:rPr>
          <w:noProof/>
        </w:rPr>
      </w:r>
      <w:r>
        <w:rPr>
          <w:noProof/>
        </w:rPr>
        <w:fldChar w:fldCharType="separate"/>
      </w:r>
      <w:r>
        <w:rPr>
          <w:noProof/>
        </w:rPr>
        <w:t>5</w:t>
      </w:r>
      <w:r>
        <w:rPr>
          <w:noProof/>
        </w:rPr>
        <w:fldChar w:fldCharType="end"/>
      </w:r>
    </w:p>
    <w:p w14:paraId="5013A0B5" w14:textId="0030C036"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2.3</w:t>
      </w:r>
      <w:r>
        <w:rPr>
          <w:rFonts w:asciiTheme="minorHAnsi" w:eastAsiaTheme="minorEastAsia" w:hAnsiTheme="minorHAnsi" w:cstheme="minorBidi"/>
          <w:caps w:val="0"/>
          <w:noProof/>
          <w:kern w:val="2"/>
          <w:sz w:val="24"/>
          <w:lang w:eastAsia="sl-SI"/>
          <w14:ligatures w14:val="standardContextual"/>
        </w:rPr>
        <w:tab/>
      </w:r>
      <w:r w:rsidRPr="008F7299">
        <w:rPr>
          <w:b/>
          <w:noProof/>
        </w:rPr>
        <w:t>Temeljna pravila poslovanja</w:t>
      </w:r>
      <w:r>
        <w:rPr>
          <w:noProof/>
        </w:rPr>
        <w:tab/>
      </w:r>
      <w:r>
        <w:rPr>
          <w:noProof/>
        </w:rPr>
        <w:fldChar w:fldCharType="begin"/>
      </w:r>
      <w:r>
        <w:rPr>
          <w:noProof/>
        </w:rPr>
        <w:instrText xml:space="preserve"> PAGEREF _Toc171058804 \h </w:instrText>
      </w:r>
      <w:r>
        <w:rPr>
          <w:noProof/>
        </w:rPr>
      </w:r>
      <w:r>
        <w:rPr>
          <w:noProof/>
        </w:rPr>
        <w:fldChar w:fldCharType="separate"/>
      </w:r>
      <w:r>
        <w:rPr>
          <w:noProof/>
        </w:rPr>
        <w:t>5</w:t>
      </w:r>
      <w:r>
        <w:rPr>
          <w:noProof/>
        </w:rPr>
        <w:fldChar w:fldCharType="end"/>
      </w:r>
    </w:p>
    <w:p w14:paraId="1C090E35" w14:textId="177671CD" w:rsidR="00DA34C2" w:rsidRDefault="00DA34C2">
      <w:pPr>
        <w:pStyle w:val="TOC1"/>
        <w:rPr>
          <w:rFonts w:asciiTheme="minorHAnsi" w:eastAsiaTheme="minorEastAsia" w:hAnsiTheme="minorHAnsi" w:cstheme="minorBidi"/>
          <w:b w:val="0"/>
          <w:noProof/>
          <w:kern w:val="2"/>
          <w:sz w:val="24"/>
          <w:lang w:eastAsia="sl-SI"/>
          <w14:ligatures w14:val="standardContextual"/>
        </w:rPr>
      </w:pPr>
      <w:r w:rsidRPr="008F7299">
        <w:rPr>
          <w:bCs/>
          <w:noProof/>
        </w:rPr>
        <w:t>3</w:t>
      </w:r>
      <w:r>
        <w:rPr>
          <w:rFonts w:asciiTheme="minorHAnsi" w:eastAsiaTheme="minorEastAsia" w:hAnsiTheme="minorHAnsi" w:cstheme="minorBidi"/>
          <w:b w:val="0"/>
          <w:noProof/>
          <w:kern w:val="2"/>
          <w:sz w:val="24"/>
          <w:lang w:eastAsia="sl-SI"/>
          <w14:ligatures w14:val="standardContextual"/>
        </w:rPr>
        <w:tab/>
      </w:r>
      <w:r w:rsidRPr="008F7299">
        <w:rPr>
          <w:noProof/>
        </w:rPr>
        <w:t>PREDMET JAVNEGA NAROČILA</w:t>
      </w:r>
      <w:r>
        <w:rPr>
          <w:noProof/>
        </w:rPr>
        <w:tab/>
      </w:r>
      <w:r>
        <w:rPr>
          <w:noProof/>
        </w:rPr>
        <w:fldChar w:fldCharType="begin"/>
      </w:r>
      <w:r>
        <w:rPr>
          <w:noProof/>
        </w:rPr>
        <w:instrText xml:space="preserve"> PAGEREF _Toc171058805 \h </w:instrText>
      </w:r>
      <w:r>
        <w:rPr>
          <w:noProof/>
        </w:rPr>
      </w:r>
      <w:r>
        <w:rPr>
          <w:noProof/>
        </w:rPr>
        <w:fldChar w:fldCharType="separate"/>
      </w:r>
      <w:r>
        <w:rPr>
          <w:noProof/>
        </w:rPr>
        <w:t>6</w:t>
      </w:r>
      <w:r>
        <w:rPr>
          <w:noProof/>
        </w:rPr>
        <w:fldChar w:fldCharType="end"/>
      </w:r>
    </w:p>
    <w:p w14:paraId="2272C18D" w14:textId="374381F3"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rPr>
        <w:t>3.1</w:t>
      </w:r>
      <w:r>
        <w:rPr>
          <w:rFonts w:asciiTheme="minorHAnsi" w:eastAsiaTheme="minorEastAsia" w:hAnsiTheme="minorHAnsi" w:cstheme="minorBidi"/>
          <w:caps w:val="0"/>
          <w:noProof/>
          <w:kern w:val="2"/>
          <w:sz w:val="24"/>
          <w:lang w:eastAsia="sl-SI"/>
          <w14:ligatures w14:val="standardContextual"/>
        </w:rPr>
        <w:tab/>
      </w:r>
      <w:r w:rsidRPr="008F7299">
        <w:rPr>
          <w:b/>
          <w:bCs/>
          <w:noProof/>
        </w:rPr>
        <w:t>SPLOŠNI OPIS</w:t>
      </w:r>
      <w:r>
        <w:rPr>
          <w:noProof/>
        </w:rPr>
        <w:tab/>
      </w:r>
      <w:r>
        <w:rPr>
          <w:noProof/>
        </w:rPr>
        <w:fldChar w:fldCharType="begin"/>
      </w:r>
      <w:r>
        <w:rPr>
          <w:noProof/>
        </w:rPr>
        <w:instrText xml:space="preserve"> PAGEREF _Toc171058806 \h </w:instrText>
      </w:r>
      <w:r>
        <w:rPr>
          <w:noProof/>
        </w:rPr>
      </w:r>
      <w:r>
        <w:rPr>
          <w:noProof/>
        </w:rPr>
        <w:fldChar w:fldCharType="separate"/>
      </w:r>
      <w:r>
        <w:rPr>
          <w:noProof/>
        </w:rPr>
        <w:t>6</w:t>
      </w:r>
      <w:r>
        <w:rPr>
          <w:noProof/>
        </w:rPr>
        <w:fldChar w:fldCharType="end"/>
      </w:r>
    </w:p>
    <w:p w14:paraId="2777FDD7" w14:textId="39648AC7"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rPr>
        <w:t>3.2</w:t>
      </w:r>
      <w:r>
        <w:rPr>
          <w:rFonts w:asciiTheme="minorHAnsi" w:eastAsiaTheme="minorEastAsia" w:hAnsiTheme="minorHAnsi" w:cstheme="minorBidi"/>
          <w:caps w:val="0"/>
          <w:noProof/>
          <w:kern w:val="2"/>
          <w:sz w:val="24"/>
          <w:lang w:eastAsia="sl-SI"/>
          <w14:ligatures w14:val="standardContextual"/>
        </w:rPr>
        <w:tab/>
      </w:r>
      <w:r w:rsidRPr="008F7299">
        <w:rPr>
          <w:b/>
          <w:bCs/>
          <w:noProof/>
        </w:rPr>
        <w:t>TEHNIČNE ZAHTEVE IN SPECIFIKACIJE</w:t>
      </w:r>
      <w:r>
        <w:rPr>
          <w:noProof/>
        </w:rPr>
        <w:tab/>
      </w:r>
      <w:r>
        <w:rPr>
          <w:noProof/>
        </w:rPr>
        <w:fldChar w:fldCharType="begin"/>
      </w:r>
      <w:r>
        <w:rPr>
          <w:noProof/>
        </w:rPr>
        <w:instrText xml:space="preserve"> PAGEREF _Toc171058807 \h </w:instrText>
      </w:r>
      <w:r>
        <w:rPr>
          <w:noProof/>
        </w:rPr>
      </w:r>
      <w:r>
        <w:rPr>
          <w:noProof/>
        </w:rPr>
        <w:fldChar w:fldCharType="separate"/>
      </w:r>
      <w:r>
        <w:rPr>
          <w:noProof/>
        </w:rPr>
        <w:t>7</w:t>
      </w:r>
      <w:r>
        <w:rPr>
          <w:noProof/>
        </w:rPr>
        <w:fldChar w:fldCharType="end"/>
      </w:r>
    </w:p>
    <w:p w14:paraId="4151DCC0" w14:textId="23F3EF51"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3.2.1</w:t>
      </w:r>
      <w:r>
        <w:rPr>
          <w:rFonts w:asciiTheme="minorHAnsi" w:eastAsiaTheme="minorEastAsia" w:hAnsiTheme="minorHAnsi" w:cstheme="minorBidi"/>
          <w:noProof/>
          <w:kern w:val="2"/>
          <w:sz w:val="24"/>
          <w:lang w:eastAsia="sl-SI"/>
          <w14:ligatures w14:val="standardContextual"/>
        </w:rPr>
        <w:tab/>
      </w:r>
      <w:r w:rsidRPr="008F7299">
        <w:rPr>
          <w:b/>
          <w:noProof/>
        </w:rPr>
        <w:t>Združevalniki za MUX – R4</w:t>
      </w:r>
      <w:r>
        <w:rPr>
          <w:noProof/>
        </w:rPr>
        <w:tab/>
      </w:r>
      <w:r>
        <w:rPr>
          <w:noProof/>
        </w:rPr>
        <w:fldChar w:fldCharType="begin"/>
      </w:r>
      <w:r>
        <w:rPr>
          <w:noProof/>
        </w:rPr>
        <w:instrText xml:space="preserve"> PAGEREF _Toc171058808 \h </w:instrText>
      </w:r>
      <w:r>
        <w:rPr>
          <w:noProof/>
        </w:rPr>
      </w:r>
      <w:r>
        <w:rPr>
          <w:noProof/>
        </w:rPr>
        <w:fldChar w:fldCharType="separate"/>
      </w:r>
      <w:r>
        <w:rPr>
          <w:noProof/>
        </w:rPr>
        <w:t>8</w:t>
      </w:r>
      <w:r>
        <w:rPr>
          <w:noProof/>
        </w:rPr>
        <w:fldChar w:fldCharType="end"/>
      </w:r>
    </w:p>
    <w:p w14:paraId="7C8E7BB3" w14:textId="3ECE1FF4" w:rsidR="00DA34C2" w:rsidRDefault="00DA34C2">
      <w:pPr>
        <w:pStyle w:val="TOC3"/>
        <w:tabs>
          <w:tab w:val="left" w:pos="880"/>
          <w:tab w:val="right" w:leader="dot" w:pos="9344"/>
        </w:tabs>
        <w:rPr>
          <w:rFonts w:asciiTheme="minorHAnsi" w:eastAsiaTheme="minorEastAsia" w:hAnsiTheme="minorHAnsi" w:cstheme="minorBidi"/>
          <w:noProof/>
          <w:kern w:val="2"/>
          <w:sz w:val="24"/>
          <w:lang w:eastAsia="sl-SI"/>
          <w14:ligatures w14:val="standardContextual"/>
        </w:rPr>
      </w:pPr>
      <w:r w:rsidRPr="008F7299">
        <w:rPr>
          <w:noProof/>
        </w:rPr>
        <w:t>-</w:t>
      </w:r>
      <w:r>
        <w:rPr>
          <w:rFonts w:asciiTheme="minorHAnsi" w:eastAsiaTheme="minorEastAsia" w:hAnsiTheme="minorHAnsi" w:cstheme="minorBidi"/>
          <w:noProof/>
          <w:kern w:val="2"/>
          <w:sz w:val="24"/>
          <w:lang w:eastAsia="sl-SI"/>
          <w14:ligatures w14:val="standardContextual"/>
        </w:rPr>
        <w:tab/>
      </w:r>
      <w:r w:rsidRPr="008F7299">
        <w:rPr>
          <w:b/>
          <w:noProof/>
        </w:rPr>
        <w:t>Lokacije: Krim, Slavnik, Tinjan:</w:t>
      </w:r>
      <w:r>
        <w:rPr>
          <w:noProof/>
        </w:rPr>
        <w:tab/>
      </w:r>
      <w:r>
        <w:rPr>
          <w:noProof/>
        </w:rPr>
        <w:fldChar w:fldCharType="begin"/>
      </w:r>
      <w:r>
        <w:rPr>
          <w:noProof/>
        </w:rPr>
        <w:instrText xml:space="preserve"> PAGEREF _Toc171058809 \h </w:instrText>
      </w:r>
      <w:r>
        <w:rPr>
          <w:noProof/>
        </w:rPr>
      </w:r>
      <w:r>
        <w:rPr>
          <w:noProof/>
        </w:rPr>
        <w:fldChar w:fldCharType="separate"/>
      </w:r>
      <w:r>
        <w:rPr>
          <w:noProof/>
        </w:rPr>
        <w:t>8</w:t>
      </w:r>
      <w:r>
        <w:rPr>
          <w:noProof/>
        </w:rPr>
        <w:fldChar w:fldCharType="end"/>
      </w:r>
    </w:p>
    <w:p w14:paraId="012C8CF3" w14:textId="6CB5D4EB"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3.2.2</w:t>
      </w:r>
      <w:r>
        <w:rPr>
          <w:rFonts w:asciiTheme="minorHAnsi" w:eastAsiaTheme="minorEastAsia" w:hAnsiTheme="minorHAnsi" w:cstheme="minorBidi"/>
          <w:noProof/>
          <w:kern w:val="2"/>
          <w:sz w:val="24"/>
          <w:lang w:eastAsia="sl-SI"/>
          <w14:ligatures w14:val="standardContextual"/>
        </w:rPr>
        <w:tab/>
      </w:r>
      <w:r w:rsidRPr="008F7299">
        <w:rPr>
          <w:b/>
          <w:noProof/>
        </w:rPr>
        <w:t>Združevalniki za MUX – R5</w:t>
      </w:r>
      <w:r>
        <w:rPr>
          <w:noProof/>
        </w:rPr>
        <w:tab/>
      </w:r>
      <w:r>
        <w:rPr>
          <w:noProof/>
        </w:rPr>
        <w:fldChar w:fldCharType="begin"/>
      </w:r>
      <w:r>
        <w:rPr>
          <w:noProof/>
        </w:rPr>
        <w:instrText xml:space="preserve"> PAGEREF _Toc171058810 \h </w:instrText>
      </w:r>
      <w:r>
        <w:rPr>
          <w:noProof/>
        </w:rPr>
      </w:r>
      <w:r>
        <w:rPr>
          <w:noProof/>
        </w:rPr>
        <w:fldChar w:fldCharType="separate"/>
      </w:r>
      <w:r>
        <w:rPr>
          <w:noProof/>
        </w:rPr>
        <w:t>10</w:t>
      </w:r>
      <w:r>
        <w:rPr>
          <w:noProof/>
        </w:rPr>
        <w:fldChar w:fldCharType="end"/>
      </w:r>
    </w:p>
    <w:p w14:paraId="2527F0C3" w14:textId="22AA9057"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rPr>
        <w:t>3.3</w:t>
      </w:r>
      <w:r>
        <w:rPr>
          <w:rFonts w:asciiTheme="minorHAnsi" w:eastAsiaTheme="minorEastAsia" w:hAnsiTheme="minorHAnsi" w:cstheme="minorBidi"/>
          <w:caps w:val="0"/>
          <w:noProof/>
          <w:kern w:val="2"/>
          <w:sz w:val="24"/>
          <w:lang w:eastAsia="sl-SI"/>
          <w14:ligatures w14:val="standardContextual"/>
        </w:rPr>
        <w:tab/>
      </w:r>
      <w:r w:rsidRPr="008F7299">
        <w:rPr>
          <w:b/>
          <w:bCs/>
          <w:noProof/>
        </w:rPr>
        <w:t>Splošni del</w:t>
      </w:r>
      <w:r>
        <w:rPr>
          <w:noProof/>
        </w:rPr>
        <w:tab/>
      </w:r>
      <w:r>
        <w:rPr>
          <w:noProof/>
        </w:rPr>
        <w:fldChar w:fldCharType="begin"/>
      </w:r>
      <w:r>
        <w:rPr>
          <w:noProof/>
        </w:rPr>
        <w:instrText xml:space="preserve"> PAGEREF _Toc171058811 \h </w:instrText>
      </w:r>
      <w:r>
        <w:rPr>
          <w:noProof/>
        </w:rPr>
      </w:r>
      <w:r>
        <w:rPr>
          <w:noProof/>
        </w:rPr>
        <w:fldChar w:fldCharType="separate"/>
      </w:r>
      <w:r>
        <w:rPr>
          <w:noProof/>
        </w:rPr>
        <w:t>12</w:t>
      </w:r>
      <w:r>
        <w:rPr>
          <w:noProof/>
        </w:rPr>
        <w:fldChar w:fldCharType="end"/>
      </w:r>
    </w:p>
    <w:p w14:paraId="084C424F" w14:textId="011BC54A"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3.3.1</w:t>
      </w:r>
      <w:r>
        <w:rPr>
          <w:rFonts w:asciiTheme="minorHAnsi" w:eastAsiaTheme="minorEastAsia" w:hAnsiTheme="minorHAnsi" w:cstheme="minorBidi"/>
          <w:noProof/>
          <w:kern w:val="2"/>
          <w:sz w:val="24"/>
          <w:lang w:eastAsia="sl-SI"/>
          <w14:ligatures w14:val="standardContextual"/>
        </w:rPr>
        <w:tab/>
      </w:r>
      <w:r w:rsidRPr="008F7299">
        <w:rPr>
          <w:b/>
          <w:noProof/>
        </w:rPr>
        <w:t>CE in EMC</w:t>
      </w:r>
      <w:r>
        <w:rPr>
          <w:noProof/>
        </w:rPr>
        <w:tab/>
      </w:r>
      <w:r>
        <w:rPr>
          <w:noProof/>
        </w:rPr>
        <w:fldChar w:fldCharType="begin"/>
      </w:r>
      <w:r>
        <w:rPr>
          <w:noProof/>
        </w:rPr>
        <w:instrText xml:space="preserve"> PAGEREF _Toc171058812 \h </w:instrText>
      </w:r>
      <w:r>
        <w:rPr>
          <w:noProof/>
        </w:rPr>
      </w:r>
      <w:r>
        <w:rPr>
          <w:noProof/>
        </w:rPr>
        <w:fldChar w:fldCharType="separate"/>
      </w:r>
      <w:r>
        <w:rPr>
          <w:noProof/>
        </w:rPr>
        <w:t>12</w:t>
      </w:r>
      <w:r>
        <w:rPr>
          <w:noProof/>
        </w:rPr>
        <w:fldChar w:fldCharType="end"/>
      </w:r>
    </w:p>
    <w:p w14:paraId="70988B07" w14:textId="02ED3C1A"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3.3.2</w:t>
      </w:r>
      <w:r>
        <w:rPr>
          <w:rFonts w:asciiTheme="minorHAnsi" w:eastAsiaTheme="minorEastAsia" w:hAnsiTheme="minorHAnsi" w:cstheme="minorBidi"/>
          <w:noProof/>
          <w:kern w:val="2"/>
          <w:sz w:val="24"/>
          <w:lang w:eastAsia="sl-SI"/>
          <w14:ligatures w14:val="standardContextual"/>
        </w:rPr>
        <w:tab/>
      </w:r>
      <w:r w:rsidRPr="008F7299">
        <w:rPr>
          <w:b/>
          <w:noProof/>
        </w:rPr>
        <w:t>Navodila za delo in vzdrževanje</w:t>
      </w:r>
      <w:r>
        <w:rPr>
          <w:noProof/>
        </w:rPr>
        <w:tab/>
      </w:r>
      <w:r>
        <w:rPr>
          <w:noProof/>
        </w:rPr>
        <w:fldChar w:fldCharType="begin"/>
      </w:r>
      <w:r>
        <w:rPr>
          <w:noProof/>
        </w:rPr>
        <w:instrText xml:space="preserve"> PAGEREF _Toc171058813 \h </w:instrText>
      </w:r>
      <w:r>
        <w:rPr>
          <w:noProof/>
        </w:rPr>
      </w:r>
      <w:r>
        <w:rPr>
          <w:noProof/>
        </w:rPr>
        <w:fldChar w:fldCharType="separate"/>
      </w:r>
      <w:r>
        <w:rPr>
          <w:noProof/>
        </w:rPr>
        <w:t>12</w:t>
      </w:r>
      <w:r>
        <w:rPr>
          <w:noProof/>
        </w:rPr>
        <w:fldChar w:fldCharType="end"/>
      </w:r>
    </w:p>
    <w:p w14:paraId="271A8830" w14:textId="742BCF3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3.3.3</w:t>
      </w:r>
      <w:r>
        <w:rPr>
          <w:rFonts w:asciiTheme="minorHAnsi" w:eastAsiaTheme="minorEastAsia" w:hAnsiTheme="minorHAnsi" w:cstheme="minorBidi"/>
          <w:noProof/>
          <w:kern w:val="2"/>
          <w:sz w:val="24"/>
          <w:lang w:eastAsia="sl-SI"/>
          <w14:ligatures w14:val="standardContextual"/>
        </w:rPr>
        <w:tab/>
      </w:r>
      <w:r w:rsidRPr="008F7299">
        <w:rPr>
          <w:b/>
          <w:noProof/>
        </w:rPr>
        <w:t>Notranji deli</w:t>
      </w:r>
      <w:r>
        <w:rPr>
          <w:noProof/>
        </w:rPr>
        <w:tab/>
      </w:r>
      <w:r>
        <w:rPr>
          <w:noProof/>
        </w:rPr>
        <w:fldChar w:fldCharType="begin"/>
      </w:r>
      <w:r>
        <w:rPr>
          <w:noProof/>
        </w:rPr>
        <w:instrText xml:space="preserve"> PAGEREF _Toc171058814 \h </w:instrText>
      </w:r>
      <w:r>
        <w:rPr>
          <w:noProof/>
        </w:rPr>
      </w:r>
      <w:r>
        <w:rPr>
          <w:noProof/>
        </w:rPr>
        <w:fldChar w:fldCharType="separate"/>
      </w:r>
      <w:r>
        <w:rPr>
          <w:noProof/>
        </w:rPr>
        <w:t>13</w:t>
      </w:r>
      <w:r>
        <w:rPr>
          <w:noProof/>
        </w:rPr>
        <w:fldChar w:fldCharType="end"/>
      </w:r>
    </w:p>
    <w:p w14:paraId="3FE7663D" w14:textId="2C1BF5F1"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3.3.4</w:t>
      </w:r>
      <w:r>
        <w:rPr>
          <w:rFonts w:asciiTheme="minorHAnsi" w:eastAsiaTheme="minorEastAsia" w:hAnsiTheme="minorHAnsi" w:cstheme="minorBidi"/>
          <w:noProof/>
          <w:kern w:val="2"/>
          <w:sz w:val="24"/>
          <w:lang w:eastAsia="sl-SI"/>
          <w14:ligatures w14:val="standardContextual"/>
        </w:rPr>
        <w:tab/>
      </w:r>
      <w:r w:rsidRPr="008F7299">
        <w:rPr>
          <w:b/>
          <w:noProof/>
        </w:rPr>
        <w:t>Transport</w:t>
      </w:r>
      <w:r>
        <w:rPr>
          <w:noProof/>
        </w:rPr>
        <w:tab/>
      </w:r>
      <w:r>
        <w:rPr>
          <w:noProof/>
        </w:rPr>
        <w:fldChar w:fldCharType="begin"/>
      </w:r>
      <w:r>
        <w:rPr>
          <w:noProof/>
        </w:rPr>
        <w:instrText xml:space="preserve"> PAGEREF _Toc171058815 \h </w:instrText>
      </w:r>
      <w:r>
        <w:rPr>
          <w:noProof/>
        </w:rPr>
      </w:r>
      <w:r>
        <w:rPr>
          <w:noProof/>
        </w:rPr>
        <w:fldChar w:fldCharType="separate"/>
      </w:r>
      <w:r>
        <w:rPr>
          <w:noProof/>
        </w:rPr>
        <w:t>13</w:t>
      </w:r>
      <w:r>
        <w:rPr>
          <w:noProof/>
        </w:rPr>
        <w:fldChar w:fldCharType="end"/>
      </w:r>
    </w:p>
    <w:p w14:paraId="2B4A12F8" w14:textId="31BB447C"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3.3.5</w:t>
      </w:r>
      <w:r>
        <w:rPr>
          <w:rFonts w:asciiTheme="minorHAnsi" w:eastAsiaTheme="minorEastAsia" w:hAnsiTheme="minorHAnsi" w:cstheme="minorBidi"/>
          <w:noProof/>
          <w:kern w:val="2"/>
          <w:sz w:val="24"/>
          <w:lang w:eastAsia="sl-SI"/>
          <w14:ligatures w14:val="standardContextual"/>
        </w:rPr>
        <w:tab/>
      </w:r>
      <w:r w:rsidRPr="008F7299">
        <w:rPr>
          <w:b/>
          <w:noProof/>
        </w:rPr>
        <w:t>Fizične mere</w:t>
      </w:r>
      <w:r>
        <w:rPr>
          <w:noProof/>
        </w:rPr>
        <w:tab/>
      </w:r>
      <w:r>
        <w:rPr>
          <w:noProof/>
        </w:rPr>
        <w:fldChar w:fldCharType="begin"/>
      </w:r>
      <w:r>
        <w:rPr>
          <w:noProof/>
        </w:rPr>
        <w:instrText xml:space="preserve"> PAGEREF _Toc171058816 \h </w:instrText>
      </w:r>
      <w:r>
        <w:rPr>
          <w:noProof/>
        </w:rPr>
      </w:r>
      <w:r>
        <w:rPr>
          <w:noProof/>
        </w:rPr>
        <w:fldChar w:fldCharType="separate"/>
      </w:r>
      <w:r>
        <w:rPr>
          <w:noProof/>
        </w:rPr>
        <w:t>13</w:t>
      </w:r>
      <w:r>
        <w:rPr>
          <w:noProof/>
        </w:rPr>
        <w:fldChar w:fldCharType="end"/>
      </w:r>
    </w:p>
    <w:p w14:paraId="53C681A5" w14:textId="0422BC99"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3.3.6</w:t>
      </w:r>
      <w:r>
        <w:rPr>
          <w:rFonts w:asciiTheme="minorHAnsi" w:eastAsiaTheme="minorEastAsia" w:hAnsiTheme="minorHAnsi" w:cstheme="minorBidi"/>
          <w:noProof/>
          <w:kern w:val="2"/>
          <w:sz w:val="24"/>
          <w:lang w:eastAsia="sl-SI"/>
          <w14:ligatures w14:val="standardContextual"/>
        </w:rPr>
        <w:tab/>
      </w:r>
      <w:r w:rsidRPr="008F7299">
        <w:rPr>
          <w:b/>
          <w:noProof/>
        </w:rPr>
        <w:t>Priključki</w:t>
      </w:r>
      <w:r>
        <w:rPr>
          <w:noProof/>
        </w:rPr>
        <w:tab/>
      </w:r>
      <w:r>
        <w:rPr>
          <w:noProof/>
        </w:rPr>
        <w:fldChar w:fldCharType="begin"/>
      </w:r>
      <w:r>
        <w:rPr>
          <w:noProof/>
        </w:rPr>
        <w:instrText xml:space="preserve"> PAGEREF _Toc171058817 \h </w:instrText>
      </w:r>
      <w:r>
        <w:rPr>
          <w:noProof/>
        </w:rPr>
      </w:r>
      <w:r>
        <w:rPr>
          <w:noProof/>
        </w:rPr>
        <w:fldChar w:fldCharType="separate"/>
      </w:r>
      <w:r>
        <w:rPr>
          <w:noProof/>
        </w:rPr>
        <w:t>13</w:t>
      </w:r>
      <w:r>
        <w:rPr>
          <w:noProof/>
        </w:rPr>
        <w:fldChar w:fldCharType="end"/>
      </w:r>
    </w:p>
    <w:p w14:paraId="016870B6" w14:textId="7020B189"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3.3.7</w:t>
      </w:r>
      <w:r>
        <w:rPr>
          <w:rFonts w:asciiTheme="minorHAnsi" w:eastAsiaTheme="minorEastAsia" w:hAnsiTheme="minorHAnsi" w:cstheme="minorBidi"/>
          <w:noProof/>
          <w:kern w:val="2"/>
          <w:sz w:val="24"/>
          <w:lang w:eastAsia="sl-SI"/>
          <w14:ligatures w14:val="standardContextual"/>
        </w:rPr>
        <w:tab/>
      </w:r>
      <w:r w:rsidRPr="008F7299">
        <w:rPr>
          <w:b/>
          <w:noProof/>
        </w:rPr>
        <w:t>RF vhodni in izhodni priključki</w:t>
      </w:r>
      <w:r>
        <w:rPr>
          <w:noProof/>
        </w:rPr>
        <w:tab/>
      </w:r>
      <w:r>
        <w:rPr>
          <w:noProof/>
        </w:rPr>
        <w:fldChar w:fldCharType="begin"/>
      </w:r>
      <w:r>
        <w:rPr>
          <w:noProof/>
        </w:rPr>
        <w:instrText xml:space="preserve"> PAGEREF _Toc171058818 \h </w:instrText>
      </w:r>
      <w:r>
        <w:rPr>
          <w:noProof/>
        </w:rPr>
      </w:r>
      <w:r>
        <w:rPr>
          <w:noProof/>
        </w:rPr>
        <w:fldChar w:fldCharType="separate"/>
      </w:r>
      <w:r>
        <w:rPr>
          <w:noProof/>
        </w:rPr>
        <w:t>13</w:t>
      </w:r>
      <w:r>
        <w:rPr>
          <w:noProof/>
        </w:rPr>
        <w:fldChar w:fldCharType="end"/>
      </w:r>
    </w:p>
    <w:p w14:paraId="1EB89A76" w14:textId="69CDD8A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3.3.8</w:t>
      </w:r>
      <w:r>
        <w:rPr>
          <w:rFonts w:asciiTheme="minorHAnsi" w:eastAsiaTheme="minorEastAsia" w:hAnsiTheme="minorHAnsi" w:cstheme="minorBidi"/>
          <w:noProof/>
          <w:kern w:val="2"/>
          <w:sz w:val="24"/>
          <w:lang w:eastAsia="sl-SI"/>
          <w14:ligatures w14:val="standardContextual"/>
        </w:rPr>
        <w:tab/>
      </w:r>
      <w:r w:rsidRPr="008F7299">
        <w:rPr>
          <w:b/>
          <w:noProof/>
        </w:rPr>
        <w:t>Merilne točke</w:t>
      </w:r>
      <w:r>
        <w:rPr>
          <w:noProof/>
        </w:rPr>
        <w:tab/>
      </w:r>
      <w:r>
        <w:rPr>
          <w:noProof/>
        </w:rPr>
        <w:fldChar w:fldCharType="begin"/>
      </w:r>
      <w:r>
        <w:rPr>
          <w:noProof/>
        </w:rPr>
        <w:instrText xml:space="preserve"> PAGEREF _Toc171058819 \h </w:instrText>
      </w:r>
      <w:r>
        <w:rPr>
          <w:noProof/>
        </w:rPr>
      </w:r>
      <w:r>
        <w:rPr>
          <w:noProof/>
        </w:rPr>
        <w:fldChar w:fldCharType="separate"/>
      </w:r>
      <w:r>
        <w:rPr>
          <w:noProof/>
        </w:rPr>
        <w:t>13</w:t>
      </w:r>
      <w:r>
        <w:rPr>
          <w:noProof/>
        </w:rPr>
        <w:fldChar w:fldCharType="end"/>
      </w:r>
    </w:p>
    <w:p w14:paraId="2B0A5804" w14:textId="1EE8CCF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3.3.9</w:t>
      </w:r>
      <w:r>
        <w:rPr>
          <w:rFonts w:asciiTheme="minorHAnsi" w:eastAsiaTheme="minorEastAsia" w:hAnsiTheme="minorHAnsi" w:cstheme="minorBidi"/>
          <w:noProof/>
          <w:kern w:val="2"/>
          <w:sz w:val="24"/>
          <w:lang w:eastAsia="sl-SI"/>
          <w14:ligatures w14:val="standardContextual"/>
        </w:rPr>
        <w:tab/>
      </w:r>
      <w:r w:rsidRPr="008F7299">
        <w:rPr>
          <w:b/>
          <w:noProof/>
        </w:rPr>
        <w:t>Hladilni sistem</w:t>
      </w:r>
      <w:r>
        <w:rPr>
          <w:noProof/>
        </w:rPr>
        <w:tab/>
      </w:r>
      <w:r>
        <w:rPr>
          <w:noProof/>
        </w:rPr>
        <w:fldChar w:fldCharType="begin"/>
      </w:r>
      <w:r>
        <w:rPr>
          <w:noProof/>
        </w:rPr>
        <w:instrText xml:space="preserve"> PAGEREF _Toc171058820 \h </w:instrText>
      </w:r>
      <w:r>
        <w:rPr>
          <w:noProof/>
        </w:rPr>
      </w:r>
      <w:r>
        <w:rPr>
          <w:noProof/>
        </w:rPr>
        <w:fldChar w:fldCharType="separate"/>
      </w:r>
      <w:r>
        <w:rPr>
          <w:noProof/>
        </w:rPr>
        <w:t>14</w:t>
      </w:r>
      <w:r>
        <w:rPr>
          <w:noProof/>
        </w:rPr>
        <w:fldChar w:fldCharType="end"/>
      </w:r>
    </w:p>
    <w:p w14:paraId="46DF6ACE" w14:textId="03C82D75"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rPr>
        <w:t>3.4</w:t>
      </w:r>
      <w:r>
        <w:rPr>
          <w:rFonts w:asciiTheme="minorHAnsi" w:eastAsiaTheme="minorEastAsia" w:hAnsiTheme="minorHAnsi" w:cstheme="minorBidi"/>
          <w:caps w:val="0"/>
          <w:noProof/>
          <w:kern w:val="2"/>
          <w:sz w:val="24"/>
          <w:lang w:eastAsia="sl-SI"/>
          <w14:ligatures w14:val="standardContextual"/>
        </w:rPr>
        <w:tab/>
      </w:r>
      <w:r w:rsidRPr="008F7299">
        <w:rPr>
          <w:b/>
          <w:bCs/>
          <w:noProof/>
        </w:rPr>
        <w:t>OSTALE ZAHTEVE</w:t>
      </w:r>
      <w:r>
        <w:rPr>
          <w:noProof/>
        </w:rPr>
        <w:tab/>
      </w:r>
      <w:r>
        <w:rPr>
          <w:noProof/>
        </w:rPr>
        <w:fldChar w:fldCharType="begin"/>
      </w:r>
      <w:r>
        <w:rPr>
          <w:noProof/>
        </w:rPr>
        <w:instrText xml:space="preserve"> PAGEREF _Toc171058821 \h </w:instrText>
      </w:r>
      <w:r>
        <w:rPr>
          <w:noProof/>
        </w:rPr>
      </w:r>
      <w:r>
        <w:rPr>
          <w:noProof/>
        </w:rPr>
        <w:fldChar w:fldCharType="separate"/>
      </w:r>
      <w:r>
        <w:rPr>
          <w:noProof/>
        </w:rPr>
        <w:t>14</w:t>
      </w:r>
      <w:r>
        <w:rPr>
          <w:noProof/>
        </w:rPr>
        <w:fldChar w:fldCharType="end"/>
      </w:r>
    </w:p>
    <w:p w14:paraId="04113EC3" w14:textId="250AB6AC"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3.4.1</w:t>
      </w:r>
      <w:r>
        <w:rPr>
          <w:rFonts w:asciiTheme="minorHAnsi" w:eastAsiaTheme="minorEastAsia" w:hAnsiTheme="minorHAnsi" w:cstheme="minorBidi"/>
          <w:noProof/>
          <w:kern w:val="2"/>
          <w:sz w:val="24"/>
          <w:lang w:eastAsia="sl-SI"/>
          <w14:ligatures w14:val="standardContextual"/>
        </w:rPr>
        <w:tab/>
      </w:r>
      <w:r w:rsidRPr="008F7299">
        <w:rPr>
          <w:b/>
          <w:noProof/>
        </w:rPr>
        <w:t>Dobava opreme</w:t>
      </w:r>
      <w:r>
        <w:rPr>
          <w:noProof/>
        </w:rPr>
        <w:tab/>
      </w:r>
      <w:r>
        <w:rPr>
          <w:noProof/>
        </w:rPr>
        <w:fldChar w:fldCharType="begin"/>
      </w:r>
      <w:r>
        <w:rPr>
          <w:noProof/>
        </w:rPr>
        <w:instrText xml:space="preserve"> PAGEREF _Toc171058822 \h </w:instrText>
      </w:r>
      <w:r>
        <w:rPr>
          <w:noProof/>
        </w:rPr>
      </w:r>
      <w:r>
        <w:rPr>
          <w:noProof/>
        </w:rPr>
        <w:fldChar w:fldCharType="separate"/>
      </w:r>
      <w:r>
        <w:rPr>
          <w:noProof/>
        </w:rPr>
        <w:t>14</w:t>
      </w:r>
      <w:r>
        <w:rPr>
          <w:noProof/>
        </w:rPr>
        <w:fldChar w:fldCharType="end"/>
      </w:r>
    </w:p>
    <w:p w14:paraId="24A17970" w14:textId="25A8C695"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3.4.2</w:t>
      </w:r>
      <w:r>
        <w:rPr>
          <w:rFonts w:asciiTheme="minorHAnsi" w:eastAsiaTheme="minorEastAsia" w:hAnsiTheme="minorHAnsi" w:cstheme="minorBidi"/>
          <w:noProof/>
          <w:kern w:val="2"/>
          <w:sz w:val="24"/>
          <w:lang w:eastAsia="sl-SI"/>
          <w14:ligatures w14:val="standardContextual"/>
        </w:rPr>
        <w:tab/>
      </w:r>
      <w:r w:rsidRPr="008F7299">
        <w:rPr>
          <w:b/>
          <w:noProof/>
        </w:rPr>
        <w:t>Prevzemi opreme</w:t>
      </w:r>
      <w:r>
        <w:rPr>
          <w:noProof/>
        </w:rPr>
        <w:tab/>
      </w:r>
      <w:r>
        <w:rPr>
          <w:noProof/>
        </w:rPr>
        <w:fldChar w:fldCharType="begin"/>
      </w:r>
      <w:r>
        <w:rPr>
          <w:noProof/>
        </w:rPr>
        <w:instrText xml:space="preserve"> PAGEREF _Toc171058823 \h </w:instrText>
      </w:r>
      <w:r>
        <w:rPr>
          <w:noProof/>
        </w:rPr>
      </w:r>
      <w:r>
        <w:rPr>
          <w:noProof/>
        </w:rPr>
        <w:fldChar w:fldCharType="separate"/>
      </w:r>
      <w:r>
        <w:rPr>
          <w:noProof/>
        </w:rPr>
        <w:t>14</w:t>
      </w:r>
      <w:r>
        <w:rPr>
          <w:noProof/>
        </w:rPr>
        <w:fldChar w:fldCharType="end"/>
      </w:r>
    </w:p>
    <w:p w14:paraId="61BC72CF" w14:textId="127F9F4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3.4.3</w:t>
      </w:r>
      <w:r>
        <w:rPr>
          <w:rFonts w:asciiTheme="minorHAnsi" w:eastAsiaTheme="minorEastAsia" w:hAnsiTheme="minorHAnsi" w:cstheme="minorBidi"/>
          <w:noProof/>
          <w:kern w:val="2"/>
          <w:sz w:val="24"/>
          <w:lang w:eastAsia="sl-SI"/>
          <w14:ligatures w14:val="standardContextual"/>
        </w:rPr>
        <w:tab/>
      </w:r>
      <w:r w:rsidRPr="008F7299">
        <w:rPr>
          <w:b/>
          <w:noProof/>
        </w:rPr>
        <w:t>Tovarniški prevzem opreme</w:t>
      </w:r>
      <w:r>
        <w:rPr>
          <w:noProof/>
        </w:rPr>
        <w:tab/>
      </w:r>
      <w:r>
        <w:rPr>
          <w:noProof/>
        </w:rPr>
        <w:fldChar w:fldCharType="begin"/>
      </w:r>
      <w:r>
        <w:rPr>
          <w:noProof/>
        </w:rPr>
        <w:instrText xml:space="preserve"> PAGEREF _Toc171058824 \h </w:instrText>
      </w:r>
      <w:r>
        <w:rPr>
          <w:noProof/>
        </w:rPr>
      </w:r>
      <w:r>
        <w:rPr>
          <w:noProof/>
        </w:rPr>
        <w:fldChar w:fldCharType="separate"/>
      </w:r>
      <w:r>
        <w:rPr>
          <w:noProof/>
        </w:rPr>
        <w:t>14</w:t>
      </w:r>
      <w:r>
        <w:rPr>
          <w:noProof/>
        </w:rPr>
        <w:fldChar w:fldCharType="end"/>
      </w:r>
    </w:p>
    <w:p w14:paraId="158D6716" w14:textId="6744A873"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3.4.4</w:t>
      </w:r>
      <w:r>
        <w:rPr>
          <w:rFonts w:asciiTheme="minorHAnsi" w:eastAsiaTheme="minorEastAsia" w:hAnsiTheme="minorHAnsi" w:cstheme="minorBidi"/>
          <w:noProof/>
          <w:kern w:val="2"/>
          <w:sz w:val="24"/>
          <w:lang w:eastAsia="sl-SI"/>
          <w14:ligatures w14:val="standardContextual"/>
        </w:rPr>
        <w:tab/>
      </w:r>
      <w:r w:rsidRPr="008F7299">
        <w:rPr>
          <w:b/>
          <w:noProof/>
        </w:rPr>
        <w:t>Kosovni prevzem opreme pri naročniku</w:t>
      </w:r>
      <w:r>
        <w:rPr>
          <w:noProof/>
        </w:rPr>
        <w:tab/>
      </w:r>
      <w:r>
        <w:rPr>
          <w:noProof/>
        </w:rPr>
        <w:fldChar w:fldCharType="begin"/>
      </w:r>
      <w:r>
        <w:rPr>
          <w:noProof/>
        </w:rPr>
        <w:instrText xml:space="preserve"> PAGEREF _Toc171058825 \h </w:instrText>
      </w:r>
      <w:r>
        <w:rPr>
          <w:noProof/>
        </w:rPr>
      </w:r>
      <w:r>
        <w:rPr>
          <w:noProof/>
        </w:rPr>
        <w:fldChar w:fldCharType="separate"/>
      </w:r>
      <w:r>
        <w:rPr>
          <w:noProof/>
        </w:rPr>
        <w:t>15</w:t>
      </w:r>
      <w:r>
        <w:rPr>
          <w:noProof/>
        </w:rPr>
        <w:fldChar w:fldCharType="end"/>
      </w:r>
    </w:p>
    <w:p w14:paraId="6CB88271" w14:textId="420C7AD8"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3.4.5</w:t>
      </w:r>
      <w:r>
        <w:rPr>
          <w:rFonts w:asciiTheme="minorHAnsi" w:eastAsiaTheme="minorEastAsia" w:hAnsiTheme="minorHAnsi" w:cstheme="minorBidi"/>
          <w:noProof/>
          <w:kern w:val="2"/>
          <w:sz w:val="24"/>
          <w:lang w:eastAsia="sl-SI"/>
          <w14:ligatures w14:val="standardContextual"/>
        </w:rPr>
        <w:tab/>
      </w:r>
      <w:r w:rsidRPr="008F7299">
        <w:rPr>
          <w:b/>
          <w:noProof/>
        </w:rPr>
        <w:t>Končni prevzem opreme pri naročniku</w:t>
      </w:r>
      <w:r>
        <w:rPr>
          <w:noProof/>
        </w:rPr>
        <w:tab/>
      </w:r>
      <w:r>
        <w:rPr>
          <w:noProof/>
        </w:rPr>
        <w:fldChar w:fldCharType="begin"/>
      </w:r>
      <w:r>
        <w:rPr>
          <w:noProof/>
        </w:rPr>
        <w:instrText xml:space="preserve"> PAGEREF _Toc171058826 \h </w:instrText>
      </w:r>
      <w:r>
        <w:rPr>
          <w:noProof/>
        </w:rPr>
      </w:r>
      <w:r>
        <w:rPr>
          <w:noProof/>
        </w:rPr>
        <w:fldChar w:fldCharType="separate"/>
      </w:r>
      <w:r>
        <w:rPr>
          <w:noProof/>
        </w:rPr>
        <w:t>15</w:t>
      </w:r>
      <w:r>
        <w:rPr>
          <w:noProof/>
        </w:rPr>
        <w:fldChar w:fldCharType="end"/>
      </w:r>
    </w:p>
    <w:p w14:paraId="7D7125E1" w14:textId="3FEFED7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3.4.6</w:t>
      </w:r>
      <w:r>
        <w:rPr>
          <w:rFonts w:asciiTheme="minorHAnsi" w:eastAsiaTheme="minorEastAsia" w:hAnsiTheme="minorHAnsi" w:cstheme="minorBidi"/>
          <w:noProof/>
          <w:kern w:val="2"/>
          <w:sz w:val="24"/>
          <w:lang w:eastAsia="sl-SI"/>
          <w14:ligatures w14:val="standardContextual"/>
        </w:rPr>
        <w:tab/>
      </w:r>
      <w:r w:rsidRPr="008F7299">
        <w:rPr>
          <w:b/>
          <w:noProof/>
        </w:rPr>
        <w:t>Garancijski rok</w:t>
      </w:r>
      <w:r>
        <w:rPr>
          <w:noProof/>
        </w:rPr>
        <w:tab/>
      </w:r>
      <w:r>
        <w:rPr>
          <w:noProof/>
        </w:rPr>
        <w:fldChar w:fldCharType="begin"/>
      </w:r>
      <w:r>
        <w:rPr>
          <w:noProof/>
        </w:rPr>
        <w:instrText xml:space="preserve"> PAGEREF _Toc171058827 \h </w:instrText>
      </w:r>
      <w:r>
        <w:rPr>
          <w:noProof/>
        </w:rPr>
      </w:r>
      <w:r>
        <w:rPr>
          <w:noProof/>
        </w:rPr>
        <w:fldChar w:fldCharType="separate"/>
      </w:r>
      <w:r>
        <w:rPr>
          <w:noProof/>
        </w:rPr>
        <w:t>15</w:t>
      </w:r>
      <w:r>
        <w:rPr>
          <w:noProof/>
        </w:rPr>
        <w:fldChar w:fldCharType="end"/>
      </w:r>
    </w:p>
    <w:p w14:paraId="78C71A40" w14:textId="403ACB4B"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3.4.7</w:t>
      </w:r>
      <w:r>
        <w:rPr>
          <w:rFonts w:asciiTheme="minorHAnsi" w:eastAsiaTheme="minorEastAsia" w:hAnsiTheme="minorHAnsi" w:cstheme="minorBidi"/>
          <w:noProof/>
          <w:kern w:val="2"/>
          <w:sz w:val="24"/>
          <w:lang w:eastAsia="sl-SI"/>
          <w14:ligatures w14:val="standardContextual"/>
        </w:rPr>
        <w:tab/>
      </w:r>
      <w:r w:rsidRPr="008F7299">
        <w:rPr>
          <w:b/>
          <w:noProof/>
        </w:rPr>
        <w:t>Rezervni deli</w:t>
      </w:r>
      <w:r>
        <w:rPr>
          <w:noProof/>
        </w:rPr>
        <w:tab/>
      </w:r>
      <w:r>
        <w:rPr>
          <w:noProof/>
        </w:rPr>
        <w:fldChar w:fldCharType="begin"/>
      </w:r>
      <w:r>
        <w:rPr>
          <w:noProof/>
        </w:rPr>
        <w:instrText xml:space="preserve"> PAGEREF _Toc171058828 \h </w:instrText>
      </w:r>
      <w:r>
        <w:rPr>
          <w:noProof/>
        </w:rPr>
      </w:r>
      <w:r>
        <w:rPr>
          <w:noProof/>
        </w:rPr>
        <w:fldChar w:fldCharType="separate"/>
      </w:r>
      <w:r>
        <w:rPr>
          <w:noProof/>
        </w:rPr>
        <w:t>16</w:t>
      </w:r>
      <w:r>
        <w:rPr>
          <w:noProof/>
        </w:rPr>
        <w:fldChar w:fldCharType="end"/>
      </w:r>
    </w:p>
    <w:p w14:paraId="094710A6" w14:textId="152903F1"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3.4.8</w:t>
      </w:r>
      <w:r>
        <w:rPr>
          <w:rFonts w:asciiTheme="minorHAnsi" w:eastAsiaTheme="minorEastAsia" w:hAnsiTheme="minorHAnsi" w:cstheme="minorBidi"/>
          <w:noProof/>
          <w:kern w:val="2"/>
          <w:sz w:val="24"/>
          <w:lang w:eastAsia="sl-SI"/>
          <w14:ligatures w14:val="standardContextual"/>
        </w:rPr>
        <w:tab/>
      </w:r>
      <w:r w:rsidRPr="008F7299">
        <w:rPr>
          <w:b/>
          <w:noProof/>
        </w:rPr>
        <w:t>Tehnična dokumentacija</w:t>
      </w:r>
      <w:r>
        <w:rPr>
          <w:noProof/>
        </w:rPr>
        <w:tab/>
      </w:r>
      <w:r>
        <w:rPr>
          <w:noProof/>
        </w:rPr>
        <w:fldChar w:fldCharType="begin"/>
      </w:r>
      <w:r>
        <w:rPr>
          <w:noProof/>
        </w:rPr>
        <w:instrText xml:space="preserve"> PAGEREF _Toc171058829 \h </w:instrText>
      </w:r>
      <w:r>
        <w:rPr>
          <w:noProof/>
        </w:rPr>
      </w:r>
      <w:r>
        <w:rPr>
          <w:noProof/>
        </w:rPr>
        <w:fldChar w:fldCharType="separate"/>
      </w:r>
      <w:r>
        <w:rPr>
          <w:noProof/>
        </w:rPr>
        <w:t>16</w:t>
      </w:r>
      <w:r>
        <w:rPr>
          <w:noProof/>
        </w:rPr>
        <w:fldChar w:fldCharType="end"/>
      </w:r>
    </w:p>
    <w:p w14:paraId="06566C7A" w14:textId="3BF2014E" w:rsidR="00DA34C2" w:rsidRDefault="00DA34C2">
      <w:pPr>
        <w:pStyle w:val="TOC1"/>
        <w:rPr>
          <w:rFonts w:asciiTheme="minorHAnsi" w:eastAsiaTheme="minorEastAsia" w:hAnsiTheme="minorHAnsi" w:cstheme="minorBidi"/>
          <w:b w:val="0"/>
          <w:noProof/>
          <w:kern w:val="2"/>
          <w:sz w:val="24"/>
          <w:lang w:eastAsia="sl-SI"/>
          <w14:ligatures w14:val="standardContextual"/>
        </w:rPr>
      </w:pPr>
      <w:r w:rsidRPr="008F7299">
        <w:rPr>
          <w:bCs/>
          <w:noProof/>
        </w:rPr>
        <w:t>4</w:t>
      </w:r>
      <w:r>
        <w:rPr>
          <w:rFonts w:asciiTheme="minorHAnsi" w:eastAsiaTheme="minorEastAsia" w:hAnsiTheme="minorHAnsi" w:cstheme="minorBidi"/>
          <w:b w:val="0"/>
          <w:noProof/>
          <w:kern w:val="2"/>
          <w:sz w:val="24"/>
          <w:lang w:eastAsia="sl-SI"/>
          <w14:ligatures w14:val="standardContextual"/>
        </w:rPr>
        <w:tab/>
      </w:r>
      <w:r w:rsidRPr="008F7299">
        <w:rPr>
          <w:noProof/>
        </w:rPr>
        <w:t>PONUDBENA DOKUMENTACIJA</w:t>
      </w:r>
      <w:r>
        <w:rPr>
          <w:noProof/>
        </w:rPr>
        <w:tab/>
      </w:r>
      <w:r>
        <w:rPr>
          <w:noProof/>
        </w:rPr>
        <w:fldChar w:fldCharType="begin"/>
      </w:r>
      <w:r>
        <w:rPr>
          <w:noProof/>
        </w:rPr>
        <w:instrText xml:space="preserve"> PAGEREF _Toc171058830 \h </w:instrText>
      </w:r>
      <w:r>
        <w:rPr>
          <w:noProof/>
        </w:rPr>
      </w:r>
      <w:r>
        <w:rPr>
          <w:noProof/>
        </w:rPr>
        <w:fldChar w:fldCharType="separate"/>
      </w:r>
      <w:r>
        <w:rPr>
          <w:noProof/>
        </w:rPr>
        <w:t>17</w:t>
      </w:r>
      <w:r>
        <w:rPr>
          <w:noProof/>
        </w:rPr>
        <w:fldChar w:fldCharType="end"/>
      </w:r>
    </w:p>
    <w:p w14:paraId="3C8C3254" w14:textId="00E07EDB"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4.1</w:t>
      </w:r>
      <w:r>
        <w:rPr>
          <w:rFonts w:asciiTheme="minorHAnsi" w:eastAsiaTheme="minorEastAsia" w:hAnsiTheme="minorHAnsi" w:cstheme="minorBidi"/>
          <w:caps w:val="0"/>
          <w:noProof/>
          <w:kern w:val="2"/>
          <w:sz w:val="24"/>
          <w:lang w:eastAsia="sl-SI"/>
          <w14:ligatures w14:val="standardContextual"/>
        </w:rPr>
        <w:tab/>
      </w:r>
      <w:r w:rsidRPr="008F7299">
        <w:rPr>
          <w:b/>
          <w:noProof/>
        </w:rPr>
        <w:t>Splošni pogoji za izdelavo ponudbene dokumentacije</w:t>
      </w:r>
      <w:r>
        <w:rPr>
          <w:noProof/>
        </w:rPr>
        <w:tab/>
      </w:r>
      <w:r>
        <w:rPr>
          <w:noProof/>
        </w:rPr>
        <w:fldChar w:fldCharType="begin"/>
      </w:r>
      <w:r>
        <w:rPr>
          <w:noProof/>
        </w:rPr>
        <w:instrText xml:space="preserve"> PAGEREF _Toc171058831 \h </w:instrText>
      </w:r>
      <w:r>
        <w:rPr>
          <w:noProof/>
        </w:rPr>
      </w:r>
      <w:r>
        <w:rPr>
          <w:noProof/>
        </w:rPr>
        <w:fldChar w:fldCharType="separate"/>
      </w:r>
      <w:r>
        <w:rPr>
          <w:noProof/>
        </w:rPr>
        <w:t>17</w:t>
      </w:r>
      <w:r>
        <w:rPr>
          <w:noProof/>
        </w:rPr>
        <w:fldChar w:fldCharType="end"/>
      </w:r>
    </w:p>
    <w:p w14:paraId="69738838" w14:textId="5F495391"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4.1.1</w:t>
      </w:r>
      <w:r>
        <w:rPr>
          <w:rFonts w:asciiTheme="minorHAnsi" w:eastAsiaTheme="minorEastAsia" w:hAnsiTheme="minorHAnsi" w:cstheme="minorBidi"/>
          <w:noProof/>
          <w:kern w:val="2"/>
          <w:sz w:val="24"/>
          <w:lang w:eastAsia="sl-SI"/>
          <w14:ligatures w14:val="standardContextual"/>
        </w:rPr>
        <w:tab/>
      </w:r>
      <w:r w:rsidRPr="008F7299">
        <w:rPr>
          <w:b/>
          <w:noProof/>
        </w:rPr>
        <w:t>Pojasnila k dokumentaciji v zvezi z oddajo javnega naročila</w:t>
      </w:r>
      <w:r>
        <w:rPr>
          <w:noProof/>
        </w:rPr>
        <w:tab/>
      </w:r>
      <w:r>
        <w:rPr>
          <w:noProof/>
        </w:rPr>
        <w:fldChar w:fldCharType="begin"/>
      </w:r>
      <w:r>
        <w:rPr>
          <w:noProof/>
        </w:rPr>
        <w:instrText xml:space="preserve"> PAGEREF _Toc171058832 \h </w:instrText>
      </w:r>
      <w:r>
        <w:rPr>
          <w:noProof/>
        </w:rPr>
      </w:r>
      <w:r>
        <w:rPr>
          <w:noProof/>
        </w:rPr>
        <w:fldChar w:fldCharType="separate"/>
      </w:r>
      <w:r>
        <w:rPr>
          <w:noProof/>
        </w:rPr>
        <w:t>17</w:t>
      </w:r>
      <w:r>
        <w:rPr>
          <w:noProof/>
        </w:rPr>
        <w:fldChar w:fldCharType="end"/>
      </w:r>
    </w:p>
    <w:p w14:paraId="103DC608" w14:textId="3B4DF0F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4.1.2</w:t>
      </w:r>
      <w:r>
        <w:rPr>
          <w:rFonts w:asciiTheme="minorHAnsi" w:eastAsiaTheme="minorEastAsia" w:hAnsiTheme="minorHAnsi" w:cstheme="minorBidi"/>
          <w:noProof/>
          <w:kern w:val="2"/>
          <w:sz w:val="24"/>
          <w:lang w:eastAsia="sl-SI"/>
          <w14:ligatures w14:val="standardContextual"/>
        </w:rPr>
        <w:tab/>
      </w:r>
      <w:r w:rsidRPr="008F7299">
        <w:rPr>
          <w:b/>
          <w:noProof/>
        </w:rPr>
        <w:t>Jezik</w:t>
      </w:r>
      <w:r>
        <w:rPr>
          <w:noProof/>
        </w:rPr>
        <w:tab/>
      </w:r>
      <w:r>
        <w:rPr>
          <w:noProof/>
        </w:rPr>
        <w:fldChar w:fldCharType="begin"/>
      </w:r>
      <w:r>
        <w:rPr>
          <w:noProof/>
        </w:rPr>
        <w:instrText xml:space="preserve"> PAGEREF _Toc171058833 \h </w:instrText>
      </w:r>
      <w:r>
        <w:rPr>
          <w:noProof/>
        </w:rPr>
      </w:r>
      <w:r>
        <w:rPr>
          <w:noProof/>
        </w:rPr>
        <w:fldChar w:fldCharType="separate"/>
      </w:r>
      <w:r>
        <w:rPr>
          <w:noProof/>
        </w:rPr>
        <w:t>17</w:t>
      </w:r>
      <w:r>
        <w:rPr>
          <w:noProof/>
        </w:rPr>
        <w:fldChar w:fldCharType="end"/>
      </w:r>
    </w:p>
    <w:p w14:paraId="2CE2D3C9" w14:textId="24427E89"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4.1.3</w:t>
      </w:r>
      <w:r>
        <w:rPr>
          <w:rFonts w:asciiTheme="minorHAnsi" w:eastAsiaTheme="minorEastAsia" w:hAnsiTheme="minorHAnsi" w:cstheme="minorBidi"/>
          <w:noProof/>
          <w:kern w:val="2"/>
          <w:sz w:val="24"/>
          <w:lang w:eastAsia="sl-SI"/>
          <w14:ligatures w14:val="standardContextual"/>
        </w:rPr>
        <w:tab/>
      </w:r>
      <w:r w:rsidRPr="008F7299">
        <w:rPr>
          <w:b/>
          <w:noProof/>
        </w:rPr>
        <w:t>Označevanje</w:t>
      </w:r>
      <w:r>
        <w:rPr>
          <w:noProof/>
        </w:rPr>
        <w:tab/>
      </w:r>
      <w:r>
        <w:rPr>
          <w:noProof/>
        </w:rPr>
        <w:fldChar w:fldCharType="begin"/>
      </w:r>
      <w:r>
        <w:rPr>
          <w:noProof/>
        </w:rPr>
        <w:instrText xml:space="preserve"> PAGEREF _Toc171058834 \h </w:instrText>
      </w:r>
      <w:r>
        <w:rPr>
          <w:noProof/>
        </w:rPr>
      </w:r>
      <w:r>
        <w:rPr>
          <w:noProof/>
        </w:rPr>
        <w:fldChar w:fldCharType="separate"/>
      </w:r>
      <w:r>
        <w:rPr>
          <w:noProof/>
        </w:rPr>
        <w:t>17</w:t>
      </w:r>
      <w:r>
        <w:rPr>
          <w:noProof/>
        </w:rPr>
        <w:fldChar w:fldCharType="end"/>
      </w:r>
    </w:p>
    <w:p w14:paraId="14E38650" w14:textId="0624FD7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4.1.4</w:t>
      </w:r>
      <w:r>
        <w:rPr>
          <w:rFonts w:asciiTheme="minorHAnsi" w:eastAsiaTheme="minorEastAsia" w:hAnsiTheme="minorHAnsi" w:cstheme="minorBidi"/>
          <w:noProof/>
          <w:kern w:val="2"/>
          <w:sz w:val="24"/>
          <w:lang w:eastAsia="sl-SI"/>
          <w14:ligatures w14:val="standardContextual"/>
        </w:rPr>
        <w:tab/>
      </w:r>
      <w:r w:rsidRPr="008F7299">
        <w:rPr>
          <w:b/>
          <w:noProof/>
        </w:rPr>
        <w:t>Vsebina ponudbe</w:t>
      </w:r>
      <w:r>
        <w:rPr>
          <w:noProof/>
        </w:rPr>
        <w:tab/>
      </w:r>
      <w:r>
        <w:rPr>
          <w:noProof/>
        </w:rPr>
        <w:fldChar w:fldCharType="begin"/>
      </w:r>
      <w:r>
        <w:rPr>
          <w:noProof/>
        </w:rPr>
        <w:instrText xml:space="preserve"> PAGEREF _Toc171058835 \h </w:instrText>
      </w:r>
      <w:r>
        <w:rPr>
          <w:noProof/>
        </w:rPr>
      </w:r>
      <w:r>
        <w:rPr>
          <w:noProof/>
        </w:rPr>
        <w:fldChar w:fldCharType="separate"/>
      </w:r>
      <w:r>
        <w:rPr>
          <w:noProof/>
        </w:rPr>
        <w:t>17</w:t>
      </w:r>
      <w:r>
        <w:rPr>
          <w:noProof/>
        </w:rPr>
        <w:fldChar w:fldCharType="end"/>
      </w:r>
    </w:p>
    <w:p w14:paraId="77A458B1" w14:textId="64BFBF7B"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4.1.5</w:t>
      </w:r>
      <w:r>
        <w:rPr>
          <w:rFonts w:asciiTheme="minorHAnsi" w:eastAsiaTheme="minorEastAsia" w:hAnsiTheme="minorHAnsi" w:cstheme="minorBidi"/>
          <w:noProof/>
          <w:kern w:val="2"/>
          <w:sz w:val="24"/>
          <w:lang w:eastAsia="sl-SI"/>
          <w14:ligatures w14:val="standardContextual"/>
        </w:rPr>
        <w:tab/>
      </w:r>
      <w:r w:rsidRPr="008F7299">
        <w:rPr>
          <w:b/>
          <w:noProof/>
        </w:rPr>
        <w:t>Alternativne ponudbe in variante ponudbe</w:t>
      </w:r>
      <w:r>
        <w:rPr>
          <w:noProof/>
        </w:rPr>
        <w:tab/>
      </w:r>
      <w:r>
        <w:rPr>
          <w:noProof/>
        </w:rPr>
        <w:fldChar w:fldCharType="begin"/>
      </w:r>
      <w:r>
        <w:rPr>
          <w:noProof/>
        </w:rPr>
        <w:instrText xml:space="preserve"> PAGEREF _Toc171058836 \h </w:instrText>
      </w:r>
      <w:r>
        <w:rPr>
          <w:noProof/>
        </w:rPr>
      </w:r>
      <w:r>
        <w:rPr>
          <w:noProof/>
        </w:rPr>
        <w:fldChar w:fldCharType="separate"/>
      </w:r>
      <w:r>
        <w:rPr>
          <w:noProof/>
        </w:rPr>
        <w:t>17</w:t>
      </w:r>
      <w:r>
        <w:rPr>
          <w:noProof/>
        </w:rPr>
        <w:fldChar w:fldCharType="end"/>
      </w:r>
    </w:p>
    <w:p w14:paraId="76EB6FE4" w14:textId="36DF0E8E"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4.1.6</w:t>
      </w:r>
      <w:r>
        <w:rPr>
          <w:rFonts w:asciiTheme="minorHAnsi" w:eastAsiaTheme="minorEastAsia" w:hAnsiTheme="minorHAnsi" w:cstheme="minorBidi"/>
          <w:noProof/>
          <w:kern w:val="2"/>
          <w:sz w:val="24"/>
          <w:lang w:eastAsia="sl-SI"/>
          <w14:ligatures w14:val="standardContextual"/>
        </w:rPr>
        <w:tab/>
      </w:r>
      <w:r w:rsidRPr="008F7299">
        <w:rPr>
          <w:b/>
          <w:noProof/>
        </w:rPr>
        <w:t>Oblika ponudbe</w:t>
      </w:r>
      <w:r>
        <w:rPr>
          <w:noProof/>
        </w:rPr>
        <w:tab/>
      </w:r>
      <w:r>
        <w:rPr>
          <w:noProof/>
        </w:rPr>
        <w:fldChar w:fldCharType="begin"/>
      </w:r>
      <w:r>
        <w:rPr>
          <w:noProof/>
        </w:rPr>
        <w:instrText xml:space="preserve"> PAGEREF _Toc171058837 \h </w:instrText>
      </w:r>
      <w:r>
        <w:rPr>
          <w:noProof/>
        </w:rPr>
      </w:r>
      <w:r>
        <w:rPr>
          <w:noProof/>
        </w:rPr>
        <w:fldChar w:fldCharType="separate"/>
      </w:r>
      <w:r>
        <w:rPr>
          <w:noProof/>
        </w:rPr>
        <w:t>18</w:t>
      </w:r>
      <w:r>
        <w:rPr>
          <w:noProof/>
        </w:rPr>
        <w:fldChar w:fldCharType="end"/>
      </w:r>
    </w:p>
    <w:p w14:paraId="413065C1" w14:textId="23F5D2AB"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4.1.7</w:t>
      </w:r>
      <w:r>
        <w:rPr>
          <w:rFonts w:asciiTheme="minorHAnsi" w:eastAsiaTheme="minorEastAsia" w:hAnsiTheme="minorHAnsi" w:cstheme="minorBidi"/>
          <w:noProof/>
          <w:kern w:val="2"/>
          <w:sz w:val="24"/>
          <w:lang w:eastAsia="sl-SI"/>
          <w14:ligatures w14:val="standardContextual"/>
        </w:rPr>
        <w:tab/>
      </w:r>
      <w:r w:rsidRPr="008F7299">
        <w:rPr>
          <w:b/>
          <w:noProof/>
        </w:rPr>
        <w:t>Samo ena ponudba od vsakega ponudnika</w:t>
      </w:r>
      <w:r>
        <w:rPr>
          <w:noProof/>
        </w:rPr>
        <w:tab/>
      </w:r>
      <w:r>
        <w:rPr>
          <w:noProof/>
        </w:rPr>
        <w:fldChar w:fldCharType="begin"/>
      </w:r>
      <w:r>
        <w:rPr>
          <w:noProof/>
        </w:rPr>
        <w:instrText xml:space="preserve"> PAGEREF _Toc171058838 \h </w:instrText>
      </w:r>
      <w:r>
        <w:rPr>
          <w:noProof/>
        </w:rPr>
      </w:r>
      <w:r>
        <w:rPr>
          <w:noProof/>
        </w:rPr>
        <w:fldChar w:fldCharType="separate"/>
      </w:r>
      <w:r>
        <w:rPr>
          <w:noProof/>
        </w:rPr>
        <w:t>18</w:t>
      </w:r>
      <w:r>
        <w:rPr>
          <w:noProof/>
        </w:rPr>
        <w:fldChar w:fldCharType="end"/>
      </w:r>
    </w:p>
    <w:p w14:paraId="78BC748D" w14:textId="57AFE30D"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4.1.8</w:t>
      </w:r>
      <w:r>
        <w:rPr>
          <w:rFonts w:asciiTheme="minorHAnsi" w:eastAsiaTheme="minorEastAsia" w:hAnsiTheme="minorHAnsi" w:cstheme="minorBidi"/>
          <w:noProof/>
          <w:kern w:val="2"/>
          <w:sz w:val="24"/>
          <w:lang w:eastAsia="sl-SI"/>
          <w14:ligatures w14:val="standardContextual"/>
        </w:rPr>
        <w:tab/>
      </w:r>
      <w:r w:rsidRPr="008F7299">
        <w:rPr>
          <w:b/>
          <w:noProof/>
        </w:rPr>
        <w:t>Veljavnost ponudb</w:t>
      </w:r>
      <w:r>
        <w:rPr>
          <w:noProof/>
        </w:rPr>
        <w:tab/>
      </w:r>
      <w:r>
        <w:rPr>
          <w:noProof/>
        </w:rPr>
        <w:fldChar w:fldCharType="begin"/>
      </w:r>
      <w:r>
        <w:rPr>
          <w:noProof/>
        </w:rPr>
        <w:instrText xml:space="preserve"> PAGEREF _Toc171058839 \h </w:instrText>
      </w:r>
      <w:r>
        <w:rPr>
          <w:noProof/>
        </w:rPr>
      </w:r>
      <w:r>
        <w:rPr>
          <w:noProof/>
        </w:rPr>
        <w:fldChar w:fldCharType="separate"/>
      </w:r>
      <w:r>
        <w:rPr>
          <w:noProof/>
        </w:rPr>
        <w:t>18</w:t>
      </w:r>
      <w:r>
        <w:rPr>
          <w:noProof/>
        </w:rPr>
        <w:fldChar w:fldCharType="end"/>
      </w:r>
    </w:p>
    <w:p w14:paraId="70D04473" w14:textId="64350022"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4.2</w:t>
      </w:r>
      <w:r>
        <w:rPr>
          <w:rFonts w:asciiTheme="minorHAnsi" w:eastAsiaTheme="minorEastAsia" w:hAnsiTheme="minorHAnsi" w:cstheme="minorBidi"/>
          <w:caps w:val="0"/>
          <w:noProof/>
          <w:kern w:val="2"/>
          <w:sz w:val="24"/>
          <w:lang w:eastAsia="sl-SI"/>
          <w14:ligatures w14:val="standardContextual"/>
        </w:rPr>
        <w:tab/>
      </w:r>
      <w:r w:rsidRPr="008F7299">
        <w:rPr>
          <w:b/>
          <w:noProof/>
        </w:rPr>
        <w:t>Dokumenti v ponudbeni dokumentaciji</w:t>
      </w:r>
      <w:r>
        <w:rPr>
          <w:noProof/>
        </w:rPr>
        <w:tab/>
      </w:r>
      <w:r>
        <w:rPr>
          <w:noProof/>
        </w:rPr>
        <w:fldChar w:fldCharType="begin"/>
      </w:r>
      <w:r>
        <w:rPr>
          <w:noProof/>
        </w:rPr>
        <w:instrText xml:space="preserve"> PAGEREF _Toc171058840 \h </w:instrText>
      </w:r>
      <w:r>
        <w:rPr>
          <w:noProof/>
        </w:rPr>
      </w:r>
      <w:r>
        <w:rPr>
          <w:noProof/>
        </w:rPr>
        <w:fldChar w:fldCharType="separate"/>
      </w:r>
      <w:r>
        <w:rPr>
          <w:noProof/>
        </w:rPr>
        <w:t>18</w:t>
      </w:r>
      <w:r>
        <w:rPr>
          <w:noProof/>
        </w:rPr>
        <w:fldChar w:fldCharType="end"/>
      </w:r>
    </w:p>
    <w:p w14:paraId="00DEDA1B" w14:textId="219CA940"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4.2.1</w:t>
      </w:r>
      <w:r>
        <w:rPr>
          <w:rFonts w:asciiTheme="minorHAnsi" w:eastAsiaTheme="minorEastAsia" w:hAnsiTheme="minorHAnsi" w:cstheme="minorBidi"/>
          <w:noProof/>
          <w:kern w:val="2"/>
          <w:sz w:val="24"/>
          <w:lang w:eastAsia="sl-SI"/>
          <w14:ligatures w14:val="standardContextual"/>
        </w:rPr>
        <w:tab/>
      </w:r>
      <w:r w:rsidRPr="008F7299">
        <w:rPr>
          <w:b/>
          <w:noProof/>
        </w:rPr>
        <w:t>Podatki o ponudniku</w:t>
      </w:r>
      <w:r>
        <w:rPr>
          <w:noProof/>
        </w:rPr>
        <w:tab/>
      </w:r>
      <w:r>
        <w:rPr>
          <w:noProof/>
        </w:rPr>
        <w:fldChar w:fldCharType="begin"/>
      </w:r>
      <w:r>
        <w:rPr>
          <w:noProof/>
        </w:rPr>
        <w:instrText xml:space="preserve"> PAGEREF _Toc171058841 \h </w:instrText>
      </w:r>
      <w:r>
        <w:rPr>
          <w:noProof/>
        </w:rPr>
      </w:r>
      <w:r>
        <w:rPr>
          <w:noProof/>
        </w:rPr>
        <w:fldChar w:fldCharType="separate"/>
      </w:r>
      <w:r>
        <w:rPr>
          <w:noProof/>
        </w:rPr>
        <w:t>19</w:t>
      </w:r>
      <w:r>
        <w:rPr>
          <w:noProof/>
        </w:rPr>
        <w:fldChar w:fldCharType="end"/>
      </w:r>
    </w:p>
    <w:p w14:paraId="0061E7B3" w14:textId="2716E11E"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4.2.2</w:t>
      </w:r>
      <w:r>
        <w:rPr>
          <w:rFonts w:asciiTheme="minorHAnsi" w:eastAsiaTheme="minorEastAsia" w:hAnsiTheme="minorHAnsi" w:cstheme="minorBidi"/>
          <w:noProof/>
          <w:kern w:val="2"/>
          <w:sz w:val="24"/>
          <w:lang w:eastAsia="sl-SI"/>
          <w14:ligatures w14:val="standardContextual"/>
        </w:rPr>
        <w:tab/>
      </w:r>
      <w:r w:rsidRPr="008F7299">
        <w:rPr>
          <w:b/>
          <w:noProof/>
        </w:rPr>
        <w:t>Obrazec predračun</w:t>
      </w:r>
      <w:r>
        <w:rPr>
          <w:noProof/>
        </w:rPr>
        <w:tab/>
      </w:r>
      <w:r>
        <w:rPr>
          <w:noProof/>
        </w:rPr>
        <w:fldChar w:fldCharType="begin"/>
      </w:r>
      <w:r>
        <w:rPr>
          <w:noProof/>
        </w:rPr>
        <w:instrText xml:space="preserve"> PAGEREF _Toc171058842 \h </w:instrText>
      </w:r>
      <w:r>
        <w:rPr>
          <w:noProof/>
        </w:rPr>
      </w:r>
      <w:r>
        <w:rPr>
          <w:noProof/>
        </w:rPr>
        <w:fldChar w:fldCharType="separate"/>
      </w:r>
      <w:r>
        <w:rPr>
          <w:noProof/>
        </w:rPr>
        <w:t>19</w:t>
      </w:r>
      <w:r>
        <w:rPr>
          <w:noProof/>
        </w:rPr>
        <w:fldChar w:fldCharType="end"/>
      </w:r>
    </w:p>
    <w:p w14:paraId="47025FBF" w14:textId="3DE01828"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4.2.3</w:t>
      </w:r>
      <w:r>
        <w:rPr>
          <w:rFonts w:asciiTheme="minorHAnsi" w:eastAsiaTheme="minorEastAsia" w:hAnsiTheme="minorHAnsi" w:cstheme="minorBidi"/>
          <w:noProof/>
          <w:kern w:val="2"/>
          <w:sz w:val="24"/>
          <w:lang w:eastAsia="sl-SI"/>
          <w14:ligatures w14:val="standardContextual"/>
        </w:rPr>
        <w:tab/>
      </w:r>
      <w:r w:rsidRPr="008F7299">
        <w:rPr>
          <w:b/>
          <w:noProof/>
        </w:rPr>
        <w:t>Specifikacija predračuna</w:t>
      </w:r>
      <w:r>
        <w:rPr>
          <w:noProof/>
        </w:rPr>
        <w:tab/>
      </w:r>
      <w:r>
        <w:rPr>
          <w:noProof/>
        </w:rPr>
        <w:fldChar w:fldCharType="begin"/>
      </w:r>
      <w:r>
        <w:rPr>
          <w:noProof/>
        </w:rPr>
        <w:instrText xml:space="preserve"> PAGEREF _Toc171058843 \h </w:instrText>
      </w:r>
      <w:r>
        <w:rPr>
          <w:noProof/>
        </w:rPr>
      </w:r>
      <w:r>
        <w:rPr>
          <w:noProof/>
        </w:rPr>
        <w:fldChar w:fldCharType="separate"/>
      </w:r>
      <w:r>
        <w:rPr>
          <w:noProof/>
        </w:rPr>
        <w:t>19</w:t>
      </w:r>
      <w:r>
        <w:rPr>
          <w:noProof/>
        </w:rPr>
        <w:fldChar w:fldCharType="end"/>
      </w:r>
    </w:p>
    <w:p w14:paraId="411FFDAF" w14:textId="4F7A3DA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4.2.4</w:t>
      </w:r>
      <w:r>
        <w:rPr>
          <w:rFonts w:asciiTheme="minorHAnsi" w:eastAsiaTheme="minorEastAsia" w:hAnsiTheme="minorHAnsi" w:cstheme="minorBidi"/>
          <w:noProof/>
          <w:kern w:val="2"/>
          <w:sz w:val="24"/>
          <w:lang w:eastAsia="sl-SI"/>
          <w14:ligatures w14:val="standardContextual"/>
        </w:rPr>
        <w:tab/>
      </w:r>
      <w:r w:rsidRPr="008F7299">
        <w:rPr>
          <w:b/>
          <w:noProof/>
        </w:rPr>
        <w:t>Garancijski pogoji ponudnika</w:t>
      </w:r>
      <w:r>
        <w:rPr>
          <w:noProof/>
        </w:rPr>
        <w:tab/>
      </w:r>
      <w:r>
        <w:rPr>
          <w:noProof/>
        </w:rPr>
        <w:fldChar w:fldCharType="begin"/>
      </w:r>
      <w:r>
        <w:rPr>
          <w:noProof/>
        </w:rPr>
        <w:instrText xml:space="preserve"> PAGEREF _Toc171058844 \h </w:instrText>
      </w:r>
      <w:r>
        <w:rPr>
          <w:noProof/>
        </w:rPr>
      </w:r>
      <w:r>
        <w:rPr>
          <w:noProof/>
        </w:rPr>
        <w:fldChar w:fldCharType="separate"/>
      </w:r>
      <w:r>
        <w:rPr>
          <w:noProof/>
        </w:rPr>
        <w:t>19</w:t>
      </w:r>
      <w:r>
        <w:rPr>
          <w:noProof/>
        </w:rPr>
        <w:fldChar w:fldCharType="end"/>
      </w:r>
    </w:p>
    <w:p w14:paraId="0354081B" w14:textId="7C3BE0D5"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lang w:eastAsia="en-US"/>
        </w:rPr>
        <w:lastRenderedPageBreak/>
        <w:t>4.2.5</w:t>
      </w:r>
      <w:r>
        <w:rPr>
          <w:rFonts w:asciiTheme="minorHAnsi" w:eastAsiaTheme="minorEastAsia" w:hAnsiTheme="minorHAnsi" w:cstheme="minorBidi"/>
          <w:noProof/>
          <w:kern w:val="2"/>
          <w:sz w:val="24"/>
          <w:lang w:eastAsia="sl-SI"/>
          <w14:ligatures w14:val="standardContextual"/>
        </w:rPr>
        <w:tab/>
      </w:r>
      <w:r w:rsidRPr="008F7299">
        <w:rPr>
          <w:b/>
          <w:noProof/>
          <w:lang w:eastAsia="en-US"/>
        </w:rPr>
        <w:t>Izjava proizvajalca opreme ali principala</w:t>
      </w:r>
      <w:r>
        <w:rPr>
          <w:noProof/>
        </w:rPr>
        <w:tab/>
      </w:r>
      <w:r>
        <w:rPr>
          <w:noProof/>
        </w:rPr>
        <w:fldChar w:fldCharType="begin"/>
      </w:r>
      <w:r>
        <w:rPr>
          <w:noProof/>
        </w:rPr>
        <w:instrText xml:space="preserve"> PAGEREF _Toc171058845 \h </w:instrText>
      </w:r>
      <w:r>
        <w:rPr>
          <w:noProof/>
        </w:rPr>
      </w:r>
      <w:r>
        <w:rPr>
          <w:noProof/>
        </w:rPr>
        <w:fldChar w:fldCharType="separate"/>
      </w:r>
      <w:r>
        <w:rPr>
          <w:noProof/>
        </w:rPr>
        <w:t>19</w:t>
      </w:r>
      <w:r>
        <w:rPr>
          <w:noProof/>
        </w:rPr>
        <w:fldChar w:fldCharType="end"/>
      </w:r>
    </w:p>
    <w:p w14:paraId="49C7AC01" w14:textId="12221726"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4.2.6</w:t>
      </w:r>
      <w:r>
        <w:rPr>
          <w:rFonts w:asciiTheme="minorHAnsi" w:eastAsiaTheme="minorEastAsia" w:hAnsiTheme="minorHAnsi" w:cstheme="minorBidi"/>
          <w:noProof/>
          <w:kern w:val="2"/>
          <w:sz w:val="24"/>
          <w:lang w:eastAsia="sl-SI"/>
          <w14:ligatures w14:val="standardContextual"/>
        </w:rPr>
        <w:tab/>
      </w:r>
      <w:r w:rsidRPr="008F7299">
        <w:rPr>
          <w:b/>
          <w:noProof/>
        </w:rPr>
        <w:t>Izjava ponudnika, da je vsa oprema tovarniško nova</w:t>
      </w:r>
      <w:r>
        <w:rPr>
          <w:noProof/>
        </w:rPr>
        <w:tab/>
      </w:r>
      <w:r>
        <w:rPr>
          <w:noProof/>
        </w:rPr>
        <w:fldChar w:fldCharType="begin"/>
      </w:r>
      <w:r>
        <w:rPr>
          <w:noProof/>
        </w:rPr>
        <w:instrText xml:space="preserve"> PAGEREF _Toc171058846 \h </w:instrText>
      </w:r>
      <w:r>
        <w:rPr>
          <w:noProof/>
        </w:rPr>
      </w:r>
      <w:r>
        <w:rPr>
          <w:noProof/>
        </w:rPr>
        <w:fldChar w:fldCharType="separate"/>
      </w:r>
      <w:r>
        <w:rPr>
          <w:noProof/>
        </w:rPr>
        <w:t>20</w:t>
      </w:r>
      <w:r>
        <w:rPr>
          <w:noProof/>
        </w:rPr>
        <w:fldChar w:fldCharType="end"/>
      </w:r>
    </w:p>
    <w:p w14:paraId="0C1E850D" w14:textId="399B9F69"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lang w:eastAsia="en-US"/>
        </w:rPr>
        <w:t>4.2.7</w:t>
      </w:r>
      <w:r>
        <w:rPr>
          <w:rFonts w:asciiTheme="minorHAnsi" w:eastAsiaTheme="minorEastAsia" w:hAnsiTheme="minorHAnsi" w:cstheme="minorBidi"/>
          <w:noProof/>
          <w:kern w:val="2"/>
          <w:sz w:val="24"/>
          <w:lang w:eastAsia="sl-SI"/>
          <w14:ligatures w14:val="standardContextual"/>
        </w:rPr>
        <w:tab/>
      </w:r>
      <w:r w:rsidRPr="008F7299">
        <w:rPr>
          <w:b/>
          <w:noProof/>
          <w:lang w:eastAsia="en-US"/>
        </w:rPr>
        <w:t>Izjava ponudnika o zagotavljanju rezervnih delov</w:t>
      </w:r>
      <w:r>
        <w:rPr>
          <w:noProof/>
        </w:rPr>
        <w:tab/>
      </w:r>
      <w:r>
        <w:rPr>
          <w:noProof/>
        </w:rPr>
        <w:fldChar w:fldCharType="begin"/>
      </w:r>
      <w:r>
        <w:rPr>
          <w:noProof/>
        </w:rPr>
        <w:instrText xml:space="preserve"> PAGEREF _Toc171058847 \h </w:instrText>
      </w:r>
      <w:r>
        <w:rPr>
          <w:noProof/>
        </w:rPr>
      </w:r>
      <w:r>
        <w:rPr>
          <w:noProof/>
        </w:rPr>
        <w:fldChar w:fldCharType="separate"/>
      </w:r>
      <w:r>
        <w:rPr>
          <w:noProof/>
        </w:rPr>
        <w:t>20</w:t>
      </w:r>
      <w:r>
        <w:rPr>
          <w:noProof/>
        </w:rPr>
        <w:fldChar w:fldCharType="end"/>
      </w:r>
    </w:p>
    <w:p w14:paraId="09E2F04F" w14:textId="2CDA4BB0"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4.2.8</w:t>
      </w:r>
      <w:r>
        <w:rPr>
          <w:rFonts w:asciiTheme="minorHAnsi" w:eastAsiaTheme="minorEastAsia" w:hAnsiTheme="minorHAnsi" w:cstheme="minorBidi"/>
          <w:noProof/>
          <w:kern w:val="2"/>
          <w:sz w:val="24"/>
          <w:lang w:eastAsia="sl-SI"/>
          <w14:ligatures w14:val="standardContextual"/>
        </w:rPr>
        <w:tab/>
      </w:r>
      <w:r w:rsidRPr="008F7299">
        <w:rPr>
          <w:b/>
          <w:noProof/>
        </w:rPr>
        <w:t>Izjava o garanciji in vzdrževanju</w:t>
      </w:r>
      <w:r>
        <w:rPr>
          <w:noProof/>
        </w:rPr>
        <w:tab/>
      </w:r>
      <w:r>
        <w:rPr>
          <w:noProof/>
        </w:rPr>
        <w:fldChar w:fldCharType="begin"/>
      </w:r>
      <w:r>
        <w:rPr>
          <w:noProof/>
        </w:rPr>
        <w:instrText xml:space="preserve"> PAGEREF _Toc171058848 \h </w:instrText>
      </w:r>
      <w:r>
        <w:rPr>
          <w:noProof/>
        </w:rPr>
      </w:r>
      <w:r>
        <w:rPr>
          <w:noProof/>
        </w:rPr>
        <w:fldChar w:fldCharType="separate"/>
      </w:r>
      <w:r>
        <w:rPr>
          <w:noProof/>
        </w:rPr>
        <w:t>20</w:t>
      </w:r>
      <w:r>
        <w:rPr>
          <w:noProof/>
        </w:rPr>
        <w:fldChar w:fldCharType="end"/>
      </w:r>
    </w:p>
    <w:p w14:paraId="6229BD18" w14:textId="48662B9C"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4.2.9</w:t>
      </w:r>
      <w:r>
        <w:rPr>
          <w:rFonts w:asciiTheme="minorHAnsi" w:eastAsiaTheme="minorEastAsia" w:hAnsiTheme="minorHAnsi" w:cstheme="minorBidi"/>
          <w:noProof/>
          <w:kern w:val="2"/>
          <w:sz w:val="24"/>
          <w:lang w:eastAsia="sl-SI"/>
          <w14:ligatures w14:val="standardContextual"/>
        </w:rPr>
        <w:tab/>
      </w:r>
      <w:r w:rsidRPr="008F7299">
        <w:rPr>
          <w:b/>
          <w:noProof/>
        </w:rPr>
        <w:t>Vzorec pogodbe</w:t>
      </w:r>
      <w:r>
        <w:rPr>
          <w:noProof/>
        </w:rPr>
        <w:tab/>
      </w:r>
      <w:r>
        <w:rPr>
          <w:noProof/>
        </w:rPr>
        <w:fldChar w:fldCharType="begin"/>
      </w:r>
      <w:r>
        <w:rPr>
          <w:noProof/>
        </w:rPr>
        <w:instrText xml:space="preserve"> PAGEREF _Toc171058849 \h </w:instrText>
      </w:r>
      <w:r>
        <w:rPr>
          <w:noProof/>
        </w:rPr>
      </w:r>
      <w:r>
        <w:rPr>
          <w:noProof/>
        </w:rPr>
        <w:fldChar w:fldCharType="separate"/>
      </w:r>
      <w:r>
        <w:rPr>
          <w:noProof/>
        </w:rPr>
        <w:t>20</w:t>
      </w:r>
      <w:r>
        <w:rPr>
          <w:noProof/>
        </w:rPr>
        <w:fldChar w:fldCharType="end"/>
      </w:r>
    </w:p>
    <w:p w14:paraId="76483CF9" w14:textId="5D92A42E" w:rsidR="00DA34C2" w:rsidRDefault="00DA34C2">
      <w:pPr>
        <w:pStyle w:val="TOC3"/>
        <w:tabs>
          <w:tab w:val="left" w:pos="132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4.2.10</w:t>
      </w:r>
      <w:r>
        <w:rPr>
          <w:rFonts w:asciiTheme="minorHAnsi" w:eastAsiaTheme="minorEastAsia" w:hAnsiTheme="minorHAnsi" w:cstheme="minorBidi"/>
          <w:noProof/>
          <w:kern w:val="2"/>
          <w:sz w:val="24"/>
          <w:lang w:eastAsia="sl-SI"/>
          <w14:ligatures w14:val="standardContextual"/>
        </w:rPr>
        <w:tab/>
      </w:r>
      <w:r w:rsidRPr="008F7299">
        <w:rPr>
          <w:b/>
          <w:noProof/>
        </w:rPr>
        <w:t>Tehnična dokumentacija</w:t>
      </w:r>
      <w:r>
        <w:rPr>
          <w:noProof/>
        </w:rPr>
        <w:tab/>
      </w:r>
      <w:r>
        <w:rPr>
          <w:noProof/>
        </w:rPr>
        <w:fldChar w:fldCharType="begin"/>
      </w:r>
      <w:r>
        <w:rPr>
          <w:noProof/>
        </w:rPr>
        <w:instrText xml:space="preserve"> PAGEREF _Toc171058850 \h </w:instrText>
      </w:r>
      <w:r>
        <w:rPr>
          <w:noProof/>
        </w:rPr>
      </w:r>
      <w:r>
        <w:rPr>
          <w:noProof/>
        </w:rPr>
        <w:fldChar w:fldCharType="separate"/>
      </w:r>
      <w:r>
        <w:rPr>
          <w:noProof/>
        </w:rPr>
        <w:t>20</w:t>
      </w:r>
      <w:r>
        <w:rPr>
          <w:noProof/>
        </w:rPr>
        <w:fldChar w:fldCharType="end"/>
      </w:r>
    </w:p>
    <w:p w14:paraId="4C5814F1" w14:textId="5D411BCD" w:rsidR="00DA34C2" w:rsidRDefault="00DA34C2">
      <w:pPr>
        <w:pStyle w:val="TOC3"/>
        <w:tabs>
          <w:tab w:val="left" w:pos="132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4.2.11</w:t>
      </w:r>
      <w:r>
        <w:rPr>
          <w:rFonts w:asciiTheme="minorHAnsi" w:eastAsiaTheme="minorEastAsia" w:hAnsiTheme="minorHAnsi" w:cstheme="minorBidi"/>
          <w:noProof/>
          <w:kern w:val="2"/>
          <w:sz w:val="24"/>
          <w:lang w:eastAsia="sl-SI"/>
          <w14:ligatures w14:val="standardContextual"/>
        </w:rPr>
        <w:tab/>
      </w:r>
      <w:r w:rsidRPr="008F7299">
        <w:rPr>
          <w:b/>
          <w:noProof/>
        </w:rPr>
        <w:t>Izjava o predložitvi garancije za dobro izvedbo pogodbenih obveznosti</w:t>
      </w:r>
      <w:r>
        <w:rPr>
          <w:noProof/>
        </w:rPr>
        <w:tab/>
      </w:r>
      <w:r>
        <w:rPr>
          <w:noProof/>
        </w:rPr>
        <w:fldChar w:fldCharType="begin"/>
      </w:r>
      <w:r>
        <w:rPr>
          <w:noProof/>
        </w:rPr>
        <w:instrText xml:space="preserve"> PAGEREF _Toc171058851 \h </w:instrText>
      </w:r>
      <w:r>
        <w:rPr>
          <w:noProof/>
        </w:rPr>
      </w:r>
      <w:r>
        <w:rPr>
          <w:noProof/>
        </w:rPr>
        <w:fldChar w:fldCharType="separate"/>
      </w:r>
      <w:r>
        <w:rPr>
          <w:noProof/>
        </w:rPr>
        <w:t>20</w:t>
      </w:r>
      <w:r>
        <w:rPr>
          <w:noProof/>
        </w:rPr>
        <w:fldChar w:fldCharType="end"/>
      </w:r>
    </w:p>
    <w:p w14:paraId="6A283E62" w14:textId="33058BA2" w:rsidR="00DA34C2" w:rsidRDefault="00DA34C2">
      <w:pPr>
        <w:pStyle w:val="TOC3"/>
        <w:tabs>
          <w:tab w:val="left" w:pos="132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4.2.12</w:t>
      </w:r>
      <w:r>
        <w:rPr>
          <w:rFonts w:asciiTheme="minorHAnsi" w:eastAsiaTheme="minorEastAsia" w:hAnsiTheme="minorHAnsi" w:cstheme="minorBidi"/>
          <w:noProof/>
          <w:kern w:val="2"/>
          <w:sz w:val="24"/>
          <w:lang w:eastAsia="sl-SI"/>
          <w14:ligatures w14:val="standardContextual"/>
        </w:rPr>
        <w:tab/>
      </w:r>
      <w:r w:rsidRPr="008F7299">
        <w:rPr>
          <w:b/>
          <w:noProof/>
        </w:rPr>
        <w:t>Izjava o posredovanju podatkov o razkritju lastništva ponudnika</w:t>
      </w:r>
      <w:r>
        <w:rPr>
          <w:noProof/>
        </w:rPr>
        <w:tab/>
      </w:r>
      <w:r>
        <w:rPr>
          <w:noProof/>
        </w:rPr>
        <w:fldChar w:fldCharType="begin"/>
      </w:r>
      <w:r>
        <w:rPr>
          <w:noProof/>
        </w:rPr>
        <w:instrText xml:space="preserve"> PAGEREF _Toc171058852 \h </w:instrText>
      </w:r>
      <w:r>
        <w:rPr>
          <w:noProof/>
        </w:rPr>
      </w:r>
      <w:r>
        <w:rPr>
          <w:noProof/>
        </w:rPr>
        <w:fldChar w:fldCharType="separate"/>
      </w:r>
      <w:r>
        <w:rPr>
          <w:noProof/>
        </w:rPr>
        <w:t>20</w:t>
      </w:r>
      <w:r>
        <w:rPr>
          <w:noProof/>
        </w:rPr>
        <w:fldChar w:fldCharType="end"/>
      </w:r>
    </w:p>
    <w:p w14:paraId="24EE37D4" w14:textId="6D21918B" w:rsidR="00DA34C2" w:rsidRDefault="00DA34C2">
      <w:pPr>
        <w:pStyle w:val="TOC3"/>
        <w:tabs>
          <w:tab w:val="left" w:pos="132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lang w:eastAsia="en-US"/>
        </w:rPr>
        <w:t>4.2.13</w:t>
      </w:r>
      <w:r>
        <w:rPr>
          <w:rFonts w:asciiTheme="minorHAnsi" w:eastAsiaTheme="minorEastAsia" w:hAnsiTheme="minorHAnsi" w:cstheme="minorBidi"/>
          <w:noProof/>
          <w:kern w:val="2"/>
          <w:sz w:val="24"/>
          <w:lang w:eastAsia="sl-SI"/>
          <w14:ligatures w14:val="standardContextual"/>
        </w:rPr>
        <w:tab/>
      </w:r>
      <w:r w:rsidRPr="008F7299">
        <w:rPr>
          <w:b/>
          <w:noProof/>
          <w:lang w:eastAsia="en-US"/>
        </w:rPr>
        <w:t>ESPD obrazec</w:t>
      </w:r>
      <w:r>
        <w:rPr>
          <w:noProof/>
        </w:rPr>
        <w:tab/>
      </w:r>
      <w:r>
        <w:rPr>
          <w:noProof/>
        </w:rPr>
        <w:fldChar w:fldCharType="begin"/>
      </w:r>
      <w:r>
        <w:rPr>
          <w:noProof/>
        </w:rPr>
        <w:instrText xml:space="preserve"> PAGEREF _Toc171058853 \h </w:instrText>
      </w:r>
      <w:r>
        <w:rPr>
          <w:noProof/>
        </w:rPr>
      </w:r>
      <w:r>
        <w:rPr>
          <w:noProof/>
        </w:rPr>
        <w:fldChar w:fldCharType="separate"/>
      </w:r>
      <w:r>
        <w:rPr>
          <w:noProof/>
        </w:rPr>
        <w:t>21</w:t>
      </w:r>
      <w:r>
        <w:rPr>
          <w:noProof/>
        </w:rPr>
        <w:fldChar w:fldCharType="end"/>
      </w:r>
    </w:p>
    <w:p w14:paraId="61E08E04" w14:textId="4B759024"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4.3</w:t>
      </w:r>
      <w:r>
        <w:rPr>
          <w:rFonts w:asciiTheme="minorHAnsi" w:eastAsiaTheme="minorEastAsia" w:hAnsiTheme="minorHAnsi" w:cstheme="minorBidi"/>
          <w:caps w:val="0"/>
          <w:noProof/>
          <w:kern w:val="2"/>
          <w:sz w:val="24"/>
          <w:lang w:eastAsia="sl-SI"/>
          <w14:ligatures w14:val="standardContextual"/>
        </w:rPr>
        <w:tab/>
      </w:r>
      <w:r w:rsidRPr="008F7299">
        <w:rPr>
          <w:b/>
          <w:noProof/>
        </w:rPr>
        <w:t>PREVERJANJE SPOSOBNOSTI   IN  POGOJEV  ZA  SODELOVANJE</w:t>
      </w:r>
      <w:r>
        <w:rPr>
          <w:noProof/>
        </w:rPr>
        <w:tab/>
      </w:r>
      <w:r>
        <w:rPr>
          <w:noProof/>
        </w:rPr>
        <w:fldChar w:fldCharType="begin"/>
      </w:r>
      <w:r>
        <w:rPr>
          <w:noProof/>
        </w:rPr>
        <w:instrText xml:space="preserve"> PAGEREF _Toc171058854 \h </w:instrText>
      </w:r>
      <w:r>
        <w:rPr>
          <w:noProof/>
        </w:rPr>
      </w:r>
      <w:r>
        <w:rPr>
          <w:noProof/>
        </w:rPr>
        <w:fldChar w:fldCharType="separate"/>
      </w:r>
      <w:r>
        <w:rPr>
          <w:noProof/>
        </w:rPr>
        <w:t>21</w:t>
      </w:r>
      <w:r>
        <w:rPr>
          <w:noProof/>
        </w:rPr>
        <w:fldChar w:fldCharType="end"/>
      </w:r>
    </w:p>
    <w:p w14:paraId="7EB50CA9" w14:textId="1D4BD04D"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lang w:eastAsia="en-US"/>
        </w:rPr>
        <w:t>4.3.1</w:t>
      </w:r>
      <w:r>
        <w:rPr>
          <w:rFonts w:asciiTheme="minorHAnsi" w:eastAsiaTheme="minorEastAsia" w:hAnsiTheme="minorHAnsi" w:cstheme="minorBidi"/>
          <w:noProof/>
          <w:kern w:val="2"/>
          <w:sz w:val="24"/>
          <w:lang w:eastAsia="sl-SI"/>
          <w14:ligatures w14:val="standardContextual"/>
        </w:rPr>
        <w:tab/>
      </w:r>
      <w:r w:rsidRPr="008F7299">
        <w:rPr>
          <w:b/>
          <w:noProof/>
          <w:lang w:eastAsia="en-US"/>
        </w:rPr>
        <w:t>Preverjanje razlogov za izključitev – ponudniki s sedežem v republiki Sloveniji</w:t>
      </w:r>
      <w:r>
        <w:rPr>
          <w:noProof/>
        </w:rPr>
        <w:tab/>
      </w:r>
      <w:r>
        <w:rPr>
          <w:noProof/>
        </w:rPr>
        <w:fldChar w:fldCharType="begin"/>
      </w:r>
      <w:r>
        <w:rPr>
          <w:noProof/>
        </w:rPr>
        <w:instrText xml:space="preserve"> PAGEREF _Toc171058855 \h </w:instrText>
      </w:r>
      <w:r>
        <w:rPr>
          <w:noProof/>
        </w:rPr>
      </w:r>
      <w:r>
        <w:rPr>
          <w:noProof/>
        </w:rPr>
        <w:fldChar w:fldCharType="separate"/>
      </w:r>
      <w:r>
        <w:rPr>
          <w:noProof/>
        </w:rPr>
        <w:t>21</w:t>
      </w:r>
      <w:r>
        <w:rPr>
          <w:noProof/>
        </w:rPr>
        <w:fldChar w:fldCharType="end"/>
      </w:r>
    </w:p>
    <w:p w14:paraId="02B3AE1A" w14:textId="165AA3AB"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lang w:eastAsia="en-US"/>
        </w:rPr>
        <w:t>4.3.2</w:t>
      </w:r>
      <w:r>
        <w:rPr>
          <w:rFonts w:asciiTheme="minorHAnsi" w:eastAsiaTheme="minorEastAsia" w:hAnsiTheme="minorHAnsi" w:cstheme="minorBidi"/>
          <w:noProof/>
          <w:kern w:val="2"/>
          <w:sz w:val="24"/>
          <w:lang w:eastAsia="sl-SI"/>
          <w14:ligatures w14:val="standardContextual"/>
        </w:rPr>
        <w:tab/>
      </w:r>
      <w:r w:rsidRPr="008F7299">
        <w:rPr>
          <w:b/>
          <w:noProof/>
          <w:lang w:eastAsia="en-US"/>
        </w:rPr>
        <w:t>Preverjanje pogojev za sodelovanje – ponudniki s sedežem v republiki Sloveniji</w:t>
      </w:r>
      <w:r>
        <w:rPr>
          <w:noProof/>
        </w:rPr>
        <w:tab/>
      </w:r>
      <w:r>
        <w:rPr>
          <w:noProof/>
        </w:rPr>
        <w:fldChar w:fldCharType="begin"/>
      </w:r>
      <w:r>
        <w:rPr>
          <w:noProof/>
        </w:rPr>
        <w:instrText xml:space="preserve"> PAGEREF _Toc171058856 \h </w:instrText>
      </w:r>
      <w:r>
        <w:rPr>
          <w:noProof/>
        </w:rPr>
      </w:r>
      <w:r>
        <w:rPr>
          <w:noProof/>
        </w:rPr>
        <w:fldChar w:fldCharType="separate"/>
      </w:r>
      <w:r>
        <w:rPr>
          <w:noProof/>
        </w:rPr>
        <w:t>22</w:t>
      </w:r>
      <w:r>
        <w:rPr>
          <w:noProof/>
        </w:rPr>
        <w:fldChar w:fldCharType="end"/>
      </w:r>
    </w:p>
    <w:p w14:paraId="422AD4EA" w14:textId="25978AA7"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4.3.3</w:t>
      </w:r>
      <w:r>
        <w:rPr>
          <w:rFonts w:asciiTheme="minorHAnsi" w:eastAsiaTheme="minorEastAsia" w:hAnsiTheme="minorHAnsi" w:cstheme="minorBidi"/>
          <w:noProof/>
          <w:kern w:val="2"/>
          <w:sz w:val="24"/>
          <w:lang w:eastAsia="sl-SI"/>
          <w14:ligatures w14:val="standardContextual"/>
        </w:rPr>
        <w:tab/>
      </w:r>
      <w:r w:rsidRPr="008F7299">
        <w:rPr>
          <w:b/>
          <w:noProof/>
        </w:rPr>
        <w:t>Preverjanje razlogov za izključitev – ponudniki s sedežem izven Republike Slovenije</w:t>
      </w:r>
      <w:r>
        <w:rPr>
          <w:noProof/>
        </w:rPr>
        <w:tab/>
      </w:r>
      <w:r>
        <w:rPr>
          <w:noProof/>
        </w:rPr>
        <w:fldChar w:fldCharType="begin"/>
      </w:r>
      <w:r>
        <w:rPr>
          <w:noProof/>
        </w:rPr>
        <w:instrText xml:space="preserve"> PAGEREF _Toc171058857 \h </w:instrText>
      </w:r>
      <w:r>
        <w:rPr>
          <w:noProof/>
        </w:rPr>
      </w:r>
      <w:r>
        <w:rPr>
          <w:noProof/>
        </w:rPr>
        <w:fldChar w:fldCharType="separate"/>
      </w:r>
      <w:r>
        <w:rPr>
          <w:noProof/>
        </w:rPr>
        <w:t>22</w:t>
      </w:r>
      <w:r>
        <w:rPr>
          <w:noProof/>
        </w:rPr>
        <w:fldChar w:fldCharType="end"/>
      </w:r>
    </w:p>
    <w:p w14:paraId="0036FB11" w14:textId="6137E316" w:rsidR="00DA34C2" w:rsidRDefault="00DA34C2">
      <w:pPr>
        <w:pStyle w:val="TOC3"/>
        <w:tabs>
          <w:tab w:val="left" w:pos="1100"/>
          <w:tab w:val="right" w:leader="dot" w:pos="9344"/>
        </w:tabs>
        <w:rPr>
          <w:rFonts w:asciiTheme="minorHAnsi" w:eastAsiaTheme="minorEastAsia" w:hAnsiTheme="minorHAnsi" w:cstheme="minorBidi"/>
          <w:noProof/>
          <w:kern w:val="2"/>
          <w:sz w:val="24"/>
          <w:lang w:eastAsia="sl-SI"/>
          <w14:ligatures w14:val="standardContextual"/>
        </w:rPr>
      </w:pPr>
      <w:r w:rsidRPr="008F7299">
        <w:rPr>
          <w:b/>
          <w:noProof/>
        </w:rPr>
        <w:t>4.3.4</w:t>
      </w:r>
      <w:r>
        <w:rPr>
          <w:rFonts w:asciiTheme="minorHAnsi" w:eastAsiaTheme="minorEastAsia" w:hAnsiTheme="minorHAnsi" w:cstheme="minorBidi"/>
          <w:noProof/>
          <w:kern w:val="2"/>
          <w:sz w:val="24"/>
          <w:lang w:eastAsia="sl-SI"/>
          <w14:ligatures w14:val="standardContextual"/>
        </w:rPr>
        <w:tab/>
      </w:r>
      <w:r w:rsidRPr="008F7299">
        <w:rPr>
          <w:b/>
          <w:noProof/>
        </w:rPr>
        <w:t>Preverjanje pogojev za sodelovanje – ponudniki s sedežem izven Republike Slovenije</w:t>
      </w:r>
      <w:r>
        <w:rPr>
          <w:noProof/>
        </w:rPr>
        <w:tab/>
      </w:r>
      <w:r>
        <w:rPr>
          <w:noProof/>
        </w:rPr>
        <w:fldChar w:fldCharType="begin"/>
      </w:r>
      <w:r>
        <w:rPr>
          <w:noProof/>
        </w:rPr>
        <w:instrText xml:space="preserve"> PAGEREF _Toc171058858 \h </w:instrText>
      </w:r>
      <w:r>
        <w:rPr>
          <w:noProof/>
        </w:rPr>
      </w:r>
      <w:r>
        <w:rPr>
          <w:noProof/>
        </w:rPr>
        <w:fldChar w:fldCharType="separate"/>
      </w:r>
      <w:r>
        <w:rPr>
          <w:noProof/>
        </w:rPr>
        <w:t>23</w:t>
      </w:r>
      <w:r>
        <w:rPr>
          <w:noProof/>
        </w:rPr>
        <w:fldChar w:fldCharType="end"/>
      </w:r>
    </w:p>
    <w:p w14:paraId="584A6E6D" w14:textId="316A52C1" w:rsidR="00DA34C2" w:rsidRDefault="00DA34C2">
      <w:pPr>
        <w:pStyle w:val="TOC1"/>
        <w:rPr>
          <w:rFonts w:asciiTheme="minorHAnsi" w:eastAsiaTheme="minorEastAsia" w:hAnsiTheme="minorHAnsi" w:cstheme="minorBidi"/>
          <w:b w:val="0"/>
          <w:noProof/>
          <w:kern w:val="2"/>
          <w:sz w:val="24"/>
          <w:lang w:eastAsia="sl-SI"/>
          <w14:ligatures w14:val="standardContextual"/>
        </w:rPr>
      </w:pPr>
      <w:r w:rsidRPr="008F7299">
        <w:rPr>
          <w:bCs/>
          <w:noProof/>
        </w:rPr>
        <w:t>5</w:t>
      </w:r>
      <w:r>
        <w:rPr>
          <w:rFonts w:asciiTheme="minorHAnsi" w:eastAsiaTheme="minorEastAsia" w:hAnsiTheme="minorHAnsi" w:cstheme="minorBidi"/>
          <w:b w:val="0"/>
          <w:noProof/>
          <w:kern w:val="2"/>
          <w:sz w:val="24"/>
          <w:lang w:eastAsia="sl-SI"/>
          <w14:ligatures w14:val="standardContextual"/>
        </w:rPr>
        <w:tab/>
      </w:r>
      <w:r w:rsidRPr="008F7299">
        <w:rPr>
          <w:noProof/>
        </w:rPr>
        <w:t>MERILA ZA IZBIRO NAJUGODNEJŠEGA PONUDNIKA</w:t>
      </w:r>
      <w:r>
        <w:rPr>
          <w:noProof/>
        </w:rPr>
        <w:tab/>
      </w:r>
      <w:r>
        <w:rPr>
          <w:noProof/>
        </w:rPr>
        <w:fldChar w:fldCharType="begin"/>
      </w:r>
      <w:r>
        <w:rPr>
          <w:noProof/>
        </w:rPr>
        <w:instrText xml:space="preserve"> PAGEREF _Toc171058859 \h </w:instrText>
      </w:r>
      <w:r>
        <w:rPr>
          <w:noProof/>
        </w:rPr>
      </w:r>
      <w:r>
        <w:rPr>
          <w:noProof/>
        </w:rPr>
        <w:fldChar w:fldCharType="separate"/>
      </w:r>
      <w:r>
        <w:rPr>
          <w:noProof/>
        </w:rPr>
        <w:t>24</w:t>
      </w:r>
      <w:r>
        <w:rPr>
          <w:noProof/>
        </w:rPr>
        <w:fldChar w:fldCharType="end"/>
      </w:r>
    </w:p>
    <w:p w14:paraId="3A7B2EBB" w14:textId="52216287"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5.1</w:t>
      </w:r>
      <w:r>
        <w:rPr>
          <w:rFonts w:asciiTheme="minorHAnsi" w:eastAsiaTheme="minorEastAsia" w:hAnsiTheme="minorHAnsi" w:cstheme="minorBidi"/>
          <w:caps w:val="0"/>
          <w:noProof/>
          <w:kern w:val="2"/>
          <w:sz w:val="24"/>
          <w:lang w:eastAsia="sl-SI"/>
          <w14:ligatures w14:val="standardContextual"/>
        </w:rPr>
        <w:tab/>
      </w:r>
      <w:r w:rsidRPr="008F7299">
        <w:rPr>
          <w:b/>
          <w:noProof/>
        </w:rPr>
        <w:t>Merilo</w:t>
      </w:r>
      <w:r>
        <w:rPr>
          <w:noProof/>
        </w:rPr>
        <w:tab/>
      </w:r>
      <w:r>
        <w:rPr>
          <w:noProof/>
        </w:rPr>
        <w:fldChar w:fldCharType="begin"/>
      </w:r>
      <w:r>
        <w:rPr>
          <w:noProof/>
        </w:rPr>
        <w:instrText xml:space="preserve"> PAGEREF _Toc171058860 \h </w:instrText>
      </w:r>
      <w:r>
        <w:rPr>
          <w:noProof/>
        </w:rPr>
      </w:r>
      <w:r>
        <w:rPr>
          <w:noProof/>
        </w:rPr>
        <w:fldChar w:fldCharType="separate"/>
      </w:r>
      <w:r>
        <w:rPr>
          <w:noProof/>
        </w:rPr>
        <w:t>24</w:t>
      </w:r>
      <w:r>
        <w:rPr>
          <w:noProof/>
        </w:rPr>
        <w:fldChar w:fldCharType="end"/>
      </w:r>
    </w:p>
    <w:p w14:paraId="22BC89B6" w14:textId="0719B8AA"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rPr>
        <w:t>5.2</w:t>
      </w:r>
      <w:r>
        <w:rPr>
          <w:rFonts w:asciiTheme="minorHAnsi" w:eastAsiaTheme="minorEastAsia" w:hAnsiTheme="minorHAnsi" w:cstheme="minorBidi"/>
          <w:caps w:val="0"/>
          <w:noProof/>
          <w:kern w:val="2"/>
          <w:sz w:val="24"/>
          <w:lang w:eastAsia="sl-SI"/>
          <w14:ligatures w14:val="standardContextual"/>
        </w:rPr>
        <w:tab/>
      </w:r>
      <w:r w:rsidRPr="008F7299">
        <w:rPr>
          <w:b/>
          <w:noProof/>
        </w:rPr>
        <w:t>primer dveh ponudb z enakim največjim številom točk pri ocenjevanju</w:t>
      </w:r>
      <w:r>
        <w:rPr>
          <w:noProof/>
        </w:rPr>
        <w:tab/>
      </w:r>
      <w:r>
        <w:rPr>
          <w:noProof/>
        </w:rPr>
        <w:fldChar w:fldCharType="begin"/>
      </w:r>
      <w:r>
        <w:rPr>
          <w:noProof/>
        </w:rPr>
        <w:instrText xml:space="preserve"> PAGEREF _Toc171058861 \h </w:instrText>
      </w:r>
      <w:r>
        <w:rPr>
          <w:noProof/>
        </w:rPr>
      </w:r>
      <w:r>
        <w:rPr>
          <w:noProof/>
        </w:rPr>
        <w:fldChar w:fldCharType="separate"/>
      </w:r>
      <w:r>
        <w:rPr>
          <w:noProof/>
        </w:rPr>
        <w:t>24</w:t>
      </w:r>
      <w:r>
        <w:rPr>
          <w:noProof/>
        </w:rPr>
        <w:fldChar w:fldCharType="end"/>
      </w:r>
    </w:p>
    <w:p w14:paraId="35FBD36D" w14:textId="01A5ABAA" w:rsidR="00DA34C2" w:rsidRDefault="00DA34C2">
      <w:pPr>
        <w:pStyle w:val="TOC1"/>
        <w:rPr>
          <w:rFonts w:asciiTheme="minorHAnsi" w:eastAsiaTheme="minorEastAsia" w:hAnsiTheme="minorHAnsi" w:cstheme="minorBidi"/>
          <w:b w:val="0"/>
          <w:noProof/>
          <w:kern w:val="2"/>
          <w:sz w:val="24"/>
          <w:lang w:eastAsia="sl-SI"/>
          <w14:ligatures w14:val="standardContextual"/>
        </w:rPr>
      </w:pPr>
      <w:r w:rsidRPr="008F7299">
        <w:rPr>
          <w:bCs/>
          <w:noProof/>
        </w:rPr>
        <w:t>6</w:t>
      </w:r>
      <w:r>
        <w:rPr>
          <w:rFonts w:asciiTheme="minorHAnsi" w:eastAsiaTheme="minorEastAsia" w:hAnsiTheme="minorHAnsi" w:cstheme="minorBidi"/>
          <w:b w:val="0"/>
          <w:noProof/>
          <w:kern w:val="2"/>
          <w:sz w:val="24"/>
          <w:lang w:eastAsia="sl-SI"/>
          <w14:ligatures w14:val="standardContextual"/>
        </w:rPr>
        <w:tab/>
      </w:r>
      <w:r w:rsidRPr="008F7299">
        <w:rPr>
          <w:noProof/>
        </w:rPr>
        <w:t>MOŽNOST REVIZIJE</w:t>
      </w:r>
      <w:r>
        <w:rPr>
          <w:noProof/>
        </w:rPr>
        <w:tab/>
      </w:r>
      <w:r>
        <w:rPr>
          <w:noProof/>
        </w:rPr>
        <w:fldChar w:fldCharType="begin"/>
      </w:r>
      <w:r>
        <w:rPr>
          <w:noProof/>
        </w:rPr>
        <w:instrText xml:space="preserve"> PAGEREF _Toc171058862 \h </w:instrText>
      </w:r>
      <w:r>
        <w:rPr>
          <w:noProof/>
        </w:rPr>
      </w:r>
      <w:r>
        <w:rPr>
          <w:noProof/>
        </w:rPr>
        <w:fldChar w:fldCharType="separate"/>
      </w:r>
      <w:r>
        <w:rPr>
          <w:noProof/>
        </w:rPr>
        <w:t>24</w:t>
      </w:r>
      <w:r>
        <w:rPr>
          <w:noProof/>
        </w:rPr>
        <w:fldChar w:fldCharType="end"/>
      </w:r>
    </w:p>
    <w:p w14:paraId="18EABAF1" w14:textId="7BD61EE8"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rFonts w:cs="Arial"/>
          <w:b/>
          <w:noProof/>
        </w:rPr>
        <w:t>6.1</w:t>
      </w:r>
      <w:r>
        <w:rPr>
          <w:rFonts w:asciiTheme="minorHAnsi" w:eastAsiaTheme="minorEastAsia" w:hAnsiTheme="minorHAnsi" w:cstheme="minorBidi"/>
          <w:caps w:val="0"/>
          <w:noProof/>
          <w:kern w:val="2"/>
          <w:sz w:val="24"/>
          <w:lang w:eastAsia="sl-SI"/>
          <w14:ligatures w14:val="standardContextual"/>
        </w:rPr>
        <w:tab/>
      </w:r>
      <w:r w:rsidRPr="008F7299">
        <w:rPr>
          <w:b/>
          <w:noProof/>
        </w:rPr>
        <w:t>Pravna podlaga in roki za vložitev</w:t>
      </w:r>
      <w:r>
        <w:rPr>
          <w:noProof/>
        </w:rPr>
        <w:tab/>
      </w:r>
      <w:r>
        <w:rPr>
          <w:noProof/>
        </w:rPr>
        <w:fldChar w:fldCharType="begin"/>
      </w:r>
      <w:r>
        <w:rPr>
          <w:noProof/>
        </w:rPr>
        <w:instrText xml:space="preserve"> PAGEREF _Toc171058863 \h </w:instrText>
      </w:r>
      <w:r>
        <w:rPr>
          <w:noProof/>
        </w:rPr>
      </w:r>
      <w:r>
        <w:rPr>
          <w:noProof/>
        </w:rPr>
        <w:fldChar w:fldCharType="separate"/>
      </w:r>
      <w:r>
        <w:rPr>
          <w:noProof/>
        </w:rPr>
        <w:t>24</w:t>
      </w:r>
      <w:r>
        <w:rPr>
          <w:noProof/>
        </w:rPr>
        <w:fldChar w:fldCharType="end"/>
      </w:r>
    </w:p>
    <w:p w14:paraId="001267D3" w14:textId="4055E219"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rFonts w:cs="Arial"/>
          <w:b/>
          <w:noProof/>
        </w:rPr>
        <w:t>6.2</w:t>
      </w:r>
      <w:r>
        <w:rPr>
          <w:rFonts w:asciiTheme="minorHAnsi" w:eastAsiaTheme="minorEastAsia" w:hAnsiTheme="minorHAnsi" w:cstheme="minorBidi"/>
          <w:caps w:val="0"/>
          <w:noProof/>
          <w:kern w:val="2"/>
          <w:sz w:val="24"/>
          <w:lang w:eastAsia="sl-SI"/>
          <w14:ligatures w14:val="standardContextual"/>
        </w:rPr>
        <w:tab/>
      </w:r>
      <w:r w:rsidRPr="008F7299">
        <w:rPr>
          <w:b/>
          <w:noProof/>
        </w:rPr>
        <w:t>Način vložitve revizije</w:t>
      </w:r>
      <w:r>
        <w:rPr>
          <w:noProof/>
        </w:rPr>
        <w:tab/>
      </w:r>
      <w:r>
        <w:rPr>
          <w:noProof/>
        </w:rPr>
        <w:fldChar w:fldCharType="begin"/>
      </w:r>
      <w:r>
        <w:rPr>
          <w:noProof/>
        </w:rPr>
        <w:instrText xml:space="preserve"> PAGEREF _Toc171058864 \h </w:instrText>
      </w:r>
      <w:r>
        <w:rPr>
          <w:noProof/>
        </w:rPr>
      </w:r>
      <w:r>
        <w:rPr>
          <w:noProof/>
        </w:rPr>
        <w:fldChar w:fldCharType="separate"/>
      </w:r>
      <w:r>
        <w:rPr>
          <w:noProof/>
        </w:rPr>
        <w:t>24</w:t>
      </w:r>
      <w:r>
        <w:rPr>
          <w:noProof/>
        </w:rPr>
        <w:fldChar w:fldCharType="end"/>
      </w:r>
    </w:p>
    <w:p w14:paraId="5D25CCF0" w14:textId="1EF03D26" w:rsidR="00DA34C2" w:rsidRDefault="00DA34C2">
      <w:pPr>
        <w:pStyle w:val="TOC1"/>
        <w:rPr>
          <w:rFonts w:asciiTheme="minorHAnsi" w:eastAsiaTheme="minorEastAsia" w:hAnsiTheme="minorHAnsi" w:cstheme="minorBidi"/>
          <w:b w:val="0"/>
          <w:noProof/>
          <w:kern w:val="2"/>
          <w:sz w:val="24"/>
          <w:lang w:eastAsia="sl-SI"/>
          <w14:ligatures w14:val="standardContextual"/>
        </w:rPr>
      </w:pPr>
      <w:r w:rsidRPr="008F7299">
        <w:rPr>
          <w:bCs/>
          <w:noProof/>
        </w:rPr>
        <w:t>7</w:t>
      </w:r>
      <w:r>
        <w:rPr>
          <w:rFonts w:asciiTheme="minorHAnsi" w:eastAsiaTheme="minorEastAsia" w:hAnsiTheme="minorHAnsi" w:cstheme="minorBidi"/>
          <w:b w:val="0"/>
          <w:noProof/>
          <w:kern w:val="2"/>
          <w:sz w:val="24"/>
          <w:lang w:eastAsia="sl-SI"/>
          <w14:ligatures w14:val="standardContextual"/>
        </w:rPr>
        <w:tab/>
      </w:r>
      <w:r w:rsidRPr="008F7299">
        <w:rPr>
          <w:noProof/>
        </w:rPr>
        <w:t>OBRAZCI</w:t>
      </w:r>
      <w:r>
        <w:rPr>
          <w:noProof/>
        </w:rPr>
        <w:tab/>
      </w:r>
      <w:r>
        <w:rPr>
          <w:noProof/>
        </w:rPr>
        <w:fldChar w:fldCharType="begin"/>
      </w:r>
      <w:r>
        <w:rPr>
          <w:noProof/>
        </w:rPr>
        <w:instrText xml:space="preserve"> PAGEREF _Toc171058865 \h </w:instrText>
      </w:r>
      <w:r>
        <w:rPr>
          <w:noProof/>
        </w:rPr>
      </w:r>
      <w:r>
        <w:rPr>
          <w:noProof/>
        </w:rPr>
        <w:fldChar w:fldCharType="separate"/>
      </w:r>
      <w:r>
        <w:rPr>
          <w:noProof/>
        </w:rPr>
        <w:t>24</w:t>
      </w:r>
      <w:r>
        <w:rPr>
          <w:noProof/>
        </w:rPr>
        <w:fldChar w:fldCharType="end"/>
      </w:r>
    </w:p>
    <w:p w14:paraId="0E33F161" w14:textId="1639CD1B"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Podatki o ponudniku in ponudbi</w:t>
      </w:r>
      <w:r>
        <w:rPr>
          <w:noProof/>
        </w:rPr>
        <w:tab/>
      </w:r>
      <w:r>
        <w:rPr>
          <w:noProof/>
        </w:rPr>
        <w:fldChar w:fldCharType="begin"/>
      </w:r>
      <w:r>
        <w:rPr>
          <w:noProof/>
        </w:rPr>
        <w:instrText xml:space="preserve"> PAGEREF _Toc171058866 \h </w:instrText>
      </w:r>
      <w:r>
        <w:rPr>
          <w:noProof/>
        </w:rPr>
      </w:r>
      <w:r>
        <w:rPr>
          <w:noProof/>
        </w:rPr>
        <w:fldChar w:fldCharType="separate"/>
      </w:r>
      <w:r>
        <w:rPr>
          <w:noProof/>
        </w:rPr>
        <w:t>25</w:t>
      </w:r>
      <w:r>
        <w:rPr>
          <w:noProof/>
        </w:rPr>
        <w:fldChar w:fldCharType="end"/>
      </w:r>
    </w:p>
    <w:p w14:paraId="79BFBD59" w14:textId="104D27D9"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PREDRAČUN</w:t>
      </w:r>
      <w:r>
        <w:rPr>
          <w:noProof/>
        </w:rPr>
        <w:tab/>
      </w:r>
      <w:r>
        <w:rPr>
          <w:noProof/>
        </w:rPr>
        <w:fldChar w:fldCharType="begin"/>
      </w:r>
      <w:r>
        <w:rPr>
          <w:noProof/>
        </w:rPr>
        <w:instrText xml:space="preserve"> PAGEREF _Toc171058867 \h </w:instrText>
      </w:r>
      <w:r>
        <w:rPr>
          <w:noProof/>
        </w:rPr>
      </w:r>
      <w:r>
        <w:rPr>
          <w:noProof/>
        </w:rPr>
        <w:fldChar w:fldCharType="separate"/>
      </w:r>
      <w:r>
        <w:rPr>
          <w:noProof/>
        </w:rPr>
        <w:t>26</w:t>
      </w:r>
      <w:r>
        <w:rPr>
          <w:noProof/>
        </w:rPr>
        <w:fldChar w:fldCharType="end"/>
      </w:r>
    </w:p>
    <w:p w14:paraId="4BCFF87E" w14:textId="240A8531"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SPECIFIKACIJA</w:t>
      </w:r>
      <w:r>
        <w:rPr>
          <w:noProof/>
        </w:rPr>
        <w:tab/>
      </w:r>
      <w:r>
        <w:rPr>
          <w:noProof/>
        </w:rPr>
        <w:fldChar w:fldCharType="begin"/>
      </w:r>
      <w:r>
        <w:rPr>
          <w:noProof/>
        </w:rPr>
        <w:instrText xml:space="preserve"> PAGEREF _Toc171058868 \h </w:instrText>
      </w:r>
      <w:r>
        <w:rPr>
          <w:noProof/>
        </w:rPr>
      </w:r>
      <w:r>
        <w:rPr>
          <w:noProof/>
        </w:rPr>
        <w:fldChar w:fldCharType="separate"/>
      </w:r>
      <w:r>
        <w:rPr>
          <w:noProof/>
        </w:rPr>
        <w:t>27</w:t>
      </w:r>
      <w:r>
        <w:rPr>
          <w:noProof/>
        </w:rPr>
        <w:fldChar w:fldCharType="end"/>
      </w:r>
    </w:p>
    <w:p w14:paraId="047CC8AD" w14:textId="641C42DC"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rPr>
        <w:t>IZJAVA PROIZVAJALCA OPREME</w:t>
      </w:r>
      <w:r>
        <w:rPr>
          <w:noProof/>
        </w:rPr>
        <w:tab/>
      </w:r>
      <w:r>
        <w:rPr>
          <w:noProof/>
        </w:rPr>
        <w:fldChar w:fldCharType="begin"/>
      </w:r>
      <w:r>
        <w:rPr>
          <w:noProof/>
        </w:rPr>
        <w:instrText xml:space="preserve"> PAGEREF _Toc171058869 \h </w:instrText>
      </w:r>
      <w:r>
        <w:rPr>
          <w:noProof/>
        </w:rPr>
      </w:r>
      <w:r>
        <w:rPr>
          <w:noProof/>
        </w:rPr>
        <w:fldChar w:fldCharType="separate"/>
      </w:r>
      <w:r>
        <w:rPr>
          <w:noProof/>
        </w:rPr>
        <w:t>28</w:t>
      </w:r>
      <w:r>
        <w:rPr>
          <w:noProof/>
        </w:rPr>
        <w:fldChar w:fldCharType="end"/>
      </w:r>
    </w:p>
    <w:p w14:paraId="422B5297" w14:textId="3078CF1B"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lang w:eastAsia="en-US"/>
        </w:rPr>
        <w:t>IZJAVA PRINCIPALA</w:t>
      </w:r>
      <w:r>
        <w:rPr>
          <w:noProof/>
        </w:rPr>
        <w:tab/>
      </w:r>
      <w:r>
        <w:rPr>
          <w:noProof/>
        </w:rPr>
        <w:fldChar w:fldCharType="begin"/>
      </w:r>
      <w:r>
        <w:rPr>
          <w:noProof/>
        </w:rPr>
        <w:instrText xml:space="preserve"> PAGEREF _Toc171058870 \h </w:instrText>
      </w:r>
      <w:r>
        <w:rPr>
          <w:noProof/>
        </w:rPr>
      </w:r>
      <w:r>
        <w:rPr>
          <w:noProof/>
        </w:rPr>
        <w:fldChar w:fldCharType="separate"/>
      </w:r>
      <w:r>
        <w:rPr>
          <w:noProof/>
        </w:rPr>
        <w:t>29</w:t>
      </w:r>
      <w:r>
        <w:rPr>
          <w:noProof/>
        </w:rPr>
        <w:fldChar w:fldCharType="end"/>
      </w:r>
    </w:p>
    <w:p w14:paraId="130C381C" w14:textId="7A374DAC"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lang w:eastAsia="en-US"/>
        </w:rPr>
        <w:t>IZJAVA PONUDNIKA, DA JE VSA OPREMA TOVARNIŠKO NOVA</w:t>
      </w:r>
      <w:r>
        <w:rPr>
          <w:noProof/>
        </w:rPr>
        <w:tab/>
      </w:r>
      <w:r>
        <w:rPr>
          <w:noProof/>
        </w:rPr>
        <w:fldChar w:fldCharType="begin"/>
      </w:r>
      <w:r>
        <w:rPr>
          <w:noProof/>
        </w:rPr>
        <w:instrText xml:space="preserve"> PAGEREF _Toc171058871 \h </w:instrText>
      </w:r>
      <w:r>
        <w:rPr>
          <w:noProof/>
        </w:rPr>
      </w:r>
      <w:r>
        <w:rPr>
          <w:noProof/>
        </w:rPr>
        <w:fldChar w:fldCharType="separate"/>
      </w:r>
      <w:r>
        <w:rPr>
          <w:noProof/>
        </w:rPr>
        <w:t>30</w:t>
      </w:r>
      <w:r>
        <w:rPr>
          <w:noProof/>
        </w:rPr>
        <w:fldChar w:fldCharType="end"/>
      </w:r>
    </w:p>
    <w:p w14:paraId="56D14810" w14:textId="42F2A317"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lang w:eastAsia="en-US"/>
        </w:rPr>
        <w:t>IZJAVA PONUDNIKA O ZAGOTAVLJANJU REZERVNIH DELOV</w:t>
      </w:r>
      <w:r>
        <w:rPr>
          <w:noProof/>
        </w:rPr>
        <w:tab/>
      </w:r>
      <w:r>
        <w:rPr>
          <w:noProof/>
        </w:rPr>
        <w:fldChar w:fldCharType="begin"/>
      </w:r>
      <w:r>
        <w:rPr>
          <w:noProof/>
        </w:rPr>
        <w:instrText xml:space="preserve"> PAGEREF _Toc171058872 \h </w:instrText>
      </w:r>
      <w:r>
        <w:rPr>
          <w:noProof/>
        </w:rPr>
      </w:r>
      <w:r>
        <w:rPr>
          <w:noProof/>
        </w:rPr>
        <w:fldChar w:fldCharType="separate"/>
      </w:r>
      <w:r>
        <w:rPr>
          <w:noProof/>
        </w:rPr>
        <w:t>31</w:t>
      </w:r>
      <w:r>
        <w:rPr>
          <w:noProof/>
        </w:rPr>
        <w:fldChar w:fldCharType="end"/>
      </w:r>
    </w:p>
    <w:p w14:paraId="35C66900" w14:textId="417A828A"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noProof/>
        </w:rPr>
        <w:t>Izjava o garanciji in vzdrževanju</w:t>
      </w:r>
      <w:r>
        <w:rPr>
          <w:noProof/>
        </w:rPr>
        <w:tab/>
      </w:r>
      <w:r>
        <w:rPr>
          <w:noProof/>
        </w:rPr>
        <w:fldChar w:fldCharType="begin"/>
      </w:r>
      <w:r>
        <w:rPr>
          <w:noProof/>
        </w:rPr>
        <w:instrText xml:space="preserve"> PAGEREF _Toc171058873 \h </w:instrText>
      </w:r>
      <w:r>
        <w:rPr>
          <w:noProof/>
        </w:rPr>
      </w:r>
      <w:r>
        <w:rPr>
          <w:noProof/>
        </w:rPr>
        <w:fldChar w:fldCharType="separate"/>
      </w:r>
      <w:r>
        <w:rPr>
          <w:noProof/>
        </w:rPr>
        <w:t>32</w:t>
      </w:r>
      <w:r>
        <w:rPr>
          <w:noProof/>
        </w:rPr>
        <w:fldChar w:fldCharType="end"/>
      </w:r>
    </w:p>
    <w:p w14:paraId="17B70104" w14:textId="16341F3E"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lang w:eastAsia="en-US"/>
        </w:rPr>
        <w:t>VZOREC POGODBE</w:t>
      </w:r>
      <w:r>
        <w:rPr>
          <w:noProof/>
        </w:rPr>
        <w:tab/>
      </w:r>
      <w:r>
        <w:rPr>
          <w:noProof/>
        </w:rPr>
        <w:fldChar w:fldCharType="begin"/>
      </w:r>
      <w:r>
        <w:rPr>
          <w:noProof/>
        </w:rPr>
        <w:instrText xml:space="preserve"> PAGEREF _Toc171058874 \h </w:instrText>
      </w:r>
      <w:r>
        <w:rPr>
          <w:noProof/>
        </w:rPr>
      </w:r>
      <w:r>
        <w:rPr>
          <w:noProof/>
        </w:rPr>
        <w:fldChar w:fldCharType="separate"/>
      </w:r>
      <w:r>
        <w:rPr>
          <w:noProof/>
        </w:rPr>
        <w:t>33</w:t>
      </w:r>
      <w:r>
        <w:rPr>
          <w:noProof/>
        </w:rPr>
        <w:fldChar w:fldCharType="end"/>
      </w:r>
    </w:p>
    <w:p w14:paraId="62AEAC06" w14:textId="02DCAD22"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lang w:eastAsia="en-US"/>
        </w:rPr>
        <w:t>IZJAVA O PREDLOŽITVI GARANCIJE ZA DOBRO IZVEDBO POGODBENIH OBVEZNOSTI</w:t>
      </w:r>
      <w:r>
        <w:rPr>
          <w:noProof/>
        </w:rPr>
        <w:tab/>
      </w:r>
      <w:r>
        <w:rPr>
          <w:noProof/>
        </w:rPr>
        <w:fldChar w:fldCharType="begin"/>
      </w:r>
      <w:r>
        <w:rPr>
          <w:noProof/>
        </w:rPr>
        <w:instrText xml:space="preserve"> PAGEREF _Toc171058875 \h </w:instrText>
      </w:r>
      <w:r>
        <w:rPr>
          <w:noProof/>
        </w:rPr>
      </w:r>
      <w:r>
        <w:rPr>
          <w:noProof/>
        </w:rPr>
        <w:fldChar w:fldCharType="separate"/>
      </w:r>
      <w:r>
        <w:rPr>
          <w:noProof/>
        </w:rPr>
        <w:t>41</w:t>
      </w:r>
      <w:r>
        <w:rPr>
          <w:noProof/>
        </w:rPr>
        <w:fldChar w:fldCharType="end"/>
      </w:r>
    </w:p>
    <w:p w14:paraId="620A5D83" w14:textId="7A7C2185"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lang w:eastAsia="en-US"/>
        </w:rPr>
        <w:t>Izjava O POSREDOVANJU PODATKOV O RAZKRITJU LASTNIŠTVA PONUDNIKA</w:t>
      </w:r>
      <w:r>
        <w:rPr>
          <w:noProof/>
        </w:rPr>
        <w:tab/>
      </w:r>
      <w:r>
        <w:rPr>
          <w:noProof/>
        </w:rPr>
        <w:fldChar w:fldCharType="begin"/>
      </w:r>
      <w:r>
        <w:rPr>
          <w:noProof/>
        </w:rPr>
        <w:instrText xml:space="preserve"> PAGEREF _Toc171058876 \h </w:instrText>
      </w:r>
      <w:r>
        <w:rPr>
          <w:noProof/>
        </w:rPr>
      </w:r>
      <w:r>
        <w:rPr>
          <w:noProof/>
        </w:rPr>
        <w:fldChar w:fldCharType="separate"/>
      </w:r>
      <w:r>
        <w:rPr>
          <w:noProof/>
        </w:rPr>
        <w:t>42</w:t>
      </w:r>
      <w:r>
        <w:rPr>
          <w:noProof/>
        </w:rPr>
        <w:fldChar w:fldCharType="end"/>
      </w:r>
    </w:p>
    <w:p w14:paraId="42B243AE" w14:textId="4396A380" w:rsidR="00DA34C2" w:rsidRDefault="00DA34C2">
      <w:pPr>
        <w:pStyle w:val="TOC2"/>
        <w:rPr>
          <w:rFonts w:asciiTheme="minorHAnsi" w:eastAsiaTheme="minorEastAsia" w:hAnsiTheme="minorHAnsi" w:cstheme="minorBidi"/>
          <w:caps w:val="0"/>
          <w:noProof/>
          <w:kern w:val="2"/>
          <w:sz w:val="24"/>
          <w:lang w:eastAsia="sl-SI"/>
          <w14:ligatures w14:val="standardContextual"/>
        </w:rPr>
      </w:pPr>
      <w:r w:rsidRPr="008F7299">
        <w:rPr>
          <w:b/>
          <w:bCs/>
          <w:noProof/>
          <w:lang w:eastAsia="en-US"/>
        </w:rPr>
        <w:t>IZJAVO O UDELEŽBI FIZIČNIH IN PRAVNIH OSEB V LASTNIŠTVU PONUDNIKA</w:t>
      </w:r>
      <w:r>
        <w:rPr>
          <w:noProof/>
        </w:rPr>
        <w:tab/>
      </w:r>
      <w:r>
        <w:rPr>
          <w:noProof/>
        </w:rPr>
        <w:fldChar w:fldCharType="begin"/>
      </w:r>
      <w:r>
        <w:rPr>
          <w:noProof/>
        </w:rPr>
        <w:instrText xml:space="preserve"> PAGEREF _Toc171058877 \h </w:instrText>
      </w:r>
      <w:r>
        <w:rPr>
          <w:noProof/>
        </w:rPr>
      </w:r>
      <w:r>
        <w:rPr>
          <w:noProof/>
        </w:rPr>
        <w:fldChar w:fldCharType="separate"/>
      </w:r>
      <w:r>
        <w:rPr>
          <w:noProof/>
        </w:rPr>
        <w:t>43</w:t>
      </w:r>
      <w:r>
        <w:rPr>
          <w:noProof/>
        </w:rPr>
        <w:fldChar w:fldCharType="end"/>
      </w:r>
    </w:p>
    <w:p w14:paraId="5F49CC6F" w14:textId="4BDB42ED" w:rsidR="000066B2" w:rsidRPr="008B0AC9" w:rsidRDefault="000066B2" w:rsidP="000066B2">
      <w:pPr>
        <w:pStyle w:val="TOC2"/>
        <w:tabs>
          <w:tab w:val="right" w:leader="dot" w:pos="9354"/>
        </w:tabs>
        <w:rPr>
          <w:noProof/>
        </w:rPr>
        <w:sectPr w:rsidR="000066B2" w:rsidRPr="008B0AC9">
          <w:type w:val="continuous"/>
          <w:pgSz w:w="11906" w:h="16838"/>
          <w:pgMar w:top="764" w:right="1134" w:bottom="907" w:left="1418" w:header="708" w:footer="680" w:gutter="0"/>
          <w:cols w:space="708"/>
          <w:docGrid w:linePitch="360"/>
        </w:sectPr>
      </w:pPr>
      <w:r w:rsidRPr="008B0AC9">
        <w:rPr>
          <w:noProof/>
        </w:rPr>
        <w:fldChar w:fldCharType="end"/>
      </w:r>
    </w:p>
    <w:p w14:paraId="2D349757" w14:textId="77777777" w:rsidR="000066B2" w:rsidRPr="008B0AC9" w:rsidRDefault="000066B2" w:rsidP="000066B2">
      <w:pPr>
        <w:tabs>
          <w:tab w:val="left" w:pos="400"/>
          <w:tab w:val="right" w:leader="dot" w:pos="9060"/>
          <w:tab w:val="right" w:leader="dot" w:pos="9354"/>
        </w:tabs>
        <w:rPr>
          <w:noProof/>
        </w:rPr>
      </w:pPr>
    </w:p>
    <w:p w14:paraId="559EB65A" w14:textId="77777777" w:rsidR="000066B2" w:rsidRPr="008B0AC9" w:rsidRDefault="000066B2" w:rsidP="000066B2">
      <w:pPr>
        <w:pageBreakBefore/>
        <w:rPr>
          <w:noProof/>
        </w:rPr>
      </w:pPr>
    </w:p>
    <w:p w14:paraId="44C67B0E" w14:textId="3541F91B" w:rsidR="000066B2" w:rsidRPr="008B0AC9" w:rsidRDefault="001A4049" w:rsidP="000066B2">
      <w:pPr>
        <w:jc w:val="right"/>
        <w:rPr>
          <w:noProof/>
        </w:rPr>
      </w:pPr>
      <w:r w:rsidRPr="008B0AC9">
        <w:rPr>
          <w:rFonts w:cs="Arial"/>
          <w:noProof/>
          <w:lang w:eastAsia="sl-SI"/>
        </w:rPr>
        <w:drawing>
          <wp:inline distT="0" distB="0" distL="0" distR="0" wp14:anchorId="7A78AA5F" wp14:editId="77DEB13A">
            <wp:extent cx="276225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solidFill>
                      <a:srgbClr val="FFFFFF"/>
                    </a:solidFill>
                    <a:ln>
                      <a:noFill/>
                    </a:ln>
                  </pic:spPr>
                </pic:pic>
              </a:graphicData>
            </a:graphic>
          </wp:inline>
        </w:drawing>
      </w:r>
    </w:p>
    <w:p w14:paraId="0D6B9232" w14:textId="77777777" w:rsidR="000066B2" w:rsidRPr="008B0AC9" w:rsidRDefault="000066B2" w:rsidP="000066B2">
      <w:pPr>
        <w:rPr>
          <w:noProof/>
        </w:rPr>
      </w:pPr>
    </w:p>
    <w:p w14:paraId="72D42DED" w14:textId="77777777" w:rsidR="000066B2" w:rsidRPr="008B0AC9" w:rsidRDefault="000066B2" w:rsidP="000066B2">
      <w:pPr>
        <w:rPr>
          <w:noProof/>
        </w:rPr>
      </w:pPr>
    </w:p>
    <w:p w14:paraId="50F2CBEA" w14:textId="77777777" w:rsidR="000066B2" w:rsidRPr="008B0AC9" w:rsidRDefault="000066B2" w:rsidP="000066B2">
      <w:pPr>
        <w:rPr>
          <w:noProof/>
        </w:rPr>
      </w:pPr>
    </w:p>
    <w:p w14:paraId="0D85C2BA" w14:textId="77777777" w:rsidR="000066B2" w:rsidRPr="008B0AC9" w:rsidRDefault="000066B2" w:rsidP="000066B2">
      <w:pPr>
        <w:rPr>
          <w:noProof/>
        </w:rPr>
      </w:pPr>
    </w:p>
    <w:p w14:paraId="5F8C1091" w14:textId="77777777" w:rsidR="000066B2" w:rsidRPr="008B0AC9" w:rsidRDefault="000066B2" w:rsidP="000066B2">
      <w:pPr>
        <w:pStyle w:val="Heading1"/>
        <w:rPr>
          <w:noProof/>
        </w:rPr>
      </w:pPr>
      <w:bookmarkStart w:id="0" w:name="_Toc171058800"/>
      <w:r w:rsidRPr="008B0AC9">
        <w:rPr>
          <w:b/>
          <w:noProof/>
          <w:sz w:val="20"/>
          <w:szCs w:val="20"/>
        </w:rPr>
        <w:t>POVABILO K ODDAJI PONUDBE</w:t>
      </w:r>
      <w:bookmarkEnd w:id="0"/>
    </w:p>
    <w:p w14:paraId="1B6470F5" w14:textId="77777777" w:rsidR="000066B2" w:rsidRPr="008B0AC9" w:rsidRDefault="000066B2" w:rsidP="000066B2">
      <w:pPr>
        <w:tabs>
          <w:tab w:val="left" w:pos="-180"/>
        </w:tabs>
        <w:rPr>
          <w:noProof/>
        </w:rPr>
      </w:pPr>
    </w:p>
    <w:p w14:paraId="774E1827" w14:textId="77777777" w:rsidR="0010564C" w:rsidRPr="008B0AC9" w:rsidRDefault="0010564C" w:rsidP="0010564C">
      <w:pPr>
        <w:tabs>
          <w:tab w:val="left" w:pos="-180"/>
        </w:tabs>
        <w:rPr>
          <w:rFonts w:cs="Arial"/>
          <w:noProof/>
        </w:rPr>
      </w:pPr>
      <w:r w:rsidRPr="003D5D83">
        <w:rPr>
          <w:rFonts w:cs="Arial"/>
          <w:noProof/>
        </w:rPr>
        <w:t xml:space="preserve">Radiotelevizija Slovenija, Javni zavod, objavlja na podlagi </w:t>
      </w:r>
      <w:r>
        <w:rPr>
          <w:rFonts w:cs="Arial"/>
          <w:noProof/>
        </w:rPr>
        <w:t>a</w:t>
      </w:r>
      <w:r w:rsidRPr="003D5D83">
        <w:rPr>
          <w:rFonts w:cs="Arial"/>
          <w:noProof/>
        </w:rPr>
        <w:t xml:space="preserve">) točke prvega ostavka 39. člena Zakona o javnem naročanju (Ur. l. RS, št.: </w:t>
      </w:r>
      <w:r>
        <w:rPr>
          <w:rFonts w:cs="Arial"/>
          <w:noProof/>
        </w:rPr>
        <w:t xml:space="preserve">91/2015, v nadaljevanju ZJN-3), </w:t>
      </w:r>
      <w:r w:rsidRPr="008B0AC9">
        <w:rPr>
          <w:rFonts w:cs="Arial"/>
          <w:noProof/>
        </w:rPr>
        <w:t>javno naročilo po odprtem postopku za:</w:t>
      </w:r>
    </w:p>
    <w:p w14:paraId="0A01965E" w14:textId="77777777" w:rsidR="0010564C" w:rsidRPr="008B0AC9" w:rsidRDefault="0010564C" w:rsidP="0010564C">
      <w:pPr>
        <w:pStyle w:val="BodyText3"/>
        <w:tabs>
          <w:tab w:val="left" w:pos="-180"/>
        </w:tabs>
        <w:rPr>
          <w:noProof/>
          <w:sz w:val="20"/>
          <w:lang w:val="sl-SI"/>
        </w:rPr>
      </w:pPr>
    </w:p>
    <w:p w14:paraId="79F253E9" w14:textId="77777777" w:rsidR="0010564C" w:rsidRDefault="008F76F1" w:rsidP="0010564C">
      <w:pPr>
        <w:pStyle w:val="BodyText"/>
        <w:rPr>
          <w:rFonts w:ascii="Arial" w:hAnsi="Arial" w:cs="Arial"/>
          <w:bCs/>
          <w:noProof/>
          <w:sz w:val="20"/>
        </w:rPr>
      </w:pPr>
      <w:bookmarkStart w:id="1" w:name="_Hlk508267193"/>
      <w:r w:rsidRPr="008F76F1">
        <w:rPr>
          <w:rFonts w:ascii="Arial" w:hAnsi="Arial" w:cs="Arial"/>
          <w:bCs/>
          <w:noProof/>
          <w:sz w:val="20"/>
        </w:rPr>
        <w:t>nakup kanalnih združevalnikov za digitalni radijski omrežji R4 in R5</w:t>
      </w:r>
      <w:r w:rsidR="0010564C" w:rsidRPr="001F4BAF">
        <w:rPr>
          <w:rFonts w:ascii="Arial" w:hAnsi="Arial" w:cs="Arial"/>
          <w:bCs/>
          <w:noProof/>
          <w:sz w:val="20"/>
        </w:rPr>
        <w:t>.</w:t>
      </w:r>
    </w:p>
    <w:bookmarkEnd w:id="1"/>
    <w:p w14:paraId="608A0196" w14:textId="77777777" w:rsidR="0010564C" w:rsidRDefault="0010564C" w:rsidP="0010564C">
      <w:pPr>
        <w:pStyle w:val="BodyText"/>
        <w:rPr>
          <w:noProof/>
        </w:rPr>
      </w:pPr>
    </w:p>
    <w:p w14:paraId="296BBFB8" w14:textId="77777777" w:rsidR="007A3EFB" w:rsidRPr="00544375" w:rsidRDefault="007A3EFB" w:rsidP="007A3EFB">
      <w:pPr>
        <w:rPr>
          <w:rFonts w:eastAsia="Calibri" w:cs="Arial"/>
          <w:szCs w:val="22"/>
        </w:rPr>
      </w:pPr>
      <w:r w:rsidRPr="00544375">
        <w:rPr>
          <w:rFonts w:eastAsia="Calibri" w:cs="Arial"/>
          <w:szCs w:val="22"/>
        </w:rPr>
        <w:t xml:space="preserve">Ponudniki morajo ponudbe predložiti v informacijski sistem e-JN (v nadaljevanju: sistem e-JN) na spletnem naslovu </w:t>
      </w:r>
      <w:hyperlink r:id="rId18" w:history="1">
        <w:r w:rsidRPr="00544375">
          <w:rPr>
            <w:rStyle w:val="Hyperlink"/>
            <w:rFonts w:eastAsia="Calibri" w:cs="Arial"/>
            <w:szCs w:val="22"/>
          </w:rPr>
          <w:t>https://ejn.gov.si/</w:t>
        </w:r>
      </w:hyperlink>
      <w:r w:rsidRPr="00544375">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9" w:history="1">
        <w:r w:rsidRPr="00544375">
          <w:rPr>
            <w:rStyle w:val="Hyperlink"/>
            <w:rFonts w:eastAsia="Calibri" w:cs="Arial"/>
            <w:szCs w:val="22"/>
          </w:rPr>
          <w:t>https://ejn.gov.si/</w:t>
        </w:r>
      </w:hyperlink>
      <w:r w:rsidRPr="00544375">
        <w:rPr>
          <w:rFonts w:eastAsia="Calibri" w:cs="Arial"/>
          <w:szCs w:val="22"/>
        </w:rPr>
        <w:t>.</w:t>
      </w:r>
    </w:p>
    <w:p w14:paraId="25A6C2B9" w14:textId="77777777" w:rsidR="007A3EFB" w:rsidRPr="00544375" w:rsidRDefault="007A3EFB" w:rsidP="007A3EFB">
      <w:pPr>
        <w:rPr>
          <w:rFonts w:eastAsia="Calibri" w:cs="Arial"/>
          <w:szCs w:val="22"/>
        </w:rPr>
      </w:pPr>
    </w:p>
    <w:p w14:paraId="0988F4A0" w14:textId="77777777" w:rsidR="007A3EFB" w:rsidRPr="00544375" w:rsidRDefault="007A3EFB" w:rsidP="007A3EFB">
      <w:pPr>
        <w:rPr>
          <w:rFonts w:eastAsia="Calibri" w:cs="Arial"/>
          <w:szCs w:val="22"/>
        </w:rPr>
      </w:pPr>
      <w:r w:rsidRPr="00544375">
        <w:rPr>
          <w:rFonts w:eastAsia="Calibri" w:cs="Arial"/>
          <w:szCs w:val="22"/>
        </w:rPr>
        <w:t xml:space="preserve">Ponudnik se mora pred oddajo ponudbe registrirati na spletnem naslovu </w:t>
      </w:r>
      <w:hyperlink r:id="rId20" w:history="1">
        <w:r w:rsidRPr="00544375">
          <w:rPr>
            <w:rStyle w:val="Hyperlink"/>
            <w:rFonts w:eastAsia="Calibri" w:cs="Arial"/>
            <w:szCs w:val="22"/>
          </w:rPr>
          <w:t>https://ejn.gov.si/</w:t>
        </w:r>
      </w:hyperlink>
      <w:r w:rsidRPr="00544375">
        <w:rPr>
          <w:rFonts w:eastAsia="Calibri" w:cs="Arial"/>
          <w:szCs w:val="22"/>
        </w:rPr>
        <w:t>, v skladu z Navodili za uporabo informacijskega sistema e-JN. Če je ponudnik že registriran v sistem e-JN, se v aplikacijo prijavi na istem naslovu (</w:t>
      </w:r>
      <w:hyperlink r:id="rId21" w:history="1">
        <w:r w:rsidRPr="00544375">
          <w:rPr>
            <w:rStyle w:val="Hyperlink"/>
            <w:rFonts w:eastAsia="Calibri" w:cs="Arial"/>
            <w:szCs w:val="22"/>
          </w:rPr>
          <w:t>https://ejn.gov.si/</w:t>
        </w:r>
      </w:hyperlink>
      <w:r w:rsidRPr="00544375">
        <w:rPr>
          <w:rFonts w:eastAsia="Calibri" w:cs="Arial"/>
          <w:szCs w:val="22"/>
        </w:rPr>
        <w:t>).</w:t>
      </w:r>
    </w:p>
    <w:p w14:paraId="661D4130" w14:textId="77777777" w:rsidR="007A3EFB" w:rsidRPr="00544375" w:rsidRDefault="007A3EFB" w:rsidP="007A3EFB">
      <w:pPr>
        <w:rPr>
          <w:rFonts w:eastAsia="Calibri" w:cs="Arial"/>
          <w:szCs w:val="22"/>
        </w:rPr>
      </w:pPr>
    </w:p>
    <w:p w14:paraId="0B5ACEF1" w14:textId="77777777" w:rsidR="007A3EFB" w:rsidRPr="00B4790F" w:rsidRDefault="007A3EFB" w:rsidP="007A3EFB">
      <w:pPr>
        <w:rPr>
          <w:rFonts w:eastAsia="Calibri" w:cs="Arial"/>
          <w:szCs w:val="22"/>
        </w:rPr>
      </w:pPr>
      <w:r w:rsidRPr="00544375">
        <w:rPr>
          <w:rFonts w:eastAsia="Calibri" w:cs="Arial"/>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w:t>
      </w:r>
      <w:r w:rsidRPr="00B4790F">
        <w:rPr>
          <w:rFonts w:eastAsia="Calibri" w:cs="Arial"/>
          <w:szCs w:val="22"/>
        </w:rPr>
        <w:t>umakne ali spremeni pred potekom roka za oddajo ponudb.</w:t>
      </w:r>
    </w:p>
    <w:p w14:paraId="35C1BABC" w14:textId="77777777" w:rsidR="007A3EFB" w:rsidRPr="00B4790F" w:rsidRDefault="007A3EFB" w:rsidP="007A3EFB">
      <w:pPr>
        <w:rPr>
          <w:rFonts w:cs="Arial"/>
          <w:szCs w:val="20"/>
          <w:lang w:eastAsia="sl-SI"/>
        </w:rPr>
      </w:pPr>
    </w:p>
    <w:p w14:paraId="64258733" w14:textId="5FC10CA1" w:rsidR="007A3EFB" w:rsidRPr="00B4790F" w:rsidRDefault="007A3EFB" w:rsidP="007A3EFB">
      <w:pPr>
        <w:rPr>
          <w:rFonts w:eastAsia="Calibri"/>
          <w:szCs w:val="22"/>
        </w:rPr>
      </w:pPr>
      <w:r w:rsidRPr="00B4790F">
        <w:rPr>
          <w:rFonts w:eastAsia="Calibri" w:cs="Arial"/>
          <w:szCs w:val="22"/>
        </w:rPr>
        <w:t xml:space="preserve">Ponudba se šteje za pravočasno oddano, če jo naročnik prejme preko sistema e-JN </w:t>
      </w:r>
      <w:hyperlink r:id="rId22" w:history="1">
        <w:r w:rsidRPr="00B4790F">
          <w:rPr>
            <w:rFonts w:eastAsia="Calibri" w:cs="Arial"/>
            <w:color w:val="0000FF"/>
            <w:szCs w:val="22"/>
            <w:u w:val="single"/>
          </w:rPr>
          <w:t>https://ejn.gov.si/</w:t>
        </w:r>
      </w:hyperlink>
      <w:r w:rsidRPr="00B4790F">
        <w:rPr>
          <w:rFonts w:eastAsia="Calibri" w:cs="Arial"/>
          <w:szCs w:val="22"/>
        </w:rPr>
        <w:t xml:space="preserve"> </w:t>
      </w:r>
      <w:r w:rsidRPr="00B4790F">
        <w:rPr>
          <w:rFonts w:eastAsia="Calibri" w:cs="Arial"/>
          <w:b/>
          <w:szCs w:val="22"/>
        </w:rPr>
        <w:t xml:space="preserve">najkasneje do </w:t>
      </w:r>
      <w:r w:rsidR="003D679E" w:rsidRPr="00B4790F">
        <w:rPr>
          <w:rFonts w:eastAsia="Calibri" w:cs="Arial"/>
          <w:b/>
          <w:szCs w:val="22"/>
        </w:rPr>
        <w:t>12</w:t>
      </w:r>
      <w:r w:rsidRPr="00B4790F">
        <w:rPr>
          <w:rFonts w:eastAsia="Calibri" w:cs="Arial"/>
          <w:b/>
          <w:szCs w:val="22"/>
        </w:rPr>
        <w:t>. 0</w:t>
      </w:r>
      <w:r w:rsidR="000C4986" w:rsidRPr="00B4790F">
        <w:rPr>
          <w:rFonts w:eastAsia="Calibri" w:cs="Arial"/>
          <w:b/>
          <w:szCs w:val="22"/>
        </w:rPr>
        <w:t>8</w:t>
      </w:r>
      <w:r w:rsidRPr="00B4790F">
        <w:rPr>
          <w:rFonts w:eastAsia="Calibri" w:cs="Arial"/>
          <w:b/>
          <w:szCs w:val="22"/>
        </w:rPr>
        <w:t>. 2024</w:t>
      </w:r>
      <w:r w:rsidRPr="00B4790F">
        <w:rPr>
          <w:rFonts w:eastAsia="Calibri" w:cs="Arial"/>
          <w:b/>
          <w:i/>
          <w:szCs w:val="22"/>
        </w:rPr>
        <w:t xml:space="preserve"> </w:t>
      </w:r>
      <w:r w:rsidRPr="00B4790F">
        <w:rPr>
          <w:rFonts w:eastAsia="Calibri"/>
          <w:b/>
          <w:szCs w:val="22"/>
        </w:rPr>
        <w:t>do 8:00 ure</w:t>
      </w:r>
      <w:r w:rsidRPr="00B4790F">
        <w:rPr>
          <w:rFonts w:eastAsia="Calibri"/>
          <w:szCs w:val="22"/>
        </w:rPr>
        <w:t xml:space="preserve">. Za oddano ponudbo se šteje ponudba, ki je v sistemu e-JN označena s statusom »ODDANA«. </w:t>
      </w:r>
    </w:p>
    <w:p w14:paraId="0EC0A59E" w14:textId="77777777" w:rsidR="007A3EFB" w:rsidRPr="00B4790F" w:rsidRDefault="007A3EFB" w:rsidP="007A3EFB">
      <w:pPr>
        <w:rPr>
          <w:rFonts w:eastAsia="Calibri"/>
          <w:szCs w:val="22"/>
        </w:rPr>
      </w:pPr>
    </w:p>
    <w:p w14:paraId="0F9E5C11" w14:textId="77777777" w:rsidR="007A3EFB" w:rsidRPr="00544375" w:rsidRDefault="007A3EFB" w:rsidP="007A3EFB">
      <w:pPr>
        <w:rPr>
          <w:rFonts w:eastAsia="Calibri"/>
          <w:szCs w:val="22"/>
        </w:rPr>
      </w:pPr>
      <w:r w:rsidRPr="00B4790F">
        <w:rPr>
          <w:rFonts w:eastAsia="Calibri"/>
          <w:szCs w:val="22"/>
        </w:rPr>
        <w:t>Ponudnik lahko do roka za oddajo ponudb svojo</w:t>
      </w:r>
      <w:r w:rsidRPr="00544375">
        <w:rPr>
          <w:rFonts w:eastAsia="Calibri"/>
          <w:szCs w:val="22"/>
        </w:rPr>
        <w:t xml:space="preserve">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93EBE75" w14:textId="77777777" w:rsidR="007A3EFB" w:rsidRPr="00544375" w:rsidRDefault="007A3EFB" w:rsidP="007A3EFB">
      <w:pPr>
        <w:rPr>
          <w:rFonts w:eastAsia="Calibri"/>
          <w:szCs w:val="22"/>
        </w:rPr>
      </w:pPr>
    </w:p>
    <w:p w14:paraId="071D76E2" w14:textId="77777777" w:rsidR="007A3EFB" w:rsidRPr="00544375" w:rsidRDefault="007A3EFB" w:rsidP="007A3EFB">
      <w:pPr>
        <w:rPr>
          <w:rFonts w:eastAsia="Calibri"/>
          <w:szCs w:val="22"/>
        </w:rPr>
      </w:pPr>
      <w:r w:rsidRPr="00544375">
        <w:rPr>
          <w:rFonts w:eastAsia="Calibri"/>
          <w:szCs w:val="22"/>
        </w:rPr>
        <w:t>Po preteku roka za predložitev ponudb, ponudbe ni mogoče več oddati.</w:t>
      </w:r>
    </w:p>
    <w:p w14:paraId="1066708E" w14:textId="77777777" w:rsidR="007A3EFB" w:rsidRPr="00544375" w:rsidRDefault="007A3EFB" w:rsidP="007A3EFB">
      <w:pPr>
        <w:rPr>
          <w:rFonts w:eastAsia="Calibri"/>
          <w:szCs w:val="22"/>
        </w:rPr>
      </w:pPr>
    </w:p>
    <w:p w14:paraId="44F8B0C2" w14:textId="77777777" w:rsidR="007A3EFB" w:rsidRPr="00544375" w:rsidRDefault="007A3EFB" w:rsidP="007A3EFB">
      <w:r w:rsidRPr="00544375">
        <w:t>Dostop do povezave za oddajo elektronske ponudbe v tem postopku javnega naročanja je na naslednji povezavi:</w:t>
      </w:r>
    </w:p>
    <w:p w14:paraId="13A1CCA9" w14:textId="77777777" w:rsidR="007A3EFB" w:rsidRPr="00544375" w:rsidRDefault="007A3EFB" w:rsidP="007A3EFB"/>
    <w:p w14:paraId="2D84E253" w14:textId="29B66CD5" w:rsidR="007073AF" w:rsidRDefault="003D10B3" w:rsidP="007A3EFB">
      <w:hyperlink r:id="rId23" w:history="1">
        <w:r w:rsidRPr="001F561E">
          <w:rPr>
            <w:rStyle w:val="Hyperlink"/>
          </w:rPr>
          <w:t>https://ejn.gov.si/ponudba/pages/aktualno/aktualno_jnc_podrobno.xhtml?zadevaId=42966</w:t>
        </w:r>
      </w:hyperlink>
    </w:p>
    <w:p w14:paraId="278D21D3" w14:textId="77777777" w:rsidR="003D10B3" w:rsidRPr="00544375" w:rsidRDefault="003D10B3" w:rsidP="007A3EFB">
      <w:pPr>
        <w:rPr>
          <w:rFonts w:eastAsia="Calibri" w:cs="Arial"/>
          <w:szCs w:val="22"/>
        </w:rPr>
      </w:pPr>
    </w:p>
    <w:p w14:paraId="5DEB56CD" w14:textId="303390A5" w:rsidR="007A3EFB" w:rsidRPr="00B4790F" w:rsidRDefault="007A3EFB" w:rsidP="007A3EFB">
      <w:pPr>
        <w:rPr>
          <w:rFonts w:eastAsia="Calibri" w:cs="Arial"/>
          <w:szCs w:val="22"/>
        </w:rPr>
      </w:pPr>
      <w:r w:rsidRPr="00544375">
        <w:rPr>
          <w:rFonts w:eastAsia="Calibri" w:cs="Arial"/>
          <w:szCs w:val="22"/>
        </w:rPr>
        <w:t>Odpiranje ponudb bo potekalo avtomatično v informacijskem sistemu e</w:t>
      </w:r>
      <w:r w:rsidRPr="00173961">
        <w:rPr>
          <w:rFonts w:eastAsia="Calibri" w:cs="Arial"/>
          <w:szCs w:val="22"/>
        </w:rPr>
        <w:t>-</w:t>
      </w:r>
      <w:r w:rsidRPr="00B4790F">
        <w:rPr>
          <w:rFonts w:eastAsia="Calibri" w:cs="Arial"/>
          <w:szCs w:val="22"/>
        </w:rPr>
        <w:t>JN, dne</w:t>
      </w:r>
      <w:r w:rsidRPr="00B4790F">
        <w:rPr>
          <w:rFonts w:eastAsia="Calibri" w:cs="Arial"/>
          <w:b/>
          <w:bCs/>
          <w:szCs w:val="22"/>
        </w:rPr>
        <w:t xml:space="preserve"> </w:t>
      </w:r>
      <w:r w:rsidR="003D679E" w:rsidRPr="00B4790F">
        <w:rPr>
          <w:rFonts w:eastAsia="Calibri" w:cs="Arial"/>
          <w:b/>
          <w:bCs/>
          <w:szCs w:val="22"/>
        </w:rPr>
        <w:t>12</w:t>
      </w:r>
      <w:r w:rsidRPr="00B4790F">
        <w:rPr>
          <w:rFonts w:eastAsia="Calibri" w:cs="Arial"/>
          <w:b/>
          <w:bCs/>
          <w:szCs w:val="22"/>
        </w:rPr>
        <w:t>. 0</w:t>
      </w:r>
      <w:r w:rsidR="000C4986" w:rsidRPr="00B4790F">
        <w:rPr>
          <w:rFonts w:eastAsia="Calibri" w:cs="Arial"/>
          <w:b/>
          <w:bCs/>
          <w:szCs w:val="22"/>
        </w:rPr>
        <w:t>8</w:t>
      </w:r>
      <w:r w:rsidRPr="00B4790F">
        <w:rPr>
          <w:rFonts w:eastAsia="Calibri" w:cs="Arial"/>
          <w:b/>
          <w:bCs/>
          <w:szCs w:val="22"/>
        </w:rPr>
        <w:t>.</w:t>
      </w:r>
      <w:r w:rsidRPr="00B4790F">
        <w:rPr>
          <w:rFonts w:eastAsia="Calibri" w:cs="Arial"/>
          <w:b/>
          <w:szCs w:val="22"/>
        </w:rPr>
        <w:t xml:space="preserve"> 2024 </w:t>
      </w:r>
      <w:r w:rsidRPr="00B4790F">
        <w:rPr>
          <w:rFonts w:eastAsia="Calibri"/>
          <w:szCs w:val="22"/>
        </w:rPr>
        <w:t xml:space="preserve">in se bo začelo </w:t>
      </w:r>
      <w:r w:rsidRPr="00B4790F">
        <w:rPr>
          <w:rFonts w:eastAsia="Calibri"/>
          <w:b/>
          <w:szCs w:val="22"/>
        </w:rPr>
        <w:t>ob 12:00 uri</w:t>
      </w:r>
      <w:r w:rsidRPr="00B4790F">
        <w:rPr>
          <w:rFonts w:eastAsia="Calibri"/>
          <w:szCs w:val="22"/>
        </w:rPr>
        <w:t xml:space="preserve"> na spletnem naslovu: </w:t>
      </w:r>
      <w:hyperlink r:id="rId24" w:history="1">
        <w:r w:rsidRPr="00B4790F">
          <w:rPr>
            <w:rStyle w:val="Hyperlink"/>
            <w:rFonts w:eastAsia="Calibri" w:cs="Arial"/>
            <w:szCs w:val="22"/>
          </w:rPr>
          <w:t>https://ejn.gov.si/</w:t>
        </w:r>
      </w:hyperlink>
      <w:r w:rsidRPr="00B4790F">
        <w:rPr>
          <w:rFonts w:eastAsia="Calibri" w:cs="Arial"/>
          <w:szCs w:val="22"/>
        </w:rPr>
        <w:t xml:space="preserve">. </w:t>
      </w:r>
    </w:p>
    <w:p w14:paraId="286DEFB5" w14:textId="77777777" w:rsidR="007A3EFB" w:rsidRPr="00B4790F" w:rsidRDefault="007A3EFB" w:rsidP="007A3EFB">
      <w:pPr>
        <w:rPr>
          <w:rFonts w:eastAsia="Calibri"/>
          <w:szCs w:val="22"/>
        </w:rPr>
      </w:pPr>
    </w:p>
    <w:p w14:paraId="1C91C88D" w14:textId="77777777" w:rsidR="007A3EFB" w:rsidRPr="00B4790F" w:rsidRDefault="007A3EFB" w:rsidP="007A3EFB">
      <w:pPr>
        <w:rPr>
          <w:rFonts w:eastAsia="Calibri"/>
          <w:szCs w:val="22"/>
        </w:rPr>
      </w:pPr>
      <w:r w:rsidRPr="00B4790F">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FC77BE0" w14:textId="77777777" w:rsidR="007A3EFB" w:rsidRPr="00B4790F" w:rsidRDefault="007A3EFB" w:rsidP="007A3EFB">
      <w:pPr>
        <w:tabs>
          <w:tab w:val="left" w:pos="-180"/>
          <w:tab w:val="center" w:pos="7020"/>
        </w:tabs>
      </w:pPr>
    </w:p>
    <w:p w14:paraId="42E8121F" w14:textId="664117E3" w:rsidR="007A3EFB" w:rsidRPr="00173961" w:rsidRDefault="007A3EFB" w:rsidP="007A3EFB">
      <w:pPr>
        <w:tabs>
          <w:tab w:val="left" w:pos="-180"/>
          <w:tab w:val="center" w:pos="7020"/>
        </w:tabs>
      </w:pPr>
      <w:r w:rsidRPr="00B4790F">
        <w:t xml:space="preserve">Ljubljana, </w:t>
      </w:r>
      <w:r w:rsidR="00F341F2" w:rsidRPr="00B4790F">
        <w:t>0</w:t>
      </w:r>
      <w:r w:rsidR="003D679E" w:rsidRPr="00B4790F">
        <w:t>5</w:t>
      </w:r>
      <w:r w:rsidRPr="00B4790F">
        <w:t>. 0</w:t>
      </w:r>
      <w:r w:rsidR="00ED2B18" w:rsidRPr="00B4790F">
        <w:t>7</w:t>
      </w:r>
      <w:r w:rsidRPr="00B4790F">
        <w:t>. 2024</w:t>
      </w:r>
      <w:r w:rsidRPr="00B4790F">
        <w:tab/>
        <w:t>Komercialna</w:t>
      </w:r>
      <w:r w:rsidRPr="00173961">
        <w:t xml:space="preserve"> služba</w:t>
      </w:r>
    </w:p>
    <w:p w14:paraId="5C0C0F9E" w14:textId="77777777" w:rsidR="007A3EFB" w:rsidRPr="00544375" w:rsidRDefault="007A3EFB" w:rsidP="007A3EFB">
      <w:pPr>
        <w:tabs>
          <w:tab w:val="left" w:pos="-180"/>
          <w:tab w:val="center" w:pos="7020"/>
        </w:tabs>
      </w:pPr>
      <w:r w:rsidRPr="00173961">
        <w:tab/>
        <w:t>RTV</w:t>
      </w:r>
      <w:r w:rsidRPr="00544375">
        <w:t xml:space="preserve"> Slovenija</w:t>
      </w:r>
    </w:p>
    <w:p w14:paraId="55C010DD" w14:textId="77777777" w:rsidR="000066B2" w:rsidRPr="008B0AC9" w:rsidRDefault="007A3EFB" w:rsidP="000066B2">
      <w:pPr>
        <w:pStyle w:val="Heading1"/>
        <w:rPr>
          <w:b/>
          <w:noProof/>
          <w:szCs w:val="20"/>
          <w:u w:val="single"/>
        </w:rPr>
      </w:pPr>
      <w:r>
        <w:rPr>
          <w:b/>
          <w:noProof/>
          <w:sz w:val="20"/>
          <w:szCs w:val="20"/>
        </w:rPr>
        <w:br w:type="page"/>
      </w:r>
      <w:bookmarkStart w:id="2" w:name="_Toc171058801"/>
      <w:r w:rsidR="000066B2" w:rsidRPr="008B0AC9">
        <w:rPr>
          <w:b/>
          <w:noProof/>
          <w:sz w:val="20"/>
          <w:szCs w:val="20"/>
        </w:rPr>
        <w:lastRenderedPageBreak/>
        <w:t>NAVODILO PONUDNIKOM ZA IZDELAVO PONUDBE</w:t>
      </w:r>
      <w:bookmarkEnd w:id="2"/>
    </w:p>
    <w:p w14:paraId="4453E0C7" w14:textId="77777777" w:rsidR="000066B2" w:rsidRPr="008B0AC9" w:rsidRDefault="000066B2" w:rsidP="000066B2">
      <w:pPr>
        <w:rPr>
          <w:b/>
          <w:noProof/>
          <w:szCs w:val="20"/>
          <w:u w:val="single"/>
        </w:rPr>
      </w:pPr>
    </w:p>
    <w:p w14:paraId="60E2FABF" w14:textId="77777777" w:rsidR="000066B2" w:rsidRPr="008B0AC9" w:rsidRDefault="000066B2" w:rsidP="000066B2">
      <w:pPr>
        <w:pStyle w:val="Heading2"/>
        <w:rPr>
          <w:b/>
          <w:noProof/>
        </w:rPr>
      </w:pPr>
      <w:bookmarkStart w:id="3" w:name="_Toc171058802"/>
      <w:r w:rsidRPr="008B0AC9">
        <w:rPr>
          <w:b/>
          <w:noProof/>
        </w:rPr>
        <w:t>Naročnik javnega naročila</w:t>
      </w:r>
      <w:bookmarkEnd w:id="3"/>
    </w:p>
    <w:p w14:paraId="7EBA6406" w14:textId="77777777" w:rsidR="000066B2" w:rsidRPr="008B0AC9" w:rsidRDefault="000066B2" w:rsidP="000066B2">
      <w:pPr>
        <w:rPr>
          <w:b/>
          <w:noProof/>
          <w:szCs w:val="20"/>
        </w:rPr>
      </w:pPr>
    </w:p>
    <w:p w14:paraId="4F9C36EF" w14:textId="77777777" w:rsidR="000066B2" w:rsidRPr="008B0AC9" w:rsidRDefault="000066B2" w:rsidP="000066B2">
      <w:pPr>
        <w:rPr>
          <w:noProof/>
        </w:rPr>
      </w:pPr>
      <w:r w:rsidRPr="008B0AC9">
        <w:rPr>
          <w:b/>
          <w:noProof/>
        </w:rPr>
        <w:t>Radiotelevizija Slovenija, Javni zavod, Kolodvorska 2, 1550 Ljubljana</w:t>
      </w:r>
    </w:p>
    <w:p w14:paraId="36F4594C" w14:textId="77777777" w:rsidR="000066B2" w:rsidRPr="008B0AC9" w:rsidRDefault="000066B2" w:rsidP="000066B2">
      <w:pPr>
        <w:rPr>
          <w:noProof/>
        </w:rPr>
      </w:pPr>
      <w:r w:rsidRPr="008B0AC9">
        <w:rPr>
          <w:noProof/>
        </w:rPr>
        <w:t>Identifikacijska štev. za DDV: SI29865174; Matična štev.: 5056497</w:t>
      </w:r>
    </w:p>
    <w:p w14:paraId="571296B8" w14:textId="77777777" w:rsidR="000066B2" w:rsidRPr="008B0AC9" w:rsidRDefault="000066B2" w:rsidP="000066B2">
      <w:pPr>
        <w:rPr>
          <w:noProof/>
        </w:rPr>
      </w:pPr>
    </w:p>
    <w:p w14:paraId="7F2CF013" w14:textId="77777777" w:rsidR="007A3EFB" w:rsidRDefault="007A3EFB" w:rsidP="007A3EFB">
      <w:r w:rsidRPr="002B71FF">
        <w:t>Ponudbe bo ocenjevala pooblaščena strokovna komisija, odločitev o oddaji pa bo podpisala pooblaščena oseba naročnika. Pri ocenjevanju bo komisija upoštevala merila, ki so sestavni del Dokumentacije v zvezi z oddajo javnega naročila.</w:t>
      </w:r>
    </w:p>
    <w:p w14:paraId="7A0303EE" w14:textId="77777777" w:rsidR="000066B2" w:rsidRPr="008B0AC9" w:rsidRDefault="000066B2" w:rsidP="000066B2">
      <w:pPr>
        <w:rPr>
          <w:bCs/>
          <w:noProof/>
        </w:rPr>
      </w:pPr>
    </w:p>
    <w:p w14:paraId="60BACB8D" w14:textId="77777777" w:rsidR="000066B2" w:rsidRPr="00957CA1" w:rsidRDefault="000066B2" w:rsidP="000066B2">
      <w:pPr>
        <w:pStyle w:val="BodyText3"/>
        <w:rPr>
          <w:rFonts w:cs="Arial"/>
          <w:b/>
          <w:noProof/>
          <w:u w:val="single"/>
          <w:lang w:val="sl-SI"/>
        </w:rPr>
      </w:pPr>
      <w:r w:rsidRPr="00957CA1">
        <w:rPr>
          <w:b/>
          <w:noProof/>
          <w:sz w:val="20"/>
          <w:u w:val="single"/>
          <w:lang w:val="sl-SI"/>
        </w:rPr>
        <w:t xml:space="preserve">Izbrani ponudnik mora v skladu z »Odločitvijo o oddaji javnega naročila« poslati pisno izjavo, da bo pristopil k podpisu pogodbe v roku 8 dni od vročitve. </w:t>
      </w:r>
    </w:p>
    <w:p w14:paraId="791FD76E" w14:textId="77777777" w:rsidR="000066B2" w:rsidRPr="008B0AC9" w:rsidRDefault="000066B2" w:rsidP="000066B2">
      <w:pPr>
        <w:pStyle w:val="Footer"/>
        <w:tabs>
          <w:tab w:val="clear" w:pos="4153"/>
          <w:tab w:val="clear" w:pos="8306"/>
        </w:tabs>
        <w:rPr>
          <w:rFonts w:ascii="Arial" w:hAnsi="Arial" w:cs="Arial"/>
          <w:noProof/>
          <w:lang w:val="sl-SI"/>
        </w:rPr>
      </w:pPr>
    </w:p>
    <w:p w14:paraId="559896CA" w14:textId="77777777" w:rsidR="000066B2" w:rsidRPr="008B0AC9" w:rsidRDefault="000066B2" w:rsidP="000066B2">
      <w:pPr>
        <w:pStyle w:val="BodyText3"/>
        <w:rPr>
          <w:b/>
          <w:noProof/>
          <w:lang w:val="sl-SI"/>
        </w:rPr>
      </w:pPr>
      <w:r w:rsidRPr="008B0AC9">
        <w:rPr>
          <w:b/>
          <w:noProof/>
          <w:sz w:val="20"/>
          <w:lang w:val="sl-SI"/>
        </w:rPr>
        <w:t xml:space="preserve">Naročnik si pridržuje pravico do morebitnih sprememb obsega naročila od razpisanega, odvisno od razpoložljivih finančnih sredstev in dejanskih potreb. </w:t>
      </w:r>
    </w:p>
    <w:p w14:paraId="59DD98BA" w14:textId="77777777" w:rsidR="000066B2" w:rsidRPr="008B0AC9" w:rsidRDefault="000066B2" w:rsidP="000066B2">
      <w:pPr>
        <w:rPr>
          <w:b/>
          <w:noProof/>
        </w:rPr>
      </w:pPr>
    </w:p>
    <w:p w14:paraId="2538ED24" w14:textId="77777777" w:rsidR="000066B2" w:rsidRPr="008B0AC9" w:rsidRDefault="003D5D83" w:rsidP="000066B2">
      <w:pPr>
        <w:rPr>
          <w:noProof/>
        </w:rPr>
      </w:pPr>
      <w:r w:rsidRPr="003D5D83">
        <w:rPr>
          <w:noProof/>
          <w:szCs w:val="20"/>
        </w:rPr>
        <w:t>Naročnik bo v primeru nedopustnih ponudb razveljavil javno naročilo. Naročnik si skladno z 90. členom ZJN-3 pridržuje pravico, da ne izbere nobene ponudbe.</w:t>
      </w:r>
    </w:p>
    <w:p w14:paraId="13EE4231" w14:textId="77777777" w:rsidR="000066B2" w:rsidRPr="008B0AC9" w:rsidRDefault="000066B2" w:rsidP="000066B2">
      <w:pPr>
        <w:rPr>
          <w:noProof/>
        </w:rPr>
      </w:pPr>
    </w:p>
    <w:p w14:paraId="366E098C" w14:textId="77777777" w:rsidR="000066B2" w:rsidRPr="008B0AC9" w:rsidRDefault="000066B2" w:rsidP="000066B2">
      <w:pPr>
        <w:rPr>
          <w:noProof/>
        </w:rPr>
      </w:pPr>
    </w:p>
    <w:p w14:paraId="36711F18" w14:textId="77777777" w:rsidR="000066B2" w:rsidRPr="008B0AC9" w:rsidRDefault="000066B2" w:rsidP="000066B2">
      <w:pPr>
        <w:pStyle w:val="Heading2"/>
        <w:rPr>
          <w:noProof/>
        </w:rPr>
      </w:pPr>
      <w:bookmarkStart w:id="4" w:name="_Toc171058803"/>
      <w:r w:rsidRPr="008B0AC9">
        <w:rPr>
          <w:b/>
          <w:noProof/>
        </w:rPr>
        <w:t>Pravna podlaga</w:t>
      </w:r>
      <w:bookmarkEnd w:id="4"/>
    </w:p>
    <w:p w14:paraId="2CC2B064" w14:textId="77777777" w:rsidR="000066B2" w:rsidRPr="008B0AC9" w:rsidRDefault="000066B2" w:rsidP="000066B2">
      <w:pPr>
        <w:rPr>
          <w:noProof/>
        </w:rPr>
      </w:pPr>
    </w:p>
    <w:p w14:paraId="43F5A98B" w14:textId="77777777" w:rsidR="000066B2" w:rsidRPr="008B0AC9" w:rsidRDefault="007A3EFB" w:rsidP="000066B2">
      <w:pPr>
        <w:pStyle w:val="BodyText"/>
        <w:rPr>
          <w:rFonts w:ascii="Arial" w:hAnsi="Arial" w:cs="Arial"/>
          <w:b w:val="0"/>
          <w:noProof/>
          <w:sz w:val="20"/>
        </w:rPr>
      </w:pPr>
      <w:r w:rsidRPr="007A3EFB">
        <w:rPr>
          <w:rFonts w:ascii="Arial" w:hAnsi="Arial" w:cs="Arial"/>
          <w:b w:val="0"/>
          <w:noProof/>
          <w:sz w:val="2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427622B2" w14:textId="77777777" w:rsidR="000066B2" w:rsidRPr="008B0AC9" w:rsidRDefault="000066B2" w:rsidP="000066B2">
      <w:pPr>
        <w:pStyle w:val="BodyText"/>
        <w:rPr>
          <w:rFonts w:ascii="Arial" w:hAnsi="Arial" w:cs="Arial"/>
          <w:b w:val="0"/>
          <w:noProof/>
          <w:sz w:val="20"/>
        </w:rPr>
      </w:pPr>
    </w:p>
    <w:p w14:paraId="491DE167" w14:textId="77777777" w:rsidR="000066B2" w:rsidRPr="008B0AC9" w:rsidRDefault="000066B2" w:rsidP="000066B2">
      <w:pPr>
        <w:pStyle w:val="Heading2"/>
        <w:rPr>
          <w:noProof/>
        </w:rPr>
      </w:pPr>
      <w:bookmarkStart w:id="5" w:name="_Toc171058804"/>
      <w:r w:rsidRPr="008B0AC9">
        <w:rPr>
          <w:b/>
          <w:noProof/>
        </w:rPr>
        <w:t>Temeljna pravila poslovanja</w:t>
      </w:r>
      <w:bookmarkEnd w:id="5"/>
    </w:p>
    <w:p w14:paraId="1A5D04FC" w14:textId="77777777" w:rsidR="000066B2" w:rsidRPr="008B0AC9" w:rsidRDefault="000066B2" w:rsidP="000066B2">
      <w:pPr>
        <w:rPr>
          <w:noProof/>
        </w:rPr>
      </w:pPr>
    </w:p>
    <w:p w14:paraId="7D9505D8" w14:textId="77777777" w:rsidR="000066B2" w:rsidRPr="008B0AC9" w:rsidRDefault="000066B2" w:rsidP="000066B2">
      <w:pPr>
        <w:pStyle w:val="BodyText"/>
        <w:rPr>
          <w:rFonts w:ascii="Arial" w:hAnsi="Arial" w:cs="Arial"/>
          <w:b w:val="0"/>
          <w:noProof/>
          <w:sz w:val="20"/>
        </w:rPr>
      </w:pPr>
      <w:r w:rsidRPr="008B0AC9">
        <w:rPr>
          <w:rFonts w:ascii="Arial" w:hAnsi="Arial" w:cs="Arial"/>
          <w:b w:val="0"/>
          <w:noProof/>
          <w:sz w:val="20"/>
        </w:rPr>
        <w:t>Vsak ponudnikov poskus, da vpliva na naročnikovo obravnavo ponudb ali odločitev o izbiri, bo imel za posledico zavrnitev njegove ponudbe. Enako velja za poskuse vplivanja na delo in odločitve komisije.</w:t>
      </w:r>
    </w:p>
    <w:p w14:paraId="590E288D" w14:textId="77777777" w:rsidR="000066B2" w:rsidRPr="008B0AC9" w:rsidRDefault="000066B2" w:rsidP="000066B2">
      <w:pPr>
        <w:pStyle w:val="BodyText"/>
        <w:rPr>
          <w:rFonts w:ascii="Arial" w:hAnsi="Arial" w:cs="Arial"/>
          <w:b w:val="0"/>
          <w:noProof/>
          <w:sz w:val="20"/>
        </w:rPr>
      </w:pPr>
    </w:p>
    <w:p w14:paraId="0F369772" w14:textId="77777777" w:rsidR="000066B2" w:rsidRPr="008B0AC9" w:rsidRDefault="000066B2" w:rsidP="000066B2">
      <w:pPr>
        <w:pStyle w:val="BodyText"/>
        <w:rPr>
          <w:noProof/>
        </w:rPr>
      </w:pPr>
      <w:r w:rsidRPr="008B0AC9">
        <w:rPr>
          <w:rFonts w:ascii="Arial" w:hAnsi="Arial" w:cs="Arial"/>
          <w:b w:val="0"/>
          <w:noProof/>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3C5CAB4F" w14:textId="77777777" w:rsidR="000066B2" w:rsidRPr="008B0AC9" w:rsidRDefault="000066B2" w:rsidP="000066B2">
      <w:pPr>
        <w:rPr>
          <w:noProof/>
        </w:rPr>
      </w:pPr>
    </w:p>
    <w:p w14:paraId="4A24C6B2" w14:textId="77777777" w:rsidR="000066B2" w:rsidRPr="008B0AC9" w:rsidRDefault="000066B2" w:rsidP="000066B2">
      <w:pPr>
        <w:pStyle w:val="Heading1"/>
        <w:pageBreakBefore/>
        <w:rPr>
          <w:b/>
          <w:noProof/>
        </w:rPr>
      </w:pPr>
      <w:bookmarkStart w:id="6" w:name="_Toc171058805"/>
      <w:r w:rsidRPr="008B0AC9">
        <w:rPr>
          <w:b/>
          <w:noProof/>
        </w:rPr>
        <w:lastRenderedPageBreak/>
        <w:t>PREDMET JAVNEGA NAROČILA</w:t>
      </w:r>
      <w:bookmarkEnd w:id="6"/>
    </w:p>
    <w:p w14:paraId="7FE78210" w14:textId="77777777" w:rsidR="00733525" w:rsidRDefault="00733525" w:rsidP="00447A74">
      <w:pPr>
        <w:rPr>
          <w:noProof/>
          <w:szCs w:val="20"/>
        </w:rPr>
      </w:pPr>
    </w:p>
    <w:p w14:paraId="6F759320" w14:textId="77777777" w:rsidR="00447A74" w:rsidRDefault="008F76F1" w:rsidP="00447A74">
      <w:pPr>
        <w:rPr>
          <w:noProof/>
          <w:szCs w:val="20"/>
        </w:rPr>
      </w:pPr>
      <w:r w:rsidRPr="008F76F1">
        <w:rPr>
          <w:noProof/>
          <w:szCs w:val="20"/>
        </w:rPr>
        <w:t xml:space="preserve">Predmet javnega naročila je </w:t>
      </w:r>
      <w:bookmarkStart w:id="7" w:name="_Hlk170369045"/>
      <w:r w:rsidRPr="008F76F1">
        <w:rPr>
          <w:noProof/>
          <w:szCs w:val="20"/>
        </w:rPr>
        <w:t>nakup kanalnih združevalnikov za digitalni radijski omrežji R4 in R5</w:t>
      </w:r>
      <w:bookmarkEnd w:id="7"/>
      <w:r w:rsidRPr="008F76F1">
        <w:rPr>
          <w:noProof/>
          <w:szCs w:val="20"/>
        </w:rPr>
        <w:t>.</w:t>
      </w:r>
    </w:p>
    <w:p w14:paraId="0C9A2173" w14:textId="77777777" w:rsidR="008F76F1" w:rsidRPr="00447A74" w:rsidRDefault="008F76F1" w:rsidP="00447A74">
      <w:pPr>
        <w:rPr>
          <w:noProof/>
          <w:szCs w:val="20"/>
        </w:rPr>
      </w:pPr>
    </w:p>
    <w:p w14:paraId="1001DEC5" w14:textId="77777777" w:rsidR="00F00656" w:rsidRDefault="008F76F1" w:rsidP="000066B2">
      <w:pPr>
        <w:rPr>
          <w:noProof/>
          <w:szCs w:val="20"/>
        </w:rPr>
      </w:pPr>
      <w:r w:rsidRPr="008F76F1">
        <w:rPr>
          <w:noProof/>
          <w:szCs w:val="20"/>
        </w:rPr>
        <w:t xml:space="preserve">Ponudba mora zadostiti vsem zahtevam, ki so podane v tehničnem delu dokumentacije v zvezi z oddajo javnega naročila. Karakteristike ponujene opreme morajo biti enake ali boljše od </w:t>
      </w:r>
      <w:r w:rsidRPr="00936EFE">
        <w:rPr>
          <w:noProof/>
          <w:szCs w:val="20"/>
        </w:rPr>
        <w:t>zahtevanih. Ponudbe, ki tega pogoja ne bodo izpolnjeval</w:t>
      </w:r>
      <w:r w:rsidR="00733525" w:rsidRPr="00936EFE">
        <w:rPr>
          <w:noProof/>
          <w:szCs w:val="20"/>
        </w:rPr>
        <w:t>i</w:t>
      </w:r>
      <w:r w:rsidRPr="00936EFE">
        <w:rPr>
          <w:noProof/>
          <w:szCs w:val="20"/>
        </w:rPr>
        <w:t>, bodo izločene iz postopka javnega naročila.</w:t>
      </w:r>
      <w:r w:rsidRPr="00447A74">
        <w:rPr>
          <w:noProof/>
          <w:szCs w:val="20"/>
        </w:rPr>
        <w:t xml:space="preserve"> </w:t>
      </w:r>
    </w:p>
    <w:p w14:paraId="32CBE291" w14:textId="77777777" w:rsidR="008F76F1" w:rsidRDefault="008F76F1" w:rsidP="000066B2">
      <w:pPr>
        <w:rPr>
          <w:noProof/>
          <w:szCs w:val="20"/>
        </w:rPr>
      </w:pPr>
    </w:p>
    <w:p w14:paraId="52BF9497" w14:textId="77777777" w:rsidR="00447A74" w:rsidRPr="008F76F1" w:rsidRDefault="008F76F1" w:rsidP="008F76F1">
      <w:pPr>
        <w:pStyle w:val="Heading2"/>
        <w:rPr>
          <w:b/>
          <w:bCs/>
        </w:rPr>
      </w:pPr>
      <w:bookmarkStart w:id="8" w:name="_Toc171058806"/>
      <w:r w:rsidRPr="008F76F1">
        <w:rPr>
          <w:b/>
          <w:bCs/>
        </w:rPr>
        <w:t>SPLOŠNI OPIS</w:t>
      </w:r>
      <w:bookmarkEnd w:id="8"/>
    </w:p>
    <w:p w14:paraId="1AB43C60" w14:textId="77777777" w:rsidR="00733525" w:rsidRDefault="00733525" w:rsidP="008F76F1"/>
    <w:p w14:paraId="0F7CE859" w14:textId="77777777" w:rsidR="008F76F1" w:rsidRDefault="008F76F1" w:rsidP="008F76F1">
      <w:r w:rsidRPr="0001731E">
        <w:t xml:space="preserve">Predmet javnega naročila je nakup </w:t>
      </w:r>
      <w:r>
        <w:rPr>
          <w:b/>
        </w:rPr>
        <w:t>kanalnih združevalnikov za DAB oddajnike</w:t>
      </w:r>
      <w:r w:rsidRPr="00D409B8">
        <w:rPr>
          <w:b/>
          <w:bCs/>
        </w:rPr>
        <w:t>.</w:t>
      </w:r>
    </w:p>
    <w:p w14:paraId="45EA5E05" w14:textId="77777777" w:rsidR="008F76F1" w:rsidRDefault="008F76F1" w:rsidP="008F76F1"/>
    <w:p w14:paraId="4B25CECA" w14:textId="77777777" w:rsidR="008F76F1" w:rsidRDefault="008F76F1" w:rsidP="008F76F1">
      <w:r>
        <w:t>Zahtevani kanali in moči priključenih oddajnikov so opisane v tabeli 1.</w:t>
      </w:r>
    </w:p>
    <w:p w14:paraId="047B0795" w14:textId="77777777" w:rsidR="00EE7931" w:rsidRDefault="00EE7931" w:rsidP="008F76F1"/>
    <w:p w14:paraId="7EDE9DB1" w14:textId="244650D2" w:rsidR="00EE7931" w:rsidRDefault="001A4049" w:rsidP="008F76F1">
      <w:r w:rsidRPr="00B47796">
        <w:rPr>
          <w:noProof/>
        </w:rPr>
        <w:drawing>
          <wp:inline distT="0" distB="0" distL="0" distR="0" wp14:anchorId="022CEADD" wp14:editId="4A4716E6">
            <wp:extent cx="5829300" cy="31623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29300" cy="3162300"/>
                    </a:xfrm>
                    <a:prstGeom prst="rect">
                      <a:avLst/>
                    </a:prstGeom>
                    <a:noFill/>
                    <a:ln>
                      <a:noFill/>
                    </a:ln>
                  </pic:spPr>
                </pic:pic>
              </a:graphicData>
            </a:graphic>
          </wp:inline>
        </w:drawing>
      </w:r>
    </w:p>
    <w:p w14:paraId="3D5482D7" w14:textId="77777777" w:rsidR="00EE7931" w:rsidRDefault="00EE7931" w:rsidP="008F76F1"/>
    <w:p w14:paraId="6E2C4F8A" w14:textId="77777777" w:rsidR="008F76F1" w:rsidRPr="003A3543" w:rsidRDefault="008F76F1" w:rsidP="008F76F1">
      <w:pPr>
        <w:pStyle w:val="Slike"/>
      </w:pPr>
      <w:r w:rsidRPr="003A3543">
        <w:t xml:space="preserve">Tabela </w:t>
      </w:r>
      <w:r w:rsidR="00770120">
        <w:fldChar w:fldCharType="begin"/>
      </w:r>
      <w:r w:rsidR="00770120">
        <w:instrText xml:space="preserve"> SEQ Tabela \* ARABIC </w:instrText>
      </w:r>
      <w:r w:rsidR="00770120">
        <w:fldChar w:fldCharType="separate"/>
      </w:r>
      <w:r w:rsidRPr="003A3543">
        <w:rPr>
          <w:noProof/>
        </w:rPr>
        <w:t>1</w:t>
      </w:r>
      <w:r w:rsidR="00770120">
        <w:rPr>
          <w:noProof/>
        </w:rPr>
        <w:fldChar w:fldCharType="end"/>
      </w:r>
      <w:r w:rsidRPr="003A3543">
        <w:t>: Seznam lokacij, priključnih moči in delovnih kanalov</w:t>
      </w:r>
    </w:p>
    <w:p w14:paraId="34F44E61" w14:textId="77777777" w:rsidR="008F76F1" w:rsidRDefault="008F76F1" w:rsidP="008F76F1"/>
    <w:p w14:paraId="1B6FB2C9" w14:textId="77777777" w:rsidR="008F76F1" w:rsidRDefault="008F76F1" w:rsidP="008F76F1">
      <w:r w:rsidRPr="00EB3903">
        <w:t xml:space="preserve">Pri podatku delovni kanali, so navedeni kanali in </w:t>
      </w:r>
      <w:r>
        <w:t xml:space="preserve">predvidene izhodne </w:t>
      </w:r>
      <w:r w:rsidRPr="00EB3903">
        <w:t>moči oddajnikov priključenih na</w:t>
      </w:r>
      <w:r>
        <w:t xml:space="preserve"> zahtevane</w:t>
      </w:r>
      <w:r w:rsidRPr="00EB3903">
        <w:t xml:space="preserve"> </w:t>
      </w:r>
      <w:r>
        <w:t xml:space="preserve">združilnike. </w:t>
      </w:r>
    </w:p>
    <w:p w14:paraId="272A90CD" w14:textId="77777777" w:rsidR="008F76F1" w:rsidRDefault="008F76F1" w:rsidP="008F76F1"/>
    <w:p w14:paraId="2701E2C3" w14:textId="77777777" w:rsidR="008F76F1" w:rsidRDefault="008F76F1" w:rsidP="008F76F1">
      <w:r>
        <w:t xml:space="preserve">Kanalni druževalniki morajo biti tipa CIB, uglašeni z upoštevanjem parametrov za ''DAB kritična maska''. </w:t>
      </w:r>
    </w:p>
    <w:p w14:paraId="0E6527F6" w14:textId="77777777" w:rsidR="008F76F1" w:rsidRDefault="008F76F1" w:rsidP="008F76F1"/>
    <w:p w14:paraId="59BAC907" w14:textId="77777777" w:rsidR="008F76F1" w:rsidRDefault="008F76F1" w:rsidP="008F76F1">
      <w:r w:rsidRPr="00EB3903">
        <w:t xml:space="preserve">Na </w:t>
      </w:r>
      <w:r>
        <w:t xml:space="preserve">NB vhodih in </w:t>
      </w:r>
      <w:r w:rsidRPr="00EB3903">
        <w:t>antenskih izhodih vseh združevalnikov mora biti vgrajen ustrezen merilni sklopnik</w:t>
      </w:r>
      <w:r>
        <w:t xml:space="preserve"> z vsaj dvema merilnima priključkoma. </w:t>
      </w:r>
    </w:p>
    <w:p w14:paraId="6DBF0860" w14:textId="77777777" w:rsidR="008F76F1" w:rsidRDefault="008F76F1" w:rsidP="008F76F1"/>
    <w:p w14:paraId="54B14E39" w14:textId="77777777" w:rsidR="008F76F1" w:rsidRDefault="008F76F1" w:rsidP="008F76F1">
      <w:r w:rsidRPr="00EB3903">
        <w:t xml:space="preserve">Ponujeni </w:t>
      </w:r>
      <w:r>
        <w:t>DAB</w:t>
      </w:r>
      <w:r w:rsidRPr="00EB3903">
        <w:t xml:space="preserve"> združevalniki morajo imeti možnost kasnejše preglasitve na drug </w:t>
      </w:r>
      <w:r>
        <w:t>DAB</w:t>
      </w:r>
      <w:r w:rsidRPr="00EB3903">
        <w:t xml:space="preserve"> kanal.</w:t>
      </w:r>
    </w:p>
    <w:p w14:paraId="3112CA95" w14:textId="77777777" w:rsidR="008F76F1" w:rsidRDefault="008F76F1" w:rsidP="008F76F1"/>
    <w:p w14:paraId="38F282DB" w14:textId="77777777" w:rsidR="008F76F1" w:rsidRPr="007E0559" w:rsidRDefault="008F76F1" w:rsidP="008F76F1">
      <w:pPr>
        <w:rPr>
          <w:b/>
          <w:i/>
        </w:rPr>
      </w:pPr>
      <w:r w:rsidRPr="007E0559">
        <w:rPr>
          <w:b/>
          <w:i/>
        </w:rPr>
        <w:t>Vsi tipi združevalnikov morajo biti del serijske proizvodnje ponudnika pred datumom objave javnega naročila.</w:t>
      </w:r>
    </w:p>
    <w:p w14:paraId="4A92E566" w14:textId="77777777" w:rsidR="008F76F1" w:rsidRPr="007F67C3" w:rsidRDefault="008F76F1" w:rsidP="008F76F1">
      <w:pPr>
        <w:rPr>
          <w:b/>
          <w:i/>
          <w:highlight w:val="cyan"/>
        </w:rPr>
      </w:pPr>
    </w:p>
    <w:p w14:paraId="00774BBB" w14:textId="77777777" w:rsidR="008F76F1" w:rsidRDefault="008F76F1" w:rsidP="008F76F1">
      <w:pPr>
        <w:rPr>
          <w:b/>
          <w:i/>
        </w:rPr>
      </w:pPr>
      <w:bookmarkStart w:id="9" w:name="_Hlk170452694"/>
      <w:r w:rsidRPr="00064A28">
        <w:rPr>
          <w:b/>
          <w:i/>
        </w:rPr>
        <w:t>Vsi združevalniki morajo biti del iste generacije obstoječega programa proizvodnje ponudnika pred objavo javnega naročila.</w:t>
      </w:r>
    </w:p>
    <w:bookmarkEnd w:id="9"/>
    <w:p w14:paraId="7BA0F7F5" w14:textId="77777777" w:rsidR="008F76F1" w:rsidRDefault="008F76F1" w:rsidP="008F76F1">
      <w:pPr>
        <w:rPr>
          <w:b/>
          <w:i/>
        </w:rPr>
      </w:pPr>
    </w:p>
    <w:p w14:paraId="69556697" w14:textId="77777777" w:rsidR="008F76F1" w:rsidRDefault="008F76F1" w:rsidP="008F76F1">
      <w:pPr>
        <w:rPr>
          <w:b/>
          <w:i/>
        </w:rPr>
      </w:pPr>
    </w:p>
    <w:p w14:paraId="0C4DAC84" w14:textId="77777777" w:rsidR="008F76F1" w:rsidRDefault="008F76F1" w:rsidP="008F76F1">
      <w:pPr>
        <w:rPr>
          <w:b/>
          <w:i/>
        </w:rPr>
      </w:pPr>
    </w:p>
    <w:p w14:paraId="1ADFE885" w14:textId="77777777" w:rsidR="008F76F1" w:rsidRDefault="008F76F1" w:rsidP="008F76F1">
      <w:pPr>
        <w:rPr>
          <w:b/>
          <w:i/>
        </w:rPr>
      </w:pPr>
    </w:p>
    <w:p w14:paraId="7E8F35D4" w14:textId="77777777" w:rsidR="00543402" w:rsidRDefault="00543402" w:rsidP="008F76F1">
      <w:pPr>
        <w:rPr>
          <w:b/>
          <w:i/>
        </w:rPr>
      </w:pPr>
    </w:p>
    <w:p w14:paraId="1AE8025F" w14:textId="77777777" w:rsidR="008F76F1" w:rsidRDefault="008F76F1" w:rsidP="00447A74"/>
    <w:p w14:paraId="51AFB800" w14:textId="77777777" w:rsidR="008F76F1" w:rsidRPr="008F76F1" w:rsidRDefault="008F76F1" w:rsidP="008F76F1">
      <w:pPr>
        <w:pStyle w:val="Heading2"/>
        <w:rPr>
          <w:b/>
          <w:bCs/>
        </w:rPr>
      </w:pPr>
      <w:bookmarkStart w:id="10" w:name="_Toc528673159"/>
      <w:bookmarkStart w:id="11" w:name="_Toc171058807"/>
      <w:r w:rsidRPr="008F76F1">
        <w:rPr>
          <w:b/>
          <w:bCs/>
        </w:rPr>
        <w:lastRenderedPageBreak/>
        <w:t>TEHNIČNE ZAHTEVE IN SPECIFIKACIJE</w:t>
      </w:r>
      <w:bookmarkEnd w:id="10"/>
      <w:bookmarkEnd w:id="11"/>
      <w:r w:rsidRPr="008F76F1">
        <w:rPr>
          <w:b/>
          <w:bCs/>
        </w:rPr>
        <w:t xml:space="preserve"> </w:t>
      </w:r>
    </w:p>
    <w:p w14:paraId="5D32A866" w14:textId="77777777" w:rsidR="00733525" w:rsidRDefault="00733525" w:rsidP="008F76F1">
      <w:pPr>
        <w:rPr>
          <w:rFonts w:cs="Arial"/>
          <w:kern w:val="32"/>
          <w:szCs w:val="20"/>
        </w:rPr>
      </w:pPr>
    </w:p>
    <w:p w14:paraId="7B732712" w14:textId="77777777" w:rsidR="008F76F1" w:rsidRDefault="008F76F1" w:rsidP="008F76F1">
      <w:pPr>
        <w:rPr>
          <w:rFonts w:cs="Arial"/>
          <w:kern w:val="32"/>
          <w:szCs w:val="20"/>
        </w:rPr>
      </w:pPr>
      <w:r w:rsidRPr="00F13893">
        <w:rPr>
          <w:rFonts w:cs="Arial"/>
          <w:kern w:val="32"/>
          <w:szCs w:val="20"/>
        </w:rPr>
        <w:t>Tehnične zahteve in specifikacije veljajo za vs</w:t>
      </w:r>
      <w:r>
        <w:rPr>
          <w:rFonts w:cs="Arial"/>
          <w:kern w:val="32"/>
          <w:szCs w:val="20"/>
        </w:rPr>
        <w:t xml:space="preserve">o zahtevano opremo, razen če ni drugače navedeno v tekstu.  </w:t>
      </w:r>
    </w:p>
    <w:p w14:paraId="0BAECB76" w14:textId="77777777" w:rsidR="008F76F1" w:rsidRDefault="008F76F1" w:rsidP="008F76F1">
      <w:pPr>
        <w:rPr>
          <w:rFonts w:cs="Arial"/>
          <w:kern w:val="32"/>
          <w:szCs w:val="20"/>
        </w:rPr>
      </w:pPr>
    </w:p>
    <w:p w14:paraId="4BC03353" w14:textId="77777777" w:rsidR="008F76F1" w:rsidRPr="00290B56" w:rsidRDefault="008F76F1" w:rsidP="008F76F1">
      <w:pPr>
        <w:rPr>
          <w:rFonts w:cs="Arial"/>
          <w:szCs w:val="20"/>
          <w:lang w:eastAsia="sl-SI"/>
        </w:rPr>
      </w:pPr>
      <w:r>
        <w:rPr>
          <w:rFonts w:cs="Arial"/>
          <w:szCs w:val="20"/>
          <w:lang w:eastAsia="sl-SI"/>
        </w:rPr>
        <w:t xml:space="preserve">Združevalnik mora delovati v skladu z navedenimi tehničnimi zahtevami in specifikacijami </w:t>
      </w:r>
      <w:r w:rsidRPr="00290B56">
        <w:rPr>
          <w:rFonts w:cs="Arial"/>
          <w:szCs w:val="20"/>
          <w:lang w:eastAsia="sl-SI"/>
        </w:rPr>
        <w:t>pri nastavljenih dejanskih in maksimalnih izhodnih močeh</w:t>
      </w:r>
      <w:r>
        <w:rPr>
          <w:rFonts w:cs="Arial"/>
          <w:szCs w:val="20"/>
          <w:lang w:eastAsia="sl-SI"/>
        </w:rPr>
        <w:t>. Namenjen mora biti obratu v režimu 24/7.</w:t>
      </w:r>
    </w:p>
    <w:p w14:paraId="277DDF9B" w14:textId="77777777" w:rsidR="008F76F1" w:rsidRPr="00F13893" w:rsidRDefault="008F76F1" w:rsidP="008F76F1"/>
    <w:p w14:paraId="22F7F8BB" w14:textId="77777777" w:rsidR="008F76F1" w:rsidRDefault="008F76F1" w:rsidP="008F76F1">
      <w:r>
        <w:t xml:space="preserve">Kanalni združevalnik </w:t>
      </w:r>
      <w:r w:rsidRPr="009E3F2C">
        <w:t>je naprava</w:t>
      </w:r>
      <w:r>
        <w:t xml:space="preserve"> za združevanje močnostnih </w:t>
      </w:r>
      <w:r w:rsidRPr="00E803B4">
        <w:t>V</w:t>
      </w:r>
      <w:r w:rsidR="00B51B48" w:rsidRPr="00E803B4">
        <w:t>H</w:t>
      </w:r>
      <w:r w:rsidRPr="00E803B4">
        <w:t>F</w:t>
      </w:r>
      <w:r>
        <w:t xml:space="preserve"> signalov iz več oddajnikov na en antenski sistem. Oddajniki delujejo na različnih kanalih, lahko tudi sosednjih.  </w:t>
      </w:r>
    </w:p>
    <w:p w14:paraId="1E0DD2FC" w14:textId="77777777" w:rsidR="008F76F1" w:rsidRDefault="008F76F1" w:rsidP="008F76F1"/>
    <w:p w14:paraId="1363D81B" w14:textId="77777777" w:rsidR="008F76F1" w:rsidRDefault="008F76F1" w:rsidP="008F76F1">
      <w:r w:rsidRPr="00411B2A">
        <w:t>Kanalni združevalnik tipa CIB je sestavljen iz dveh pasovnih sit, dveh 3dB sklopnikov, merilnih sklopnikov, umetnega bremena in togih povezav (Slika 3).</w:t>
      </w:r>
    </w:p>
    <w:p w14:paraId="78662D04" w14:textId="77777777" w:rsidR="008F76F1" w:rsidRDefault="008F76F1" w:rsidP="008F76F1"/>
    <w:p w14:paraId="02D9EEEA" w14:textId="77777777" w:rsidR="008F76F1" w:rsidRPr="000D1FAB" w:rsidRDefault="008F76F1" w:rsidP="008F76F1">
      <w:pPr>
        <w:ind w:left="360"/>
      </w:pPr>
    </w:p>
    <w:bookmarkStart w:id="12" w:name="_Hlk26874687"/>
    <w:p w14:paraId="7DAF2F3E" w14:textId="77777777" w:rsidR="008F76F1" w:rsidRPr="000D1FAB" w:rsidRDefault="008F76F1" w:rsidP="008F76F1">
      <w:pPr>
        <w:ind w:left="360"/>
        <w:jc w:val="center"/>
      </w:pPr>
      <w:r>
        <w:object w:dxaOrig="6570" w:dyaOrig="6406" w14:anchorId="103AC694">
          <v:shape id="_x0000_i1026" type="#_x0000_t75" style="width:328.5pt;height:320.25pt" o:ole="">
            <v:imagedata r:id="rId26" o:title=""/>
          </v:shape>
          <o:OLEObject Type="Embed" ProgID="Visio.Drawing.15" ShapeID="_x0000_i1026" DrawAspect="Content" ObjectID="_1781680560" r:id="rId27"/>
        </w:object>
      </w:r>
      <w:bookmarkEnd w:id="12"/>
    </w:p>
    <w:p w14:paraId="44B44C1F" w14:textId="77777777" w:rsidR="008F76F1" w:rsidRPr="000D1FAB" w:rsidRDefault="008F76F1" w:rsidP="008F76F1">
      <w:pPr>
        <w:ind w:left="360"/>
        <w:jc w:val="center"/>
      </w:pPr>
    </w:p>
    <w:p w14:paraId="53D90FB6" w14:textId="77777777" w:rsidR="008F76F1" w:rsidRDefault="008F76F1" w:rsidP="008F76F1">
      <w:pPr>
        <w:ind w:left="360"/>
        <w:jc w:val="center"/>
        <w:rPr>
          <w:sz w:val="16"/>
          <w:szCs w:val="16"/>
        </w:rPr>
      </w:pPr>
    </w:p>
    <w:p w14:paraId="493C99C6" w14:textId="77777777" w:rsidR="008F76F1" w:rsidRPr="008F76F1" w:rsidRDefault="008F76F1" w:rsidP="008F76F1">
      <w:pPr>
        <w:jc w:val="center"/>
        <w:rPr>
          <w:rFonts w:ascii="Aptos" w:hAnsi="Aptos"/>
          <w:b/>
          <w:bCs/>
          <w:color w:val="156082"/>
          <w:sz w:val="18"/>
          <w:szCs w:val="18"/>
        </w:rPr>
      </w:pPr>
      <w:r w:rsidRPr="008F76F1">
        <w:rPr>
          <w:rFonts w:ascii="Aptos" w:hAnsi="Aptos"/>
          <w:b/>
          <w:bCs/>
          <w:color w:val="156082"/>
          <w:sz w:val="18"/>
          <w:szCs w:val="18"/>
        </w:rPr>
        <w:t xml:space="preserve">Slika </w:t>
      </w:r>
      <w:r w:rsidRPr="008F76F1">
        <w:rPr>
          <w:rFonts w:ascii="Aptos" w:hAnsi="Aptos"/>
          <w:b/>
          <w:bCs/>
          <w:color w:val="156082"/>
          <w:sz w:val="18"/>
          <w:szCs w:val="18"/>
        </w:rPr>
        <w:fldChar w:fldCharType="begin"/>
      </w:r>
      <w:r w:rsidRPr="008F76F1">
        <w:rPr>
          <w:rFonts w:ascii="Aptos" w:hAnsi="Aptos"/>
          <w:b/>
          <w:bCs/>
          <w:color w:val="156082"/>
          <w:sz w:val="18"/>
          <w:szCs w:val="18"/>
        </w:rPr>
        <w:instrText xml:space="preserve"> SEQ Slika \* ARABIC </w:instrText>
      </w:r>
      <w:r w:rsidRPr="008F76F1">
        <w:rPr>
          <w:rFonts w:ascii="Aptos" w:hAnsi="Aptos"/>
          <w:b/>
          <w:bCs/>
          <w:color w:val="156082"/>
          <w:sz w:val="18"/>
          <w:szCs w:val="18"/>
        </w:rPr>
        <w:fldChar w:fldCharType="separate"/>
      </w:r>
      <w:r w:rsidRPr="008F76F1">
        <w:rPr>
          <w:rFonts w:ascii="Aptos" w:hAnsi="Aptos"/>
          <w:b/>
          <w:bCs/>
          <w:noProof/>
          <w:color w:val="156082"/>
          <w:sz w:val="18"/>
          <w:szCs w:val="18"/>
        </w:rPr>
        <w:t>3</w:t>
      </w:r>
      <w:r w:rsidRPr="008F76F1">
        <w:rPr>
          <w:rFonts w:ascii="Aptos" w:hAnsi="Aptos"/>
          <w:b/>
          <w:bCs/>
          <w:noProof/>
          <w:color w:val="156082"/>
          <w:sz w:val="18"/>
          <w:szCs w:val="18"/>
        </w:rPr>
        <w:fldChar w:fldCharType="end"/>
      </w:r>
      <w:r w:rsidRPr="008F76F1">
        <w:rPr>
          <w:rFonts w:ascii="Aptos" w:hAnsi="Aptos"/>
          <w:b/>
          <w:bCs/>
          <w:color w:val="156082"/>
          <w:sz w:val="18"/>
          <w:szCs w:val="18"/>
        </w:rPr>
        <w:t>: CIB kanalni združevalnik</w:t>
      </w:r>
    </w:p>
    <w:p w14:paraId="34E426E8" w14:textId="77777777" w:rsidR="008F76F1" w:rsidRDefault="008F76F1" w:rsidP="008F76F1">
      <w:pPr>
        <w:ind w:left="360"/>
        <w:jc w:val="center"/>
        <w:rPr>
          <w:sz w:val="16"/>
          <w:szCs w:val="16"/>
        </w:rPr>
      </w:pPr>
    </w:p>
    <w:p w14:paraId="2FB5744A" w14:textId="77777777" w:rsidR="008F76F1" w:rsidRDefault="008F76F1" w:rsidP="008F76F1">
      <w:pPr>
        <w:jc w:val="left"/>
        <w:rPr>
          <w:rFonts w:cs="Arial"/>
          <w:b/>
          <w:szCs w:val="26"/>
        </w:rPr>
      </w:pPr>
      <w:bookmarkStart w:id="13" w:name="_Toc27727499"/>
    </w:p>
    <w:p w14:paraId="5F3B04D6" w14:textId="77777777" w:rsidR="008F76F1" w:rsidRPr="00ED65DE" w:rsidRDefault="00733525" w:rsidP="00ED65DE">
      <w:pPr>
        <w:pStyle w:val="Heading3"/>
        <w:rPr>
          <w:b/>
          <w:bCs w:val="0"/>
        </w:rPr>
      </w:pPr>
      <w:bookmarkStart w:id="14" w:name="_Toc30754905"/>
      <w:r>
        <w:rPr>
          <w:b/>
          <w:bCs w:val="0"/>
        </w:rPr>
        <w:br w:type="page"/>
      </w:r>
      <w:bookmarkStart w:id="15" w:name="_Toc171058808"/>
      <w:r w:rsidR="008F76F1" w:rsidRPr="00ED65DE">
        <w:rPr>
          <w:b/>
          <w:bCs w:val="0"/>
        </w:rPr>
        <w:lastRenderedPageBreak/>
        <w:t>Združevalniki za MUX – R4</w:t>
      </w:r>
      <w:bookmarkEnd w:id="13"/>
      <w:bookmarkEnd w:id="14"/>
      <w:bookmarkEnd w:id="15"/>
    </w:p>
    <w:p w14:paraId="76356A4B" w14:textId="77777777" w:rsidR="00ED65DE" w:rsidRPr="00ED65DE" w:rsidRDefault="00ED65DE" w:rsidP="00ED65DE"/>
    <w:p w14:paraId="7A3BB64E" w14:textId="77777777" w:rsidR="008F76F1" w:rsidRPr="00751D34" w:rsidRDefault="008F76F1" w:rsidP="001A4049">
      <w:pPr>
        <w:pStyle w:val="ListParagraph"/>
        <w:numPr>
          <w:ilvl w:val="0"/>
          <w:numId w:val="19"/>
        </w:numPr>
        <w:suppressAutoHyphens w:val="0"/>
        <w:rPr>
          <w:b/>
          <w:bCs/>
        </w:rPr>
      </w:pPr>
      <w:r w:rsidRPr="00751D34">
        <w:rPr>
          <w:b/>
          <w:bCs/>
        </w:rPr>
        <w:t>Lokacije: Idrija1, Kranjska Gora, Laško1, Tolmin, Vogel:</w:t>
      </w:r>
    </w:p>
    <w:p w14:paraId="5FCDC04D" w14:textId="77777777" w:rsidR="008F76F1" w:rsidRPr="00D6242C" w:rsidRDefault="008F76F1" w:rsidP="008F76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F76F1" w:rsidRPr="00B51B48" w14:paraId="729DE1DE" w14:textId="77777777" w:rsidTr="00E21CF2">
        <w:tc>
          <w:tcPr>
            <w:tcW w:w="8208" w:type="dxa"/>
            <w:tcBorders>
              <w:bottom w:val="double" w:sz="4" w:space="0" w:color="auto"/>
            </w:tcBorders>
            <w:shd w:val="clear" w:color="auto" w:fill="E6E6E6"/>
          </w:tcPr>
          <w:p w14:paraId="73572E73" w14:textId="77777777" w:rsidR="008F76F1" w:rsidRPr="00D416EA" w:rsidRDefault="008F76F1" w:rsidP="00E21CF2">
            <w:pPr>
              <w:jc w:val="left"/>
              <w:rPr>
                <w:b/>
              </w:rPr>
            </w:pPr>
            <w:r w:rsidRPr="00D416EA">
              <w:rPr>
                <w:b/>
              </w:rPr>
              <w:t>Združevalnik tipa CIB</w:t>
            </w:r>
          </w:p>
        </w:tc>
      </w:tr>
      <w:tr w:rsidR="008F76F1" w:rsidRPr="00B51B48" w14:paraId="439FEB88" w14:textId="77777777" w:rsidTr="00E21CF2">
        <w:tc>
          <w:tcPr>
            <w:tcW w:w="8208" w:type="dxa"/>
            <w:tcBorders>
              <w:top w:val="double" w:sz="4" w:space="0" w:color="auto"/>
            </w:tcBorders>
            <w:shd w:val="clear" w:color="auto" w:fill="auto"/>
          </w:tcPr>
          <w:p w14:paraId="2DEEF7A9" w14:textId="77777777" w:rsidR="008F76F1" w:rsidRPr="00D416EA" w:rsidRDefault="008F76F1" w:rsidP="00E21CF2">
            <w:r w:rsidRPr="00D416EA">
              <w:t>Frekvenčni pas: 174-240MHz</w:t>
            </w:r>
          </w:p>
        </w:tc>
      </w:tr>
      <w:tr w:rsidR="008F76F1" w:rsidRPr="00B51B48" w14:paraId="61B4632C" w14:textId="77777777" w:rsidTr="00E21CF2">
        <w:tc>
          <w:tcPr>
            <w:tcW w:w="8208" w:type="dxa"/>
            <w:shd w:val="clear" w:color="auto" w:fill="auto"/>
          </w:tcPr>
          <w:p w14:paraId="691B91C7" w14:textId="77777777" w:rsidR="008F76F1" w:rsidRPr="00D416EA" w:rsidRDefault="008F76F1" w:rsidP="00E21CF2">
            <w:pPr>
              <w:rPr>
                <w:rFonts w:ascii="Tahoma" w:hAnsi="Tahoma" w:cs="Tahoma"/>
                <w:color w:val="000000"/>
                <w:sz w:val="16"/>
                <w:szCs w:val="16"/>
              </w:rPr>
            </w:pPr>
            <w:r w:rsidRPr="00D416EA">
              <w:t xml:space="preserve">Impedanca: 50 </w:t>
            </w:r>
            <w:proofErr w:type="spellStart"/>
            <w:r w:rsidRPr="00D416EA">
              <w:t>ohm</w:t>
            </w:r>
            <w:proofErr w:type="spellEnd"/>
          </w:p>
        </w:tc>
      </w:tr>
      <w:tr w:rsidR="008F76F1" w:rsidRPr="00B51B48" w14:paraId="15760FEC" w14:textId="77777777" w:rsidTr="00E21CF2">
        <w:tc>
          <w:tcPr>
            <w:tcW w:w="8208" w:type="dxa"/>
            <w:shd w:val="clear" w:color="auto" w:fill="auto"/>
          </w:tcPr>
          <w:p w14:paraId="604D6DB1" w14:textId="77777777" w:rsidR="008F76F1" w:rsidRPr="00D416EA" w:rsidRDefault="008F76F1" w:rsidP="00E21CF2">
            <w:r w:rsidRPr="00D416EA">
              <w:t>Pasovna širina kanala: 1.54MHz</w:t>
            </w:r>
          </w:p>
        </w:tc>
      </w:tr>
      <w:tr w:rsidR="008F76F1" w:rsidRPr="00B51B48" w14:paraId="51DE7CE6" w14:textId="77777777" w:rsidTr="00E21CF2">
        <w:tc>
          <w:tcPr>
            <w:tcW w:w="8208" w:type="dxa"/>
            <w:shd w:val="clear" w:color="auto" w:fill="auto"/>
          </w:tcPr>
          <w:p w14:paraId="6D4D846F" w14:textId="6A3FC803" w:rsidR="008F76F1" w:rsidRPr="00D416EA" w:rsidRDefault="008F76F1" w:rsidP="00E21CF2">
            <w:r w:rsidRPr="00D416EA">
              <w:t xml:space="preserve">Temperaturna stabilnost:&lt; </w:t>
            </w:r>
            <w:r w:rsidR="00D416EA">
              <w:t>4</w:t>
            </w:r>
            <w:r w:rsidRPr="00D416EA">
              <w:t xml:space="preserve">kHz/K </w:t>
            </w:r>
          </w:p>
        </w:tc>
      </w:tr>
      <w:tr w:rsidR="008F76F1" w:rsidRPr="00B51B48" w14:paraId="1264D123" w14:textId="77777777" w:rsidTr="00E21CF2">
        <w:tc>
          <w:tcPr>
            <w:tcW w:w="8208" w:type="dxa"/>
            <w:shd w:val="clear" w:color="auto" w:fill="auto"/>
          </w:tcPr>
          <w:p w14:paraId="5F6A7705" w14:textId="5A5D0D75" w:rsidR="008F76F1" w:rsidRPr="00D416EA" w:rsidRDefault="008F76F1" w:rsidP="00E21CF2">
            <w:r w:rsidRPr="00D416EA">
              <w:t>Vhodna prilagoditev</w:t>
            </w:r>
            <w:r w:rsidR="00AF3B60">
              <w:t>:</w:t>
            </w:r>
            <w:r w:rsidRPr="00D416EA">
              <w:t xml:space="preserve"> NB(RL) &gt;</w:t>
            </w:r>
            <w:r w:rsidR="00C51E32">
              <w:t xml:space="preserve"> </w:t>
            </w:r>
            <w:r w:rsidRPr="00D416EA">
              <w:t>26</w:t>
            </w:r>
            <w:r w:rsidR="00C51E32">
              <w:t xml:space="preserve"> </w:t>
            </w:r>
            <w:proofErr w:type="spellStart"/>
            <w:r w:rsidRPr="00D416EA">
              <w:t>dB</w:t>
            </w:r>
            <w:proofErr w:type="spellEnd"/>
          </w:p>
        </w:tc>
      </w:tr>
      <w:tr w:rsidR="008F76F1" w:rsidRPr="00B51B48" w14:paraId="6A6A1BEB" w14:textId="77777777" w:rsidTr="00E21CF2">
        <w:tc>
          <w:tcPr>
            <w:tcW w:w="8208" w:type="dxa"/>
            <w:shd w:val="clear" w:color="auto" w:fill="auto"/>
          </w:tcPr>
          <w:p w14:paraId="40B7E8C8" w14:textId="657496B1" w:rsidR="008F76F1" w:rsidRPr="00D416EA" w:rsidRDefault="008F76F1" w:rsidP="00E21CF2">
            <w:r w:rsidRPr="00D416EA">
              <w:t xml:space="preserve">                                 BB(RL) &gt;</w:t>
            </w:r>
            <w:r w:rsidR="00C51E32">
              <w:t xml:space="preserve"> </w:t>
            </w:r>
            <w:r w:rsidRPr="00D416EA">
              <w:t>2</w:t>
            </w:r>
            <w:r w:rsidR="00C51E32">
              <w:t>6</w:t>
            </w:r>
            <w:r w:rsidRPr="00D416EA">
              <w:t xml:space="preserve"> </w:t>
            </w:r>
            <w:proofErr w:type="spellStart"/>
            <w:r w:rsidRPr="00D416EA">
              <w:t>dB</w:t>
            </w:r>
            <w:proofErr w:type="spellEnd"/>
          </w:p>
        </w:tc>
      </w:tr>
      <w:tr w:rsidR="008F76F1" w:rsidRPr="00B51B48" w14:paraId="27ADF983" w14:textId="77777777" w:rsidTr="00E21CF2">
        <w:tc>
          <w:tcPr>
            <w:tcW w:w="8208" w:type="dxa"/>
            <w:shd w:val="clear" w:color="auto" w:fill="auto"/>
          </w:tcPr>
          <w:p w14:paraId="03BDE95B" w14:textId="3EDA2B27" w:rsidR="008F76F1" w:rsidRPr="00D416EA" w:rsidRDefault="008F76F1" w:rsidP="00E21CF2">
            <w:r w:rsidRPr="00D416EA">
              <w:t>Izolacija med vhodi &gt; 30</w:t>
            </w:r>
            <w:r w:rsidR="00C51E32">
              <w:t xml:space="preserve"> </w:t>
            </w:r>
            <w:proofErr w:type="spellStart"/>
            <w:r w:rsidRPr="00D416EA">
              <w:t>dB</w:t>
            </w:r>
            <w:proofErr w:type="spellEnd"/>
          </w:p>
        </w:tc>
      </w:tr>
      <w:tr w:rsidR="008F76F1" w:rsidRPr="00B51B48" w14:paraId="26ED0565" w14:textId="77777777" w:rsidTr="00E21CF2">
        <w:tc>
          <w:tcPr>
            <w:tcW w:w="8208" w:type="dxa"/>
            <w:shd w:val="clear" w:color="auto" w:fill="auto"/>
          </w:tcPr>
          <w:p w14:paraId="5849EBEF" w14:textId="77777777" w:rsidR="008F76F1" w:rsidRPr="00D416EA" w:rsidRDefault="008F76F1" w:rsidP="00E21CF2">
            <w:r w:rsidRPr="00D416EA">
              <w:t>Max.</w:t>
            </w:r>
            <w:r w:rsidR="00ED65DE" w:rsidRPr="00D416EA">
              <w:t xml:space="preserve"> </w:t>
            </w:r>
            <w:r w:rsidRPr="00D416EA">
              <w:t xml:space="preserve">dovoljena moč na NB vhod ≥ 600W </w:t>
            </w:r>
            <w:proofErr w:type="spellStart"/>
            <w:r w:rsidRPr="00D416EA">
              <w:t>rms</w:t>
            </w:r>
            <w:proofErr w:type="spellEnd"/>
          </w:p>
        </w:tc>
      </w:tr>
      <w:tr w:rsidR="008F76F1" w:rsidRPr="00B51B48" w14:paraId="603C1195" w14:textId="77777777" w:rsidTr="00E21CF2">
        <w:tc>
          <w:tcPr>
            <w:tcW w:w="8208" w:type="dxa"/>
            <w:shd w:val="clear" w:color="auto" w:fill="auto"/>
          </w:tcPr>
          <w:p w14:paraId="6DF4B7CC" w14:textId="52B6555A" w:rsidR="008F76F1" w:rsidRPr="00D416EA" w:rsidRDefault="008F76F1" w:rsidP="00E21CF2">
            <w:r w:rsidRPr="00D416EA">
              <w:t xml:space="preserve">Max. dovoljena moč na ant. izhodu ≥ 4.5kW </w:t>
            </w:r>
            <w:proofErr w:type="spellStart"/>
            <w:r w:rsidRPr="00D416EA">
              <w:t>rms</w:t>
            </w:r>
            <w:proofErr w:type="spellEnd"/>
          </w:p>
        </w:tc>
      </w:tr>
      <w:tr w:rsidR="008F76F1" w:rsidRPr="00B51B48" w14:paraId="472CA474" w14:textId="77777777" w:rsidTr="00E21CF2">
        <w:tc>
          <w:tcPr>
            <w:tcW w:w="8208" w:type="dxa"/>
            <w:shd w:val="clear" w:color="auto" w:fill="auto"/>
          </w:tcPr>
          <w:p w14:paraId="7B7B605C" w14:textId="573A9F1A" w:rsidR="008F76F1" w:rsidRPr="00D416EA" w:rsidRDefault="008F76F1" w:rsidP="00E21CF2">
            <w:r w:rsidRPr="00D416EA">
              <w:t>Max. dovoljena napetost na ant. izhodu ≥ 2kV</w:t>
            </w:r>
          </w:p>
        </w:tc>
      </w:tr>
      <w:tr w:rsidR="008F76F1" w:rsidRPr="00B51B48" w14:paraId="268C10C9" w14:textId="77777777" w:rsidTr="00E21CF2">
        <w:tc>
          <w:tcPr>
            <w:tcW w:w="8208" w:type="dxa"/>
            <w:shd w:val="clear" w:color="auto" w:fill="auto"/>
          </w:tcPr>
          <w:p w14:paraId="16ADD9DF" w14:textId="7A76E83E" w:rsidR="008F76F1" w:rsidRPr="00D416EA" w:rsidRDefault="008F76F1" w:rsidP="00E21CF2">
            <w:r w:rsidRPr="00D416EA">
              <w:t xml:space="preserve">Prehodno dušenje NB </w:t>
            </w:r>
            <w:proofErr w:type="spellStart"/>
            <w:r w:rsidRPr="00D416EA">
              <w:t>fo</w:t>
            </w:r>
            <w:proofErr w:type="spellEnd"/>
            <w:r w:rsidRPr="00D416EA">
              <w:t xml:space="preserve">: &lt; 1.7 </w:t>
            </w:r>
            <w:proofErr w:type="spellStart"/>
            <w:r w:rsidRPr="00D416EA">
              <w:t>dB</w:t>
            </w:r>
            <w:proofErr w:type="spellEnd"/>
            <w:r w:rsidRPr="00D416EA">
              <w:t xml:space="preserve"> ±0.05</w:t>
            </w:r>
            <w:r w:rsidR="00C51E32">
              <w:t xml:space="preserve"> </w:t>
            </w:r>
            <w:proofErr w:type="spellStart"/>
            <w:r w:rsidRPr="00D416EA">
              <w:t>dB</w:t>
            </w:r>
            <w:proofErr w:type="spellEnd"/>
          </w:p>
        </w:tc>
      </w:tr>
      <w:tr w:rsidR="008F76F1" w:rsidRPr="00B51B48" w14:paraId="7548BE44" w14:textId="77777777" w:rsidTr="00E21CF2">
        <w:tc>
          <w:tcPr>
            <w:tcW w:w="8208" w:type="dxa"/>
            <w:shd w:val="clear" w:color="auto" w:fill="auto"/>
          </w:tcPr>
          <w:p w14:paraId="666CC183" w14:textId="3EB87AC0" w:rsidR="008F76F1" w:rsidRPr="00D416EA" w:rsidRDefault="008F76F1" w:rsidP="00E21CF2">
            <w:r w:rsidRPr="00D416EA">
              <w:t xml:space="preserve">                                    </w:t>
            </w:r>
            <w:proofErr w:type="spellStart"/>
            <w:r w:rsidRPr="00D416EA">
              <w:t>fo</w:t>
            </w:r>
            <w:proofErr w:type="spellEnd"/>
            <w:r w:rsidRPr="00D416EA">
              <w:t xml:space="preserve">: ±0.77MHz  &lt; 3.6 </w:t>
            </w:r>
            <w:proofErr w:type="spellStart"/>
            <w:r w:rsidRPr="00D416EA">
              <w:t>dB</w:t>
            </w:r>
            <w:proofErr w:type="spellEnd"/>
            <w:r w:rsidRPr="00D416EA">
              <w:t xml:space="preserve"> ±0.5</w:t>
            </w:r>
            <w:r w:rsidR="00C51E32">
              <w:t xml:space="preserve"> </w:t>
            </w:r>
            <w:proofErr w:type="spellStart"/>
            <w:r w:rsidRPr="00D416EA">
              <w:t>dB</w:t>
            </w:r>
            <w:proofErr w:type="spellEnd"/>
          </w:p>
        </w:tc>
      </w:tr>
      <w:tr w:rsidR="008F76F1" w:rsidRPr="00B51B48" w14:paraId="6D565419" w14:textId="77777777" w:rsidTr="00E21CF2">
        <w:tc>
          <w:tcPr>
            <w:tcW w:w="8208" w:type="dxa"/>
            <w:shd w:val="clear" w:color="auto" w:fill="auto"/>
          </w:tcPr>
          <w:p w14:paraId="02B82454" w14:textId="7C4BD687" w:rsidR="008F76F1" w:rsidRPr="00D416EA" w:rsidRDefault="008F76F1" w:rsidP="00E21CF2">
            <w:r w:rsidRPr="00D416EA">
              <w:t xml:space="preserve">Prehodno dušenje BB &lt; 0.1 </w:t>
            </w:r>
            <w:proofErr w:type="spellStart"/>
            <w:r w:rsidRPr="00D416EA">
              <w:t>dB</w:t>
            </w:r>
            <w:proofErr w:type="spellEnd"/>
            <w:r w:rsidRPr="00D416EA">
              <w:t xml:space="preserve"> ±0.05</w:t>
            </w:r>
            <w:r w:rsidR="00C51E32">
              <w:t xml:space="preserve"> </w:t>
            </w:r>
            <w:proofErr w:type="spellStart"/>
            <w:r w:rsidRPr="00D416EA">
              <w:t>dB</w:t>
            </w:r>
            <w:proofErr w:type="spellEnd"/>
          </w:p>
        </w:tc>
      </w:tr>
      <w:tr w:rsidR="008F76F1" w:rsidRPr="00B51B48" w14:paraId="2C3C5CD1" w14:textId="77777777" w:rsidTr="00E21CF2">
        <w:tc>
          <w:tcPr>
            <w:tcW w:w="8208" w:type="dxa"/>
            <w:shd w:val="clear" w:color="auto" w:fill="auto"/>
          </w:tcPr>
          <w:p w14:paraId="23E53C05" w14:textId="77777777" w:rsidR="008F76F1" w:rsidRPr="00D416EA" w:rsidRDefault="008F76F1" w:rsidP="00E21CF2">
            <w:r w:rsidRPr="00D416EA">
              <w:t xml:space="preserve">Selektivnost: </w:t>
            </w:r>
            <w:proofErr w:type="spellStart"/>
            <w:r w:rsidRPr="00D416EA">
              <w:t>fo</w:t>
            </w:r>
            <w:proofErr w:type="spellEnd"/>
            <w:r w:rsidRPr="00D416EA">
              <w:t xml:space="preserve"> ±0.97MHz  ≥ 15 </w:t>
            </w:r>
            <w:proofErr w:type="spellStart"/>
            <w:r w:rsidRPr="00D416EA">
              <w:t>dB</w:t>
            </w:r>
            <w:proofErr w:type="spellEnd"/>
          </w:p>
        </w:tc>
      </w:tr>
      <w:tr w:rsidR="008F76F1" w:rsidRPr="00B51B48" w14:paraId="743096AE" w14:textId="77777777" w:rsidTr="00E21CF2">
        <w:tc>
          <w:tcPr>
            <w:tcW w:w="8208" w:type="dxa"/>
            <w:shd w:val="clear" w:color="auto" w:fill="auto"/>
          </w:tcPr>
          <w:p w14:paraId="22C17EF7" w14:textId="77777777" w:rsidR="008F76F1" w:rsidRPr="00D416EA" w:rsidRDefault="008F76F1" w:rsidP="00E21CF2">
            <w:r w:rsidRPr="00D416EA">
              <w:t xml:space="preserve">                     </w:t>
            </w:r>
            <w:proofErr w:type="spellStart"/>
            <w:r w:rsidRPr="00D416EA">
              <w:t>fo</w:t>
            </w:r>
            <w:proofErr w:type="spellEnd"/>
            <w:r w:rsidRPr="00D416EA">
              <w:t xml:space="preserve"> ±1.75MHz  ≥ 45 </w:t>
            </w:r>
            <w:proofErr w:type="spellStart"/>
            <w:r w:rsidRPr="00D416EA">
              <w:t>dB</w:t>
            </w:r>
            <w:proofErr w:type="spellEnd"/>
          </w:p>
        </w:tc>
      </w:tr>
      <w:tr w:rsidR="008F76F1" w:rsidRPr="00B51B48" w14:paraId="45669F76" w14:textId="77777777" w:rsidTr="00E21CF2">
        <w:tc>
          <w:tcPr>
            <w:tcW w:w="8208" w:type="dxa"/>
            <w:shd w:val="clear" w:color="auto" w:fill="auto"/>
          </w:tcPr>
          <w:p w14:paraId="07117FF5" w14:textId="77777777" w:rsidR="008F76F1" w:rsidRPr="00D416EA" w:rsidRDefault="008F76F1" w:rsidP="00E21CF2">
            <w:r w:rsidRPr="00D416EA">
              <w:t xml:space="preserve">                     </w:t>
            </w:r>
            <w:proofErr w:type="spellStart"/>
            <w:r w:rsidRPr="00D416EA">
              <w:t>fo</w:t>
            </w:r>
            <w:proofErr w:type="spellEnd"/>
            <w:r w:rsidRPr="00D416EA">
              <w:t xml:space="preserve"> ±2.2MHz  ≥ 48 </w:t>
            </w:r>
            <w:proofErr w:type="spellStart"/>
            <w:r w:rsidRPr="00D416EA">
              <w:t>dB</w:t>
            </w:r>
            <w:proofErr w:type="spellEnd"/>
          </w:p>
        </w:tc>
      </w:tr>
      <w:tr w:rsidR="008F76F1" w:rsidRPr="00B51B48" w14:paraId="6195B735" w14:textId="77777777" w:rsidTr="00E21CF2">
        <w:tc>
          <w:tcPr>
            <w:tcW w:w="8208" w:type="dxa"/>
            <w:shd w:val="clear" w:color="auto" w:fill="auto"/>
          </w:tcPr>
          <w:p w14:paraId="0D005A52" w14:textId="77777777" w:rsidR="008F76F1" w:rsidRPr="00D416EA" w:rsidRDefault="008F76F1" w:rsidP="00E21CF2">
            <w:r w:rsidRPr="00D416EA">
              <w:t xml:space="preserve">                     </w:t>
            </w:r>
            <w:proofErr w:type="spellStart"/>
            <w:r w:rsidRPr="00D416EA">
              <w:t>fo</w:t>
            </w:r>
            <w:proofErr w:type="spellEnd"/>
            <w:r w:rsidRPr="00D416EA">
              <w:t xml:space="preserve"> ±3.0MHz  ≥ 55 </w:t>
            </w:r>
            <w:proofErr w:type="spellStart"/>
            <w:r w:rsidRPr="00D416EA">
              <w:t>dB</w:t>
            </w:r>
            <w:proofErr w:type="spellEnd"/>
          </w:p>
        </w:tc>
      </w:tr>
      <w:tr w:rsidR="008F76F1" w:rsidRPr="00B51B48" w14:paraId="37A435AD" w14:textId="77777777" w:rsidTr="00E21CF2">
        <w:tc>
          <w:tcPr>
            <w:tcW w:w="8208" w:type="dxa"/>
            <w:shd w:val="clear" w:color="auto" w:fill="auto"/>
          </w:tcPr>
          <w:p w14:paraId="47A247AB" w14:textId="49CCCBEE" w:rsidR="008F76F1" w:rsidRPr="00D416EA" w:rsidRDefault="008F76F1" w:rsidP="00E21CF2">
            <w:r w:rsidRPr="00D416EA">
              <w:t xml:space="preserve">Dušenje višjih </w:t>
            </w:r>
            <w:proofErr w:type="spellStart"/>
            <w:r w:rsidRPr="00D416EA">
              <w:t>harmonikov</w:t>
            </w:r>
            <w:proofErr w:type="spellEnd"/>
            <w:r w:rsidRPr="00D416EA">
              <w:t xml:space="preserve"> ≥ </w:t>
            </w:r>
            <w:r w:rsidR="00426B5E" w:rsidRPr="00D416EA">
              <w:t>5</w:t>
            </w:r>
            <w:r w:rsidRPr="00D416EA">
              <w:t xml:space="preserve">0 </w:t>
            </w:r>
            <w:proofErr w:type="spellStart"/>
            <w:r w:rsidRPr="00D416EA">
              <w:t>dB</w:t>
            </w:r>
            <w:proofErr w:type="spellEnd"/>
            <w:r w:rsidRPr="00D416EA">
              <w:t xml:space="preserve">; do </w:t>
            </w:r>
            <w:r w:rsidR="005D38BF">
              <w:t>5</w:t>
            </w:r>
            <w:r w:rsidRPr="00D416EA">
              <w:t>00MHz</w:t>
            </w:r>
          </w:p>
        </w:tc>
      </w:tr>
      <w:tr w:rsidR="008F76F1" w:rsidRPr="00B51B48" w14:paraId="2E25EE54" w14:textId="77777777" w:rsidTr="00E21CF2">
        <w:tc>
          <w:tcPr>
            <w:tcW w:w="8208" w:type="dxa"/>
            <w:shd w:val="clear" w:color="auto" w:fill="auto"/>
          </w:tcPr>
          <w:p w14:paraId="31ABFD6C" w14:textId="77777777" w:rsidR="008F76F1" w:rsidRPr="00D416EA" w:rsidRDefault="008F76F1" w:rsidP="00E21CF2">
            <w:r w:rsidRPr="00D416EA">
              <w:t>Časovna kasnitev &lt; 1000ns</w:t>
            </w:r>
          </w:p>
        </w:tc>
      </w:tr>
      <w:tr w:rsidR="008F76F1" w:rsidRPr="00B51B48" w14:paraId="06C3F643" w14:textId="77777777" w:rsidTr="00E21CF2">
        <w:tc>
          <w:tcPr>
            <w:tcW w:w="8208" w:type="dxa"/>
            <w:shd w:val="clear" w:color="auto" w:fill="auto"/>
          </w:tcPr>
          <w:p w14:paraId="0034DB0B" w14:textId="77777777" w:rsidR="008F76F1" w:rsidRPr="00D416EA" w:rsidRDefault="008F76F1" w:rsidP="00E21CF2">
            <w:proofErr w:type="spellStart"/>
            <w:r w:rsidRPr="00D416EA">
              <w:t>Konektorji</w:t>
            </w:r>
            <w:proofErr w:type="spellEnd"/>
            <w:r w:rsidRPr="00D416EA">
              <w:t xml:space="preserve">: - vhodni </w:t>
            </w:r>
            <w:proofErr w:type="spellStart"/>
            <w:r w:rsidRPr="00D416EA">
              <w:t>konektor</w:t>
            </w:r>
            <w:proofErr w:type="spellEnd"/>
            <w:r w:rsidRPr="00D416EA">
              <w:t xml:space="preserve"> NB: DIN 7/16 ženski</w:t>
            </w:r>
          </w:p>
        </w:tc>
      </w:tr>
      <w:tr w:rsidR="008F76F1" w:rsidRPr="00B51B48" w14:paraId="5A2A9323" w14:textId="77777777" w:rsidTr="00E21CF2">
        <w:tc>
          <w:tcPr>
            <w:tcW w:w="8208" w:type="dxa"/>
            <w:shd w:val="clear" w:color="auto" w:fill="auto"/>
          </w:tcPr>
          <w:p w14:paraId="26CB23D6" w14:textId="77777777" w:rsidR="008F76F1" w:rsidRPr="00D416EA" w:rsidRDefault="008F76F1" w:rsidP="00E21CF2">
            <w:r w:rsidRPr="00D416EA">
              <w:t xml:space="preserve">                  - vhodni </w:t>
            </w:r>
            <w:proofErr w:type="spellStart"/>
            <w:r w:rsidRPr="00D416EA">
              <w:t>konektor</w:t>
            </w:r>
            <w:proofErr w:type="spellEnd"/>
            <w:r w:rsidRPr="00D416EA">
              <w:t xml:space="preserve"> BB: DIN 7/16 ženski</w:t>
            </w:r>
          </w:p>
        </w:tc>
      </w:tr>
      <w:tr w:rsidR="008F76F1" w:rsidRPr="00B60AC4" w14:paraId="070F8E2D" w14:textId="77777777" w:rsidTr="00E21CF2">
        <w:tc>
          <w:tcPr>
            <w:tcW w:w="8208" w:type="dxa"/>
            <w:tcBorders>
              <w:bottom w:val="double" w:sz="4" w:space="0" w:color="auto"/>
            </w:tcBorders>
            <w:shd w:val="clear" w:color="auto" w:fill="auto"/>
          </w:tcPr>
          <w:p w14:paraId="2E5B7E78" w14:textId="77777777" w:rsidR="008F76F1" w:rsidRPr="00D416EA" w:rsidRDefault="008F76F1" w:rsidP="00E21CF2">
            <w:r w:rsidRPr="00D416EA">
              <w:t xml:space="preserve">                  - izhodni </w:t>
            </w:r>
            <w:proofErr w:type="spellStart"/>
            <w:r w:rsidRPr="00D416EA">
              <w:t>konektor</w:t>
            </w:r>
            <w:proofErr w:type="spellEnd"/>
            <w:r w:rsidRPr="00D416EA">
              <w:t xml:space="preserve"> </w:t>
            </w:r>
            <w:proofErr w:type="spellStart"/>
            <w:r w:rsidRPr="00D416EA">
              <w:t>ANTout</w:t>
            </w:r>
            <w:proofErr w:type="spellEnd"/>
            <w:r w:rsidRPr="00D416EA">
              <w:t>: DIN 7/16 ženski</w:t>
            </w:r>
          </w:p>
        </w:tc>
      </w:tr>
    </w:tbl>
    <w:p w14:paraId="7ACDF9E2" w14:textId="77777777" w:rsidR="008F76F1" w:rsidRDefault="008F76F1" w:rsidP="008F76F1">
      <w:pPr>
        <w:ind w:left="360"/>
        <w:jc w:val="center"/>
        <w:rPr>
          <w:sz w:val="16"/>
          <w:szCs w:val="16"/>
        </w:rPr>
      </w:pPr>
    </w:p>
    <w:p w14:paraId="4AF85361" w14:textId="77777777" w:rsidR="008F76F1" w:rsidRPr="00751D34" w:rsidRDefault="008F76F1" w:rsidP="001A4049">
      <w:pPr>
        <w:pStyle w:val="Heading3"/>
        <w:numPr>
          <w:ilvl w:val="0"/>
          <w:numId w:val="18"/>
        </w:numPr>
        <w:suppressAutoHyphens w:val="0"/>
        <w:rPr>
          <w:b/>
          <w:bCs w:val="0"/>
        </w:rPr>
      </w:pPr>
      <w:bookmarkStart w:id="16" w:name="_Toc171058809"/>
      <w:r w:rsidRPr="00751D34">
        <w:rPr>
          <w:b/>
          <w:bCs w:val="0"/>
        </w:rPr>
        <w:t>Lokacije: Krim, Slavnik, Tinjan:</w:t>
      </w:r>
      <w:bookmarkEnd w:id="16"/>
    </w:p>
    <w:p w14:paraId="33A388E1" w14:textId="77777777" w:rsidR="008F76F1" w:rsidRPr="00D6242C" w:rsidRDefault="008F76F1" w:rsidP="008F76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F76F1" w:rsidRPr="00A87800" w14:paraId="22B21C54" w14:textId="77777777" w:rsidTr="00E21CF2">
        <w:tc>
          <w:tcPr>
            <w:tcW w:w="8208" w:type="dxa"/>
            <w:tcBorders>
              <w:bottom w:val="double" w:sz="4" w:space="0" w:color="auto"/>
            </w:tcBorders>
            <w:shd w:val="clear" w:color="auto" w:fill="E6E6E6"/>
          </w:tcPr>
          <w:p w14:paraId="23C6F502" w14:textId="77777777" w:rsidR="008F76F1" w:rsidRPr="00A87800" w:rsidRDefault="008F76F1" w:rsidP="00E21CF2">
            <w:pPr>
              <w:jc w:val="left"/>
              <w:rPr>
                <w:b/>
              </w:rPr>
            </w:pPr>
            <w:r w:rsidRPr="00A87800">
              <w:rPr>
                <w:b/>
              </w:rPr>
              <w:t xml:space="preserve">Združevalnik </w:t>
            </w:r>
            <w:r>
              <w:rPr>
                <w:b/>
              </w:rPr>
              <w:t>tipa CIB</w:t>
            </w:r>
          </w:p>
        </w:tc>
      </w:tr>
      <w:tr w:rsidR="008F76F1" w:rsidRPr="00B60AC4" w14:paraId="57D89F1F" w14:textId="77777777" w:rsidTr="00E21CF2">
        <w:tc>
          <w:tcPr>
            <w:tcW w:w="8208" w:type="dxa"/>
            <w:tcBorders>
              <w:top w:val="double" w:sz="4" w:space="0" w:color="auto"/>
            </w:tcBorders>
            <w:shd w:val="clear" w:color="auto" w:fill="auto"/>
          </w:tcPr>
          <w:p w14:paraId="25F58AC0" w14:textId="77777777" w:rsidR="008F76F1" w:rsidRPr="00B60AC4" w:rsidRDefault="008F76F1" w:rsidP="00E21CF2">
            <w:r w:rsidRPr="00B60AC4">
              <w:t xml:space="preserve">Frekvenčni pas: </w:t>
            </w:r>
            <w:r>
              <w:t>174-240</w:t>
            </w:r>
            <w:r w:rsidRPr="00B60AC4">
              <w:t>MHz</w:t>
            </w:r>
          </w:p>
        </w:tc>
      </w:tr>
      <w:tr w:rsidR="008F76F1" w:rsidRPr="00A87800" w14:paraId="1213C1BB" w14:textId="77777777" w:rsidTr="00E21CF2">
        <w:tc>
          <w:tcPr>
            <w:tcW w:w="8208" w:type="dxa"/>
            <w:shd w:val="clear" w:color="auto" w:fill="auto"/>
          </w:tcPr>
          <w:p w14:paraId="2C5D4B05" w14:textId="77777777" w:rsidR="008F76F1" w:rsidRPr="00A87800" w:rsidRDefault="008F76F1" w:rsidP="00E21CF2">
            <w:pPr>
              <w:rPr>
                <w:rFonts w:ascii="Tahoma" w:hAnsi="Tahoma" w:cs="Tahoma"/>
                <w:color w:val="000000"/>
                <w:sz w:val="16"/>
                <w:szCs w:val="16"/>
              </w:rPr>
            </w:pPr>
            <w:r>
              <w:t xml:space="preserve"> </w:t>
            </w:r>
            <w:r w:rsidRPr="00B60AC4">
              <w:t>Impedanca</w:t>
            </w:r>
            <w:r>
              <w:t>:</w:t>
            </w:r>
            <w:r w:rsidRPr="00B60AC4">
              <w:t xml:space="preserve"> 50 </w:t>
            </w:r>
            <w:proofErr w:type="spellStart"/>
            <w:r w:rsidRPr="00B60AC4">
              <w:t>ohm</w:t>
            </w:r>
            <w:proofErr w:type="spellEnd"/>
          </w:p>
        </w:tc>
      </w:tr>
      <w:tr w:rsidR="008F76F1" w:rsidRPr="00B60AC4" w14:paraId="4B8B1E3D" w14:textId="77777777" w:rsidTr="00E21CF2">
        <w:tc>
          <w:tcPr>
            <w:tcW w:w="8208" w:type="dxa"/>
            <w:shd w:val="clear" w:color="auto" w:fill="auto"/>
          </w:tcPr>
          <w:p w14:paraId="1AFBDE48" w14:textId="77777777" w:rsidR="008F76F1" w:rsidRPr="00B60AC4" w:rsidRDefault="008F76F1" w:rsidP="00E21CF2">
            <w:r w:rsidRPr="00B60AC4">
              <w:t>Pasovna širina kanala:</w:t>
            </w:r>
            <w:r>
              <w:t xml:space="preserve"> 1.54</w:t>
            </w:r>
            <w:r w:rsidRPr="00B60AC4">
              <w:t>MHz</w:t>
            </w:r>
          </w:p>
        </w:tc>
      </w:tr>
      <w:tr w:rsidR="00D00361" w:rsidRPr="00B60AC4" w14:paraId="2BA94083" w14:textId="77777777" w:rsidTr="00E21CF2">
        <w:tc>
          <w:tcPr>
            <w:tcW w:w="8208" w:type="dxa"/>
            <w:shd w:val="clear" w:color="auto" w:fill="auto"/>
          </w:tcPr>
          <w:p w14:paraId="742ADE90" w14:textId="23C9ADE6" w:rsidR="00D00361" w:rsidRPr="00B60AC4" w:rsidRDefault="002412FD" w:rsidP="00E21CF2">
            <w:r w:rsidRPr="00D416EA">
              <w:t xml:space="preserve">Temperaturna stabilnost&lt; </w:t>
            </w:r>
            <w:r>
              <w:t>1</w:t>
            </w:r>
            <w:r w:rsidRPr="00D416EA">
              <w:t>kHz/K</w:t>
            </w:r>
          </w:p>
        </w:tc>
      </w:tr>
      <w:tr w:rsidR="008F76F1" w:rsidRPr="00B60AC4" w14:paraId="1B7258F2" w14:textId="77777777" w:rsidTr="00E21CF2">
        <w:tc>
          <w:tcPr>
            <w:tcW w:w="8208" w:type="dxa"/>
            <w:shd w:val="clear" w:color="auto" w:fill="auto"/>
          </w:tcPr>
          <w:p w14:paraId="3313D8D6" w14:textId="0B211BF0" w:rsidR="008F76F1" w:rsidRPr="00B60AC4" w:rsidRDefault="008F76F1" w:rsidP="00E21CF2">
            <w:r w:rsidRPr="00B60AC4">
              <w:t xml:space="preserve">Vhodna prilagoditev NB(RL) </w:t>
            </w:r>
            <w:r>
              <w:t>&gt;</w:t>
            </w:r>
            <w:r w:rsidR="00E5408A">
              <w:t xml:space="preserve"> </w:t>
            </w:r>
            <w:r w:rsidRPr="00B60AC4">
              <w:t>2</w:t>
            </w:r>
            <w:r>
              <w:t>6</w:t>
            </w:r>
            <w:r w:rsidR="00E5408A">
              <w:t xml:space="preserve"> </w:t>
            </w:r>
            <w:proofErr w:type="spellStart"/>
            <w:r w:rsidRPr="00B60AC4">
              <w:t>dB</w:t>
            </w:r>
            <w:proofErr w:type="spellEnd"/>
          </w:p>
        </w:tc>
      </w:tr>
      <w:tr w:rsidR="008F76F1" w:rsidRPr="00B60AC4" w14:paraId="60460163" w14:textId="77777777" w:rsidTr="00E21CF2">
        <w:tc>
          <w:tcPr>
            <w:tcW w:w="8208" w:type="dxa"/>
            <w:shd w:val="clear" w:color="auto" w:fill="auto"/>
          </w:tcPr>
          <w:p w14:paraId="0CCAEF2B" w14:textId="10396F54" w:rsidR="008F76F1" w:rsidRPr="00B60AC4" w:rsidRDefault="008F76F1" w:rsidP="00E21CF2">
            <w:r w:rsidRPr="00B60AC4">
              <w:t xml:space="preserve">                                BB(RL) </w:t>
            </w:r>
            <w:r>
              <w:t>&gt;</w:t>
            </w:r>
            <w:r w:rsidR="00E5408A">
              <w:t xml:space="preserve"> </w:t>
            </w:r>
            <w:r w:rsidRPr="00B60AC4">
              <w:t>2</w:t>
            </w:r>
            <w:r w:rsidR="00E5408A">
              <w:t>6</w:t>
            </w:r>
            <w:r w:rsidRPr="00B60AC4">
              <w:t xml:space="preserve"> </w:t>
            </w:r>
            <w:proofErr w:type="spellStart"/>
            <w:r w:rsidRPr="00B60AC4">
              <w:t>dB</w:t>
            </w:r>
            <w:proofErr w:type="spellEnd"/>
          </w:p>
        </w:tc>
      </w:tr>
      <w:tr w:rsidR="008F76F1" w:rsidRPr="00B60AC4" w14:paraId="16B117F3" w14:textId="77777777" w:rsidTr="00E21CF2">
        <w:tc>
          <w:tcPr>
            <w:tcW w:w="8208" w:type="dxa"/>
            <w:shd w:val="clear" w:color="auto" w:fill="auto"/>
          </w:tcPr>
          <w:p w14:paraId="78B018B7" w14:textId="06542FF1" w:rsidR="008F76F1" w:rsidRPr="00B60AC4" w:rsidRDefault="008F76F1" w:rsidP="00E21CF2">
            <w:r w:rsidRPr="00B60AC4">
              <w:t>Izolacija med vhod</w:t>
            </w:r>
            <w:r w:rsidR="00CE1433">
              <w:t>i</w:t>
            </w:r>
            <w:r w:rsidRPr="00B60AC4">
              <w:t xml:space="preserve"> &gt;</w:t>
            </w:r>
            <w:r>
              <w:t xml:space="preserve"> </w:t>
            </w:r>
            <w:r w:rsidRPr="00B60AC4">
              <w:t>30</w:t>
            </w:r>
            <w:r w:rsidR="00E5408A">
              <w:t xml:space="preserve"> </w:t>
            </w:r>
            <w:proofErr w:type="spellStart"/>
            <w:r w:rsidRPr="00B60AC4">
              <w:t>dB</w:t>
            </w:r>
            <w:proofErr w:type="spellEnd"/>
          </w:p>
        </w:tc>
      </w:tr>
      <w:tr w:rsidR="008F76F1" w:rsidRPr="00B60AC4" w14:paraId="7DD11BBB" w14:textId="77777777" w:rsidTr="00E21CF2">
        <w:tc>
          <w:tcPr>
            <w:tcW w:w="8208" w:type="dxa"/>
            <w:shd w:val="clear" w:color="auto" w:fill="auto"/>
          </w:tcPr>
          <w:p w14:paraId="22F0754F" w14:textId="66BFEF90" w:rsidR="008F76F1" w:rsidRPr="00B60AC4" w:rsidRDefault="008F76F1" w:rsidP="00E21CF2">
            <w:r>
              <w:t>Max.</w:t>
            </w:r>
            <w:r w:rsidR="00ED65DE">
              <w:t xml:space="preserve"> </w:t>
            </w:r>
            <w:r>
              <w:t>d</w:t>
            </w:r>
            <w:r w:rsidRPr="00A80C46">
              <w:t>ovoljena</w:t>
            </w:r>
            <w:r w:rsidRPr="00B60AC4">
              <w:t xml:space="preserve"> moč na NB vhod ≥ 1</w:t>
            </w:r>
            <w:r>
              <w:t>.</w:t>
            </w:r>
            <w:r w:rsidRPr="00B60AC4">
              <w:t xml:space="preserve">1kW </w:t>
            </w:r>
            <w:proofErr w:type="spellStart"/>
            <w:r w:rsidRPr="00B60AC4">
              <w:t>rms</w:t>
            </w:r>
            <w:proofErr w:type="spellEnd"/>
          </w:p>
        </w:tc>
      </w:tr>
      <w:tr w:rsidR="008F76F1" w:rsidRPr="00B60AC4" w14:paraId="5E92F61E" w14:textId="77777777" w:rsidTr="00E21CF2">
        <w:tc>
          <w:tcPr>
            <w:tcW w:w="8208" w:type="dxa"/>
            <w:shd w:val="clear" w:color="auto" w:fill="auto"/>
          </w:tcPr>
          <w:p w14:paraId="5A21D270" w14:textId="77777777" w:rsidR="008F76F1" w:rsidRDefault="008F76F1" w:rsidP="00E21CF2">
            <w:r>
              <w:t xml:space="preserve">Max. dovoljena moč na ant. izhodu </w:t>
            </w:r>
            <w:r w:rsidRPr="00B60AC4">
              <w:t xml:space="preserve">≥ </w:t>
            </w:r>
            <w:r>
              <w:t>4.6</w:t>
            </w:r>
            <w:r w:rsidRPr="00B60AC4">
              <w:t xml:space="preserve">kW </w:t>
            </w:r>
            <w:proofErr w:type="spellStart"/>
            <w:r w:rsidRPr="00B60AC4">
              <w:t>rms</w:t>
            </w:r>
            <w:proofErr w:type="spellEnd"/>
          </w:p>
        </w:tc>
      </w:tr>
      <w:tr w:rsidR="008F76F1" w:rsidRPr="00B60AC4" w14:paraId="4EBDDFE0" w14:textId="77777777" w:rsidTr="00E21CF2">
        <w:tc>
          <w:tcPr>
            <w:tcW w:w="8208" w:type="dxa"/>
            <w:shd w:val="clear" w:color="auto" w:fill="auto"/>
          </w:tcPr>
          <w:p w14:paraId="46F8B829" w14:textId="39EF27B1" w:rsidR="008F76F1" w:rsidRDefault="008F76F1" w:rsidP="00E21CF2">
            <w:r>
              <w:t xml:space="preserve">Max. dovoljena napetost na ant. izhodu </w:t>
            </w:r>
            <w:r w:rsidRPr="00B60AC4">
              <w:t xml:space="preserve">≥ </w:t>
            </w:r>
            <w:r>
              <w:t>3</w:t>
            </w:r>
            <w:r w:rsidRPr="00B60AC4">
              <w:t>k</w:t>
            </w:r>
            <w:r>
              <w:t>V</w:t>
            </w:r>
          </w:p>
        </w:tc>
      </w:tr>
      <w:tr w:rsidR="008F76F1" w:rsidRPr="00B60AC4" w14:paraId="403D6925" w14:textId="77777777" w:rsidTr="00E21CF2">
        <w:tc>
          <w:tcPr>
            <w:tcW w:w="8208" w:type="dxa"/>
            <w:shd w:val="clear" w:color="auto" w:fill="auto"/>
          </w:tcPr>
          <w:p w14:paraId="65426C30" w14:textId="77777777" w:rsidR="008F76F1" w:rsidRPr="00B60AC4" w:rsidRDefault="008F76F1" w:rsidP="00E21CF2">
            <w:r>
              <w:t xml:space="preserve">Prehodno dušenje NB </w:t>
            </w:r>
            <w:proofErr w:type="spellStart"/>
            <w:r>
              <w:t>fo</w:t>
            </w:r>
            <w:proofErr w:type="spellEnd"/>
            <w:r w:rsidRPr="00B60AC4">
              <w:t xml:space="preserve">: &lt; </w:t>
            </w:r>
            <w:r>
              <w:t>1</w:t>
            </w:r>
            <w:r w:rsidRPr="00B60AC4">
              <w:t xml:space="preserve"> </w:t>
            </w:r>
            <w:proofErr w:type="spellStart"/>
            <w:r w:rsidRPr="00B60AC4">
              <w:t>dB</w:t>
            </w:r>
            <w:proofErr w:type="spellEnd"/>
            <w:r w:rsidRPr="00B60AC4">
              <w:t xml:space="preserve"> ±0.05dB</w:t>
            </w:r>
          </w:p>
        </w:tc>
      </w:tr>
      <w:tr w:rsidR="008F76F1" w:rsidRPr="00B60AC4" w14:paraId="48DCE533" w14:textId="77777777" w:rsidTr="00E21CF2">
        <w:tc>
          <w:tcPr>
            <w:tcW w:w="8208" w:type="dxa"/>
            <w:shd w:val="clear" w:color="auto" w:fill="auto"/>
          </w:tcPr>
          <w:p w14:paraId="0EF78603" w14:textId="2EEE8EF5" w:rsidR="008F76F1" w:rsidRDefault="008F76F1" w:rsidP="00E21CF2">
            <w:r>
              <w:t xml:space="preserve">                                    </w:t>
            </w:r>
            <w:proofErr w:type="spellStart"/>
            <w:r>
              <w:t>fo</w:t>
            </w:r>
            <w:proofErr w:type="spellEnd"/>
            <w:r>
              <w:t xml:space="preserve"> </w:t>
            </w:r>
            <w:r w:rsidRPr="00B60AC4">
              <w:t>±0.</w:t>
            </w:r>
            <w:r>
              <w:t xml:space="preserve">77MHz </w:t>
            </w:r>
            <w:r w:rsidRPr="00B60AC4">
              <w:t xml:space="preserve"> &lt; </w:t>
            </w:r>
            <w:r>
              <w:t>2.4</w:t>
            </w:r>
            <w:r w:rsidRPr="00B60AC4">
              <w:t xml:space="preserve"> </w:t>
            </w:r>
            <w:proofErr w:type="spellStart"/>
            <w:r w:rsidRPr="00B60AC4">
              <w:t>dB</w:t>
            </w:r>
            <w:proofErr w:type="spellEnd"/>
            <w:r w:rsidRPr="00B60AC4">
              <w:t xml:space="preserve"> ±0.5</w:t>
            </w:r>
            <w:r w:rsidR="00E5408A">
              <w:t xml:space="preserve"> </w:t>
            </w:r>
            <w:proofErr w:type="spellStart"/>
            <w:r w:rsidRPr="00B60AC4">
              <w:t>dB</w:t>
            </w:r>
            <w:proofErr w:type="spellEnd"/>
          </w:p>
        </w:tc>
      </w:tr>
      <w:tr w:rsidR="008F76F1" w:rsidRPr="00B60AC4" w14:paraId="22655373" w14:textId="77777777" w:rsidTr="00E21CF2">
        <w:tc>
          <w:tcPr>
            <w:tcW w:w="8208" w:type="dxa"/>
            <w:shd w:val="clear" w:color="auto" w:fill="auto"/>
          </w:tcPr>
          <w:p w14:paraId="5D51B3A3" w14:textId="32FEEFCE" w:rsidR="008F76F1" w:rsidRPr="00B60AC4" w:rsidRDefault="008F76F1" w:rsidP="00E21CF2">
            <w:r w:rsidRPr="00B60AC4">
              <w:t>Prehodno dušenje BB &lt; 0.</w:t>
            </w:r>
            <w:r>
              <w:t>1</w:t>
            </w:r>
            <w:r w:rsidRPr="00B60AC4">
              <w:t xml:space="preserve"> </w:t>
            </w:r>
            <w:proofErr w:type="spellStart"/>
            <w:r w:rsidRPr="00B60AC4">
              <w:t>dB</w:t>
            </w:r>
            <w:proofErr w:type="spellEnd"/>
            <w:r w:rsidRPr="00B60AC4">
              <w:t xml:space="preserve"> ±0.05dB</w:t>
            </w:r>
          </w:p>
        </w:tc>
      </w:tr>
      <w:tr w:rsidR="008F76F1" w:rsidRPr="00B60AC4" w14:paraId="283EF3FF" w14:textId="77777777" w:rsidTr="00E21CF2">
        <w:tc>
          <w:tcPr>
            <w:tcW w:w="8208" w:type="dxa"/>
            <w:shd w:val="clear" w:color="auto" w:fill="auto"/>
          </w:tcPr>
          <w:p w14:paraId="243F3773" w14:textId="77777777" w:rsidR="008F76F1" w:rsidRPr="00B60AC4" w:rsidRDefault="008F76F1" w:rsidP="00E21CF2">
            <w:r>
              <w:t xml:space="preserve">Selektivnost: </w:t>
            </w:r>
            <w:proofErr w:type="spellStart"/>
            <w:r>
              <w:t>fo</w:t>
            </w:r>
            <w:proofErr w:type="spellEnd"/>
            <w:r>
              <w:t xml:space="preserve"> </w:t>
            </w:r>
            <w:r w:rsidRPr="00B60AC4">
              <w:t>±0.</w:t>
            </w:r>
            <w:r>
              <w:t xml:space="preserve">97MHz </w:t>
            </w:r>
            <w:r w:rsidRPr="00B60AC4">
              <w:t xml:space="preserve"> ≥ </w:t>
            </w:r>
            <w:r>
              <w:t>15</w:t>
            </w:r>
            <w:r w:rsidRPr="00B60AC4">
              <w:t xml:space="preserve"> </w:t>
            </w:r>
            <w:proofErr w:type="spellStart"/>
            <w:r w:rsidRPr="00B60AC4">
              <w:t>dB</w:t>
            </w:r>
            <w:proofErr w:type="spellEnd"/>
          </w:p>
        </w:tc>
      </w:tr>
      <w:tr w:rsidR="008F76F1" w:rsidRPr="00B60AC4" w14:paraId="6D6D3CB1" w14:textId="77777777" w:rsidTr="00E21CF2">
        <w:tc>
          <w:tcPr>
            <w:tcW w:w="8208" w:type="dxa"/>
            <w:shd w:val="clear" w:color="auto" w:fill="auto"/>
          </w:tcPr>
          <w:p w14:paraId="1223407A" w14:textId="77777777" w:rsidR="008F76F1" w:rsidRPr="00B60AC4" w:rsidRDefault="008F76F1" w:rsidP="00E21CF2">
            <w:r>
              <w:t xml:space="preserve">                     </w:t>
            </w:r>
            <w:proofErr w:type="spellStart"/>
            <w:r>
              <w:t>fo</w:t>
            </w:r>
            <w:proofErr w:type="spellEnd"/>
            <w:r>
              <w:t xml:space="preserve"> </w:t>
            </w:r>
            <w:r w:rsidRPr="00B60AC4">
              <w:t>±</w:t>
            </w:r>
            <w:r>
              <w:t>1</w:t>
            </w:r>
            <w:r w:rsidRPr="00B60AC4">
              <w:t>.</w:t>
            </w:r>
            <w:r>
              <w:t xml:space="preserve">75MHz </w:t>
            </w:r>
            <w:r w:rsidRPr="00B60AC4">
              <w:t xml:space="preserve"> ≥ </w:t>
            </w:r>
            <w:r>
              <w:t>45</w:t>
            </w:r>
            <w:r w:rsidRPr="00B60AC4">
              <w:t xml:space="preserve"> </w:t>
            </w:r>
            <w:proofErr w:type="spellStart"/>
            <w:r w:rsidRPr="00B60AC4">
              <w:t>dB</w:t>
            </w:r>
            <w:proofErr w:type="spellEnd"/>
          </w:p>
        </w:tc>
      </w:tr>
      <w:tr w:rsidR="008F76F1" w:rsidRPr="00B60AC4" w14:paraId="2A3F12E3" w14:textId="77777777" w:rsidTr="00E21CF2">
        <w:tc>
          <w:tcPr>
            <w:tcW w:w="8208" w:type="dxa"/>
            <w:shd w:val="clear" w:color="auto" w:fill="auto"/>
          </w:tcPr>
          <w:p w14:paraId="12BE513B" w14:textId="77777777" w:rsidR="008F76F1" w:rsidRPr="00B60AC4" w:rsidRDefault="008F76F1" w:rsidP="00E21CF2">
            <w:r>
              <w:t xml:space="preserve">                     </w:t>
            </w:r>
            <w:proofErr w:type="spellStart"/>
            <w:r>
              <w:t>fo</w:t>
            </w:r>
            <w:proofErr w:type="spellEnd"/>
            <w:r>
              <w:t xml:space="preserve"> </w:t>
            </w:r>
            <w:r w:rsidRPr="00B60AC4">
              <w:t>±</w:t>
            </w:r>
            <w:r>
              <w:t xml:space="preserve">2.2MHz </w:t>
            </w:r>
            <w:r w:rsidRPr="00B60AC4">
              <w:t xml:space="preserve"> ≥ </w:t>
            </w:r>
            <w:r>
              <w:t>45</w:t>
            </w:r>
            <w:r w:rsidRPr="00B60AC4">
              <w:t xml:space="preserve"> </w:t>
            </w:r>
            <w:proofErr w:type="spellStart"/>
            <w:r w:rsidRPr="00B60AC4">
              <w:t>dB</w:t>
            </w:r>
            <w:proofErr w:type="spellEnd"/>
          </w:p>
        </w:tc>
      </w:tr>
      <w:tr w:rsidR="008F76F1" w:rsidRPr="00B60AC4" w14:paraId="15282075" w14:textId="77777777" w:rsidTr="00E21CF2">
        <w:tc>
          <w:tcPr>
            <w:tcW w:w="8208" w:type="dxa"/>
            <w:shd w:val="clear" w:color="auto" w:fill="auto"/>
          </w:tcPr>
          <w:p w14:paraId="50C448C2" w14:textId="77777777" w:rsidR="008F76F1" w:rsidRPr="00B60AC4" w:rsidRDefault="008F76F1" w:rsidP="00E21CF2">
            <w:r>
              <w:t xml:space="preserve">                     </w:t>
            </w:r>
            <w:proofErr w:type="spellStart"/>
            <w:r>
              <w:t>fo</w:t>
            </w:r>
            <w:proofErr w:type="spellEnd"/>
            <w:r>
              <w:t xml:space="preserve"> </w:t>
            </w:r>
            <w:r w:rsidRPr="00B60AC4">
              <w:t>±</w:t>
            </w:r>
            <w:r>
              <w:t xml:space="preserve">3.0MHz </w:t>
            </w:r>
            <w:r w:rsidRPr="00B60AC4">
              <w:t xml:space="preserve"> ≥ </w:t>
            </w:r>
            <w:r>
              <w:t>45</w:t>
            </w:r>
            <w:r w:rsidRPr="00B60AC4">
              <w:t xml:space="preserve"> </w:t>
            </w:r>
            <w:proofErr w:type="spellStart"/>
            <w:r w:rsidRPr="00B60AC4">
              <w:t>dB</w:t>
            </w:r>
            <w:proofErr w:type="spellEnd"/>
          </w:p>
        </w:tc>
      </w:tr>
      <w:tr w:rsidR="008F76F1" w:rsidRPr="00B60AC4" w14:paraId="0F4A4FC3" w14:textId="77777777" w:rsidTr="00E21CF2">
        <w:tc>
          <w:tcPr>
            <w:tcW w:w="8208" w:type="dxa"/>
            <w:shd w:val="clear" w:color="auto" w:fill="auto"/>
          </w:tcPr>
          <w:p w14:paraId="3F71E426" w14:textId="77777777" w:rsidR="008F76F1" w:rsidRPr="00B60AC4" w:rsidRDefault="008F76F1" w:rsidP="00E21CF2">
            <w:r>
              <w:t xml:space="preserve">Dušenje višjih </w:t>
            </w:r>
            <w:proofErr w:type="spellStart"/>
            <w:r>
              <w:t>harmonikov</w:t>
            </w:r>
            <w:proofErr w:type="spellEnd"/>
            <w:r>
              <w:t xml:space="preserve"> </w:t>
            </w:r>
            <w:r w:rsidRPr="00B60AC4">
              <w:t xml:space="preserve">≥ </w:t>
            </w:r>
            <w:r>
              <w:t>50</w:t>
            </w:r>
            <w:r w:rsidRPr="00B60AC4">
              <w:t xml:space="preserve"> </w:t>
            </w:r>
            <w:proofErr w:type="spellStart"/>
            <w:r w:rsidRPr="00B60AC4">
              <w:t>dB</w:t>
            </w:r>
            <w:proofErr w:type="spellEnd"/>
            <w:r>
              <w:t xml:space="preserve">; do </w:t>
            </w:r>
            <w:r w:rsidRPr="0078435A">
              <w:t>500MHz</w:t>
            </w:r>
          </w:p>
        </w:tc>
      </w:tr>
      <w:tr w:rsidR="008F76F1" w:rsidRPr="00B60AC4" w14:paraId="02A1C59C" w14:textId="77777777" w:rsidTr="00E21CF2">
        <w:tc>
          <w:tcPr>
            <w:tcW w:w="8208" w:type="dxa"/>
            <w:shd w:val="clear" w:color="auto" w:fill="auto"/>
          </w:tcPr>
          <w:p w14:paraId="30E2AA08" w14:textId="77777777" w:rsidR="008F76F1" w:rsidRDefault="008F76F1" w:rsidP="00E21CF2">
            <w:r>
              <w:t xml:space="preserve">Časovna kasnitev </w:t>
            </w:r>
            <w:r w:rsidRPr="00B60AC4">
              <w:t>&lt;</w:t>
            </w:r>
            <w:r>
              <w:t xml:space="preserve"> 1000ns</w:t>
            </w:r>
          </w:p>
        </w:tc>
      </w:tr>
      <w:tr w:rsidR="008F76F1" w:rsidRPr="00B60AC4" w14:paraId="4A756D2E" w14:textId="77777777" w:rsidTr="00E21CF2">
        <w:tc>
          <w:tcPr>
            <w:tcW w:w="8208" w:type="dxa"/>
            <w:shd w:val="clear" w:color="auto" w:fill="auto"/>
          </w:tcPr>
          <w:p w14:paraId="132696D7" w14:textId="77777777" w:rsidR="008F76F1" w:rsidRPr="00B60AC4" w:rsidRDefault="008F76F1" w:rsidP="00E21CF2">
            <w:proofErr w:type="spellStart"/>
            <w:r w:rsidRPr="00B60AC4">
              <w:t>Konektorji</w:t>
            </w:r>
            <w:proofErr w:type="spellEnd"/>
            <w:r w:rsidRPr="00B60AC4">
              <w:t>: -</w:t>
            </w:r>
            <w:r>
              <w:t xml:space="preserve"> vhodni </w:t>
            </w:r>
            <w:proofErr w:type="spellStart"/>
            <w:r>
              <w:t>konektor</w:t>
            </w:r>
            <w:proofErr w:type="spellEnd"/>
            <w:r>
              <w:t xml:space="preserve"> NB: </w:t>
            </w:r>
            <w:r w:rsidRPr="00B60AC4">
              <w:t xml:space="preserve">EIA </w:t>
            </w:r>
            <w:r>
              <w:t>7</w:t>
            </w:r>
            <w:r w:rsidRPr="00B60AC4">
              <w:t>/8''</w:t>
            </w:r>
            <w:r>
              <w:t xml:space="preserve"> ženski</w:t>
            </w:r>
          </w:p>
        </w:tc>
      </w:tr>
      <w:tr w:rsidR="008F76F1" w:rsidRPr="00B60AC4" w14:paraId="5AC8C6E9" w14:textId="77777777" w:rsidTr="00E21CF2">
        <w:tc>
          <w:tcPr>
            <w:tcW w:w="8208" w:type="dxa"/>
            <w:shd w:val="clear" w:color="auto" w:fill="auto"/>
          </w:tcPr>
          <w:p w14:paraId="15EA5B99" w14:textId="77777777" w:rsidR="008F76F1" w:rsidRPr="00B60AC4" w:rsidRDefault="008F76F1" w:rsidP="00E21CF2">
            <w:r w:rsidRPr="00B60AC4">
              <w:t xml:space="preserve">                  - vhodni </w:t>
            </w:r>
            <w:proofErr w:type="spellStart"/>
            <w:r w:rsidRPr="00B60AC4">
              <w:t>konektor</w:t>
            </w:r>
            <w:proofErr w:type="spellEnd"/>
            <w:r w:rsidRPr="00B60AC4">
              <w:t xml:space="preserve"> BB: EIA </w:t>
            </w:r>
            <w:r>
              <w:t>7</w:t>
            </w:r>
            <w:r w:rsidRPr="00B60AC4">
              <w:t>/8''</w:t>
            </w:r>
            <w:r>
              <w:t xml:space="preserve"> ženski</w:t>
            </w:r>
          </w:p>
        </w:tc>
      </w:tr>
      <w:tr w:rsidR="008F76F1" w:rsidRPr="00B60AC4" w14:paraId="4F77044E" w14:textId="77777777" w:rsidTr="00E21CF2">
        <w:tc>
          <w:tcPr>
            <w:tcW w:w="8208" w:type="dxa"/>
            <w:tcBorders>
              <w:bottom w:val="double" w:sz="4" w:space="0" w:color="auto"/>
            </w:tcBorders>
            <w:shd w:val="clear" w:color="auto" w:fill="auto"/>
          </w:tcPr>
          <w:p w14:paraId="6383B9AD" w14:textId="77777777" w:rsidR="008F76F1" w:rsidRPr="00B60AC4" w:rsidRDefault="008F76F1" w:rsidP="00E21CF2">
            <w:r w:rsidRPr="00B60AC4">
              <w:t xml:space="preserve">                  - izhodni </w:t>
            </w:r>
            <w:proofErr w:type="spellStart"/>
            <w:r w:rsidRPr="00B60AC4">
              <w:t>konektor</w:t>
            </w:r>
            <w:proofErr w:type="spellEnd"/>
            <w:r w:rsidRPr="00B60AC4">
              <w:t xml:space="preserve"> </w:t>
            </w:r>
            <w:proofErr w:type="spellStart"/>
            <w:r w:rsidRPr="00B60AC4">
              <w:t>ANTout</w:t>
            </w:r>
            <w:proofErr w:type="spellEnd"/>
            <w:r w:rsidRPr="00B60AC4">
              <w:t xml:space="preserve">: EIA </w:t>
            </w:r>
            <w:r>
              <w:t>7</w:t>
            </w:r>
            <w:r w:rsidRPr="00B60AC4">
              <w:t>/8''</w:t>
            </w:r>
            <w:r>
              <w:t xml:space="preserve"> ženski</w:t>
            </w:r>
          </w:p>
        </w:tc>
      </w:tr>
    </w:tbl>
    <w:p w14:paraId="23ECF1BD" w14:textId="77777777" w:rsidR="008F76F1" w:rsidRDefault="008F76F1" w:rsidP="008F76F1">
      <w:pPr>
        <w:rPr>
          <w:sz w:val="16"/>
          <w:szCs w:val="16"/>
        </w:rPr>
      </w:pPr>
    </w:p>
    <w:p w14:paraId="5402AB7D" w14:textId="77777777" w:rsidR="008F76F1" w:rsidRDefault="008F76F1" w:rsidP="008F76F1">
      <w:pPr>
        <w:rPr>
          <w:sz w:val="16"/>
          <w:szCs w:val="16"/>
        </w:rPr>
      </w:pPr>
    </w:p>
    <w:p w14:paraId="0579AD5C" w14:textId="77777777" w:rsidR="008F76F1" w:rsidRDefault="008F76F1" w:rsidP="008F76F1">
      <w:pPr>
        <w:rPr>
          <w:sz w:val="16"/>
          <w:szCs w:val="16"/>
        </w:rPr>
      </w:pPr>
    </w:p>
    <w:p w14:paraId="27FC58D2" w14:textId="77777777" w:rsidR="008F76F1" w:rsidRDefault="008F76F1" w:rsidP="008F76F1">
      <w:pPr>
        <w:rPr>
          <w:sz w:val="16"/>
          <w:szCs w:val="16"/>
        </w:rPr>
      </w:pPr>
    </w:p>
    <w:p w14:paraId="16E84530" w14:textId="77777777" w:rsidR="008F76F1" w:rsidRDefault="008F76F1" w:rsidP="008F76F1">
      <w:pPr>
        <w:rPr>
          <w:sz w:val="16"/>
          <w:szCs w:val="16"/>
        </w:rPr>
      </w:pPr>
    </w:p>
    <w:p w14:paraId="67B2EE32" w14:textId="77777777" w:rsidR="008F76F1" w:rsidRDefault="008F76F1" w:rsidP="008F76F1">
      <w:pPr>
        <w:rPr>
          <w:sz w:val="16"/>
          <w:szCs w:val="16"/>
        </w:rPr>
      </w:pPr>
    </w:p>
    <w:p w14:paraId="5668D100" w14:textId="77777777" w:rsidR="008F76F1" w:rsidRPr="00751D34" w:rsidRDefault="00733525" w:rsidP="001A4049">
      <w:pPr>
        <w:pStyle w:val="ListParagraph"/>
        <w:numPr>
          <w:ilvl w:val="0"/>
          <w:numId w:val="18"/>
        </w:numPr>
        <w:suppressAutoHyphens w:val="0"/>
        <w:rPr>
          <w:b/>
          <w:bCs/>
          <w:szCs w:val="20"/>
        </w:rPr>
      </w:pPr>
      <w:r>
        <w:rPr>
          <w:b/>
          <w:bCs/>
          <w:szCs w:val="20"/>
        </w:rPr>
        <w:br w:type="page"/>
      </w:r>
      <w:r w:rsidR="008F76F1" w:rsidRPr="00751D34">
        <w:rPr>
          <w:b/>
          <w:bCs/>
          <w:szCs w:val="20"/>
        </w:rPr>
        <w:lastRenderedPageBreak/>
        <w:t>Lokacije</w:t>
      </w:r>
      <w:r w:rsidR="00426B5E" w:rsidRPr="00426B5E">
        <w:rPr>
          <w:b/>
          <w:bCs/>
          <w:szCs w:val="20"/>
        </w:rPr>
        <w:t>: Boč, Kuk, Kum, Ljubljana, Skalnica, Trdinov vrh</w:t>
      </w:r>
      <w:r w:rsidR="008F76F1" w:rsidRPr="00751D34">
        <w:rPr>
          <w:b/>
          <w:bCs/>
          <w:szCs w:val="20"/>
        </w:rPr>
        <w:t xml:space="preserve">: </w:t>
      </w:r>
    </w:p>
    <w:p w14:paraId="0E26C8DE" w14:textId="77777777" w:rsidR="008F76F1" w:rsidRPr="00D30CC0" w:rsidRDefault="008F76F1" w:rsidP="008F76F1">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F76F1" w:rsidRPr="00A87800" w14:paraId="41E991BB" w14:textId="77777777" w:rsidTr="00E21CF2">
        <w:tc>
          <w:tcPr>
            <w:tcW w:w="8208" w:type="dxa"/>
            <w:tcBorders>
              <w:bottom w:val="double" w:sz="4" w:space="0" w:color="auto"/>
            </w:tcBorders>
            <w:shd w:val="clear" w:color="auto" w:fill="E6E6E6"/>
          </w:tcPr>
          <w:p w14:paraId="00F4944A" w14:textId="77777777" w:rsidR="008F76F1" w:rsidRPr="00A87800" w:rsidRDefault="008F76F1" w:rsidP="00E21CF2">
            <w:pPr>
              <w:jc w:val="left"/>
              <w:rPr>
                <w:b/>
              </w:rPr>
            </w:pPr>
            <w:r w:rsidRPr="00A87800">
              <w:rPr>
                <w:b/>
              </w:rPr>
              <w:t xml:space="preserve">Združevalnik </w:t>
            </w:r>
            <w:r>
              <w:rPr>
                <w:b/>
              </w:rPr>
              <w:t>tipa CIB</w:t>
            </w:r>
          </w:p>
        </w:tc>
      </w:tr>
      <w:tr w:rsidR="008F76F1" w:rsidRPr="00B60AC4" w14:paraId="6953E7A6" w14:textId="77777777" w:rsidTr="00E21CF2">
        <w:tc>
          <w:tcPr>
            <w:tcW w:w="8208" w:type="dxa"/>
            <w:tcBorders>
              <w:top w:val="double" w:sz="4" w:space="0" w:color="auto"/>
            </w:tcBorders>
            <w:shd w:val="clear" w:color="auto" w:fill="auto"/>
          </w:tcPr>
          <w:p w14:paraId="38888B47" w14:textId="77777777" w:rsidR="008F76F1" w:rsidRPr="00B60AC4" w:rsidRDefault="008F76F1" w:rsidP="00E21CF2">
            <w:r w:rsidRPr="00B60AC4">
              <w:t xml:space="preserve">Frekvenčni pas: </w:t>
            </w:r>
            <w:r>
              <w:t>174-240</w:t>
            </w:r>
            <w:r w:rsidRPr="00B60AC4">
              <w:t>MHz</w:t>
            </w:r>
          </w:p>
        </w:tc>
      </w:tr>
      <w:tr w:rsidR="008F76F1" w:rsidRPr="00A87800" w14:paraId="1423B0B0" w14:textId="77777777" w:rsidTr="00E21CF2">
        <w:tc>
          <w:tcPr>
            <w:tcW w:w="8208" w:type="dxa"/>
            <w:shd w:val="clear" w:color="auto" w:fill="auto"/>
          </w:tcPr>
          <w:p w14:paraId="52EAC8BC" w14:textId="77777777" w:rsidR="008F76F1" w:rsidRPr="00A87800" w:rsidRDefault="008F76F1" w:rsidP="00E21CF2">
            <w:pPr>
              <w:rPr>
                <w:rFonts w:ascii="Tahoma" w:hAnsi="Tahoma" w:cs="Tahoma"/>
                <w:color w:val="000000"/>
                <w:sz w:val="16"/>
                <w:szCs w:val="16"/>
              </w:rPr>
            </w:pPr>
            <w:r>
              <w:t xml:space="preserve"> </w:t>
            </w:r>
            <w:r w:rsidRPr="00B60AC4">
              <w:t>Impedanca</w:t>
            </w:r>
            <w:r>
              <w:t>:</w:t>
            </w:r>
            <w:r w:rsidRPr="00B60AC4">
              <w:t xml:space="preserve"> 50 </w:t>
            </w:r>
            <w:proofErr w:type="spellStart"/>
            <w:r w:rsidRPr="00B60AC4">
              <w:t>ohm</w:t>
            </w:r>
            <w:proofErr w:type="spellEnd"/>
          </w:p>
        </w:tc>
      </w:tr>
      <w:tr w:rsidR="008F76F1" w:rsidRPr="00B60AC4" w14:paraId="3DDF2DA3" w14:textId="77777777" w:rsidTr="00E21CF2">
        <w:tc>
          <w:tcPr>
            <w:tcW w:w="8208" w:type="dxa"/>
            <w:shd w:val="clear" w:color="auto" w:fill="auto"/>
          </w:tcPr>
          <w:p w14:paraId="383E01FE" w14:textId="77777777" w:rsidR="008F76F1" w:rsidRPr="00B60AC4" w:rsidRDefault="008F76F1" w:rsidP="00E21CF2">
            <w:r w:rsidRPr="00B60AC4">
              <w:t>Pasovna širina kanala:</w:t>
            </w:r>
            <w:r>
              <w:t xml:space="preserve"> 1.54</w:t>
            </w:r>
            <w:r w:rsidRPr="00B60AC4">
              <w:t>MHz</w:t>
            </w:r>
          </w:p>
        </w:tc>
      </w:tr>
      <w:tr w:rsidR="00A01C0A" w:rsidRPr="00B60AC4" w14:paraId="03CB4004" w14:textId="77777777" w:rsidTr="00E21CF2">
        <w:tc>
          <w:tcPr>
            <w:tcW w:w="8208" w:type="dxa"/>
            <w:shd w:val="clear" w:color="auto" w:fill="auto"/>
          </w:tcPr>
          <w:p w14:paraId="1DBA0129" w14:textId="6C565E4C" w:rsidR="00A01C0A" w:rsidRPr="00B60AC4" w:rsidRDefault="00A01C0A" w:rsidP="00A01C0A">
            <w:r w:rsidRPr="001C1872">
              <w:t xml:space="preserve">Temperaturna stabilnost&lt; </w:t>
            </w:r>
            <w:r>
              <w:t>1</w:t>
            </w:r>
            <w:r w:rsidRPr="001C1872">
              <w:t xml:space="preserve">kHz/K </w:t>
            </w:r>
          </w:p>
        </w:tc>
      </w:tr>
      <w:tr w:rsidR="008F76F1" w:rsidRPr="00B60AC4" w14:paraId="6BC228D1" w14:textId="77777777" w:rsidTr="00E21CF2">
        <w:tc>
          <w:tcPr>
            <w:tcW w:w="8208" w:type="dxa"/>
            <w:shd w:val="clear" w:color="auto" w:fill="auto"/>
          </w:tcPr>
          <w:p w14:paraId="35E6A12E" w14:textId="486C7488" w:rsidR="008F76F1" w:rsidRPr="00B60AC4" w:rsidRDefault="008F76F1" w:rsidP="00E21CF2">
            <w:r w:rsidRPr="00B60AC4">
              <w:t xml:space="preserve">Vhodna prilagoditev NB(RL) </w:t>
            </w:r>
            <w:r>
              <w:t>&gt;</w:t>
            </w:r>
            <w:r w:rsidR="00837A8C">
              <w:t xml:space="preserve"> </w:t>
            </w:r>
            <w:r w:rsidRPr="00B60AC4">
              <w:t>2</w:t>
            </w:r>
            <w:r>
              <w:t>6</w:t>
            </w:r>
            <w:r w:rsidR="00A84011">
              <w:t xml:space="preserve"> </w:t>
            </w:r>
            <w:proofErr w:type="spellStart"/>
            <w:r w:rsidRPr="00B60AC4">
              <w:t>dB</w:t>
            </w:r>
            <w:proofErr w:type="spellEnd"/>
          </w:p>
        </w:tc>
      </w:tr>
      <w:tr w:rsidR="008F76F1" w:rsidRPr="00B60AC4" w14:paraId="55BBFEEA" w14:textId="77777777" w:rsidTr="00E21CF2">
        <w:tc>
          <w:tcPr>
            <w:tcW w:w="8208" w:type="dxa"/>
            <w:shd w:val="clear" w:color="auto" w:fill="auto"/>
          </w:tcPr>
          <w:p w14:paraId="12A4C23B" w14:textId="2803DCF8" w:rsidR="008F76F1" w:rsidRPr="00B60AC4" w:rsidRDefault="008F76F1" w:rsidP="00E21CF2">
            <w:r w:rsidRPr="00B60AC4">
              <w:t xml:space="preserve">                               </w:t>
            </w:r>
            <w:r w:rsidR="00A01C0A">
              <w:t xml:space="preserve"> </w:t>
            </w:r>
            <w:r w:rsidRPr="00B60AC4">
              <w:t xml:space="preserve"> BB(RL)</w:t>
            </w:r>
            <w:r w:rsidR="00CE1433">
              <w:t xml:space="preserve"> </w:t>
            </w:r>
            <w:r>
              <w:t>&gt;</w:t>
            </w:r>
            <w:r w:rsidR="00837A8C">
              <w:t xml:space="preserve"> </w:t>
            </w:r>
            <w:r w:rsidRPr="00B60AC4">
              <w:t>2</w:t>
            </w:r>
            <w:r w:rsidR="006B2F96">
              <w:t>6</w:t>
            </w:r>
            <w:r w:rsidRPr="00B60AC4">
              <w:t xml:space="preserve"> </w:t>
            </w:r>
            <w:proofErr w:type="spellStart"/>
            <w:r w:rsidRPr="00B60AC4">
              <w:t>dB</w:t>
            </w:r>
            <w:proofErr w:type="spellEnd"/>
          </w:p>
        </w:tc>
      </w:tr>
      <w:tr w:rsidR="008F76F1" w:rsidRPr="00B60AC4" w14:paraId="36EA5590" w14:textId="77777777" w:rsidTr="00E21CF2">
        <w:tc>
          <w:tcPr>
            <w:tcW w:w="8208" w:type="dxa"/>
            <w:shd w:val="clear" w:color="auto" w:fill="auto"/>
          </w:tcPr>
          <w:p w14:paraId="282F3AAA" w14:textId="04D6949A" w:rsidR="008F76F1" w:rsidRPr="00B60AC4" w:rsidRDefault="008F76F1" w:rsidP="00E21CF2">
            <w:r w:rsidRPr="00B60AC4">
              <w:t>Izolacija med vhodi</w:t>
            </w:r>
            <w:r w:rsidR="00CE1433">
              <w:t xml:space="preserve"> </w:t>
            </w:r>
            <w:r w:rsidRPr="00B60AC4">
              <w:t>&gt;</w:t>
            </w:r>
            <w:r>
              <w:t xml:space="preserve"> </w:t>
            </w:r>
            <w:r w:rsidRPr="00B60AC4">
              <w:t>30</w:t>
            </w:r>
            <w:r w:rsidR="00A84011">
              <w:t xml:space="preserve"> </w:t>
            </w:r>
            <w:proofErr w:type="spellStart"/>
            <w:r w:rsidRPr="00B60AC4">
              <w:t>dB</w:t>
            </w:r>
            <w:proofErr w:type="spellEnd"/>
          </w:p>
        </w:tc>
      </w:tr>
      <w:tr w:rsidR="008F76F1" w:rsidRPr="00B60AC4" w14:paraId="1C2AC267" w14:textId="77777777" w:rsidTr="00E21CF2">
        <w:tc>
          <w:tcPr>
            <w:tcW w:w="8208" w:type="dxa"/>
            <w:shd w:val="clear" w:color="auto" w:fill="auto"/>
          </w:tcPr>
          <w:p w14:paraId="56E14BEE" w14:textId="370F9576" w:rsidR="008F76F1" w:rsidRPr="00B60AC4" w:rsidRDefault="008F76F1" w:rsidP="00E21CF2">
            <w:r>
              <w:t>Max.</w:t>
            </w:r>
            <w:r w:rsidR="00ED65DE">
              <w:t xml:space="preserve"> </w:t>
            </w:r>
            <w:r>
              <w:t>d</w:t>
            </w:r>
            <w:r w:rsidRPr="00A80C46">
              <w:t>ovoljena</w:t>
            </w:r>
            <w:r w:rsidRPr="00B60AC4">
              <w:t xml:space="preserve"> moč na NB vhod ≥ 1</w:t>
            </w:r>
            <w:r>
              <w:t>.4</w:t>
            </w:r>
            <w:r w:rsidRPr="00B60AC4">
              <w:t xml:space="preserve">kW </w:t>
            </w:r>
            <w:proofErr w:type="spellStart"/>
            <w:r w:rsidRPr="00B60AC4">
              <w:t>rms</w:t>
            </w:r>
            <w:proofErr w:type="spellEnd"/>
          </w:p>
        </w:tc>
      </w:tr>
      <w:tr w:rsidR="008F76F1" w:rsidRPr="00B60AC4" w14:paraId="11BDC6A5" w14:textId="77777777" w:rsidTr="00E21CF2">
        <w:tc>
          <w:tcPr>
            <w:tcW w:w="8208" w:type="dxa"/>
            <w:shd w:val="clear" w:color="auto" w:fill="auto"/>
          </w:tcPr>
          <w:p w14:paraId="2F70B433" w14:textId="77777777" w:rsidR="008F76F1" w:rsidRDefault="008F76F1" w:rsidP="00E21CF2">
            <w:r>
              <w:t xml:space="preserve">Max. dovoljena moč na ant. izhodu </w:t>
            </w:r>
            <w:r w:rsidRPr="00B60AC4">
              <w:t xml:space="preserve">≥ </w:t>
            </w:r>
            <w:r>
              <w:t>4.6</w:t>
            </w:r>
            <w:r w:rsidRPr="00B60AC4">
              <w:t xml:space="preserve">kW </w:t>
            </w:r>
            <w:proofErr w:type="spellStart"/>
            <w:r w:rsidRPr="00B60AC4">
              <w:t>rms</w:t>
            </w:r>
            <w:proofErr w:type="spellEnd"/>
          </w:p>
        </w:tc>
      </w:tr>
      <w:tr w:rsidR="008F76F1" w:rsidRPr="00B60AC4" w14:paraId="4C67A322" w14:textId="77777777" w:rsidTr="00E21CF2">
        <w:tc>
          <w:tcPr>
            <w:tcW w:w="8208" w:type="dxa"/>
            <w:shd w:val="clear" w:color="auto" w:fill="auto"/>
          </w:tcPr>
          <w:p w14:paraId="387A71AC" w14:textId="2B2EB554" w:rsidR="008F76F1" w:rsidRDefault="008F76F1" w:rsidP="00E21CF2">
            <w:r>
              <w:t xml:space="preserve">Max. dovoljena napetost na ant. izhodu </w:t>
            </w:r>
            <w:r w:rsidRPr="00B60AC4">
              <w:t xml:space="preserve">≥ </w:t>
            </w:r>
            <w:r>
              <w:t>3.2</w:t>
            </w:r>
            <w:r w:rsidRPr="00B60AC4">
              <w:t>k</w:t>
            </w:r>
            <w:r>
              <w:t>V</w:t>
            </w:r>
          </w:p>
        </w:tc>
      </w:tr>
      <w:tr w:rsidR="008F76F1" w:rsidRPr="00B60AC4" w14:paraId="38B6A8EA" w14:textId="77777777" w:rsidTr="00E21CF2">
        <w:tc>
          <w:tcPr>
            <w:tcW w:w="8208" w:type="dxa"/>
            <w:shd w:val="clear" w:color="auto" w:fill="auto"/>
          </w:tcPr>
          <w:p w14:paraId="3EEA2C6A" w14:textId="788936F6" w:rsidR="008F76F1" w:rsidRPr="00B60AC4" w:rsidRDefault="008F76F1" w:rsidP="00E21CF2">
            <w:r>
              <w:t xml:space="preserve">Prehodno dušenje NB </w:t>
            </w:r>
            <w:proofErr w:type="spellStart"/>
            <w:r>
              <w:t>fo</w:t>
            </w:r>
            <w:proofErr w:type="spellEnd"/>
            <w:r w:rsidRPr="00B60AC4">
              <w:t xml:space="preserve">: &lt; </w:t>
            </w:r>
            <w:r>
              <w:t>1</w:t>
            </w:r>
            <w:r w:rsidRPr="00B60AC4">
              <w:t xml:space="preserve"> </w:t>
            </w:r>
            <w:proofErr w:type="spellStart"/>
            <w:r w:rsidRPr="00B60AC4">
              <w:t>dB</w:t>
            </w:r>
            <w:proofErr w:type="spellEnd"/>
            <w:r w:rsidRPr="00B60AC4">
              <w:t xml:space="preserve"> ±0.05</w:t>
            </w:r>
            <w:r w:rsidR="00A84011">
              <w:t xml:space="preserve"> </w:t>
            </w:r>
            <w:proofErr w:type="spellStart"/>
            <w:r w:rsidRPr="00B60AC4">
              <w:t>dB</w:t>
            </w:r>
            <w:proofErr w:type="spellEnd"/>
          </w:p>
        </w:tc>
      </w:tr>
      <w:tr w:rsidR="008F76F1" w:rsidRPr="00B60AC4" w14:paraId="4E22CA47" w14:textId="77777777" w:rsidTr="00E21CF2">
        <w:tc>
          <w:tcPr>
            <w:tcW w:w="8208" w:type="dxa"/>
            <w:shd w:val="clear" w:color="auto" w:fill="auto"/>
          </w:tcPr>
          <w:p w14:paraId="527ADAA5" w14:textId="430E6B4F" w:rsidR="008F76F1" w:rsidRDefault="008F76F1" w:rsidP="00E21CF2">
            <w:r>
              <w:t xml:space="preserve">                                    </w:t>
            </w:r>
            <w:proofErr w:type="spellStart"/>
            <w:r>
              <w:t>fo</w:t>
            </w:r>
            <w:proofErr w:type="spellEnd"/>
            <w:r>
              <w:t xml:space="preserve"> </w:t>
            </w:r>
            <w:r w:rsidRPr="00B60AC4">
              <w:t>±0.</w:t>
            </w:r>
            <w:r>
              <w:t xml:space="preserve">77MHz </w:t>
            </w:r>
            <w:r w:rsidRPr="00B60AC4">
              <w:t xml:space="preserve"> &lt; </w:t>
            </w:r>
            <w:r>
              <w:t>2.4</w:t>
            </w:r>
            <w:r w:rsidRPr="00B60AC4">
              <w:t xml:space="preserve"> </w:t>
            </w:r>
            <w:proofErr w:type="spellStart"/>
            <w:r w:rsidRPr="00B60AC4">
              <w:t>dB</w:t>
            </w:r>
            <w:proofErr w:type="spellEnd"/>
            <w:r w:rsidRPr="00B60AC4">
              <w:t xml:space="preserve"> ±0.5</w:t>
            </w:r>
            <w:r w:rsidR="00A84011">
              <w:t xml:space="preserve"> </w:t>
            </w:r>
            <w:proofErr w:type="spellStart"/>
            <w:r w:rsidRPr="00B60AC4">
              <w:t>dB</w:t>
            </w:r>
            <w:proofErr w:type="spellEnd"/>
          </w:p>
        </w:tc>
      </w:tr>
      <w:tr w:rsidR="008F76F1" w:rsidRPr="00B60AC4" w14:paraId="2BDF5059" w14:textId="77777777" w:rsidTr="00E21CF2">
        <w:tc>
          <w:tcPr>
            <w:tcW w:w="8208" w:type="dxa"/>
            <w:shd w:val="clear" w:color="auto" w:fill="auto"/>
          </w:tcPr>
          <w:p w14:paraId="27B6D392" w14:textId="66D9221F" w:rsidR="008F76F1" w:rsidRPr="00B60AC4" w:rsidRDefault="008F76F1" w:rsidP="00E21CF2">
            <w:r w:rsidRPr="00B60AC4">
              <w:t>Prehodno dušenje BB &lt; 0.</w:t>
            </w:r>
            <w:r>
              <w:t>1</w:t>
            </w:r>
            <w:r w:rsidRPr="00B60AC4">
              <w:t xml:space="preserve"> </w:t>
            </w:r>
            <w:proofErr w:type="spellStart"/>
            <w:r w:rsidRPr="00B60AC4">
              <w:t>dB</w:t>
            </w:r>
            <w:proofErr w:type="spellEnd"/>
            <w:r w:rsidRPr="00B60AC4">
              <w:t xml:space="preserve"> ±0.05</w:t>
            </w:r>
            <w:r w:rsidR="00A84011">
              <w:t xml:space="preserve"> </w:t>
            </w:r>
            <w:proofErr w:type="spellStart"/>
            <w:r w:rsidRPr="00B60AC4">
              <w:t>dB</w:t>
            </w:r>
            <w:proofErr w:type="spellEnd"/>
          </w:p>
        </w:tc>
      </w:tr>
      <w:tr w:rsidR="008F76F1" w:rsidRPr="00B60AC4" w14:paraId="52FDB91E" w14:textId="77777777" w:rsidTr="00E21CF2">
        <w:tc>
          <w:tcPr>
            <w:tcW w:w="8208" w:type="dxa"/>
            <w:shd w:val="clear" w:color="auto" w:fill="auto"/>
          </w:tcPr>
          <w:p w14:paraId="311A24AC" w14:textId="77777777" w:rsidR="008F76F1" w:rsidRPr="00B60AC4" w:rsidRDefault="008F76F1" w:rsidP="00E21CF2">
            <w:r>
              <w:t xml:space="preserve">Selektivnost: </w:t>
            </w:r>
            <w:proofErr w:type="spellStart"/>
            <w:r>
              <w:t>fo</w:t>
            </w:r>
            <w:proofErr w:type="spellEnd"/>
            <w:r>
              <w:t xml:space="preserve"> </w:t>
            </w:r>
            <w:r w:rsidRPr="00B60AC4">
              <w:t>±0.</w:t>
            </w:r>
            <w:r>
              <w:t xml:space="preserve">97MHz </w:t>
            </w:r>
            <w:r w:rsidRPr="00B60AC4">
              <w:t xml:space="preserve"> ≥ </w:t>
            </w:r>
            <w:r>
              <w:t>15</w:t>
            </w:r>
            <w:r w:rsidRPr="00B60AC4">
              <w:t xml:space="preserve"> </w:t>
            </w:r>
            <w:proofErr w:type="spellStart"/>
            <w:r w:rsidRPr="00B60AC4">
              <w:t>dB</w:t>
            </w:r>
            <w:proofErr w:type="spellEnd"/>
          </w:p>
        </w:tc>
      </w:tr>
      <w:tr w:rsidR="008F76F1" w:rsidRPr="00B60AC4" w14:paraId="07AFE20C" w14:textId="77777777" w:rsidTr="00E21CF2">
        <w:tc>
          <w:tcPr>
            <w:tcW w:w="8208" w:type="dxa"/>
            <w:shd w:val="clear" w:color="auto" w:fill="auto"/>
          </w:tcPr>
          <w:p w14:paraId="6AB39D8C" w14:textId="77777777" w:rsidR="008F76F1" w:rsidRPr="00B60AC4" w:rsidRDefault="008F76F1" w:rsidP="00E21CF2">
            <w:r>
              <w:t xml:space="preserve">                     </w:t>
            </w:r>
            <w:proofErr w:type="spellStart"/>
            <w:r>
              <w:t>fo</w:t>
            </w:r>
            <w:proofErr w:type="spellEnd"/>
            <w:r>
              <w:t xml:space="preserve"> </w:t>
            </w:r>
            <w:r w:rsidRPr="00B60AC4">
              <w:t>±</w:t>
            </w:r>
            <w:r>
              <w:t>1</w:t>
            </w:r>
            <w:r w:rsidRPr="00B60AC4">
              <w:t>.</w:t>
            </w:r>
            <w:r>
              <w:t xml:space="preserve">75MHz </w:t>
            </w:r>
            <w:r w:rsidRPr="00B60AC4">
              <w:t xml:space="preserve"> ≥ </w:t>
            </w:r>
            <w:r>
              <w:t>45</w:t>
            </w:r>
            <w:r w:rsidRPr="00B60AC4">
              <w:t xml:space="preserve"> </w:t>
            </w:r>
            <w:proofErr w:type="spellStart"/>
            <w:r w:rsidRPr="00B60AC4">
              <w:t>dB</w:t>
            </w:r>
            <w:proofErr w:type="spellEnd"/>
          </w:p>
        </w:tc>
      </w:tr>
      <w:tr w:rsidR="008F76F1" w:rsidRPr="00B60AC4" w14:paraId="1917C314" w14:textId="77777777" w:rsidTr="00E21CF2">
        <w:tc>
          <w:tcPr>
            <w:tcW w:w="8208" w:type="dxa"/>
            <w:shd w:val="clear" w:color="auto" w:fill="auto"/>
          </w:tcPr>
          <w:p w14:paraId="017FA634" w14:textId="77777777" w:rsidR="008F76F1" w:rsidRPr="00B60AC4" w:rsidRDefault="008F76F1" w:rsidP="00E21CF2">
            <w:r>
              <w:t xml:space="preserve">                     </w:t>
            </w:r>
            <w:proofErr w:type="spellStart"/>
            <w:r>
              <w:t>fo</w:t>
            </w:r>
            <w:proofErr w:type="spellEnd"/>
            <w:r>
              <w:t xml:space="preserve"> </w:t>
            </w:r>
            <w:r w:rsidRPr="00B60AC4">
              <w:t>±</w:t>
            </w:r>
            <w:r>
              <w:t xml:space="preserve">2.2MHz </w:t>
            </w:r>
            <w:r w:rsidRPr="00B60AC4">
              <w:t xml:space="preserve"> ≥ </w:t>
            </w:r>
            <w:r>
              <w:t>45</w:t>
            </w:r>
            <w:r w:rsidRPr="00B60AC4">
              <w:t xml:space="preserve"> </w:t>
            </w:r>
            <w:proofErr w:type="spellStart"/>
            <w:r w:rsidRPr="00B60AC4">
              <w:t>dB</w:t>
            </w:r>
            <w:proofErr w:type="spellEnd"/>
          </w:p>
        </w:tc>
      </w:tr>
      <w:tr w:rsidR="008F76F1" w:rsidRPr="00B60AC4" w14:paraId="016C29BE" w14:textId="77777777" w:rsidTr="00E21CF2">
        <w:tc>
          <w:tcPr>
            <w:tcW w:w="8208" w:type="dxa"/>
            <w:shd w:val="clear" w:color="auto" w:fill="auto"/>
          </w:tcPr>
          <w:p w14:paraId="3FA393DC" w14:textId="77777777" w:rsidR="008F76F1" w:rsidRPr="00B60AC4" w:rsidRDefault="008F76F1" w:rsidP="00E21CF2">
            <w:r>
              <w:t xml:space="preserve">                     </w:t>
            </w:r>
            <w:proofErr w:type="spellStart"/>
            <w:r>
              <w:t>fo</w:t>
            </w:r>
            <w:proofErr w:type="spellEnd"/>
            <w:r>
              <w:t xml:space="preserve"> </w:t>
            </w:r>
            <w:r w:rsidRPr="00B60AC4">
              <w:t>±</w:t>
            </w:r>
            <w:r>
              <w:t xml:space="preserve">3.0MHz </w:t>
            </w:r>
            <w:r w:rsidRPr="00B60AC4">
              <w:t xml:space="preserve"> ≥ </w:t>
            </w:r>
            <w:r>
              <w:t>45</w:t>
            </w:r>
            <w:r w:rsidRPr="00B60AC4">
              <w:t xml:space="preserve"> </w:t>
            </w:r>
            <w:proofErr w:type="spellStart"/>
            <w:r w:rsidRPr="00B60AC4">
              <w:t>dB</w:t>
            </w:r>
            <w:proofErr w:type="spellEnd"/>
          </w:p>
        </w:tc>
      </w:tr>
      <w:tr w:rsidR="008F76F1" w:rsidRPr="00B60AC4" w14:paraId="240D95D7" w14:textId="77777777" w:rsidTr="00E21CF2">
        <w:tc>
          <w:tcPr>
            <w:tcW w:w="8208" w:type="dxa"/>
            <w:shd w:val="clear" w:color="auto" w:fill="auto"/>
          </w:tcPr>
          <w:p w14:paraId="2D8A0C7B" w14:textId="77777777" w:rsidR="008F76F1" w:rsidRPr="00426B5E" w:rsidRDefault="008F76F1" w:rsidP="00E21CF2">
            <w:r w:rsidRPr="00426B5E">
              <w:t xml:space="preserve">Dušenje višjih </w:t>
            </w:r>
            <w:proofErr w:type="spellStart"/>
            <w:r w:rsidRPr="00426B5E">
              <w:t>harmonikov</w:t>
            </w:r>
            <w:proofErr w:type="spellEnd"/>
            <w:r w:rsidRPr="00426B5E">
              <w:t xml:space="preserve"> ≥ 50 </w:t>
            </w:r>
            <w:proofErr w:type="spellStart"/>
            <w:r w:rsidRPr="00426B5E">
              <w:t>dB</w:t>
            </w:r>
            <w:proofErr w:type="spellEnd"/>
            <w:r w:rsidRPr="00426B5E">
              <w:t>; do 500MHz</w:t>
            </w:r>
          </w:p>
        </w:tc>
      </w:tr>
      <w:tr w:rsidR="008F76F1" w:rsidRPr="00B60AC4" w14:paraId="28CBD1AA" w14:textId="77777777" w:rsidTr="00E21CF2">
        <w:tc>
          <w:tcPr>
            <w:tcW w:w="8208" w:type="dxa"/>
            <w:shd w:val="clear" w:color="auto" w:fill="auto"/>
          </w:tcPr>
          <w:p w14:paraId="383A1F34" w14:textId="77777777" w:rsidR="008F76F1" w:rsidRPr="00426B5E" w:rsidRDefault="008F76F1" w:rsidP="00E21CF2">
            <w:r w:rsidRPr="00426B5E">
              <w:t>Časovna kasnitev &lt; 1000ns</w:t>
            </w:r>
          </w:p>
        </w:tc>
      </w:tr>
      <w:tr w:rsidR="00426B5E" w:rsidRPr="00B60AC4" w14:paraId="17882CD6" w14:textId="77777777" w:rsidTr="00E21CF2">
        <w:tc>
          <w:tcPr>
            <w:tcW w:w="8208" w:type="dxa"/>
            <w:shd w:val="clear" w:color="auto" w:fill="auto"/>
          </w:tcPr>
          <w:p w14:paraId="2E3738BB" w14:textId="77777777" w:rsidR="00426B5E" w:rsidRPr="00426B5E" w:rsidRDefault="00426B5E" w:rsidP="00426B5E">
            <w:proofErr w:type="spellStart"/>
            <w:r w:rsidRPr="00426B5E">
              <w:t>Konektorji</w:t>
            </w:r>
            <w:proofErr w:type="spellEnd"/>
            <w:r w:rsidRPr="00426B5E">
              <w:t xml:space="preserve">: - vhodni </w:t>
            </w:r>
            <w:proofErr w:type="spellStart"/>
            <w:r w:rsidRPr="00426B5E">
              <w:t>konektor</w:t>
            </w:r>
            <w:proofErr w:type="spellEnd"/>
            <w:r w:rsidRPr="00426B5E">
              <w:t xml:space="preserve"> NB: EIA 7/8'' ženski</w:t>
            </w:r>
          </w:p>
        </w:tc>
      </w:tr>
      <w:tr w:rsidR="00426B5E" w:rsidRPr="00B60AC4" w14:paraId="7787214B" w14:textId="77777777" w:rsidTr="00E21CF2">
        <w:tc>
          <w:tcPr>
            <w:tcW w:w="8208" w:type="dxa"/>
            <w:shd w:val="clear" w:color="auto" w:fill="auto"/>
          </w:tcPr>
          <w:p w14:paraId="5E2CCB7B" w14:textId="77777777" w:rsidR="00426B5E" w:rsidRPr="00426B5E" w:rsidRDefault="00426B5E" w:rsidP="00426B5E">
            <w:r w:rsidRPr="00426B5E">
              <w:t xml:space="preserve">                  - vhodni </w:t>
            </w:r>
            <w:proofErr w:type="spellStart"/>
            <w:r w:rsidRPr="00426B5E">
              <w:t>konektor</w:t>
            </w:r>
            <w:proofErr w:type="spellEnd"/>
            <w:r w:rsidRPr="00426B5E">
              <w:t xml:space="preserve"> BB: EIA 7/8'' ženski</w:t>
            </w:r>
          </w:p>
        </w:tc>
      </w:tr>
      <w:tr w:rsidR="00426B5E" w:rsidRPr="00B60AC4" w14:paraId="48FFAD9F" w14:textId="77777777" w:rsidTr="00E21CF2">
        <w:tc>
          <w:tcPr>
            <w:tcW w:w="8208" w:type="dxa"/>
            <w:shd w:val="clear" w:color="auto" w:fill="auto"/>
          </w:tcPr>
          <w:p w14:paraId="161544DE" w14:textId="77777777" w:rsidR="00426B5E" w:rsidRPr="00426B5E" w:rsidRDefault="00426B5E" w:rsidP="00426B5E">
            <w:r w:rsidRPr="00426B5E">
              <w:t xml:space="preserve">                  - izhodni </w:t>
            </w:r>
            <w:proofErr w:type="spellStart"/>
            <w:r w:rsidRPr="00426B5E">
              <w:t>konektor</w:t>
            </w:r>
            <w:proofErr w:type="spellEnd"/>
            <w:r w:rsidRPr="00426B5E">
              <w:t xml:space="preserve"> </w:t>
            </w:r>
            <w:proofErr w:type="spellStart"/>
            <w:r w:rsidRPr="00426B5E">
              <w:t>ANTout</w:t>
            </w:r>
            <w:proofErr w:type="spellEnd"/>
            <w:r w:rsidRPr="00426B5E">
              <w:t xml:space="preserve"> (lokacija Boč, Trdinov vrh): EIA 1 5/8'' ženski</w:t>
            </w:r>
          </w:p>
        </w:tc>
      </w:tr>
      <w:tr w:rsidR="00426B5E" w:rsidRPr="00B60AC4" w14:paraId="120697D1" w14:textId="77777777" w:rsidTr="00F63D9D">
        <w:tc>
          <w:tcPr>
            <w:tcW w:w="8208" w:type="dxa"/>
            <w:tcBorders>
              <w:bottom w:val="double" w:sz="4" w:space="0" w:color="auto"/>
            </w:tcBorders>
            <w:shd w:val="clear" w:color="auto" w:fill="auto"/>
          </w:tcPr>
          <w:p w14:paraId="13B496B7" w14:textId="77777777" w:rsidR="00426B5E" w:rsidRPr="00B60AC4" w:rsidRDefault="00426B5E" w:rsidP="00426B5E">
            <w:r w:rsidRPr="00B60AC4">
              <w:t xml:space="preserve">              - izhodni </w:t>
            </w:r>
            <w:proofErr w:type="spellStart"/>
            <w:r w:rsidRPr="00B60AC4">
              <w:t>konektor</w:t>
            </w:r>
            <w:proofErr w:type="spellEnd"/>
            <w:r w:rsidRPr="00B60AC4">
              <w:t xml:space="preserve"> </w:t>
            </w:r>
            <w:proofErr w:type="spellStart"/>
            <w:r w:rsidRPr="00B60AC4">
              <w:t>ANTout</w:t>
            </w:r>
            <w:proofErr w:type="spellEnd"/>
            <w:r>
              <w:t xml:space="preserve"> (lokacije Kuk, Kum, Ljubljana, Skalnica)</w:t>
            </w:r>
            <w:r w:rsidRPr="00B60AC4">
              <w:t>:</w:t>
            </w:r>
            <w:r>
              <w:t xml:space="preserve"> EIA 7</w:t>
            </w:r>
            <w:r w:rsidRPr="00B60AC4">
              <w:t>/8''</w:t>
            </w:r>
            <w:r>
              <w:t xml:space="preserve"> ženski</w:t>
            </w:r>
          </w:p>
        </w:tc>
      </w:tr>
    </w:tbl>
    <w:p w14:paraId="21FADC48" w14:textId="77777777" w:rsidR="008F76F1" w:rsidRDefault="008F76F1" w:rsidP="008F76F1">
      <w:pPr>
        <w:jc w:val="left"/>
        <w:rPr>
          <w:szCs w:val="20"/>
        </w:rPr>
      </w:pPr>
    </w:p>
    <w:p w14:paraId="2FE18834" w14:textId="77777777" w:rsidR="008F76F1" w:rsidRPr="00E62956" w:rsidRDefault="008F76F1" w:rsidP="008F76F1">
      <w:pPr>
        <w:jc w:val="left"/>
        <w:rPr>
          <w:b/>
          <w:bCs/>
          <w:szCs w:val="20"/>
        </w:rPr>
      </w:pPr>
    </w:p>
    <w:p w14:paraId="7A3308C1" w14:textId="77777777" w:rsidR="008F76F1" w:rsidRPr="00E62956" w:rsidRDefault="008F76F1" w:rsidP="001A4049">
      <w:pPr>
        <w:pStyle w:val="ListParagraph"/>
        <w:numPr>
          <w:ilvl w:val="0"/>
          <w:numId w:val="18"/>
        </w:numPr>
        <w:suppressAutoHyphens w:val="0"/>
        <w:jc w:val="left"/>
        <w:rPr>
          <w:b/>
          <w:bCs/>
          <w:szCs w:val="20"/>
        </w:rPr>
      </w:pPr>
      <w:r w:rsidRPr="00E62956">
        <w:rPr>
          <w:b/>
          <w:bCs/>
          <w:szCs w:val="20"/>
        </w:rPr>
        <w:t>Lokacije: Beli Križ, Krvavec, Plešivec, Pohorje:</w:t>
      </w:r>
    </w:p>
    <w:p w14:paraId="12E3DA76" w14:textId="77777777" w:rsidR="008F76F1" w:rsidRDefault="008F76F1" w:rsidP="008F76F1">
      <w:pPr>
        <w:jc w:val="left"/>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F76F1" w:rsidRPr="00A87800" w14:paraId="2E75D861" w14:textId="77777777" w:rsidTr="00E21CF2">
        <w:tc>
          <w:tcPr>
            <w:tcW w:w="8208" w:type="dxa"/>
            <w:tcBorders>
              <w:bottom w:val="double" w:sz="4" w:space="0" w:color="auto"/>
            </w:tcBorders>
            <w:shd w:val="clear" w:color="auto" w:fill="E6E6E6"/>
          </w:tcPr>
          <w:p w14:paraId="4A40AE91" w14:textId="77777777" w:rsidR="008F76F1" w:rsidRPr="00A87800" w:rsidRDefault="008F76F1" w:rsidP="00E21CF2">
            <w:pPr>
              <w:jc w:val="left"/>
              <w:rPr>
                <w:b/>
              </w:rPr>
            </w:pPr>
            <w:r w:rsidRPr="00A87800">
              <w:rPr>
                <w:b/>
              </w:rPr>
              <w:t xml:space="preserve">Združevalnik </w:t>
            </w:r>
            <w:r>
              <w:rPr>
                <w:b/>
              </w:rPr>
              <w:t>tipa CIB</w:t>
            </w:r>
          </w:p>
        </w:tc>
      </w:tr>
      <w:tr w:rsidR="008F76F1" w:rsidRPr="00B60AC4" w14:paraId="2432884A" w14:textId="77777777" w:rsidTr="00E21CF2">
        <w:tc>
          <w:tcPr>
            <w:tcW w:w="8208" w:type="dxa"/>
            <w:tcBorders>
              <w:top w:val="double" w:sz="4" w:space="0" w:color="auto"/>
            </w:tcBorders>
            <w:shd w:val="clear" w:color="auto" w:fill="auto"/>
          </w:tcPr>
          <w:p w14:paraId="79FAC3B2" w14:textId="77777777" w:rsidR="008F76F1" w:rsidRPr="00B60AC4" w:rsidRDefault="008F76F1" w:rsidP="00E21CF2">
            <w:r w:rsidRPr="00B60AC4">
              <w:t xml:space="preserve">Frekvenčni pas: </w:t>
            </w:r>
            <w:r>
              <w:t>174-240</w:t>
            </w:r>
            <w:r w:rsidRPr="00B60AC4">
              <w:t>MHz</w:t>
            </w:r>
          </w:p>
        </w:tc>
      </w:tr>
      <w:tr w:rsidR="008F76F1" w:rsidRPr="00A87800" w14:paraId="2FBB2378" w14:textId="77777777" w:rsidTr="00E21CF2">
        <w:tc>
          <w:tcPr>
            <w:tcW w:w="8208" w:type="dxa"/>
            <w:shd w:val="clear" w:color="auto" w:fill="auto"/>
          </w:tcPr>
          <w:p w14:paraId="41A345D7" w14:textId="77777777" w:rsidR="008F76F1" w:rsidRPr="00A87800" w:rsidRDefault="008F76F1" w:rsidP="00E21CF2">
            <w:pPr>
              <w:rPr>
                <w:rFonts w:ascii="Tahoma" w:hAnsi="Tahoma" w:cs="Tahoma"/>
                <w:color w:val="000000"/>
                <w:sz w:val="16"/>
                <w:szCs w:val="16"/>
              </w:rPr>
            </w:pPr>
            <w:r>
              <w:t xml:space="preserve"> </w:t>
            </w:r>
            <w:r w:rsidRPr="00B60AC4">
              <w:t>Impedanca</w:t>
            </w:r>
            <w:r>
              <w:t>:</w:t>
            </w:r>
            <w:r w:rsidRPr="00B60AC4">
              <w:t xml:space="preserve"> 50 </w:t>
            </w:r>
            <w:proofErr w:type="spellStart"/>
            <w:r w:rsidRPr="00B60AC4">
              <w:t>ohm</w:t>
            </w:r>
            <w:proofErr w:type="spellEnd"/>
          </w:p>
        </w:tc>
      </w:tr>
      <w:tr w:rsidR="008F76F1" w:rsidRPr="00B60AC4" w14:paraId="490A8C1E" w14:textId="77777777" w:rsidTr="00E21CF2">
        <w:tc>
          <w:tcPr>
            <w:tcW w:w="8208" w:type="dxa"/>
            <w:shd w:val="clear" w:color="auto" w:fill="auto"/>
          </w:tcPr>
          <w:p w14:paraId="394C8EAE" w14:textId="77777777" w:rsidR="008F76F1" w:rsidRPr="00B60AC4" w:rsidRDefault="008F76F1" w:rsidP="00E21CF2">
            <w:r w:rsidRPr="00B60AC4">
              <w:t>Pasovna širina kanala:</w:t>
            </w:r>
            <w:r>
              <w:t xml:space="preserve"> 1.54</w:t>
            </w:r>
            <w:r w:rsidRPr="00B60AC4">
              <w:t>MHz</w:t>
            </w:r>
          </w:p>
        </w:tc>
      </w:tr>
      <w:tr w:rsidR="003A032C" w:rsidRPr="00B60AC4" w14:paraId="104BD77B" w14:textId="77777777" w:rsidTr="00E21CF2">
        <w:tc>
          <w:tcPr>
            <w:tcW w:w="8208" w:type="dxa"/>
            <w:shd w:val="clear" w:color="auto" w:fill="auto"/>
          </w:tcPr>
          <w:p w14:paraId="7BC6AF9B" w14:textId="783B5749" w:rsidR="003A032C" w:rsidRPr="00B60AC4" w:rsidRDefault="003A032C" w:rsidP="003A032C">
            <w:r w:rsidRPr="00310B62">
              <w:t>Temperaturna stabilnos</w:t>
            </w:r>
            <w:r w:rsidR="00E0271A">
              <w:t xml:space="preserve">t </w:t>
            </w:r>
            <w:r w:rsidRPr="00310B62">
              <w:t xml:space="preserve">&lt; </w:t>
            </w:r>
            <w:r>
              <w:t>1</w:t>
            </w:r>
            <w:r w:rsidRPr="00310B62">
              <w:t xml:space="preserve">kHz/K </w:t>
            </w:r>
          </w:p>
        </w:tc>
      </w:tr>
      <w:tr w:rsidR="008F76F1" w:rsidRPr="00B60AC4" w14:paraId="18D117DB" w14:textId="77777777" w:rsidTr="00E21CF2">
        <w:tc>
          <w:tcPr>
            <w:tcW w:w="8208" w:type="dxa"/>
            <w:shd w:val="clear" w:color="auto" w:fill="auto"/>
          </w:tcPr>
          <w:p w14:paraId="34AE2BBF" w14:textId="0AF1E61E" w:rsidR="008F76F1" w:rsidRPr="00B60AC4" w:rsidRDefault="008F76F1" w:rsidP="00E21CF2">
            <w:r w:rsidRPr="00B60AC4">
              <w:t xml:space="preserve">Vhodna prilagoditev NB(RL) </w:t>
            </w:r>
            <w:r>
              <w:t>&gt;</w:t>
            </w:r>
            <w:r w:rsidR="000B5743">
              <w:t xml:space="preserve"> </w:t>
            </w:r>
            <w:r w:rsidRPr="00B60AC4">
              <w:t>2</w:t>
            </w:r>
            <w:r>
              <w:t>6</w:t>
            </w:r>
            <w:r w:rsidR="000B5743">
              <w:t xml:space="preserve"> </w:t>
            </w:r>
            <w:proofErr w:type="spellStart"/>
            <w:r w:rsidRPr="00B60AC4">
              <w:t>dB</w:t>
            </w:r>
            <w:proofErr w:type="spellEnd"/>
          </w:p>
        </w:tc>
      </w:tr>
      <w:tr w:rsidR="008F76F1" w:rsidRPr="00B60AC4" w14:paraId="3EC952F6" w14:textId="77777777" w:rsidTr="00E21CF2">
        <w:tc>
          <w:tcPr>
            <w:tcW w:w="8208" w:type="dxa"/>
            <w:shd w:val="clear" w:color="auto" w:fill="auto"/>
          </w:tcPr>
          <w:p w14:paraId="288CDB64" w14:textId="7D15CF0F" w:rsidR="008F76F1" w:rsidRPr="00B60AC4" w:rsidRDefault="008F76F1" w:rsidP="00E21CF2">
            <w:r w:rsidRPr="00B60AC4">
              <w:t xml:space="preserve">                               </w:t>
            </w:r>
            <w:r w:rsidR="003A032C">
              <w:t xml:space="preserve"> </w:t>
            </w:r>
            <w:r w:rsidRPr="00B60AC4">
              <w:t xml:space="preserve"> BB(RL) </w:t>
            </w:r>
            <w:r>
              <w:t>&gt;</w:t>
            </w:r>
            <w:r w:rsidR="000B5743">
              <w:t xml:space="preserve"> </w:t>
            </w:r>
            <w:r w:rsidRPr="00B60AC4">
              <w:t>2</w:t>
            </w:r>
            <w:r>
              <w:t>6</w:t>
            </w:r>
            <w:r w:rsidRPr="00B60AC4">
              <w:t xml:space="preserve"> </w:t>
            </w:r>
            <w:proofErr w:type="spellStart"/>
            <w:r w:rsidRPr="00B60AC4">
              <w:t>dB</w:t>
            </w:r>
            <w:proofErr w:type="spellEnd"/>
          </w:p>
        </w:tc>
      </w:tr>
      <w:tr w:rsidR="008F76F1" w:rsidRPr="00B60AC4" w14:paraId="76E43734" w14:textId="77777777" w:rsidTr="00E21CF2">
        <w:tc>
          <w:tcPr>
            <w:tcW w:w="8208" w:type="dxa"/>
            <w:shd w:val="clear" w:color="auto" w:fill="auto"/>
          </w:tcPr>
          <w:p w14:paraId="4C8073B8" w14:textId="48B55B33" w:rsidR="008F76F1" w:rsidRPr="00B60AC4" w:rsidRDefault="008F76F1" w:rsidP="00E21CF2">
            <w:r w:rsidRPr="00B60AC4">
              <w:t>Izolacija med vhodi &gt;</w:t>
            </w:r>
            <w:r>
              <w:t xml:space="preserve"> </w:t>
            </w:r>
            <w:r w:rsidRPr="00B60AC4">
              <w:t>30dB</w:t>
            </w:r>
          </w:p>
        </w:tc>
      </w:tr>
      <w:tr w:rsidR="008F76F1" w:rsidRPr="00B60AC4" w14:paraId="62A7C536" w14:textId="77777777" w:rsidTr="00E21CF2">
        <w:tc>
          <w:tcPr>
            <w:tcW w:w="8208" w:type="dxa"/>
            <w:shd w:val="clear" w:color="auto" w:fill="auto"/>
          </w:tcPr>
          <w:p w14:paraId="2C26AC2B" w14:textId="70788AF7" w:rsidR="008F76F1" w:rsidRPr="00B60AC4" w:rsidRDefault="008F76F1" w:rsidP="00E21CF2">
            <w:r>
              <w:t>Max.</w:t>
            </w:r>
            <w:r w:rsidR="00ED65DE">
              <w:t xml:space="preserve"> </w:t>
            </w:r>
            <w:r>
              <w:t>d</w:t>
            </w:r>
            <w:r w:rsidRPr="00A80C46">
              <w:t>ovoljena</w:t>
            </w:r>
            <w:r w:rsidRPr="00B60AC4">
              <w:t xml:space="preserve"> moč na NB vhod ≥ </w:t>
            </w:r>
            <w:r>
              <w:t>2.4</w:t>
            </w:r>
            <w:r w:rsidRPr="00B60AC4">
              <w:t xml:space="preserve">kW </w:t>
            </w:r>
            <w:proofErr w:type="spellStart"/>
            <w:r w:rsidRPr="00B60AC4">
              <w:t>rms</w:t>
            </w:r>
            <w:proofErr w:type="spellEnd"/>
          </w:p>
        </w:tc>
      </w:tr>
      <w:tr w:rsidR="008F76F1" w:rsidRPr="00B60AC4" w14:paraId="5C9BDDCD" w14:textId="77777777" w:rsidTr="00E21CF2">
        <w:tc>
          <w:tcPr>
            <w:tcW w:w="8208" w:type="dxa"/>
            <w:shd w:val="clear" w:color="auto" w:fill="auto"/>
          </w:tcPr>
          <w:p w14:paraId="59458F6B" w14:textId="77777777" w:rsidR="008F76F1" w:rsidRDefault="008F76F1" w:rsidP="00E21CF2">
            <w:r>
              <w:t xml:space="preserve">Max. dovoljena moč na ant. izhodu </w:t>
            </w:r>
            <w:r w:rsidRPr="00B60AC4">
              <w:t xml:space="preserve">≥ </w:t>
            </w:r>
            <w:r>
              <w:t>4.6</w:t>
            </w:r>
            <w:r w:rsidRPr="00B60AC4">
              <w:t xml:space="preserve">kW </w:t>
            </w:r>
            <w:proofErr w:type="spellStart"/>
            <w:r w:rsidRPr="00B60AC4">
              <w:t>rms</w:t>
            </w:r>
            <w:proofErr w:type="spellEnd"/>
          </w:p>
        </w:tc>
      </w:tr>
      <w:tr w:rsidR="008F76F1" w:rsidRPr="00B60AC4" w14:paraId="1F7562F7" w14:textId="77777777" w:rsidTr="00E21CF2">
        <w:tc>
          <w:tcPr>
            <w:tcW w:w="8208" w:type="dxa"/>
            <w:shd w:val="clear" w:color="auto" w:fill="auto"/>
          </w:tcPr>
          <w:p w14:paraId="6298EAD2" w14:textId="5B7824F5" w:rsidR="008F76F1" w:rsidRDefault="008F76F1" w:rsidP="00E21CF2">
            <w:r>
              <w:t xml:space="preserve">Max. dovoljena napetost na ant. izhodu </w:t>
            </w:r>
            <w:r w:rsidRPr="00B60AC4">
              <w:t xml:space="preserve">≥ </w:t>
            </w:r>
            <w:r>
              <w:t>3.2</w:t>
            </w:r>
            <w:r w:rsidRPr="00B60AC4">
              <w:t>k</w:t>
            </w:r>
            <w:r>
              <w:t>V</w:t>
            </w:r>
          </w:p>
        </w:tc>
      </w:tr>
      <w:tr w:rsidR="008F76F1" w:rsidRPr="00B60AC4" w14:paraId="5C24DE22" w14:textId="77777777" w:rsidTr="00E21CF2">
        <w:tc>
          <w:tcPr>
            <w:tcW w:w="8208" w:type="dxa"/>
            <w:shd w:val="clear" w:color="auto" w:fill="auto"/>
          </w:tcPr>
          <w:p w14:paraId="75626E0D" w14:textId="517B719A" w:rsidR="008F76F1" w:rsidRPr="00B60AC4" w:rsidRDefault="008F76F1" w:rsidP="00E21CF2">
            <w:r>
              <w:t xml:space="preserve">Prehodno dušenje NB </w:t>
            </w:r>
            <w:proofErr w:type="spellStart"/>
            <w:r>
              <w:t>fo</w:t>
            </w:r>
            <w:proofErr w:type="spellEnd"/>
            <w:r w:rsidRPr="00B60AC4">
              <w:t xml:space="preserve">: &lt; </w:t>
            </w:r>
            <w:r>
              <w:t>0.7</w:t>
            </w:r>
            <w:r w:rsidRPr="00B60AC4">
              <w:t xml:space="preserve"> </w:t>
            </w:r>
            <w:proofErr w:type="spellStart"/>
            <w:r w:rsidRPr="00B60AC4">
              <w:t>dB</w:t>
            </w:r>
            <w:proofErr w:type="spellEnd"/>
            <w:r w:rsidRPr="00B60AC4">
              <w:t xml:space="preserve"> ±0.05</w:t>
            </w:r>
            <w:r w:rsidR="00581279">
              <w:t xml:space="preserve"> </w:t>
            </w:r>
            <w:proofErr w:type="spellStart"/>
            <w:r w:rsidRPr="00B60AC4">
              <w:t>dB</w:t>
            </w:r>
            <w:proofErr w:type="spellEnd"/>
          </w:p>
        </w:tc>
      </w:tr>
      <w:tr w:rsidR="008F76F1" w:rsidRPr="00B60AC4" w14:paraId="5100B792" w14:textId="77777777" w:rsidTr="00E21CF2">
        <w:tc>
          <w:tcPr>
            <w:tcW w:w="8208" w:type="dxa"/>
            <w:shd w:val="clear" w:color="auto" w:fill="auto"/>
          </w:tcPr>
          <w:p w14:paraId="0D6AB079" w14:textId="07C2141D" w:rsidR="008F76F1" w:rsidRDefault="008F76F1" w:rsidP="00E21CF2">
            <w:r>
              <w:t xml:space="preserve">                                    </w:t>
            </w:r>
            <w:proofErr w:type="spellStart"/>
            <w:r>
              <w:t>fo</w:t>
            </w:r>
            <w:proofErr w:type="spellEnd"/>
            <w:r>
              <w:t xml:space="preserve"> </w:t>
            </w:r>
            <w:r w:rsidRPr="00B60AC4">
              <w:t>±0.</w:t>
            </w:r>
            <w:r>
              <w:t xml:space="preserve">77MHz </w:t>
            </w:r>
            <w:r w:rsidRPr="00B60AC4">
              <w:t xml:space="preserve"> &lt; </w:t>
            </w:r>
            <w:r>
              <w:t>1.3</w:t>
            </w:r>
            <w:r w:rsidRPr="00B60AC4">
              <w:t xml:space="preserve"> </w:t>
            </w:r>
            <w:proofErr w:type="spellStart"/>
            <w:r w:rsidRPr="00B60AC4">
              <w:t>dB</w:t>
            </w:r>
            <w:proofErr w:type="spellEnd"/>
            <w:r w:rsidRPr="00B60AC4">
              <w:t xml:space="preserve"> ±0.5</w:t>
            </w:r>
            <w:r w:rsidR="00581279">
              <w:t xml:space="preserve"> </w:t>
            </w:r>
            <w:proofErr w:type="spellStart"/>
            <w:r w:rsidRPr="00B60AC4">
              <w:t>dB</w:t>
            </w:r>
            <w:proofErr w:type="spellEnd"/>
          </w:p>
        </w:tc>
      </w:tr>
      <w:tr w:rsidR="008F76F1" w:rsidRPr="00B60AC4" w14:paraId="4920FE41" w14:textId="77777777" w:rsidTr="00E21CF2">
        <w:tc>
          <w:tcPr>
            <w:tcW w:w="8208" w:type="dxa"/>
            <w:shd w:val="clear" w:color="auto" w:fill="auto"/>
          </w:tcPr>
          <w:p w14:paraId="238F3CEC" w14:textId="5BAF1583" w:rsidR="008F76F1" w:rsidRPr="00B60AC4" w:rsidRDefault="008F76F1" w:rsidP="00E21CF2">
            <w:r w:rsidRPr="00B60AC4">
              <w:t>Prehodno dušenje BB &lt; 0.</w:t>
            </w:r>
            <w:r>
              <w:t>1</w:t>
            </w:r>
            <w:r w:rsidRPr="00B60AC4">
              <w:t xml:space="preserve"> </w:t>
            </w:r>
            <w:proofErr w:type="spellStart"/>
            <w:r w:rsidRPr="00B60AC4">
              <w:t>dB</w:t>
            </w:r>
            <w:proofErr w:type="spellEnd"/>
            <w:r w:rsidRPr="00B60AC4">
              <w:t xml:space="preserve"> ±0.05</w:t>
            </w:r>
            <w:r w:rsidR="00581279">
              <w:t xml:space="preserve"> </w:t>
            </w:r>
            <w:proofErr w:type="spellStart"/>
            <w:r w:rsidRPr="00B60AC4">
              <w:t>dB</w:t>
            </w:r>
            <w:proofErr w:type="spellEnd"/>
          </w:p>
        </w:tc>
      </w:tr>
      <w:tr w:rsidR="008F76F1" w:rsidRPr="00B60AC4" w14:paraId="1489840F" w14:textId="77777777" w:rsidTr="00E21CF2">
        <w:tc>
          <w:tcPr>
            <w:tcW w:w="8208" w:type="dxa"/>
            <w:shd w:val="clear" w:color="auto" w:fill="auto"/>
          </w:tcPr>
          <w:p w14:paraId="11C6D942" w14:textId="77777777" w:rsidR="008F76F1" w:rsidRPr="00B60AC4" w:rsidRDefault="008F76F1" w:rsidP="00E21CF2">
            <w:r>
              <w:t xml:space="preserve">Selektivnost: </w:t>
            </w:r>
            <w:proofErr w:type="spellStart"/>
            <w:r>
              <w:t>fo</w:t>
            </w:r>
            <w:proofErr w:type="spellEnd"/>
            <w:r>
              <w:t xml:space="preserve"> </w:t>
            </w:r>
            <w:r w:rsidRPr="00B60AC4">
              <w:t>±0.</w:t>
            </w:r>
            <w:r>
              <w:t xml:space="preserve">97MHz </w:t>
            </w:r>
            <w:r w:rsidRPr="00B60AC4">
              <w:t xml:space="preserve"> ≥ </w:t>
            </w:r>
            <w:r>
              <w:t>15</w:t>
            </w:r>
            <w:r w:rsidRPr="00B60AC4">
              <w:t xml:space="preserve"> </w:t>
            </w:r>
            <w:proofErr w:type="spellStart"/>
            <w:r w:rsidRPr="00B60AC4">
              <w:t>dB</w:t>
            </w:r>
            <w:proofErr w:type="spellEnd"/>
          </w:p>
        </w:tc>
      </w:tr>
      <w:tr w:rsidR="008F76F1" w:rsidRPr="00B60AC4" w14:paraId="49FCA383" w14:textId="77777777" w:rsidTr="00E21CF2">
        <w:tc>
          <w:tcPr>
            <w:tcW w:w="8208" w:type="dxa"/>
            <w:shd w:val="clear" w:color="auto" w:fill="auto"/>
          </w:tcPr>
          <w:p w14:paraId="7A9BE712" w14:textId="77777777" w:rsidR="008F76F1" w:rsidRPr="00B60AC4" w:rsidRDefault="008F76F1" w:rsidP="00E21CF2">
            <w:r>
              <w:t xml:space="preserve">                     </w:t>
            </w:r>
            <w:proofErr w:type="spellStart"/>
            <w:r>
              <w:t>fo</w:t>
            </w:r>
            <w:proofErr w:type="spellEnd"/>
            <w:r>
              <w:t xml:space="preserve"> </w:t>
            </w:r>
            <w:r w:rsidRPr="00B60AC4">
              <w:t>±</w:t>
            </w:r>
            <w:r>
              <w:t>1</w:t>
            </w:r>
            <w:r w:rsidRPr="00B60AC4">
              <w:t>.</w:t>
            </w:r>
            <w:r>
              <w:t xml:space="preserve">75MHz </w:t>
            </w:r>
            <w:r w:rsidRPr="00B60AC4">
              <w:t xml:space="preserve"> ≥ </w:t>
            </w:r>
            <w:r>
              <w:t>45</w:t>
            </w:r>
            <w:r w:rsidRPr="00B60AC4">
              <w:t xml:space="preserve"> </w:t>
            </w:r>
            <w:proofErr w:type="spellStart"/>
            <w:r w:rsidRPr="00B60AC4">
              <w:t>dB</w:t>
            </w:r>
            <w:proofErr w:type="spellEnd"/>
          </w:p>
        </w:tc>
      </w:tr>
      <w:tr w:rsidR="008F76F1" w:rsidRPr="00B60AC4" w14:paraId="7F9186A2" w14:textId="77777777" w:rsidTr="00E21CF2">
        <w:tc>
          <w:tcPr>
            <w:tcW w:w="8208" w:type="dxa"/>
            <w:shd w:val="clear" w:color="auto" w:fill="auto"/>
          </w:tcPr>
          <w:p w14:paraId="7C19A9BC" w14:textId="77777777" w:rsidR="008F76F1" w:rsidRPr="00B60AC4" w:rsidRDefault="008F76F1" w:rsidP="00E21CF2">
            <w:r>
              <w:t xml:space="preserve">                     </w:t>
            </w:r>
            <w:proofErr w:type="spellStart"/>
            <w:r>
              <w:t>fo</w:t>
            </w:r>
            <w:proofErr w:type="spellEnd"/>
            <w:r>
              <w:t xml:space="preserve"> </w:t>
            </w:r>
            <w:r w:rsidRPr="00B60AC4">
              <w:t>±</w:t>
            </w:r>
            <w:r>
              <w:t xml:space="preserve">2.2MHz </w:t>
            </w:r>
            <w:r w:rsidRPr="00B60AC4">
              <w:t xml:space="preserve"> ≥ </w:t>
            </w:r>
            <w:r>
              <w:t>45</w:t>
            </w:r>
            <w:r w:rsidRPr="00B60AC4">
              <w:t xml:space="preserve"> </w:t>
            </w:r>
            <w:proofErr w:type="spellStart"/>
            <w:r w:rsidRPr="00B60AC4">
              <w:t>dB</w:t>
            </w:r>
            <w:proofErr w:type="spellEnd"/>
          </w:p>
        </w:tc>
      </w:tr>
      <w:tr w:rsidR="008F76F1" w:rsidRPr="00B60AC4" w14:paraId="102F100C" w14:textId="77777777" w:rsidTr="00E21CF2">
        <w:tc>
          <w:tcPr>
            <w:tcW w:w="8208" w:type="dxa"/>
            <w:shd w:val="clear" w:color="auto" w:fill="auto"/>
          </w:tcPr>
          <w:p w14:paraId="0CE6E014" w14:textId="77777777" w:rsidR="008F76F1" w:rsidRPr="00B60AC4" w:rsidRDefault="008F76F1" w:rsidP="00E21CF2">
            <w:r>
              <w:t xml:space="preserve">                     </w:t>
            </w:r>
            <w:proofErr w:type="spellStart"/>
            <w:r>
              <w:t>fo</w:t>
            </w:r>
            <w:proofErr w:type="spellEnd"/>
            <w:r>
              <w:t xml:space="preserve"> </w:t>
            </w:r>
            <w:r w:rsidRPr="00B60AC4">
              <w:t>±</w:t>
            </w:r>
            <w:r>
              <w:t xml:space="preserve">3.0MHz </w:t>
            </w:r>
            <w:r w:rsidRPr="00B60AC4">
              <w:t xml:space="preserve"> ≥ </w:t>
            </w:r>
            <w:r>
              <w:t>45</w:t>
            </w:r>
            <w:r w:rsidRPr="00B60AC4">
              <w:t xml:space="preserve"> </w:t>
            </w:r>
            <w:proofErr w:type="spellStart"/>
            <w:r w:rsidRPr="00B60AC4">
              <w:t>dB</w:t>
            </w:r>
            <w:proofErr w:type="spellEnd"/>
          </w:p>
        </w:tc>
      </w:tr>
      <w:tr w:rsidR="008F76F1" w:rsidRPr="00B60AC4" w14:paraId="7B7BA5FD" w14:textId="77777777" w:rsidTr="00E21CF2">
        <w:tc>
          <w:tcPr>
            <w:tcW w:w="8208" w:type="dxa"/>
            <w:shd w:val="clear" w:color="auto" w:fill="auto"/>
          </w:tcPr>
          <w:p w14:paraId="78875959" w14:textId="77777777" w:rsidR="008F76F1" w:rsidRPr="00B60AC4" w:rsidRDefault="008F76F1" w:rsidP="00E21CF2">
            <w:r>
              <w:t xml:space="preserve">Dušenje višjih </w:t>
            </w:r>
            <w:proofErr w:type="spellStart"/>
            <w:r>
              <w:t>harmonikov</w:t>
            </w:r>
            <w:proofErr w:type="spellEnd"/>
            <w:r>
              <w:t xml:space="preserve"> </w:t>
            </w:r>
            <w:r w:rsidRPr="00B60AC4">
              <w:t xml:space="preserve">≥ </w:t>
            </w:r>
            <w:r>
              <w:t>50</w:t>
            </w:r>
            <w:r w:rsidRPr="00B60AC4">
              <w:t xml:space="preserve"> </w:t>
            </w:r>
            <w:proofErr w:type="spellStart"/>
            <w:r w:rsidRPr="00B60AC4">
              <w:t>dB</w:t>
            </w:r>
            <w:proofErr w:type="spellEnd"/>
            <w:r>
              <w:t>; do 500MHz</w:t>
            </w:r>
          </w:p>
        </w:tc>
      </w:tr>
      <w:tr w:rsidR="008F76F1" w:rsidRPr="00B60AC4" w14:paraId="5F71A47A" w14:textId="77777777" w:rsidTr="00E21CF2">
        <w:tc>
          <w:tcPr>
            <w:tcW w:w="8208" w:type="dxa"/>
            <w:shd w:val="clear" w:color="auto" w:fill="auto"/>
          </w:tcPr>
          <w:p w14:paraId="519BC216" w14:textId="77777777" w:rsidR="008F76F1" w:rsidRDefault="008F76F1" w:rsidP="00E21CF2">
            <w:r>
              <w:t xml:space="preserve">Časovna kasnitev </w:t>
            </w:r>
            <w:r w:rsidRPr="00B60AC4">
              <w:t>&lt;</w:t>
            </w:r>
            <w:r>
              <w:t xml:space="preserve"> 1000ns</w:t>
            </w:r>
          </w:p>
        </w:tc>
      </w:tr>
      <w:tr w:rsidR="008F76F1" w:rsidRPr="00B60AC4" w14:paraId="4703F155" w14:textId="77777777" w:rsidTr="00E21CF2">
        <w:tc>
          <w:tcPr>
            <w:tcW w:w="8208" w:type="dxa"/>
            <w:shd w:val="clear" w:color="auto" w:fill="auto"/>
          </w:tcPr>
          <w:p w14:paraId="25BFB809" w14:textId="77777777" w:rsidR="008F76F1" w:rsidRPr="00B60AC4" w:rsidRDefault="008F76F1" w:rsidP="00E21CF2">
            <w:proofErr w:type="spellStart"/>
            <w:r w:rsidRPr="00B60AC4">
              <w:t>Konektorji</w:t>
            </w:r>
            <w:proofErr w:type="spellEnd"/>
            <w:r w:rsidRPr="00B60AC4">
              <w:t>: -</w:t>
            </w:r>
            <w:r>
              <w:t xml:space="preserve"> vhodni </w:t>
            </w:r>
            <w:proofErr w:type="spellStart"/>
            <w:r>
              <w:t>konektor</w:t>
            </w:r>
            <w:proofErr w:type="spellEnd"/>
            <w:r>
              <w:t xml:space="preserve"> NB: </w:t>
            </w:r>
            <w:r w:rsidRPr="00B60AC4">
              <w:t xml:space="preserve">EIA </w:t>
            </w:r>
            <w:r>
              <w:t>7</w:t>
            </w:r>
            <w:r w:rsidRPr="00B60AC4">
              <w:t>/8''</w:t>
            </w:r>
            <w:r>
              <w:t xml:space="preserve"> ženski</w:t>
            </w:r>
          </w:p>
        </w:tc>
      </w:tr>
      <w:tr w:rsidR="008F76F1" w:rsidRPr="00B60AC4" w14:paraId="3B7AA778" w14:textId="77777777" w:rsidTr="00E21CF2">
        <w:tc>
          <w:tcPr>
            <w:tcW w:w="8208" w:type="dxa"/>
            <w:shd w:val="clear" w:color="auto" w:fill="auto"/>
          </w:tcPr>
          <w:p w14:paraId="7D4E2F54" w14:textId="77777777" w:rsidR="008F76F1" w:rsidRPr="00B60AC4" w:rsidRDefault="008F76F1" w:rsidP="00E21CF2">
            <w:r w:rsidRPr="00B60AC4">
              <w:t xml:space="preserve">                  - vhodni </w:t>
            </w:r>
            <w:proofErr w:type="spellStart"/>
            <w:r w:rsidRPr="00B60AC4">
              <w:t>konektor</w:t>
            </w:r>
            <w:proofErr w:type="spellEnd"/>
            <w:r w:rsidRPr="00B60AC4">
              <w:t xml:space="preserve"> BB: EIA </w:t>
            </w:r>
            <w:r>
              <w:t>1 5</w:t>
            </w:r>
            <w:r w:rsidRPr="00B60AC4">
              <w:t>/8''</w:t>
            </w:r>
            <w:r>
              <w:t xml:space="preserve"> ženski</w:t>
            </w:r>
          </w:p>
        </w:tc>
      </w:tr>
      <w:tr w:rsidR="008F76F1" w:rsidRPr="00B60AC4" w14:paraId="647B1D7E" w14:textId="77777777" w:rsidTr="00E21CF2">
        <w:tc>
          <w:tcPr>
            <w:tcW w:w="8208" w:type="dxa"/>
            <w:shd w:val="clear" w:color="auto" w:fill="auto"/>
          </w:tcPr>
          <w:p w14:paraId="6B778D78" w14:textId="77777777" w:rsidR="008F76F1" w:rsidRPr="00B60AC4" w:rsidRDefault="008F76F1" w:rsidP="00E21CF2">
            <w:r w:rsidRPr="00B60AC4">
              <w:t xml:space="preserve">                  - izhodni </w:t>
            </w:r>
            <w:proofErr w:type="spellStart"/>
            <w:r w:rsidRPr="00B60AC4">
              <w:t>konektor</w:t>
            </w:r>
            <w:proofErr w:type="spellEnd"/>
            <w:r w:rsidRPr="00B60AC4">
              <w:t xml:space="preserve"> </w:t>
            </w:r>
            <w:proofErr w:type="spellStart"/>
            <w:r w:rsidRPr="00B60AC4">
              <w:t>ANTout</w:t>
            </w:r>
            <w:proofErr w:type="spellEnd"/>
            <w:r w:rsidRPr="00B60AC4">
              <w:t>:</w:t>
            </w:r>
            <w:r>
              <w:t xml:space="preserve"> </w:t>
            </w:r>
            <w:r w:rsidRPr="00B60AC4">
              <w:t xml:space="preserve">EIA </w:t>
            </w:r>
            <w:r>
              <w:t>1 5</w:t>
            </w:r>
            <w:r w:rsidRPr="00B60AC4">
              <w:t>/8''</w:t>
            </w:r>
            <w:r>
              <w:t xml:space="preserve"> ženski</w:t>
            </w:r>
          </w:p>
        </w:tc>
      </w:tr>
    </w:tbl>
    <w:p w14:paraId="0E878022" w14:textId="77777777" w:rsidR="008F76F1" w:rsidRDefault="008F76F1" w:rsidP="008F76F1">
      <w:pPr>
        <w:jc w:val="left"/>
        <w:rPr>
          <w:szCs w:val="20"/>
        </w:rPr>
      </w:pPr>
    </w:p>
    <w:p w14:paraId="7F4B630D" w14:textId="77777777" w:rsidR="008F76F1" w:rsidRDefault="008F76F1" w:rsidP="008F76F1">
      <w:pPr>
        <w:jc w:val="left"/>
        <w:rPr>
          <w:szCs w:val="20"/>
        </w:rPr>
      </w:pPr>
    </w:p>
    <w:p w14:paraId="0A23ED9A" w14:textId="77777777" w:rsidR="008F76F1" w:rsidRDefault="008F76F1" w:rsidP="008F76F1">
      <w:pPr>
        <w:jc w:val="left"/>
        <w:rPr>
          <w:szCs w:val="20"/>
        </w:rPr>
      </w:pPr>
    </w:p>
    <w:p w14:paraId="1F5ED46F" w14:textId="18CAC483" w:rsidR="008F76F1" w:rsidRPr="00751D34" w:rsidRDefault="00733525" w:rsidP="001A4049">
      <w:pPr>
        <w:pStyle w:val="ListParagraph"/>
        <w:numPr>
          <w:ilvl w:val="0"/>
          <w:numId w:val="18"/>
        </w:numPr>
        <w:suppressAutoHyphens w:val="0"/>
        <w:jc w:val="left"/>
        <w:rPr>
          <w:b/>
          <w:bCs/>
          <w:szCs w:val="20"/>
        </w:rPr>
      </w:pPr>
      <w:r>
        <w:rPr>
          <w:b/>
          <w:bCs/>
          <w:szCs w:val="20"/>
        </w:rPr>
        <w:br w:type="page"/>
      </w:r>
      <w:r w:rsidR="008F76F1" w:rsidRPr="00751D34">
        <w:rPr>
          <w:b/>
          <w:bCs/>
          <w:szCs w:val="20"/>
        </w:rPr>
        <w:lastRenderedPageBreak/>
        <w:t>Lokacij</w:t>
      </w:r>
      <w:r w:rsidR="00D12A35">
        <w:rPr>
          <w:b/>
          <w:bCs/>
          <w:szCs w:val="20"/>
        </w:rPr>
        <w:t>a</w:t>
      </w:r>
      <w:r w:rsidR="008F76F1" w:rsidRPr="00751D34">
        <w:rPr>
          <w:b/>
          <w:bCs/>
          <w:szCs w:val="20"/>
        </w:rPr>
        <w:t>: Nanos</w:t>
      </w:r>
    </w:p>
    <w:p w14:paraId="1408759A" w14:textId="77777777" w:rsidR="008F76F1" w:rsidRDefault="008F76F1" w:rsidP="008F76F1">
      <w:pPr>
        <w:jc w:val="lef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F76F1" w:rsidRPr="00A87800" w14:paraId="0BADDD45" w14:textId="77777777" w:rsidTr="00E21CF2">
        <w:tc>
          <w:tcPr>
            <w:tcW w:w="8208" w:type="dxa"/>
            <w:tcBorders>
              <w:bottom w:val="double" w:sz="4" w:space="0" w:color="auto"/>
            </w:tcBorders>
            <w:shd w:val="clear" w:color="auto" w:fill="E6E6E6"/>
          </w:tcPr>
          <w:p w14:paraId="23944F2B" w14:textId="77777777" w:rsidR="008F76F1" w:rsidRPr="00A87800" w:rsidRDefault="008F76F1" w:rsidP="00E21CF2">
            <w:pPr>
              <w:jc w:val="left"/>
              <w:rPr>
                <w:b/>
              </w:rPr>
            </w:pPr>
            <w:r w:rsidRPr="00A87800">
              <w:rPr>
                <w:b/>
              </w:rPr>
              <w:t xml:space="preserve">Združevalnik </w:t>
            </w:r>
            <w:r>
              <w:rPr>
                <w:b/>
              </w:rPr>
              <w:t>tipa CIB</w:t>
            </w:r>
          </w:p>
        </w:tc>
      </w:tr>
      <w:tr w:rsidR="008F76F1" w:rsidRPr="00B60AC4" w14:paraId="4A7F37F5" w14:textId="77777777" w:rsidTr="00E21CF2">
        <w:tc>
          <w:tcPr>
            <w:tcW w:w="8208" w:type="dxa"/>
            <w:tcBorders>
              <w:top w:val="double" w:sz="4" w:space="0" w:color="auto"/>
            </w:tcBorders>
            <w:shd w:val="clear" w:color="auto" w:fill="auto"/>
          </w:tcPr>
          <w:p w14:paraId="280E5FD5" w14:textId="77777777" w:rsidR="008F76F1" w:rsidRPr="00B60AC4" w:rsidRDefault="008F76F1" w:rsidP="00E21CF2">
            <w:r w:rsidRPr="00B60AC4">
              <w:t xml:space="preserve">Frekvenčni pas: </w:t>
            </w:r>
            <w:r>
              <w:t>174-240</w:t>
            </w:r>
            <w:r w:rsidRPr="00B60AC4">
              <w:t>MHz</w:t>
            </w:r>
          </w:p>
        </w:tc>
      </w:tr>
      <w:tr w:rsidR="008F76F1" w:rsidRPr="00A87800" w14:paraId="4C2DD691" w14:textId="77777777" w:rsidTr="00E21CF2">
        <w:tc>
          <w:tcPr>
            <w:tcW w:w="8208" w:type="dxa"/>
            <w:shd w:val="clear" w:color="auto" w:fill="auto"/>
          </w:tcPr>
          <w:p w14:paraId="0D929A15" w14:textId="77777777" w:rsidR="008F76F1" w:rsidRPr="00A87800" w:rsidRDefault="008F76F1" w:rsidP="00E21CF2">
            <w:pPr>
              <w:rPr>
                <w:rFonts w:ascii="Tahoma" w:hAnsi="Tahoma" w:cs="Tahoma"/>
                <w:color w:val="000000"/>
                <w:sz w:val="16"/>
                <w:szCs w:val="16"/>
              </w:rPr>
            </w:pPr>
            <w:r>
              <w:t xml:space="preserve"> </w:t>
            </w:r>
            <w:r w:rsidRPr="00B60AC4">
              <w:t>Impedanca</w:t>
            </w:r>
            <w:r>
              <w:t>:</w:t>
            </w:r>
            <w:r w:rsidRPr="00B60AC4">
              <w:t xml:space="preserve"> 50 </w:t>
            </w:r>
            <w:proofErr w:type="spellStart"/>
            <w:r w:rsidRPr="00B60AC4">
              <w:t>ohm</w:t>
            </w:r>
            <w:proofErr w:type="spellEnd"/>
          </w:p>
        </w:tc>
      </w:tr>
      <w:tr w:rsidR="008F76F1" w:rsidRPr="00B60AC4" w14:paraId="6CF63D58" w14:textId="77777777" w:rsidTr="00E21CF2">
        <w:tc>
          <w:tcPr>
            <w:tcW w:w="8208" w:type="dxa"/>
            <w:shd w:val="clear" w:color="auto" w:fill="auto"/>
          </w:tcPr>
          <w:p w14:paraId="158D68B2" w14:textId="77777777" w:rsidR="008F76F1" w:rsidRPr="00B60AC4" w:rsidRDefault="008F76F1" w:rsidP="00E21CF2">
            <w:r w:rsidRPr="00B60AC4">
              <w:t>Pasovna širina kanala:</w:t>
            </w:r>
            <w:r>
              <w:t xml:space="preserve"> 1.54</w:t>
            </w:r>
            <w:r w:rsidRPr="00B60AC4">
              <w:t>MHz</w:t>
            </w:r>
          </w:p>
        </w:tc>
      </w:tr>
      <w:tr w:rsidR="00AF556B" w:rsidRPr="00B60AC4" w14:paraId="34966D78" w14:textId="77777777" w:rsidTr="00E21CF2">
        <w:tc>
          <w:tcPr>
            <w:tcW w:w="8208" w:type="dxa"/>
            <w:shd w:val="clear" w:color="auto" w:fill="auto"/>
          </w:tcPr>
          <w:p w14:paraId="138D738C" w14:textId="67328A53" w:rsidR="00AF556B" w:rsidRPr="00B60AC4" w:rsidRDefault="00AF556B" w:rsidP="00AF556B">
            <w:r w:rsidRPr="00266F53">
              <w:t>Temperaturna stabilnost</w:t>
            </w:r>
            <w:r w:rsidR="00570841">
              <w:t xml:space="preserve"> </w:t>
            </w:r>
            <w:r w:rsidRPr="00266F53">
              <w:t xml:space="preserve">&lt; </w:t>
            </w:r>
            <w:r>
              <w:t>1</w:t>
            </w:r>
            <w:r w:rsidRPr="00266F53">
              <w:t xml:space="preserve">kHz/K </w:t>
            </w:r>
          </w:p>
        </w:tc>
      </w:tr>
      <w:tr w:rsidR="008F76F1" w:rsidRPr="00B60AC4" w14:paraId="2D6FB446" w14:textId="77777777" w:rsidTr="00E21CF2">
        <w:tc>
          <w:tcPr>
            <w:tcW w:w="8208" w:type="dxa"/>
            <w:shd w:val="clear" w:color="auto" w:fill="auto"/>
          </w:tcPr>
          <w:p w14:paraId="3D9C3A27" w14:textId="18F18206" w:rsidR="008F76F1" w:rsidRPr="00B60AC4" w:rsidRDefault="008F76F1" w:rsidP="00E21CF2">
            <w:r w:rsidRPr="00B60AC4">
              <w:t xml:space="preserve">Vhodna prilagoditev NB(RL) </w:t>
            </w:r>
            <w:r>
              <w:t>&gt;</w:t>
            </w:r>
            <w:r w:rsidR="00783461">
              <w:t xml:space="preserve"> </w:t>
            </w:r>
            <w:r w:rsidRPr="00B60AC4">
              <w:t>2</w:t>
            </w:r>
            <w:r>
              <w:t>6</w:t>
            </w:r>
            <w:r w:rsidR="00783461">
              <w:t xml:space="preserve"> </w:t>
            </w:r>
            <w:proofErr w:type="spellStart"/>
            <w:r w:rsidRPr="00B60AC4">
              <w:t>dB</w:t>
            </w:r>
            <w:proofErr w:type="spellEnd"/>
          </w:p>
        </w:tc>
      </w:tr>
      <w:tr w:rsidR="008F76F1" w:rsidRPr="00B60AC4" w14:paraId="58060F67" w14:textId="77777777" w:rsidTr="00E21CF2">
        <w:tc>
          <w:tcPr>
            <w:tcW w:w="8208" w:type="dxa"/>
            <w:shd w:val="clear" w:color="auto" w:fill="auto"/>
          </w:tcPr>
          <w:p w14:paraId="3163AD8F" w14:textId="0415DAED" w:rsidR="008F76F1" w:rsidRPr="00B60AC4" w:rsidRDefault="008F76F1" w:rsidP="00E21CF2">
            <w:r w:rsidRPr="00B60AC4">
              <w:t xml:space="preserve">                               </w:t>
            </w:r>
            <w:r w:rsidR="007C6AF6">
              <w:t xml:space="preserve"> </w:t>
            </w:r>
            <w:r w:rsidRPr="00B60AC4">
              <w:t xml:space="preserve"> BB(RL) </w:t>
            </w:r>
            <w:r>
              <w:t>&gt;</w:t>
            </w:r>
            <w:r w:rsidR="00783461">
              <w:t xml:space="preserve"> </w:t>
            </w:r>
            <w:r w:rsidRPr="00B60AC4">
              <w:t>2</w:t>
            </w:r>
            <w:r>
              <w:t>6</w:t>
            </w:r>
            <w:r w:rsidRPr="00B60AC4">
              <w:t xml:space="preserve"> </w:t>
            </w:r>
            <w:proofErr w:type="spellStart"/>
            <w:r w:rsidRPr="00B60AC4">
              <w:t>dB</w:t>
            </w:r>
            <w:proofErr w:type="spellEnd"/>
          </w:p>
        </w:tc>
      </w:tr>
      <w:tr w:rsidR="008F76F1" w:rsidRPr="00B60AC4" w14:paraId="71BF76D7" w14:textId="77777777" w:rsidTr="00E21CF2">
        <w:tc>
          <w:tcPr>
            <w:tcW w:w="8208" w:type="dxa"/>
            <w:shd w:val="clear" w:color="auto" w:fill="auto"/>
          </w:tcPr>
          <w:p w14:paraId="7B89D50E" w14:textId="557C7928" w:rsidR="008F76F1" w:rsidRPr="00B60AC4" w:rsidRDefault="008F76F1" w:rsidP="00E21CF2">
            <w:r w:rsidRPr="00B60AC4">
              <w:t>Izolacija med vhodi &gt;</w:t>
            </w:r>
            <w:r>
              <w:t xml:space="preserve"> </w:t>
            </w:r>
            <w:r w:rsidRPr="00B60AC4">
              <w:t>30</w:t>
            </w:r>
            <w:r w:rsidR="00783461">
              <w:t xml:space="preserve"> </w:t>
            </w:r>
            <w:proofErr w:type="spellStart"/>
            <w:r w:rsidRPr="00B60AC4">
              <w:t>dB</w:t>
            </w:r>
            <w:proofErr w:type="spellEnd"/>
          </w:p>
        </w:tc>
      </w:tr>
      <w:tr w:rsidR="008F76F1" w:rsidRPr="00B60AC4" w14:paraId="61060BF3" w14:textId="77777777" w:rsidTr="00E21CF2">
        <w:tc>
          <w:tcPr>
            <w:tcW w:w="8208" w:type="dxa"/>
            <w:shd w:val="clear" w:color="auto" w:fill="auto"/>
          </w:tcPr>
          <w:p w14:paraId="593F0094" w14:textId="2340E32D" w:rsidR="008F76F1" w:rsidRPr="00B60AC4" w:rsidRDefault="008F76F1" w:rsidP="00E21CF2">
            <w:r>
              <w:t>Max.</w:t>
            </w:r>
            <w:r w:rsidR="00ED65DE">
              <w:t xml:space="preserve"> </w:t>
            </w:r>
            <w:r>
              <w:t>d</w:t>
            </w:r>
            <w:r w:rsidRPr="00A80C46">
              <w:t>ovoljena</w:t>
            </w:r>
            <w:r w:rsidRPr="00B60AC4">
              <w:t xml:space="preserve"> moč na NB vhod ≥ </w:t>
            </w:r>
            <w:r>
              <w:t>2.4</w:t>
            </w:r>
            <w:r w:rsidRPr="00B60AC4">
              <w:t xml:space="preserve">kW </w:t>
            </w:r>
            <w:proofErr w:type="spellStart"/>
            <w:r w:rsidRPr="00B60AC4">
              <w:t>rms</w:t>
            </w:r>
            <w:proofErr w:type="spellEnd"/>
          </w:p>
        </w:tc>
      </w:tr>
      <w:tr w:rsidR="008F76F1" w:rsidRPr="00B60AC4" w14:paraId="26C6F23C" w14:textId="77777777" w:rsidTr="00E21CF2">
        <w:tc>
          <w:tcPr>
            <w:tcW w:w="8208" w:type="dxa"/>
            <w:shd w:val="clear" w:color="auto" w:fill="auto"/>
          </w:tcPr>
          <w:p w14:paraId="40054F7B" w14:textId="77777777" w:rsidR="008F76F1" w:rsidRDefault="008F76F1" w:rsidP="00E21CF2">
            <w:r>
              <w:t xml:space="preserve">Max. dovoljena moč na ant. izhodu </w:t>
            </w:r>
            <w:r w:rsidRPr="00B60AC4">
              <w:t xml:space="preserve">≥ </w:t>
            </w:r>
            <w:r>
              <w:t>12</w:t>
            </w:r>
            <w:r w:rsidRPr="00B60AC4">
              <w:t xml:space="preserve">kW </w:t>
            </w:r>
            <w:proofErr w:type="spellStart"/>
            <w:r w:rsidRPr="00B60AC4">
              <w:t>rms</w:t>
            </w:r>
            <w:proofErr w:type="spellEnd"/>
          </w:p>
        </w:tc>
      </w:tr>
      <w:tr w:rsidR="008F76F1" w:rsidRPr="00B60AC4" w14:paraId="0CA0ACA5" w14:textId="77777777" w:rsidTr="00E21CF2">
        <w:tc>
          <w:tcPr>
            <w:tcW w:w="8208" w:type="dxa"/>
            <w:shd w:val="clear" w:color="auto" w:fill="auto"/>
          </w:tcPr>
          <w:p w14:paraId="3947A563" w14:textId="77777777" w:rsidR="008F76F1" w:rsidRDefault="008F76F1" w:rsidP="00E21CF2">
            <w:r>
              <w:t xml:space="preserve">Max. dovoljena napetost: na ant. izhodu </w:t>
            </w:r>
            <w:r w:rsidRPr="00B60AC4">
              <w:t xml:space="preserve">≥ </w:t>
            </w:r>
            <w:r>
              <w:t>3.2</w:t>
            </w:r>
            <w:r w:rsidRPr="00B60AC4">
              <w:t>k</w:t>
            </w:r>
            <w:r>
              <w:t>V</w:t>
            </w:r>
          </w:p>
        </w:tc>
      </w:tr>
      <w:tr w:rsidR="008F76F1" w:rsidRPr="00B60AC4" w14:paraId="65D23F57" w14:textId="77777777" w:rsidTr="00E21CF2">
        <w:tc>
          <w:tcPr>
            <w:tcW w:w="8208" w:type="dxa"/>
            <w:shd w:val="clear" w:color="auto" w:fill="auto"/>
          </w:tcPr>
          <w:p w14:paraId="0B0BFC14" w14:textId="3E8C07C2" w:rsidR="008F76F1" w:rsidRPr="00B60AC4" w:rsidRDefault="008F76F1" w:rsidP="00E21CF2">
            <w:r>
              <w:t xml:space="preserve">Prehodno dušenje NB </w:t>
            </w:r>
            <w:proofErr w:type="spellStart"/>
            <w:r>
              <w:t>fo</w:t>
            </w:r>
            <w:proofErr w:type="spellEnd"/>
            <w:r w:rsidRPr="00B60AC4">
              <w:t xml:space="preserve">: &lt; </w:t>
            </w:r>
            <w:r>
              <w:t>0.7</w:t>
            </w:r>
            <w:r w:rsidRPr="00B60AC4">
              <w:t xml:space="preserve"> </w:t>
            </w:r>
            <w:proofErr w:type="spellStart"/>
            <w:r w:rsidRPr="00B60AC4">
              <w:t>dB</w:t>
            </w:r>
            <w:proofErr w:type="spellEnd"/>
            <w:r w:rsidRPr="00B60AC4">
              <w:t xml:space="preserve"> ±0.05</w:t>
            </w:r>
            <w:r w:rsidR="00783461">
              <w:t xml:space="preserve"> </w:t>
            </w:r>
            <w:proofErr w:type="spellStart"/>
            <w:r w:rsidRPr="00B60AC4">
              <w:t>dB</w:t>
            </w:r>
            <w:proofErr w:type="spellEnd"/>
          </w:p>
        </w:tc>
      </w:tr>
      <w:tr w:rsidR="008F76F1" w:rsidRPr="00B60AC4" w14:paraId="782F652D" w14:textId="77777777" w:rsidTr="00E21CF2">
        <w:tc>
          <w:tcPr>
            <w:tcW w:w="8208" w:type="dxa"/>
            <w:shd w:val="clear" w:color="auto" w:fill="auto"/>
          </w:tcPr>
          <w:p w14:paraId="4DD4CFA9" w14:textId="1D1273DF" w:rsidR="008F76F1" w:rsidRDefault="008F76F1" w:rsidP="00E21CF2">
            <w:r>
              <w:t xml:space="preserve">                                    </w:t>
            </w:r>
            <w:proofErr w:type="spellStart"/>
            <w:r>
              <w:t>fo</w:t>
            </w:r>
            <w:proofErr w:type="spellEnd"/>
            <w:r>
              <w:t xml:space="preserve"> </w:t>
            </w:r>
            <w:r w:rsidRPr="00B60AC4">
              <w:t>±0.</w:t>
            </w:r>
            <w:r>
              <w:t xml:space="preserve">77MHz </w:t>
            </w:r>
            <w:r w:rsidRPr="00B60AC4">
              <w:t xml:space="preserve"> &lt; </w:t>
            </w:r>
            <w:r>
              <w:t>1.3</w:t>
            </w:r>
            <w:r w:rsidRPr="00B60AC4">
              <w:t xml:space="preserve"> </w:t>
            </w:r>
            <w:proofErr w:type="spellStart"/>
            <w:r w:rsidRPr="00B60AC4">
              <w:t>dB</w:t>
            </w:r>
            <w:proofErr w:type="spellEnd"/>
            <w:r w:rsidRPr="00B60AC4">
              <w:t xml:space="preserve"> ±0.5</w:t>
            </w:r>
            <w:r w:rsidR="00783461">
              <w:t xml:space="preserve"> </w:t>
            </w:r>
            <w:proofErr w:type="spellStart"/>
            <w:r w:rsidRPr="00B60AC4">
              <w:t>dB</w:t>
            </w:r>
            <w:proofErr w:type="spellEnd"/>
          </w:p>
        </w:tc>
      </w:tr>
      <w:tr w:rsidR="008F76F1" w:rsidRPr="00B60AC4" w14:paraId="13FEB4C5" w14:textId="77777777" w:rsidTr="00E21CF2">
        <w:tc>
          <w:tcPr>
            <w:tcW w:w="8208" w:type="dxa"/>
            <w:shd w:val="clear" w:color="auto" w:fill="auto"/>
          </w:tcPr>
          <w:p w14:paraId="4D4966EF" w14:textId="0B58018E" w:rsidR="008F76F1" w:rsidRPr="00B60AC4" w:rsidRDefault="008F76F1" w:rsidP="00E21CF2">
            <w:r w:rsidRPr="00B60AC4">
              <w:t>Prehodno dušenje BB &lt; 0.</w:t>
            </w:r>
            <w:r>
              <w:t>1</w:t>
            </w:r>
            <w:r w:rsidRPr="00B60AC4">
              <w:t xml:space="preserve"> </w:t>
            </w:r>
            <w:proofErr w:type="spellStart"/>
            <w:r w:rsidRPr="00B60AC4">
              <w:t>dB</w:t>
            </w:r>
            <w:proofErr w:type="spellEnd"/>
            <w:r w:rsidRPr="00B60AC4">
              <w:t xml:space="preserve"> ±0.05</w:t>
            </w:r>
            <w:r w:rsidR="00783461">
              <w:t xml:space="preserve"> </w:t>
            </w:r>
            <w:proofErr w:type="spellStart"/>
            <w:r w:rsidRPr="00B60AC4">
              <w:t>dB</w:t>
            </w:r>
            <w:proofErr w:type="spellEnd"/>
          </w:p>
        </w:tc>
      </w:tr>
      <w:tr w:rsidR="008F76F1" w:rsidRPr="00B60AC4" w14:paraId="49B18A09" w14:textId="77777777" w:rsidTr="00E21CF2">
        <w:tc>
          <w:tcPr>
            <w:tcW w:w="8208" w:type="dxa"/>
            <w:shd w:val="clear" w:color="auto" w:fill="auto"/>
          </w:tcPr>
          <w:p w14:paraId="2D69AA28" w14:textId="77777777" w:rsidR="008F76F1" w:rsidRPr="00B60AC4" w:rsidRDefault="008F76F1" w:rsidP="00E21CF2">
            <w:r>
              <w:t xml:space="preserve">Selektivnost: </w:t>
            </w:r>
            <w:proofErr w:type="spellStart"/>
            <w:r>
              <w:t>fo</w:t>
            </w:r>
            <w:proofErr w:type="spellEnd"/>
            <w:r>
              <w:t xml:space="preserve"> </w:t>
            </w:r>
            <w:r w:rsidRPr="00B60AC4">
              <w:t>±0.</w:t>
            </w:r>
            <w:r>
              <w:t xml:space="preserve">97MHz </w:t>
            </w:r>
            <w:r w:rsidRPr="00B60AC4">
              <w:t xml:space="preserve"> ≥ </w:t>
            </w:r>
            <w:r>
              <w:t>15</w:t>
            </w:r>
            <w:r w:rsidRPr="00B60AC4">
              <w:t xml:space="preserve"> </w:t>
            </w:r>
            <w:proofErr w:type="spellStart"/>
            <w:r w:rsidRPr="00B60AC4">
              <w:t>dB</w:t>
            </w:r>
            <w:proofErr w:type="spellEnd"/>
          </w:p>
        </w:tc>
      </w:tr>
      <w:tr w:rsidR="008F76F1" w:rsidRPr="00B60AC4" w14:paraId="7129B84C" w14:textId="77777777" w:rsidTr="00E21CF2">
        <w:tc>
          <w:tcPr>
            <w:tcW w:w="8208" w:type="dxa"/>
            <w:shd w:val="clear" w:color="auto" w:fill="auto"/>
          </w:tcPr>
          <w:p w14:paraId="3B095C61" w14:textId="77777777" w:rsidR="008F76F1" w:rsidRPr="00B60AC4" w:rsidRDefault="008F76F1" w:rsidP="00E21CF2">
            <w:r>
              <w:t xml:space="preserve">                     </w:t>
            </w:r>
            <w:proofErr w:type="spellStart"/>
            <w:r>
              <w:t>fo</w:t>
            </w:r>
            <w:proofErr w:type="spellEnd"/>
            <w:r>
              <w:t xml:space="preserve"> </w:t>
            </w:r>
            <w:r w:rsidRPr="00B60AC4">
              <w:t>±</w:t>
            </w:r>
            <w:r>
              <w:t>1</w:t>
            </w:r>
            <w:r w:rsidRPr="00B60AC4">
              <w:t>.</w:t>
            </w:r>
            <w:r>
              <w:t xml:space="preserve">75MHz </w:t>
            </w:r>
            <w:r w:rsidRPr="00B60AC4">
              <w:t xml:space="preserve"> ≥ </w:t>
            </w:r>
            <w:r>
              <w:t>45</w:t>
            </w:r>
            <w:r w:rsidRPr="00B60AC4">
              <w:t xml:space="preserve"> </w:t>
            </w:r>
            <w:proofErr w:type="spellStart"/>
            <w:r w:rsidRPr="00B60AC4">
              <w:t>dB</w:t>
            </w:r>
            <w:proofErr w:type="spellEnd"/>
          </w:p>
        </w:tc>
      </w:tr>
      <w:tr w:rsidR="008F76F1" w:rsidRPr="00B60AC4" w14:paraId="7DD828F6" w14:textId="77777777" w:rsidTr="00E21CF2">
        <w:tc>
          <w:tcPr>
            <w:tcW w:w="8208" w:type="dxa"/>
            <w:shd w:val="clear" w:color="auto" w:fill="auto"/>
          </w:tcPr>
          <w:p w14:paraId="68902B40" w14:textId="77777777" w:rsidR="008F76F1" w:rsidRPr="00B60AC4" w:rsidRDefault="008F76F1" w:rsidP="00E21CF2">
            <w:r>
              <w:t xml:space="preserve">                     </w:t>
            </w:r>
            <w:proofErr w:type="spellStart"/>
            <w:r>
              <w:t>fo</w:t>
            </w:r>
            <w:proofErr w:type="spellEnd"/>
            <w:r>
              <w:t xml:space="preserve"> </w:t>
            </w:r>
            <w:r w:rsidRPr="00B60AC4">
              <w:t>±</w:t>
            </w:r>
            <w:r>
              <w:t xml:space="preserve">2.2MHz </w:t>
            </w:r>
            <w:r w:rsidRPr="00B60AC4">
              <w:t xml:space="preserve"> ≥ </w:t>
            </w:r>
            <w:r>
              <w:t>45</w:t>
            </w:r>
            <w:r w:rsidRPr="00B60AC4">
              <w:t xml:space="preserve"> </w:t>
            </w:r>
            <w:proofErr w:type="spellStart"/>
            <w:r w:rsidRPr="00B60AC4">
              <w:t>dB</w:t>
            </w:r>
            <w:proofErr w:type="spellEnd"/>
          </w:p>
        </w:tc>
      </w:tr>
      <w:tr w:rsidR="008F76F1" w:rsidRPr="00B60AC4" w14:paraId="1FD47DC9" w14:textId="77777777" w:rsidTr="00E21CF2">
        <w:tc>
          <w:tcPr>
            <w:tcW w:w="8208" w:type="dxa"/>
            <w:shd w:val="clear" w:color="auto" w:fill="auto"/>
          </w:tcPr>
          <w:p w14:paraId="68A86917" w14:textId="77777777" w:rsidR="008F76F1" w:rsidRPr="00B60AC4" w:rsidRDefault="008F76F1" w:rsidP="00E21CF2">
            <w:r>
              <w:t xml:space="preserve">                     </w:t>
            </w:r>
            <w:proofErr w:type="spellStart"/>
            <w:r>
              <w:t>fo</w:t>
            </w:r>
            <w:proofErr w:type="spellEnd"/>
            <w:r>
              <w:t xml:space="preserve"> </w:t>
            </w:r>
            <w:r w:rsidRPr="00B60AC4">
              <w:t>±</w:t>
            </w:r>
            <w:r>
              <w:t xml:space="preserve">3.0MHz </w:t>
            </w:r>
            <w:r w:rsidRPr="00B60AC4">
              <w:t xml:space="preserve"> ≥ </w:t>
            </w:r>
            <w:r>
              <w:t>45</w:t>
            </w:r>
            <w:r w:rsidRPr="00B60AC4">
              <w:t xml:space="preserve"> </w:t>
            </w:r>
            <w:proofErr w:type="spellStart"/>
            <w:r w:rsidRPr="00B60AC4">
              <w:t>dB</w:t>
            </w:r>
            <w:proofErr w:type="spellEnd"/>
          </w:p>
        </w:tc>
      </w:tr>
      <w:tr w:rsidR="008F76F1" w:rsidRPr="00B60AC4" w14:paraId="77B6D4C3" w14:textId="77777777" w:rsidTr="00E21CF2">
        <w:tc>
          <w:tcPr>
            <w:tcW w:w="8208" w:type="dxa"/>
            <w:shd w:val="clear" w:color="auto" w:fill="auto"/>
          </w:tcPr>
          <w:p w14:paraId="35EA471C" w14:textId="77777777" w:rsidR="008F76F1" w:rsidRPr="00B60AC4" w:rsidRDefault="008F76F1" w:rsidP="00E21CF2">
            <w:r>
              <w:t xml:space="preserve">Dušenje višjih </w:t>
            </w:r>
            <w:proofErr w:type="spellStart"/>
            <w:r>
              <w:t>harmonikov</w:t>
            </w:r>
            <w:proofErr w:type="spellEnd"/>
            <w:r>
              <w:t xml:space="preserve"> </w:t>
            </w:r>
            <w:r w:rsidRPr="00B60AC4">
              <w:t xml:space="preserve">≥ </w:t>
            </w:r>
            <w:r>
              <w:t>50</w:t>
            </w:r>
            <w:r w:rsidRPr="00B60AC4">
              <w:t xml:space="preserve"> </w:t>
            </w:r>
            <w:proofErr w:type="spellStart"/>
            <w:r w:rsidRPr="00B60AC4">
              <w:t>dB</w:t>
            </w:r>
            <w:proofErr w:type="spellEnd"/>
            <w:r>
              <w:t>; do 500MHz</w:t>
            </w:r>
          </w:p>
        </w:tc>
      </w:tr>
      <w:tr w:rsidR="008F76F1" w:rsidRPr="00B60AC4" w14:paraId="5F1D2C82" w14:textId="77777777" w:rsidTr="00E21CF2">
        <w:tc>
          <w:tcPr>
            <w:tcW w:w="8208" w:type="dxa"/>
            <w:shd w:val="clear" w:color="auto" w:fill="auto"/>
          </w:tcPr>
          <w:p w14:paraId="3C0D23A4" w14:textId="77777777" w:rsidR="008F76F1" w:rsidRDefault="008F76F1" w:rsidP="00E21CF2">
            <w:r>
              <w:t xml:space="preserve">Časovna kasnitev </w:t>
            </w:r>
            <w:r w:rsidRPr="00B60AC4">
              <w:t>&lt;</w:t>
            </w:r>
            <w:r>
              <w:t xml:space="preserve"> 1000ns</w:t>
            </w:r>
          </w:p>
        </w:tc>
      </w:tr>
      <w:tr w:rsidR="008F76F1" w:rsidRPr="00B60AC4" w14:paraId="5022D014" w14:textId="77777777" w:rsidTr="00E21CF2">
        <w:tc>
          <w:tcPr>
            <w:tcW w:w="8208" w:type="dxa"/>
            <w:shd w:val="clear" w:color="auto" w:fill="auto"/>
          </w:tcPr>
          <w:p w14:paraId="7D416093" w14:textId="77777777" w:rsidR="008F76F1" w:rsidRPr="00B60AC4" w:rsidRDefault="008F76F1" w:rsidP="00E21CF2">
            <w:proofErr w:type="spellStart"/>
            <w:r w:rsidRPr="00B60AC4">
              <w:t>Konektorji</w:t>
            </w:r>
            <w:proofErr w:type="spellEnd"/>
            <w:r w:rsidRPr="00B60AC4">
              <w:t>: -</w:t>
            </w:r>
            <w:r>
              <w:t xml:space="preserve"> vhodni </w:t>
            </w:r>
            <w:proofErr w:type="spellStart"/>
            <w:r>
              <w:t>konektor</w:t>
            </w:r>
            <w:proofErr w:type="spellEnd"/>
            <w:r>
              <w:t xml:space="preserve"> NB: </w:t>
            </w:r>
            <w:r w:rsidRPr="00B60AC4">
              <w:t xml:space="preserve">EIA </w:t>
            </w:r>
            <w:r>
              <w:t>7</w:t>
            </w:r>
            <w:r w:rsidRPr="00B60AC4">
              <w:t>/8''</w:t>
            </w:r>
            <w:r>
              <w:t xml:space="preserve"> ženski</w:t>
            </w:r>
          </w:p>
        </w:tc>
      </w:tr>
      <w:tr w:rsidR="008F76F1" w:rsidRPr="00B60AC4" w14:paraId="1783D2C7" w14:textId="77777777" w:rsidTr="00E21CF2">
        <w:tc>
          <w:tcPr>
            <w:tcW w:w="8208" w:type="dxa"/>
            <w:shd w:val="clear" w:color="auto" w:fill="auto"/>
          </w:tcPr>
          <w:p w14:paraId="62955FA9" w14:textId="77777777" w:rsidR="008F76F1" w:rsidRPr="00B60AC4" w:rsidRDefault="008F76F1" w:rsidP="00E21CF2">
            <w:r w:rsidRPr="00B60AC4">
              <w:t xml:space="preserve">                  - vhodni </w:t>
            </w:r>
            <w:proofErr w:type="spellStart"/>
            <w:r w:rsidRPr="00B60AC4">
              <w:t>konektor</w:t>
            </w:r>
            <w:proofErr w:type="spellEnd"/>
            <w:r w:rsidRPr="00B60AC4">
              <w:t xml:space="preserve"> BB: EIA </w:t>
            </w:r>
            <w:r>
              <w:t>1 5</w:t>
            </w:r>
            <w:r w:rsidRPr="00B60AC4">
              <w:t>/8''</w:t>
            </w:r>
            <w:r>
              <w:t xml:space="preserve"> ženski</w:t>
            </w:r>
          </w:p>
        </w:tc>
      </w:tr>
      <w:tr w:rsidR="008F76F1" w:rsidRPr="00B60AC4" w14:paraId="42E6E794" w14:textId="77777777" w:rsidTr="00E21CF2">
        <w:tc>
          <w:tcPr>
            <w:tcW w:w="8208" w:type="dxa"/>
            <w:shd w:val="clear" w:color="auto" w:fill="auto"/>
          </w:tcPr>
          <w:p w14:paraId="3739E3DA" w14:textId="77777777" w:rsidR="008F76F1" w:rsidRPr="00B60AC4" w:rsidRDefault="008F76F1" w:rsidP="00E21CF2">
            <w:r w:rsidRPr="00B60AC4">
              <w:t xml:space="preserve">                  - izhodni </w:t>
            </w:r>
            <w:proofErr w:type="spellStart"/>
            <w:r w:rsidRPr="00B60AC4">
              <w:t>konektor</w:t>
            </w:r>
            <w:proofErr w:type="spellEnd"/>
            <w:r w:rsidRPr="00B60AC4">
              <w:t xml:space="preserve"> </w:t>
            </w:r>
            <w:proofErr w:type="spellStart"/>
            <w:r w:rsidRPr="00B60AC4">
              <w:t>ANTout</w:t>
            </w:r>
            <w:proofErr w:type="spellEnd"/>
            <w:r w:rsidRPr="00B60AC4">
              <w:t>:</w:t>
            </w:r>
            <w:r>
              <w:t xml:space="preserve"> </w:t>
            </w:r>
            <w:r w:rsidRPr="00B60AC4">
              <w:t xml:space="preserve">EIA </w:t>
            </w:r>
            <w:r>
              <w:t>1 5</w:t>
            </w:r>
            <w:r w:rsidRPr="00B60AC4">
              <w:t>/8''</w:t>
            </w:r>
            <w:r>
              <w:t xml:space="preserve"> ženski</w:t>
            </w:r>
          </w:p>
        </w:tc>
      </w:tr>
    </w:tbl>
    <w:p w14:paraId="2F4EFA40" w14:textId="77777777" w:rsidR="008F76F1" w:rsidRDefault="008F76F1" w:rsidP="008F76F1">
      <w:pPr>
        <w:jc w:val="left"/>
        <w:rPr>
          <w:sz w:val="22"/>
          <w:szCs w:val="22"/>
        </w:rPr>
      </w:pPr>
    </w:p>
    <w:p w14:paraId="03E328CB" w14:textId="77777777" w:rsidR="00733525" w:rsidRDefault="00733525" w:rsidP="008F76F1">
      <w:pPr>
        <w:jc w:val="left"/>
        <w:rPr>
          <w:sz w:val="22"/>
          <w:szCs w:val="22"/>
        </w:rPr>
      </w:pPr>
    </w:p>
    <w:p w14:paraId="3CA0A86C" w14:textId="77777777" w:rsidR="00733525" w:rsidRPr="00302EBC" w:rsidRDefault="00733525" w:rsidP="008F76F1">
      <w:pPr>
        <w:jc w:val="left"/>
        <w:rPr>
          <w:sz w:val="22"/>
          <w:szCs w:val="22"/>
        </w:rPr>
      </w:pPr>
    </w:p>
    <w:p w14:paraId="7A6A054E" w14:textId="77777777" w:rsidR="008F76F1" w:rsidRPr="00ED65DE" w:rsidRDefault="008F76F1" w:rsidP="00ED65DE">
      <w:pPr>
        <w:pStyle w:val="Heading3"/>
        <w:rPr>
          <w:b/>
          <w:bCs w:val="0"/>
        </w:rPr>
      </w:pPr>
      <w:bookmarkStart w:id="17" w:name="_Toc171058810"/>
      <w:r w:rsidRPr="00ED65DE">
        <w:rPr>
          <w:b/>
          <w:bCs w:val="0"/>
        </w:rPr>
        <w:t>Združevalniki za MUX – R5</w:t>
      </w:r>
      <w:bookmarkEnd w:id="17"/>
    </w:p>
    <w:p w14:paraId="505A8BE1" w14:textId="77777777" w:rsidR="008F76F1" w:rsidRDefault="008F76F1" w:rsidP="008F76F1">
      <w:pPr>
        <w:pStyle w:val="ListParagraph"/>
        <w:rPr>
          <w:b/>
          <w:bCs/>
        </w:rPr>
      </w:pPr>
    </w:p>
    <w:p w14:paraId="3CB50B08" w14:textId="77777777" w:rsidR="008F76F1" w:rsidRDefault="008F76F1" w:rsidP="001A4049">
      <w:pPr>
        <w:pStyle w:val="ListParagraph"/>
        <w:numPr>
          <w:ilvl w:val="0"/>
          <w:numId w:val="18"/>
        </w:numPr>
        <w:suppressAutoHyphens w:val="0"/>
        <w:rPr>
          <w:b/>
          <w:bCs/>
        </w:rPr>
      </w:pPr>
      <w:r w:rsidRPr="000763A5">
        <w:rPr>
          <w:b/>
          <w:bCs/>
        </w:rPr>
        <w:t>Lokacije: Idrija 1, Kranjska Gora, Laško, Tolmin, Vogel</w:t>
      </w:r>
    </w:p>
    <w:p w14:paraId="08751903" w14:textId="77777777" w:rsidR="008F76F1" w:rsidRPr="00FC5777" w:rsidRDefault="008F76F1" w:rsidP="008F76F1">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F76F1" w:rsidRPr="00A87800" w14:paraId="2096FF7D" w14:textId="77777777" w:rsidTr="00E21CF2">
        <w:tc>
          <w:tcPr>
            <w:tcW w:w="8208" w:type="dxa"/>
            <w:tcBorders>
              <w:bottom w:val="double" w:sz="4" w:space="0" w:color="auto"/>
            </w:tcBorders>
            <w:shd w:val="clear" w:color="auto" w:fill="E6E6E6"/>
          </w:tcPr>
          <w:p w14:paraId="0F4D392C" w14:textId="77777777" w:rsidR="008F76F1" w:rsidRPr="00A87800" w:rsidRDefault="008F76F1" w:rsidP="00E21CF2">
            <w:pPr>
              <w:jc w:val="left"/>
              <w:rPr>
                <w:b/>
              </w:rPr>
            </w:pPr>
            <w:r w:rsidRPr="00A87800">
              <w:rPr>
                <w:b/>
              </w:rPr>
              <w:t xml:space="preserve">Združevalnik </w:t>
            </w:r>
            <w:r>
              <w:rPr>
                <w:b/>
              </w:rPr>
              <w:t>tipa CIB</w:t>
            </w:r>
          </w:p>
        </w:tc>
      </w:tr>
      <w:tr w:rsidR="008F76F1" w:rsidRPr="00B60AC4" w14:paraId="7431A6F1" w14:textId="77777777" w:rsidTr="00E21CF2">
        <w:tc>
          <w:tcPr>
            <w:tcW w:w="8208" w:type="dxa"/>
            <w:tcBorders>
              <w:top w:val="double" w:sz="4" w:space="0" w:color="auto"/>
            </w:tcBorders>
            <w:shd w:val="clear" w:color="auto" w:fill="auto"/>
          </w:tcPr>
          <w:p w14:paraId="5BD42238" w14:textId="77777777" w:rsidR="008F76F1" w:rsidRPr="00B60AC4" w:rsidRDefault="008F76F1" w:rsidP="00E21CF2">
            <w:r w:rsidRPr="00B60AC4">
              <w:t xml:space="preserve">Frekvenčni pas: </w:t>
            </w:r>
            <w:r>
              <w:t>174-240</w:t>
            </w:r>
            <w:r w:rsidRPr="00B60AC4">
              <w:t>MHz</w:t>
            </w:r>
          </w:p>
        </w:tc>
      </w:tr>
      <w:tr w:rsidR="008F76F1" w:rsidRPr="00A87800" w14:paraId="00603951" w14:textId="77777777" w:rsidTr="00E21CF2">
        <w:tc>
          <w:tcPr>
            <w:tcW w:w="8208" w:type="dxa"/>
            <w:shd w:val="clear" w:color="auto" w:fill="auto"/>
          </w:tcPr>
          <w:p w14:paraId="2FDE5B45" w14:textId="77777777" w:rsidR="008F76F1" w:rsidRPr="00A87800" w:rsidRDefault="008F76F1" w:rsidP="00E21CF2">
            <w:pPr>
              <w:rPr>
                <w:rFonts w:ascii="Tahoma" w:hAnsi="Tahoma" w:cs="Tahoma"/>
                <w:color w:val="000000"/>
                <w:sz w:val="16"/>
                <w:szCs w:val="16"/>
              </w:rPr>
            </w:pPr>
            <w:r w:rsidRPr="00B60AC4">
              <w:t>Impedanca</w:t>
            </w:r>
            <w:r>
              <w:t>:</w:t>
            </w:r>
            <w:r w:rsidRPr="00B60AC4">
              <w:t xml:space="preserve"> 50 </w:t>
            </w:r>
            <w:proofErr w:type="spellStart"/>
            <w:r w:rsidRPr="00B60AC4">
              <w:t>ohm</w:t>
            </w:r>
            <w:proofErr w:type="spellEnd"/>
          </w:p>
        </w:tc>
      </w:tr>
      <w:tr w:rsidR="008F76F1" w:rsidRPr="00B60AC4" w14:paraId="7E789BA6" w14:textId="77777777" w:rsidTr="00E21CF2">
        <w:tc>
          <w:tcPr>
            <w:tcW w:w="8208" w:type="dxa"/>
            <w:shd w:val="clear" w:color="auto" w:fill="auto"/>
          </w:tcPr>
          <w:p w14:paraId="06838456" w14:textId="77777777" w:rsidR="008F76F1" w:rsidRPr="00B60AC4" w:rsidRDefault="008F76F1" w:rsidP="00E21CF2">
            <w:r w:rsidRPr="00B60AC4">
              <w:t>Pasovna širina kanala:</w:t>
            </w:r>
            <w:r>
              <w:t xml:space="preserve"> 1.54</w:t>
            </w:r>
            <w:r w:rsidRPr="00B60AC4">
              <w:t>MHz</w:t>
            </w:r>
          </w:p>
        </w:tc>
      </w:tr>
      <w:tr w:rsidR="008F76F1" w:rsidRPr="00B60AC4" w14:paraId="147C27F0" w14:textId="77777777" w:rsidTr="00E21CF2">
        <w:tc>
          <w:tcPr>
            <w:tcW w:w="8208" w:type="dxa"/>
            <w:shd w:val="clear" w:color="auto" w:fill="auto"/>
          </w:tcPr>
          <w:p w14:paraId="73F837A8" w14:textId="37E3854D" w:rsidR="008F76F1" w:rsidRPr="00B60AC4" w:rsidRDefault="008F76F1" w:rsidP="00E21CF2">
            <w:r>
              <w:t>Temperaturna stabilnost</w:t>
            </w:r>
            <w:r w:rsidR="00570841">
              <w:t xml:space="preserve"> </w:t>
            </w:r>
            <w:r>
              <w:t xml:space="preserve">&lt; </w:t>
            </w:r>
            <w:r w:rsidR="00894510">
              <w:t>4</w:t>
            </w:r>
            <w:r w:rsidRPr="00EB3903">
              <w:t>kHz/K</w:t>
            </w:r>
            <w:r>
              <w:t xml:space="preserve"> </w:t>
            </w:r>
          </w:p>
        </w:tc>
      </w:tr>
      <w:tr w:rsidR="008F76F1" w:rsidRPr="00B60AC4" w14:paraId="0CB1A84B" w14:textId="77777777" w:rsidTr="00E21CF2">
        <w:tc>
          <w:tcPr>
            <w:tcW w:w="8208" w:type="dxa"/>
            <w:shd w:val="clear" w:color="auto" w:fill="auto"/>
          </w:tcPr>
          <w:p w14:paraId="7A14D80F" w14:textId="02CC85B5" w:rsidR="008F76F1" w:rsidRPr="00B60AC4" w:rsidRDefault="008F76F1" w:rsidP="00E21CF2">
            <w:r w:rsidRPr="00B60AC4">
              <w:t xml:space="preserve">Vhodna prilagoditev NB(RL) </w:t>
            </w:r>
            <w:r>
              <w:t>&gt;</w:t>
            </w:r>
            <w:r w:rsidR="007D39AF">
              <w:t xml:space="preserve"> </w:t>
            </w:r>
            <w:r w:rsidRPr="00B60AC4">
              <w:t>2</w:t>
            </w:r>
            <w:r>
              <w:t>6</w:t>
            </w:r>
            <w:r w:rsidR="007D39AF">
              <w:t xml:space="preserve"> </w:t>
            </w:r>
            <w:proofErr w:type="spellStart"/>
            <w:r w:rsidRPr="00B60AC4">
              <w:t>dB</w:t>
            </w:r>
            <w:proofErr w:type="spellEnd"/>
          </w:p>
        </w:tc>
      </w:tr>
      <w:tr w:rsidR="008F76F1" w:rsidRPr="00B60AC4" w14:paraId="7C2FFE26" w14:textId="77777777" w:rsidTr="00E21CF2">
        <w:tc>
          <w:tcPr>
            <w:tcW w:w="8208" w:type="dxa"/>
            <w:shd w:val="clear" w:color="auto" w:fill="auto"/>
          </w:tcPr>
          <w:p w14:paraId="16920E01" w14:textId="4BD0BCE8" w:rsidR="008F76F1" w:rsidRPr="00B60AC4" w:rsidRDefault="008F76F1" w:rsidP="00E21CF2">
            <w:r w:rsidRPr="00B60AC4">
              <w:t xml:space="preserve">                                </w:t>
            </w:r>
            <w:r>
              <w:t xml:space="preserve"> </w:t>
            </w:r>
            <w:r w:rsidRPr="00B60AC4">
              <w:t xml:space="preserve">BB(RL) </w:t>
            </w:r>
            <w:r>
              <w:t>&gt;</w:t>
            </w:r>
            <w:r w:rsidR="007D39AF">
              <w:t xml:space="preserve"> </w:t>
            </w:r>
            <w:r w:rsidRPr="00B60AC4">
              <w:t>2</w:t>
            </w:r>
            <w:r w:rsidR="007D39AF">
              <w:t>6</w:t>
            </w:r>
            <w:r w:rsidRPr="00B60AC4">
              <w:t xml:space="preserve"> </w:t>
            </w:r>
            <w:proofErr w:type="spellStart"/>
            <w:r w:rsidRPr="00B60AC4">
              <w:t>dB</w:t>
            </w:r>
            <w:proofErr w:type="spellEnd"/>
          </w:p>
        </w:tc>
      </w:tr>
      <w:tr w:rsidR="008F76F1" w:rsidRPr="00B60AC4" w14:paraId="267B98E0" w14:textId="77777777" w:rsidTr="00E21CF2">
        <w:tc>
          <w:tcPr>
            <w:tcW w:w="8208" w:type="dxa"/>
            <w:shd w:val="clear" w:color="auto" w:fill="auto"/>
          </w:tcPr>
          <w:p w14:paraId="5835E413" w14:textId="2E7DB5A3" w:rsidR="008F76F1" w:rsidRPr="00B60AC4" w:rsidRDefault="008F76F1" w:rsidP="00E21CF2">
            <w:r w:rsidRPr="00B60AC4">
              <w:t>Izolacija med vhodi &gt;</w:t>
            </w:r>
            <w:r>
              <w:t xml:space="preserve"> </w:t>
            </w:r>
            <w:r w:rsidRPr="00B60AC4">
              <w:t>30dB</w:t>
            </w:r>
          </w:p>
        </w:tc>
      </w:tr>
      <w:tr w:rsidR="008F76F1" w:rsidRPr="00B60AC4" w14:paraId="3B9DB798" w14:textId="77777777" w:rsidTr="00E21CF2">
        <w:tc>
          <w:tcPr>
            <w:tcW w:w="8208" w:type="dxa"/>
            <w:shd w:val="clear" w:color="auto" w:fill="auto"/>
          </w:tcPr>
          <w:p w14:paraId="6EA49965" w14:textId="77777777" w:rsidR="008F76F1" w:rsidRPr="00B60AC4" w:rsidRDefault="008F76F1" w:rsidP="00E21CF2">
            <w:r>
              <w:t>Max.</w:t>
            </w:r>
            <w:r w:rsidR="00ED65DE">
              <w:t xml:space="preserve"> </w:t>
            </w:r>
            <w:r>
              <w:t>d</w:t>
            </w:r>
            <w:r w:rsidRPr="00A80C46">
              <w:t>ovoljena</w:t>
            </w:r>
            <w:r w:rsidRPr="00B60AC4">
              <w:t xml:space="preserve"> moč na NB vhod ≥ </w:t>
            </w:r>
            <w:r>
              <w:t>600</w:t>
            </w:r>
            <w:r w:rsidRPr="00B60AC4">
              <w:t xml:space="preserve">W </w:t>
            </w:r>
            <w:proofErr w:type="spellStart"/>
            <w:r w:rsidRPr="00B60AC4">
              <w:t>rms</w:t>
            </w:r>
            <w:proofErr w:type="spellEnd"/>
          </w:p>
        </w:tc>
      </w:tr>
      <w:tr w:rsidR="008F76F1" w:rsidRPr="00B60AC4" w14:paraId="093238FC" w14:textId="77777777" w:rsidTr="00E21CF2">
        <w:tc>
          <w:tcPr>
            <w:tcW w:w="8208" w:type="dxa"/>
            <w:shd w:val="clear" w:color="auto" w:fill="auto"/>
          </w:tcPr>
          <w:p w14:paraId="2C991E75" w14:textId="27ADFFD0" w:rsidR="008F76F1" w:rsidRDefault="008F76F1" w:rsidP="00E21CF2">
            <w:r>
              <w:t xml:space="preserve">Max. dovoljena moč na ant. izhodu </w:t>
            </w:r>
            <w:r w:rsidRPr="00B60AC4">
              <w:t xml:space="preserve">≥ </w:t>
            </w:r>
            <w:r>
              <w:t>4.5</w:t>
            </w:r>
            <w:r w:rsidRPr="00B60AC4">
              <w:t xml:space="preserve">kW </w:t>
            </w:r>
            <w:proofErr w:type="spellStart"/>
            <w:r w:rsidRPr="00B60AC4">
              <w:t>rms</w:t>
            </w:r>
            <w:proofErr w:type="spellEnd"/>
          </w:p>
        </w:tc>
      </w:tr>
      <w:tr w:rsidR="008F76F1" w:rsidRPr="00B60AC4" w14:paraId="10FD8663" w14:textId="77777777" w:rsidTr="00E21CF2">
        <w:tc>
          <w:tcPr>
            <w:tcW w:w="8208" w:type="dxa"/>
            <w:shd w:val="clear" w:color="auto" w:fill="auto"/>
          </w:tcPr>
          <w:p w14:paraId="66C0E426" w14:textId="593BA0FB" w:rsidR="008F76F1" w:rsidRDefault="008F76F1" w:rsidP="00E21CF2">
            <w:r>
              <w:t xml:space="preserve">Max. dovoljena napetost: na ant. izhodu </w:t>
            </w:r>
            <w:r w:rsidRPr="00C91D11">
              <w:t>≥ 2kV</w:t>
            </w:r>
          </w:p>
        </w:tc>
      </w:tr>
      <w:tr w:rsidR="008F76F1" w:rsidRPr="00B60AC4" w14:paraId="05B04FE7" w14:textId="77777777" w:rsidTr="00E21CF2">
        <w:tc>
          <w:tcPr>
            <w:tcW w:w="8208" w:type="dxa"/>
            <w:shd w:val="clear" w:color="auto" w:fill="auto"/>
          </w:tcPr>
          <w:p w14:paraId="69192BC0" w14:textId="21EBE973" w:rsidR="008F76F1" w:rsidRPr="00B60AC4" w:rsidRDefault="008F76F1" w:rsidP="00E21CF2">
            <w:r>
              <w:t xml:space="preserve">Prehodno dušenje NB </w:t>
            </w:r>
            <w:proofErr w:type="spellStart"/>
            <w:r>
              <w:t>fo</w:t>
            </w:r>
            <w:proofErr w:type="spellEnd"/>
            <w:r w:rsidRPr="00B60AC4">
              <w:t xml:space="preserve">: &lt; </w:t>
            </w:r>
            <w:r>
              <w:t>1.7</w:t>
            </w:r>
            <w:r w:rsidRPr="00B60AC4">
              <w:t xml:space="preserve"> </w:t>
            </w:r>
            <w:proofErr w:type="spellStart"/>
            <w:r w:rsidRPr="00B60AC4">
              <w:t>dB</w:t>
            </w:r>
            <w:proofErr w:type="spellEnd"/>
            <w:r w:rsidRPr="00B60AC4">
              <w:t xml:space="preserve"> ±</w:t>
            </w:r>
            <w:r>
              <w:t>0.05</w:t>
            </w:r>
            <w:r w:rsidR="007D39AF">
              <w:t xml:space="preserve"> </w:t>
            </w:r>
            <w:proofErr w:type="spellStart"/>
            <w:r w:rsidRPr="00B60AC4">
              <w:t>dB</w:t>
            </w:r>
            <w:proofErr w:type="spellEnd"/>
          </w:p>
        </w:tc>
      </w:tr>
      <w:tr w:rsidR="008F76F1" w:rsidRPr="00B60AC4" w14:paraId="129DB92E" w14:textId="77777777" w:rsidTr="00E21CF2">
        <w:tc>
          <w:tcPr>
            <w:tcW w:w="8208" w:type="dxa"/>
            <w:shd w:val="clear" w:color="auto" w:fill="auto"/>
          </w:tcPr>
          <w:p w14:paraId="57F5FAA7" w14:textId="7EDFA495" w:rsidR="008F76F1" w:rsidRDefault="008F76F1" w:rsidP="00E21CF2">
            <w:r>
              <w:t xml:space="preserve">                                    </w:t>
            </w:r>
            <w:proofErr w:type="spellStart"/>
            <w:r>
              <w:t>fo</w:t>
            </w:r>
            <w:proofErr w:type="spellEnd"/>
            <w:r>
              <w:t xml:space="preserve">: </w:t>
            </w:r>
            <w:r w:rsidRPr="00B60AC4">
              <w:t>±0.</w:t>
            </w:r>
            <w:r>
              <w:t xml:space="preserve">77MHz </w:t>
            </w:r>
            <w:r w:rsidRPr="00B60AC4">
              <w:t xml:space="preserve"> &lt; </w:t>
            </w:r>
            <w:r>
              <w:t>3.6</w:t>
            </w:r>
            <w:r w:rsidRPr="00B60AC4">
              <w:t xml:space="preserve"> </w:t>
            </w:r>
            <w:proofErr w:type="spellStart"/>
            <w:r w:rsidRPr="00B60AC4">
              <w:t>dB</w:t>
            </w:r>
            <w:proofErr w:type="spellEnd"/>
            <w:r w:rsidRPr="00B60AC4">
              <w:t xml:space="preserve"> ±0.5</w:t>
            </w:r>
            <w:r w:rsidR="000A745D">
              <w:t xml:space="preserve"> </w:t>
            </w:r>
            <w:proofErr w:type="spellStart"/>
            <w:r w:rsidRPr="00B60AC4">
              <w:t>dB</w:t>
            </w:r>
            <w:proofErr w:type="spellEnd"/>
          </w:p>
        </w:tc>
      </w:tr>
      <w:tr w:rsidR="008F76F1" w:rsidRPr="00B60AC4" w14:paraId="6FE87F36" w14:textId="77777777" w:rsidTr="00E21CF2">
        <w:tc>
          <w:tcPr>
            <w:tcW w:w="8208" w:type="dxa"/>
            <w:shd w:val="clear" w:color="auto" w:fill="auto"/>
          </w:tcPr>
          <w:p w14:paraId="47D5CB63" w14:textId="5F9BB5E4" w:rsidR="008F76F1" w:rsidRPr="00B60AC4" w:rsidRDefault="008F76F1" w:rsidP="00E21CF2">
            <w:r w:rsidRPr="00B60AC4">
              <w:t>Prehodno dušenje BB &lt; 0.</w:t>
            </w:r>
            <w:r>
              <w:t>1</w:t>
            </w:r>
            <w:r w:rsidRPr="00B60AC4">
              <w:t xml:space="preserve"> </w:t>
            </w:r>
            <w:proofErr w:type="spellStart"/>
            <w:r w:rsidRPr="00B60AC4">
              <w:t>dB</w:t>
            </w:r>
            <w:proofErr w:type="spellEnd"/>
            <w:r w:rsidRPr="00B60AC4">
              <w:t xml:space="preserve"> ±0.05</w:t>
            </w:r>
            <w:r w:rsidR="000A745D">
              <w:t xml:space="preserve"> </w:t>
            </w:r>
            <w:proofErr w:type="spellStart"/>
            <w:r w:rsidRPr="00B60AC4">
              <w:t>dB</w:t>
            </w:r>
            <w:proofErr w:type="spellEnd"/>
          </w:p>
        </w:tc>
      </w:tr>
      <w:tr w:rsidR="008F76F1" w:rsidRPr="00B60AC4" w14:paraId="551038BF" w14:textId="77777777" w:rsidTr="00E21CF2">
        <w:tc>
          <w:tcPr>
            <w:tcW w:w="8208" w:type="dxa"/>
            <w:shd w:val="clear" w:color="auto" w:fill="auto"/>
          </w:tcPr>
          <w:p w14:paraId="45652A2F" w14:textId="77777777" w:rsidR="008F76F1" w:rsidRPr="00B60AC4" w:rsidRDefault="008F76F1" w:rsidP="00E21CF2">
            <w:r>
              <w:t xml:space="preserve">Selektivnost: </w:t>
            </w:r>
            <w:proofErr w:type="spellStart"/>
            <w:r>
              <w:t>fo</w:t>
            </w:r>
            <w:proofErr w:type="spellEnd"/>
            <w:r>
              <w:t xml:space="preserve"> </w:t>
            </w:r>
            <w:r w:rsidRPr="00B60AC4">
              <w:t>±0.</w:t>
            </w:r>
            <w:r>
              <w:t xml:space="preserve">97MHz </w:t>
            </w:r>
            <w:r w:rsidRPr="00B60AC4">
              <w:t xml:space="preserve"> ≥ </w:t>
            </w:r>
            <w:r>
              <w:t>15</w:t>
            </w:r>
            <w:r w:rsidRPr="00B60AC4">
              <w:t xml:space="preserve"> </w:t>
            </w:r>
            <w:proofErr w:type="spellStart"/>
            <w:r w:rsidRPr="00B60AC4">
              <w:t>dB</w:t>
            </w:r>
            <w:proofErr w:type="spellEnd"/>
          </w:p>
        </w:tc>
      </w:tr>
      <w:tr w:rsidR="008F76F1" w:rsidRPr="00B60AC4" w14:paraId="2C4A4E94" w14:textId="77777777" w:rsidTr="00E21CF2">
        <w:tc>
          <w:tcPr>
            <w:tcW w:w="8208" w:type="dxa"/>
            <w:shd w:val="clear" w:color="auto" w:fill="auto"/>
          </w:tcPr>
          <w:p w14:paraId="6A5DD1E6" w14:textId="77777777" w:rsidR="008F76F1" w:rsidRPr="00B60AC4" w:rsidRDefault="008F76F1" w:rsidP="00E21CF2">
            <w:r>
              <w:t xml:space="preserve">                     </w:t>
            </w:r>
            <w:proofErr w:type="spellStart"/>
            <w:r>
              <w:t>fo</w:t>
            </w:r>
            <w:proofErr w:type="spellEnd"/>
            <w:r>
              <w:t xml:space="preserve"> </w:t>
            </w:r>
            <w:r w:rsidRPr="00B60AC4">
              <w:t>±</w:t>
            </w:r>
            <w:r>
              <w:t>1</w:t>
            </w:r>
            <w:r w:rsidRPr="00B60AC4">
              <w:t>.</w:t>
            </w:r>
            <w:r>
              <w:t xml:space="preserve">75MHz </w:t>
            </w:r>
            <w:r w:rsidRPr="00B60AC4">
              <w:t xml:space="preserve"> ≥ </w:t>
            </w:r>
            <w:r>
              <w:t>45</w:t>
            </w:r>
            <w:r w:rsidRPr="00B60AC4">
              <w:t xml:space="preserve"> </w:t>
            </w:r>
            <w:proofErr w:type="spellStart"/>
            <w:r w:rsidRPr="00B60AC4">
              <w:t>dB</w:t>
            </w:r>
            <w:proofErr w:type="spellEnd"/>
          </w:p>
        </w:tc>
      </w:tr>
      <w:tr w:rsidR="008F76F1" w:rsidRPr="00B60AC4" w14:paraId="7DF4738E" w14:textId="77777777" w:rsidTr="00E21CF2">
        <w:tc>
          <w:tcPr>
            <w:tcW w:w="8208" w:type="dxa"/>
            <w:shd w:val="clear" w:color="auto" w:fill="auto"/>
          </w:tcPr>
          <w:p w14:paraId="39B55E6E" w14:textId="77777777" w:rsidR="008F76F1" w:rsidRPr="00B60AC4" w:rsidRDefault="008F76F1" w:rsidP="00E21CF2">
            <w:r>
              <w:t xml:space="preserve">                     </w:t>
            </w:r>
            <w:proofErr w:type="spellStart"/>
            <w:r>
              <w:t>fo</w:t>
            </w:r>
            <w:proofErr w:type="spellEnd"/>
            <w:r>
              <w:t xml:space="preserve"> </w:t>
            </w:r>
            <w:r w:rsidRPr="00B60AC4">
              <w:t>±</w:t>
            </w:r>
            <w:r>
              <w:t xml:space="preserve">2.2MHz </w:t>
            </w:r>
            <w:r w:rsidRPr="00B60AC4">
              <w:t xml:space="preserve"> ≥ </w:t>
            </w:r>
            <w:r>
              <w:t>48</w:t>
            </w:r>
            <w:r w:rsidRPr="00B60AC4">
              <w:t xml:space="preserve"> </w:t>
            </w:r>
            <w:proofErr w:type="spellStart"/>
            <w:r w:rsidRPr="00B60AC4">
              <w:t>dB</w:t>
            </w:r>
            <w:proofErr w:type="spellEnd"/>
          </w:p>
        </w:tc>
      </w:tr>
      <w:tr w:rsidR="008F76F1" w:rsidRPr="00B60AC4" w14:paraId="36E199DC" w14:textId="77777777" w:rsidTr="00E21CF2">
        <w:tc>
          <w:tcPr>
            <w:tcW w:w="8208" w:type="dxa"/>
            <w:shd w:val="clear" w:color="auto" w:fill="auto"/>
          </w:tcPr>
          <w:p w14:paraId="2602075F" w14:textId="77777777" w:rsidR="008F76F1" w:rsidRPr="00B60AC4" w:rsidRDefault="008F76F1" w:rsidP="00E21CF2">
            <w:r>
              <w:t xml:space="preserve">                     </w:t>
            </w:r>
            <w:proofErr w:type="spellStart"/>
            <w:r>
              <w:t>fo</w:t>
            </w:r>
            <w:proofErr w:type="spellEnd"/>
            <w:r>
              <w:t xml:space="preserve"> </w:t>
            </w:r>
            <w:r w:rsidRPr="00B60AC4">
              <w:t>±</w:t>
            </w:r>
            <w:r>
              <w:t xml:space="preserve">3.0MHz </w:t>
            </w:r>
            <w:r w:rsidRPr="00B60AC4">
              <w:t xml:space="preserve"> ≥ </w:t>
            </w:r>
            <w:r>
              <w:t>55</w:t>
            </w:r>
            <w:r w:rsidRPr="00B60AC4">
              <w:t xml:space="preserve"> </w:t>
            </w:r>
            <w:proofErr w:type="spellStart"/>
            <w:r w:rsidRPr="00B60AC4">
              <w:t>dB</w:t>
            </w:r>
            <w:proofErr w:type="spellEnd"/>
          </w:p>
        </w:tc>
      </w:tr>
      <w:tr w:rsidR="008F76F1" w:rsidRPr="00B60AC4" w14:paraId="11C0517A" w14:textId="77777777" w:rsidTr="00E21CF2">
        <w:tc>
          <w:tcPr>
            <w:tcW w:w="8208" w:type="dxa"/>
            <w:shd w:val="clear" w:color="auto" w:fill="auto"/>
          </w:tcPr>
          <w:p w14:paraId="07D8584E" w14:textId="45977640" w:rsidR="008F76F1" w:rsidRPr="00B60AC4" w:rsidRDefault="008F76F1" w:rsidP="00E21CF2">
            <w:r>
              <w:t xml:space="preserve">Dušenje višjih </w:t>
            </w:r>
            <w:proofErr w:type="spellStart"/>
            <w:r>
              <w:t>harmonikov</w:t>
            </w:r>
            <w:proofErr w:type="spellEnd"/>
            <w:r>
              <w:t xml:space="preserve"> </w:t>
            </w:r>
            <w:r w:rsidRPr="00B60AC4">
              <w:t xml:space="preserve">≥ </w:t>
            </w:r>
            <w:r w:rsidR="00426B5E">
              <w:t>5</w:t>
            </w:r>
            <w:r>
              <w:t>0</w:t>
            </w:r>
            <w:r w:rsidRPr="00B60AC4">
              <w:t xml:space="preserve"> </w:t>
            </w:r>
            <w:proofErr w:type="spellStart"/>
            <w:r w:rsidRPr="00B60AC4">
              <w:t>dB</w:t>
            </w:r>
            <w:proofErr w:type="spellEnd"/>
            <w:r>
              <w:t xml:space="preserve">; do </w:t>
            </w:r>
            <w:r w:rsidR="00942285">
              <w:t>5</w:t>
            </w:r>
            <w:r>
              <w:t>00MHz</w:t>
            </w:r>
          </w:p>
        </w:tc>
      </w:tr>
      <w:tr w:rsidR="008F76F1" w:rsidRPr="00B60AC4" w14:paraId="67E01E46" w14:textId="77777777" w:rsidTr="00E21CF2">
        <w:tc>
          <w:tcPr>
            <w:tcW w:w="8208" w:type="dxa"/>
            <w:shd w:val="clear" w:color="auto" w:fill="auto"/>
          </w:tcPr>
          <w:p w14:paraId="1A025E15" w14:textId="77777777" w:rsidR="008F76F1" w:rsidRDefault="008F76F1" w:rsidP="00E21CF2">
            <w:r>
              <w:t xml:space="preserve">Časovna kasnitev </w:t>
            </w:r>
            <w:r w:rsidRPr="00B60AC4">
              <w:t>&lt;</w:t>
            </w:r>
            <w:r>
              <w:t xml:space="preserve"> 1000ns</w:t>
            </w:r>
          </w:p>
        </w:tc>
      </w:tr>
      <w:tr w:rsidR="008F76F1" w:rsidRPr="00B60AC4" w14:paraId="529BDA97" w14:textId="77777777" w:rsidTr="00E21CF2">
        <w:tc>
          <w:tcPr>
            <w:tcW w:w="8208" w:type="dxa"/>
            <w:shd w:val="clear" w:color="auto" w:fill="auto"/>
          </w:tcPr>
          <w:p w14:paraId="1BF64AAF" w14:textId="77777777" w:rsidR="008F76F1" w:rsidRPr="00B60AC4" w:rsidRDefault="008F76F1" w:rsidP="00E21CF2">
            <w:proofErr w:type="spellStart"/>
            <w:r w:rsidRPr="00B60AC4">
              <w:t>Konektorji</w:t>
            </w:r>
            <w:proofErr w:type="spellEnd"/>
            <w:r w:rsidRPr="00B60AC4">
              <w:t>: -</w:t>
            </w:r>
            <w:r>
              <w:t xml:space="preserve"> vhodni </w:t>
            </w:r>
            <w:proofErr w:type="spellStart"/>
            <w:r>
              <w:t>konektor</w:t>
            </w:r>
            <w:proofErr w:type="spellEnd"/>
            <w:r>
              <w:t xml:space="preserve"> NB: DIN</w:t>
            </w:r>
            <w:r w:rsidRPr="00B60AC4">
              <w:t xml:space="preserve"> </w:t>
            </w:r>
            <w:r>
              <w:t>7</w:t>
            </w:r>
            <w:r w:rsidRPr="00B60AC4">
              <w:t>/</w:t>
            </w:r>
            <w:r>
              <w:t>16 ženski</w:t>
            </w:r>
          </w:p>
        </w:tc>
      </w:tr>
      <w:tr w:rsidR="008F76F1" w:rsidRPr="00B60AC4" w14:paraId="4C156A3E" w14:textId="77777777" w:rsidTr="00E21CF2">
        <w:tc>
          <w:tcPr>
            <w:tcW w:w="8208" w:type="dxa"/>
            <w:shd w:val="clear" w:color="auto" w:fill="auto"/>
          </w:tcPr>
          <w:p w14:paraId="401DA37B" w14:textId="77777777" w:rsidR="008F76F1" w:rsidRPr="00B60AC4" w:rsidRDefault="008F76F1" w:rsidP="00E21CF2">
            <w:r w:rsidRPr="00B60AC4">
              <w:t xml:space="preserve">                  - vhodni </w:t>
            </w:r>
            <w:proofErr w:type="spellStart"/>
            <w:r w:rsidRPr="00B60AC4">
              <w:t>konektor</w:t>
            </w:r>
            <w:proofErr w:type="spellEnd"/>
            <w:r w:rsidRPr="00B60AC4">
              <w:t xml:space="preserve"> BB: </w:t>
            </w:r>
            <w:r>
              <w:t>DIN</w:t>
            </w:r>
            <w:r w:rsidRPr="00B60AC4">
              <w:t xml:space="preserve"> </w:t>
            </w:r>
            <w:r>
              <w:t>7</w:t>
            </w:r>
            <w:r w:rsidRPr="00B60AC4">
              <w:t>/</w:t>
            </w:r>
            <w:r>
              <w:t>16 ženski</w:t>
            </w:r>
          </w:p>
        </w:tc>
      </w:tr>
      <w:tr w:rsidR="008F76F1" w:rsidRPr="00B60AC4" w14:paraId="5EB82223" w14:textId="77777777" w:rsidTr="00E21CF2">
        <w:tc>
          <w:tcPr>
            <w:tcW w:w="8208" w:type="dxa"/>
            <w:tcBorders>
              <w:bottom w:val="double" w:sz="4" w:space="0" w:color="auto"/>
            </w:tcBorders>
            <w:shd w:val="clear" w:color="auto" w:fill="auto"/>
          </w:tcPr>
          <w:p w14:paraId="6C99AE14" w14:textId="77777777" w:rsidR="008F76F1" w:rsidRPr="00B60AC4" w:rsidRDefault="008F76F1" w:rsidP="00E21CF2">
            <w:r w:rsidRPr="00B60AC4">
              <w:t xml:space="preserve">                  - </w:t>
            </w:r>
            <w:r w:rsidR="00426B5E" w:rsidRPr="00426B5E">
              <w:t xml:space="preserve">izhodni </w:t>
            </w:r>
            <w:proofErr w:type="spellStart"/>
            <w:r w:rsidR="00426B5E" w:rsidRPr="00426B5E">
              <w:t>konektor</w:t>
            </w:r>
            <w:proofErr w:type="spellEnd"/>
            <w:r w:rsidR="00426B5E" w:rsidRPr="00426B5E">
              <w:t xml:space="preserve"> </w:t>
            </w:r>
            <w:proofErr w:type="spellStart"/>
            <w:r w:rsidR="00426B5E" w:rsidRPr="00426B5E">
              <w:t>ANTout</w:t>
            </w:r>
            <w:proofErr w:type="spellEnd"/>
            <w:r w:rsidR="00426B5E" w:rsidRPr="00426B5E">
              <w:t>: EIA 7/8'' ženski</w:t>
            </w:r>
          </w:p>
        </w:tc>
      </w:tr>
    </w:tbl>
    <w:p w14:paraId="59026FB5" w14:textId="77777777" w:rsidR="008F76F1" w:rsidRDefault="008F76F1" w:rsidP="008F76F1">
      <w:pPr>
        <w:pStyle w:val="ListParagraph"/>
        <w:rPr>
          <w:b/>
          <w:bCs/>
        </w:rPr>
      </w:pPr>
    </w:p>
    <w:p w14:paraId="4D84482C" w14:textId="77777777" w:rsidR="00ED65DE" w:rsidRDefault="00ED65DE" w:rsidP="008F76F1">
      <w:pPr>
        <w:pStyle w:val="ListParagraph"/>
        <w:rPr>
          <w:b/>
          <w:bCs/>
        </w:rPr>
      </w:pPr>
    </w:p>
    <w:p w14:paraId="66D19C85" w14:textId="77777777" w:rsidR="00ED65DE" w:rsidRDefault="00ED65DE" w:rsidP="008F76F1">
      <w:pPr>
        <w:pStyle w:val="ListParagraph"/>
        <w:rPr>
          <w:b/>
          <w:bCs/>
        </w:rPr>
      </w:pPr>
    </w:p>
    <w:p w14:paraId="126E80AC" w14:textId="77777777" w:rsidR="00ED65DE" w:rsidRPr="000763A5" w:rsidRDefault="00ED65DE" w:rsidP="008F76F1">
      <w:pPr>
        <w:pStyle w:val="ListParagraph"/>
        <w:rPr>
          <w:b/>
          <w:bCs/>
        </w:rPr>
      </w:pPr>
    </w:p>
    <w:p w14:paraId="344AFE9B" w14:textId="77777777" w:rsidR="008F76F1" w:rsidRDefault="00733525" w:rsidP="001A4049">
      <w:pPr>
        <w:pStyle w:val="ListParagraph"/>
        <w:numPr>
          <w:ilvl w:val="0"/>
          <w:numId w:val="18"/>
        </w:numPr>
        <w:suppressAutoHyphens w:val="0"/>
        <w:rPr>
          <w:b/>
          <w:bCs/>
        </w:rPr>
      </w:pPr>
      <w:r>
        <w:rPr>
          <w:b/>
          <w:bCs/>
        </w:rPr>
        <w:br w:type="page"/>
      </w:r>
      <w:r w:rsidR="008F76F1" w:rsidRPr="000763A5">
        <w:rPr>
          <w:b/>
          <w:bCs/>
        </w:rPr>
        <w:lastRenderedPageBreak/>
        <w:t>Lokacije: Krim, Slavnik, Tinjan</w:t>
      </w:r>
    </w:p>
    <w:p w14:paraId="3C165C05" w14:textId="77777777" w:rsidR="008F76F1" w:rsidRDefault="008F76F1" w:rsidP="008F76F1">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8F76F1" w:rsidRPr="00A87800" w14:paraId="4929B9FA" w14:textId="77777777" w:rsidTr="00E21CF2">
        <w:tc>
          <w:tcPr>
            <w:tcW w:w="8208" w:type="dxa"/>
            <w:tcBorders>
              <w:bottom w:val="double" w:sz="4" w:space="0" w:color="auto"/>
            </w:tcBorders>
            <w:shd w:val="clear" w:color="auto" w:fill="E6E6E6"/>
          </w:tcPr>
          <w:p w14:paraId="40D5123E" w14:textId="77777777" w:rsidR="008F76F1" w:rsidRPr="00A87800" w:rsidRDefault="008F76F1" w:rsidP="00E21CF2">
            <w:pPr>
              <w:jc w:val="left"/>
              <w:rPr>
                <w:b/>
              </w:rPr>
            </w:pPr>
            <w:r w:rsidRPr="00A87800">
              <w:rPr>
                <w:b/>
              </w:rPr>
              <w:t xml:space="preserve">Združevalnik </w:t>
            </w:r>
            <w:r>
              <w:rPr>
                <w:b/>
              </w:rPr>
              <w:t>tipa CIB</w:t>
            </w:r>
          </w:p>
        </w:tc>
      </w:tr>
      <w:tr w:rsidR="008F76F1" w:rsidRPr="00B60AC4" w14:paraId="3A4E39F2" w14:textId="77777777" w:rsidTr="00E21CF2">
        <w:tc>
          <w:tcPr>
            <w:tcW w:w="8208" w:type="dxa"/>
            <w:tcBorders>
              <w:top w:val="double" w:sz="4" w:space="0" w:color="auto"/>
            </w:tcBorders>
            <w:shd w:val="clear" w:color="auto" w:fill="auto"/>
          </w:tcPr>
          <w:p w14:paraId="60D08369" w14:textId="77777777" w:rsidR="008F76F1" w:rsidRPr="00B60AC4" w:rsidRDefault="008F76F1" w:rsidP="00E21CF2">
            <w:r w:rsidRPr="00B60AC4">
              <w:t xml:space="preserve">Frekvenčni pas: </w:t>
            </w:r>
            <w:r>
              <w:t>174-240</w:t>
            </w:r>
            <w:r w:rsidRPr="00B60AC4">
              <w:t>MHz</w:t>
            </w:r>
          </w:p>
        </w:tc>
      </w:tr>
      <w:tr w:rsidR="008F76F1" w:rsidRPr="00A87800" w14:paraId="560579D1" w14:textId="77777777" w:rsidTr="00E21CF2">
        <w:tc>
          <w:tcPr>
            <w:tcW w:w="8208" w:type="dxa"/>
            <w:shd w:val="clear" w:color="auto" w:fill="auto"/>
          </w:tcPr>
          <w:p w14:paraId="6611DAD8" w14:textId="77777777" w:rsidR="008F76F1" w:rsidRPr="00A87800" w:rsidRDefault="008F76F1" w:rsidP="00E21CF2">
            <w:pPr>
              <w:rPr>
                <w:rFonts w:ascii="Tahoma" w:hAnsi="Tahoma" w:cs="Tahoma"/>
                <w:color w:val="000000"/>
                <w:sz w:val="16"/>
                <w:szCs w:val="16"/>
              </w:rPr>
            </w:pPr>
            <w:r>
              <w:t xml:space="preserve"> </w:t>
            </w:r>
            <w:r w:rsidRPr="00B60AC4">
              <w:t>Impedanca</w:t>
            </w:r>
            <w:r>
              <w:t>:</w:t>
            </w:r>
            <w:r w:rsidRPr="00B60AC4">
              <w:t xml:space="preserve"> 50 </w:t>
            </w:r>
            <w:proofErr w:type="spellStart"/>
            <w:r w:rsidRPr="00B60AC4">
              <w:t>ohm</w:t>
            </w:r>
            <w:proofErr w:type="spellEnd"/>
          </w:p>
        </w:tc>
      </w:tr>
      <w:tr w:rsidR="008F76F1" w:rsidRPr="00B60AC4" w14:paraId="6671F744" w14:textId="77777777" w:rsidTr="00E21CF2">
        <w:tc>
          <w:tcPr>
            <w:tcW w:w="8208" w:type="dxa"/>
            <w:shd w:val="clear" w:color="auto" w:fill="auto"/>
          </w:tcPr>
          <w:p w14:paraId="2B1F2F9A" w14:textId="77777777" w:rsidR="008F76F1" w:rsidRPr="00B60AC4" w:rsidRDefault="008F76F1" w:rsidP="00E21CF2">
            <w:r w:rsidRPr="00B60AC4">
              <w:t>Pasovna širina kanala:</w:t>
            </w:r>
            <w:r>
              <w:t xml:space="preserve"> 1.54</w:t>
            </w:r>
            <w:r w:rsidRPr="00B60AC4">
              <w:t>MHz</w:t>
            </w:r>
          </w:p>
        </w:tc>
      </w:tr>
      <w:tr w:rsidR="00D02296" w:rsidRPr="00B60AC4" w14:paraId="5EAE25D7" w14:textId="77777777" w:rsidTr="00E21CF2">
        <w:tc>
          <w:tcPr>
            <w:tcW w:w="8208" w:type="dxa"/>
            <w:shd w:val="clear" w:color="auto" w:fill="auto"/>
          </w:tcPr>
          <w:p w14:paraId="6CA7066B" w14:textId="0A49F98B" w:rsidR="00D02296" w:rsidRPr="00B60AC4" w:rsidRDefault="00D02296" w:rsidP="00E21CF2">
            <w:r>
              <w:t>Temperaturna stabilnost</w:t>
            </w:r>
            <w:r w:rsidR="00570841">
              <w:t xml:space="preserve"> </w:t>
            </w:r>
            <w:r>
              <w:t>&lt; 1</w:t>
            </w:r>
            <w:r w:rsidRPr="00EB3903">
              <w:t>kHz/K</w:t>
            </w:r>
          </w:p>
        </w:tc>
      </w:tr>
      <w:tr w:rsidR="008F76F1" w:rsidRPr="00B60AC4" w14:paraId="3DF40794" w14:textId="77777777" w:rsidTr="00E21CF2">
        <w:tc>
          <w:tcPr>
            <w:tcW w:w="8208" w:type="dxa"/>
            <w:shd w:val="clear" w:color="auto" w:fill="auto"/>
          </w:tcPr>
          <w:p w14:paraId="3D27E11E" w14:textId="52F6F255" w:rsidR="008F76F1" w:rsidRPr="00B60AC4" w:rsidRDefault="008F76F1" w:rsidP="00E21CF2">
            <w:r w:rsidRPr="00B60AC4">
              <w:t xml:space="preserve">Vhodna prilagoditev NB(RL) </w:t>
            </w:r>
            <w:r>
              <w:t>&gt;</w:t>
            </w:r>
            <w:r w:rsidR="00D02296">
              <w:t xml:space="preserve"> </w:t>
            </w:r>
            <w:r w:rsidRPr="00B60AC4">
              <w:t>2</w:t>
            </w:r>
            <w:r>
              <w:t>6</w:t>
            </w:r>
            <w:r w:rsidR="00D02296">
              <w:t xml:space="preserve"> </w:t>
            </w:r>
            <w:proofErr w:type="spellStart"/>
            <w:r w:rsidRPr="00B60AC4">
              <w:t>dB</w:t>
            </w:r>
            <w:proofErr w:type="spellEnd"/>
          </w:p>
        </w:tc>
      </w:tr>
      <w:tr w:rsidR="008F76F1" w:rsidRPr="00B60AC4" w14:paraId="2D8CF9EF" w14:textId="77777777" w:rsidTr="00E21CF2">
        <w:tc>
          <w:tcPr>
            <w:tcW w:w="8208" w:type="dxa"/>
            <w:shd w:val="clear" w:color="auto" w:fill="auto"/>
          </w:tcPr>
          <w:p w14:paraId="55D37DC6" w14:textId="66BB807E" w:rsidR="008F76F1" w:rsidRPr="00B60AC4" w:rsidRDefault="008F76F1" w:rsidP="00E21CF2">
            <w:r w:rsidRPr="00B60AC4">
              <w:t xml:space="preserve">                                BB(RL) </w:t>
            </w:r>
            <w:r>
              <w:t>&gt;</w:t>
            </w:r>
            <w:r w:rsidR="00D02296">
              <w:t xml:space="preserve"> </w:t>
            </w:r>
            <w:r w:rsidRPr="00B60AC4">
              <w:t>2</w:t>
            </w:r>
            <w:r w:rsidR="00D02296">
              <w:t>6</w:t>
            </w:r>
            <w:r w:rsidRPr="00B60AC4">
              <w:t xml:space="preserve"> </w:t>
            </w:r>
            <w:proofErr w:type="spellStart"/>
            <w:r w:rsidRPr="00B60AC4">
              <w:t>dB</w:t>
            </w:r>
            <w:proofErr w:type="spellEnd"/>
          </w:p>
        </w:tc>
      </w:tr>
      <w:tr w:rsidR="008F76F1" w:rsidRPr="00B60AC4" w14:paraId="52BA1842" w14:textId="77777777" w:rsidTr="00E21CF2">
        <w:tc>
          <w:tcPr>
            <w:tcW w:w="8208" w:type="dxa"/>
            <w:shd w:val="clear" w:color="auto" w:fill="auto"/>
          </w:tcPr>
          <w:p w14:paraId="145D19F9" w14:textId="77777777" w:rsidR="008F76F1" w:rsidRPr="00B60AC4" w:rsidRDefault="008F76F1" w:rsidP="00E21CF2">
            <w:r w:rsidRPr="00B60AC4">
              <w:t>Izolacija med vhodi: &gt;</w:t>
            </w:r>
            <w:r>
              <w:t xml:space="preserve"> </w:t>
            </w:r>
            <w:r w:rsidRPr="00B60AC4">
              <w:t>30dB</w:t>
            </w:r>
          </w:p>
        </w:tc>
      </w:tr>
      <w:tr w:rsidR="008F76F1" w:rsidRPr="00B60AC4" w14:paraId="1331DA83" w14:textId="77777777" w:rsidTr="00E21CF2">
        <w:tc>
          <w:tcPr>
            <w:tcW w:w="8208" w:type="dxa"/>
            <w:shd w:val="clear" w:color="auto" w:fill="auto"/>
          </w:tcPr>
          <w:p w14:paraId="48417BA9" w14:textId="423D44E7" w:rsidR="008F76F1" w:rsidRPr="00B60AC4" w:rsidRDefault="008F76F1" w:rsidP="00E21CF2">
            <w:r>
              <w:t>Max.</w:t>
            </w:r>
            <w:r w:rsidR="00ED65DE">
              <w:t xml:space="preserve"> </w:t>
            </w:r>
            <w:r>
              <w:t>d</w:t>
            </w:r>
            <w:r w:rsidRPr="00A80C46">
              <w:t>ovoljena</w:t>
            </w:r>
            <w:r w:rsidRPr="00B60AC4">
              <w:t xml:space="preserve"> moč na NB vhod ≥ 1</w:t>
            </w:r>
            <w:r>
              <w:t>.</w:t>
            </w:r>
            <w:r w:rsidRPr="00B60AC4">
              <w:t xml:space="preserve">1kW </w:t>
            </w:r>
            <w:proofErr w:type="spellStart"/>
            <w:r w:rsidRPr="00B60AC4">
              <w:t>rms</w:t>
            </w:r>
            <w:proofErr w:type="spellEnd"/>
          </w:p>
        </w:tc>
      </w:tr>
      <w:tr w:rsidR="008F76F1" w:rsidRPr="00B60AC4" w14:paraId="4C03407F" w14:textId="77777777" w:rsidTr="00E21CF2">
        <w:tc>
          <w:tcPr>
            <w:tcW w:w="8208" w:type="dxa"/>
            <w:shd w:val="clear" w:color="auto" w:fill="auto"/>
          </w:tcPr>
          <w:p w14:paraId="7A989E71" w14:textId="77777777" w:rsidR="008F76F1" w:rsidRDefault="008F76F1" w:rsidP="00E21CF2">
            <w:r>
              <w:t xml:space="preserve">Max. dovoljena moč na ant. izhodu </w:t>
            </w:r>
            <w:r w:rsidRPr="00B60AC4">
              <w:t xml:space="preserve">≥ </w:t>
            </w:r>
            <w:r>
              <w:t>4.6</w:t>
            </w:r>
            <w:r w:rsidRPr="00B60AC4">
              <w:t xml:space="preserve">kW </w:t>
            </w:r>
            <w:proofErr w:type="spellStart"/>
            <w:r w:rsidRPr="00B60AC4">
              <w:t>rms</w:t>
            </w:r>
            <w:proofErr w:type="spellEnd"/>
          </w:p>
        </w:tc>
      </w:tr>
      <w:tr w:rsidR="008F76F1" w:rsidRPr="00B60AC4" w14:paraId="08B7A5F1" w14:textId="77777777" w:rsidTr="00E21CF2">
        <w:tc>
          <w:tcPr>
            <w:tcW w:w="8208" w:type="dxa"/>
            <w:shd w:val="clear" w:color="auto" w:fill="auto"/>
          </w:tcPr>
          <w:p w14:paraId="33CE3442" w14:textId="438937AC" w:rsidR="008F76F1" w:rsidRDefault="008F76F1" w:rsidP="00E21CF2">
            <w:r>
              <w:t xml:space="preserve">Max. dovoljena napetost na ant. izhodu </w:t>
            </w:r>
            <w:r w:rsidRPr="00B60AC4">
              <w:t xml:space="preserve">≥ </w:t>
            </w:r>
            <w:r>
              <w:t>3</w:t>
            </w:r>
            <w:r w:rsidRPr="00B60AC4">
              <w:t>k</w:t>
            </w:r>
            <w:r>
              <w:t>V</w:t>
            </w:r>
          </w:p>
        </w:tc>
      </w:tr>
      <w:tr w:rsidR="008F76F1" w:rsidRPr="00B60AC4" w14:paraId="4189A6F5" w14:textId="77777777" w:rsidTr="00E21CF2">
        <w:tc>
          <w:tcPr>
            <w:tcW w:w="8208" w:type="dxa"/>
            <w:shd w:val="clear" w:color="auto" w:fill="auto"/>
          </w:tcPr>
          <w:p w14:paraId="0865B97D" w14:textId="21D99148" w:rsidR="008F76F1" w:rsidRPr="00B60AC4" w:rsidRDefault="008F76F1" w:rsidP="00E21CF2">
            <w:r>
              <w:t xml:space="preserve">Prehodno dušenje NB </w:t>
            </w:r>
            <w:proofErr w:type="spellStart"/>
            <w:r>
              <w:t>fo</w:t>
            </w:r>
            <w:proofErr w:type="spellEnd"/>
            <w:r w:rsidRPr="00B60AC4">
              <w:t xml:space="preserve">: &lt; </w:t>
            </w:r>
            <w:r>
              <w:t>1</w:t>
            </w:r>
            <w:r w:rsidRPr="00B60AC4">
              <w:t xml:space="preserve"> </w:t>
            </w:r>
            <w:proofErr w:type="spellStart"/>
            <w:r w:rsidRPr="00B60AC4">
              <w:t>dB</w:t>
            </w:r>
            <w:proofErr w:type="spellEnd"/>
            <w:r w:rsidRPr="00B60AC4">
              <w:t xml:space="preserve"> ±0.05</w:t>
            </w:r>
            <w:r w:rsidR="00D02296">
              <w:t xml:space="preserve"> </w:t>
            </w:r>
            <w:proofErr w:type="spellStart"/>
            <w:r w:rsidRPr="00B60AC4">
              <w:t>dB</w:t>
            </w:r>
            <w:proofErr w:type="spellEnd"/>
          </w:p>
        </w:tc>
      </w:tr>
      <w:tr w:rsidR="008F76F1" w:rsidRPr="00B60AC4" w14:paraId="4788C69F" w14:textId="77777777" w:rsidTr="00E21CF2">
        <w:tc>
          <w:tcPr>
            <w:tcW w:w="8208" w:type="dxa"/>
            <w:shd w:val="clear" w:color="auto" w:fill="auto"/>
          </w:tcPr>
          <w:p w14:paraId="58D6E7D5" w14:textId="32A7350C" w:rsidR="008F76F1" w:rsidRDefault="008F76F1" w:rsidP="00E21CF2">
            <w:r>
              <w:t xml:space="preserve">                                    </w:t>
            </w:r>
            <w:proofErr w:type="spellStart"/>
            <w:r>
              <w:t>fo</w:t>
            </w:r>
            <w:proofErr w:type="spellEnd"/>
            <w:r>
              <w:t xml:space="preserve"> </w:t>
            </w:r>
            <w:r w:rsidRPr="00B60AC4">
              <w:t>±0.</w:t>
            </w:r>
            <w:r>
              <w:t xml:space="preserve">77MHz </w:t>
            </w:r>
            <w:r w:rsidRPr="00B60AC4">
              <w:t xml:space="preserve"> &lt; </w:t>
            </w:r>
            <w:r>
              <w:t>2.4</w:t>
            </w:r>
            <w:r w:rsidRPr="00B60AC4">
              <w:t xml:space="preserve"> </w:t>
            </w:r>
            <w:proofErr w:type="spellStart"/>
            <w:r w:rsidRPr="00B60AC4">
              <w:t>dB</w:t>
            </w:r>
            <w:proofErr w:type="spellEnd"/>
            <w:r w:rsidRPr="00B60AC4">
              <w:t xml:space="preserve"> ±0.5</w:t>
            </w:r>
            <w:r w:rsidR="00D02296">
              <w:t xml:space="preserve"> </w:t>
            </w:r>
            <w:proofErr w:type="spellStart"/>
            <w:r w:rsidRPr="00B60AC4">
              <w:t>dB</w:t>
            </w:r>
            <w:proofErr w:type="spellEnd"/>
          </w:p>
        </w:tc>
      </w:tr>
      <w:tr w:rsidR="008F76F1" w:rsidRPr="00B60AC4" w14:paraId="4845EE27" w14:textId="77777777" w:rsidTr="00E21CF2">
        <w:tc>
          <w:tcPr>
            <w:tcW w:w="8208" w:type="dxa"/>
            <w:shd w:val="clear" w:color="auto" w:fill="auto"/>
          </w:tcPr>
          <w:p w14:paraId="65389F58" w14:textId="02298E97" w:rsidR="008F76F1" w:rsidRPr="00B60AC4" w:rsidRDefault="008F76F1" w:rsidP="00E21CF2">
            <w:r w:rsidRPr="00B60AC4">
              <w:t>Prehodno dušenje BB &lt; 0.</w:t>
            </w:r>
            <w:r>
              <w:t>1</w:t>
            </w:r>
            <w:r w:rsidRPr="00B60AC4">
              <w:t xml:space="preserve"> </w:t>
            </w:r>
            <w:proofErr w:type="spellStart"/>
            <w:r w:rsidRPr="00B60AC4">
              <w:t>dB</w:t>
            </w:r>
            <w:proofErr w:type="spellEnd"/>
            <w:r w:rsidRPr="00B60AC4">
              <w:t xml:space="preserve"> ±0.05</w:t>
            </w:r>
            <w:r w:rsidR="00D02296">
              <w:t xml:space="preserve"> </w:t>
            </w:r>
            <w:proofErr w:type="spellStart"/>
            <w:r w:rsidRPr="00B60AC4">
              <w:t>dB</w:t>
            </w:r>
            <w:proofErr w:type="spellEnd"/>
          </w:p>
        </w:tc>
      </w:tr>
      <w:tr w:rsidR="008F76F1" w:rsidRPr="00B60AC4" w14:paraId="26AE3FC0" w14:textId="77777777" w:rsidTr="00E21CF2">
        <w:tc>
          <w:tcPr>
            <w:tcW w:w="8208" w:type="dxa"/>
            <w:shd w:val="clear" w:color="auto" w:fill="auto"/>
          </w:tcPr>
          <w:p w14:paraId="3DCE1952" w14:textId="77777777" w:rsidR="008F76F1" w:rsidRPr="00B60AC4" w:rsidRDefault="008F76F1" w:rsidP="00E21CF2">
            <w:r>
              <w:t xml:space="preserve">Selektivnost: </w:t>
            </w:r>
            <w:proofErr w:type="spellStart"/>
            <w:r>
              <w:t>fo</w:t>
            </w:r>
            <w:proofErr w:type="spellEnd"/>
            <w:r>
              <w:t xml:space="preserve"> </w:t>
            </w:r>
            <w:r w:rsidRPr="00B60AC4">
              <w:t>±0.</w:t>
            </w:r>
            <w:r>
              <w:t xml:space="preserve">97MHz </w:t>
            </w:r>
            <w:r w:rsidRPr="00B60AC4">
              <w:t xml:space="preserve"> ≥ </w:t>
            </w:r>
            <w:r>
              <w:t>15</w:t>
            </w:r>
            <w:r w:rsidRPr="00B60AC4">
              <w:t xml:space="preserve"> </w:t>
            </w:r>
            <w:proofErr w:type="spellStart"/>
            <w:r w:rsidRPr="00B60AC4">
              <w:t>dB</w:t>
            </w:r>
            <w:proofErr w:type="spellEnd"/>
          </w:p>
        </w:tc>
      </w:tr>
      <w:tr w:rsidR="008F76F1" w:rsidRPr="00B60AC4" w14:paraId="25AE2BE6" w14:textId="77777777" w:rsidTr="00E21CF2">
        <w:tc>
          <w:tcPr>
            <w:tcW w:w="8208" w:type="dxa"/>
            <w:shd w:val="clear" w:color="auto" w:fill="auto"/>
          </w:tcPr>
          <w:p w14:paraId="05D05DE1" w14:textId="77777777" w:rsidR="008F76F1" w:rsidRPr="00B60AC4" w:rsidRDefault="008F76F1" w:rsidP="00E21CF2">
            <w:r>
              <w:t xml:space="preserve">                     </w:t>
            </w:r>
            <w:proofErr w:type="spellStart"/>
            <w:r>
              <w:t>fo</w:t>
            </w:r>
            <w:proofErr w:type="spellEnd"/>
            <w:r>
              <w:t xml:space="preserve"> </w:t>
            </w:r>
            <w:r w:rsidRPr="00B60AC4">
              <w:t>±</w:t>
            </w:r>
            <w:r>
              <w:t>1</w:t>
            </w:r>
            <w:r w:rsidRPr="00B60AC4">
              <w:t>.</w:t>
            </w:r>
            <w:r>
              <w:t xml:space="preserve">75MHz </w:t>
            </w:r>
            <w:r w:rsidRPr="00B60AC4">
              <w:t xml:space="preserve"> ≥ </w:t>
            </w:r>
            <w:r>
              <w:t>45</w:t>
            </w:r>
            <w:r w:rsidRPr="00B60AC4">
              <w:t xml:space="preserve"> </w:t>
            </w:r>
            <w:proofErr w:type="spellStart"/>
            <w:r w:rsidRPr="00B60AC4">
              <w:t>dB</w:t>
            </w:r>
            <w:proofErr w:type="spellEnd"/>
          </w:p>
        </w:tc>
      </w:tr>
      <w:tr w:rsidR="008F76F1" w:rsidRPr="00B60AC4" w14:paraId="3FA93D32" w14:textId="77777777" w:rsidTr="00E21CF2">
        <w:tc>
          <w:tcPr>
            <w:tcW w:w="8208" w:type="dxa"/>
            <w:shd w:val="clear" w:color="auto" w:fill="auto"/>
          </w:tcPr>
          <w:p w14:paraId="25D6E202" w14:textId="77777777" w:rsidR="008F76F1" w:rsidRPr="00B60AC4" w:rsidRDefault="008F76F1" w:rsidP="00E21CF2">
            <w:r>
              <w:t xml:space="preserve">                     </w:t>
            </w:r>
            <w:proofErr w:type="spellStart"/>
            <w:r>
              <w:t>fo</w:t>
            </w:r>
            <w:proofErr w:type="spellEnd"/>
            <w:r>
              <w:t xml:space="preserve"> </w:t>
            </w:r>
            <w:r w:rsidRPr="00B60AC4">
              <w:t>±</w:t>
            </w:r>
            <w:r>
              <w:t xml:space="preserve">2.2MHz </w:t>
            </w:r>
            <w:r w:rsidRPr="00B60AC4">
              <w:t xml:space="preserve"> ≥ </w:t>
            </w:r>
            <w:r>
              <w:t>45</w:t>
            </w:r>
            <w:r w:rsidRPr="00B60AC4">
              <w:t xml:space="preserve"> </w:t>
            </w:r>
            <w:proofErr w:type="spellStart"/>
            <w:r w:rsidRPr="00B60AC4">
              <w:t>dB</w:t>
            </w:r>
            <w:proofErr w:type="spellEnd"/>
          </w:p>
        </w:tc>
      </w:tr>
      <w:tr w:rsidR="008F76F1" w:rsidRPr="00B60AC4" w14:paraId="6531AEA4" w14:textId="77777777" w:rsidTr="00E21CF2">
        <w:tc>
          <w:tcPr>
            <w:tcW w:w="8208" w:type="dxa"/>
            <w:shd w:val="clear" w:color="auto" w:fill="auto"/>
          </w:tcPr>
          <w:p w14:paraId="5A9D722A" w14:textId="77777777" w:rsidR="008F76F1" w:rsidRPr="00B60AC4" w:rsidRDefault="008F76F1" w:rsidP="00E21CF2">
            <w:r>
              <w:t xml:space="preserve">                     </w:t>
            </w:r>
            <w:proofErr w:type="spellStart"/>
            <w:r>
              <w:t>fo</w:t>
            </w:r>
            <w:proofErr w:type="spellEnd"/>
            <w:r>
              <w:t xml:space="preserve"> </w:t>
            </w:r>
            <w:r w:rsidRPr="00B60AC4">
              <w:t>±</w:t>
            </w:r>
            <w:r>
              <w:t xml:space="preserve">3.0MHz </w:t>
            </w:r>
            <w:r w:rsidRPr="00B60AC4">
              <w:t xml:space="preserve"> ≥ </w:t>
            </w:r>
            <w:r>
              <w:t>45</w:t>
            </w:r>
            <w:r w:rsidRPr="00B60AC4">
              <w:t xml:space="preserve"> </w:t>
            </w:r>
            <w:proofErr w:type="spellStart"/>
            <w:r w:rsidRPr="00B60AC4">
              <w:t>dB</w:t>
            </w:r>
            <w:proofErr w:type="spellEnd"/>
          </w:p>
        </w:tc>
      </w:tr>
      <w:tr w:rsidR="008F76F1" w:rsidRPr="00B60AC4" w14:paraId="7AD68078" w14:textId="77777777" w:rsidTr="00E21CF2">
        <w:tc>
          <w:tcPr>
            <w:tcW w:w="8208" w:type="dxa"/>
            <w:shd w:val="clear" w:color="auto" w:fill="auto"/>
          </w:tcPr>
          <w:p w14:paraId="3E05AD4F" w14:textId="77777777" w:rsidR="008F76F1" w:rsidRPr="00B60AC4" w:rsidRDefault="008F76F1" w:rsidP="00E21CF2">
            <w:r>
              <w:t xml:space="preserve">Dušenje višjih </w:t>
            </w:r>
            <w:proofErr w:type="spellStart"/>
            <w:r>
              <w:t>harmonikov</w:t>
            </w:r>
            <w:proofErr w:type="spellEnd"/>
            <w:r>
              <w:t xml:space="preserve"> </w:t>
            </w:r>
            <w:r w:rsidRPr="00B60AC4">
              <w:t xml:space="preserve">≥ </w:t>
            </w:r>
            <w:r>
              <w:t>50</w:t>
            </w:r>
            <w:r w:rsidRPr="00B60AC4">
              <w:t xml:space="preserve"> </w:t>
            </w:r>
            <w:proofErr w:type="spellStart"/>
            <w:r w:rsidRPr="00B60AC4">
              <w:t>dB</w:t>
            </w:r>
            <w:proofErr w:type="spellEnd"/>
            <w:r>
              <w:t>; do 500MHz</w:t>
            </w:r>
          </w:p>
        </w:tc>
      </w:tr>
      <w:tr w:rsidR="008F76F1" w:rsidRPr="00B60AC4" w14:paraId="5C7F5F87" w14:textId="77777777" w:rsidTr="00E21CF2">
        <w:tc>
          <w:tcPr>
            <w:tcW w:w="8208" w:type="dxa"/>
            <w:shd w:val="clear" w:color="auto" w:fill="auto"/>
          </w:tcPr>
          <w:p w14:paraId="120B7475" w14:textId="77777777" w:rsidR="008F76F1" w:rsidRDefault="008F76F1" w:rsidP="00E21CF2">
            <w:r>
              <w:t xml:space="preserve">Časovna kasnitev </w:t>
            </w:r>
            <w:r w:rsidRPr="00B60AC4">
              <w:t>&lt;</w:t>
            </w:r>
            <w:r>
              <w:t xml:space="preserve"> 1000ns</w:t>
            </w:r>
          </w:p>
        </w:tc>
      </w:tr>
      <w:tr w:rsidR="008F76F1" w:rsidRPr="00B60AC4" w14:paraId="6D51BC9A" w14:textId="77777777" w:rsidTr="00E21CF2">
        <w:tc>
          <w:tcPr>
            <w:tcW w:w="8208" w:type="dxa"/>
            <w:shd w:val="clear" w:color="auto" w:fill="auto"/>
          </w:tcPr>
          <w:p w14:paraId="1D80B2A2" w14:textId="77777777" w:rsidR="008F76F1" w:rsidRPr="00B60AC4" w:rsidRDefault="008F76F1" w:rsidP="00E21CF2">
            <w:proofErr w:type="spellStart"/>
            <w:r w:rsidRPr="00B60AC4">
              <w:t>Konektorji</w:t>
            </w:r>
            <w:proofErr w:type="spellEnd"/>
            <w:r w:rsidRPr="00B60AC4">
              <w:t>: -</w:t>
            </w:r>
            <w:r>
              <w:t xml:space="preserve"> vhodni </w:t>
            </w:r>
            <w:proofErr w:type="spellStart"/>
            <w:r>
              <w:t>konektor</w:t>
            </w:r>
            <w:proofErr w:type="spellEnd"/>
            <w:r>
              <w:t xml:space="preserve"> NB: </w:t>
            </w:r>
            <w:r w:rsidRPr="00B60AC4">
              <w:t xml:space="preserve">EIA </w:t>
            </w:r>
            <w:r>
              <w:t>7</w:t>
            </w:r>
            <w:r w:rsidRPr="00B60AC4">
              <w:t>/8''</w:t>
            </w:r>
            <w:r>
              <w:t xml:space="preserve"> ženski</w:t>
            </w:r>
          </w:p>
        </w:tc>
      </w:tr>
      <w:tr w:rsidR="008F76F1" w:rsidRPr="00B60AC4" w14:paraId="410A9B8D" w14:textId="77777777" w:rsidTr="00E21CF2">
        <w:tc>
          <w:tcPr>
            <w:tcW w:w="8208" w:type="dxa"/>
            <w:shd w:val="clear" w:color="auto" w:fill="auto"/>
          </w:tcPr>
          <w:p w14:paraId="73BD5248" w14:textId="77777777" w:rsidR="008F76F1" w:rsidRPr="00B60AC4" w:rsidRDefault="008F76F1" w:rsidP="00E21CF2">
            <w:r w:rsidRPr="00B60AC4">
              <w:t xml:space="preserve">                  - vhodni </w:t>
            </w:r>
            <w:proofErr w:type="spellStart"/>
            <w:r w:rsidRPr="00B60AC4">
              <w:t>konektor</w:t>
            </w:r>
            <w:proofErr w:type="spellEnd"/>
            <w:r w:rsidRPr="00B60AC4">
              <w:t xml:space="preserve"> BB: EIA </w:t>
            </w:r>
            <w:r>
              <w:t>7</w:t>
            </w:r>
            <w:r w:rsidRPr="00B60AC4">
              <w:t>/8''</w:t>
            </w:r>
            <w:r>
              <w:t xml:space="preserve"> ženski</w:t>
            </w:r>
          </w:p>
        </w:tc>
      </w:tr>
      <w:tr w:rsidR="008F76F1" w:rsidRPr="00B60AC4" w14:paraId="0DB98A7C" w14:textId="77777777" w:rsidTr="00E21CF2">
        <w:tc>
          <w:tcPr>
            <w:tcW w:w="8208" w:type="dxa"/>
            <w:tcBorders>
              <w:bottom w:val="double" w:sz="4" w:space="0" w:color="auto"/>
            </w:tcBorders>
            <w:shd w:val="clear" w:color="auto" w:fill="auto"/>
          </w:tcPr>
          <w:p w14:paraId="4EFE52C1" w14:textId="77777777" w:rsidR="008F76F1" w:rsidRPr="00B60AC4" w:rsidRDefault="008F76F1" w:rsidP="00E21CF2">
            <w:r w:rsidRPr="00B60AC4">
              <w:t xml:space="preserve">                  - </w:t>
            </w:r>
            <w:r w:rsidR="00426B5E" w:rsidRPr="00426B5E">
              <w:t xml:space="preserve">izhodni </w:t>
            </w:r>
            <w:proofErr w:type="spellStart"/>
            <w:r w:rsidR="00426B5E" w:rsidRPr="00426B5E">
              <w:t>konektor</w:t>
            </w:r>
            <w:proofErr w:type="spellEnd"/>
            <w:r w:rsidR="00426B5E" w:rsidRPr="00426B5E">
              <w:t xml:space="preserve"> </w:t>
            </w:r>
            <w:proofErr w:type="spellStart"/>
            <w:r w:rsidR="00426B5E" w:rsidRPr="00426B5E">
              <w:t>ANTout</w:t>
            </w:r>
            <w:proofErr w:type="spellEnd"/>
            <w:r w:rsidR="00426B5E" w:rsidRPr="00426B5E">
              <w:t>: EIA 1 5/8'' ženski</w:t>
            </w:r>
          </w:p>
        </w:tc>
      </w:tr>
    </w:tbl>
    <w:p w14:paraId="22027EC1" w14:textId="77777777" w:rsidR="008F76F1" w:rsidRDefault="008F76F1" w:rsidP="008F76F1">
      <w:pPr>
        <w:jc w:val="left"/>
        <w:rPr>
          <w:b/>
          <w:bCs/>
        </w:rPr>
      </w:pPr>
    </w:p>
    <w:p w14:paraId="54C5856F" w14:textId="77777777" w:rsidR="008F76F1" w:rsidRPr="00FC5777" w:rsidRDefault="008F76F1" w:rsidP="008F76F1">
      <w:pPr>
        <w:rPr>
          <w:b/>
          <w:bCs/>
        </w:rPr>
      </w:pPr>
    </w:p>
    <w:p w14:paraId="389CCC91" w14:textId="77777777" w:rsidR="008F76F1" w:rsidRDefault="008F76F1" w:rsidP="001A4049">
      <w:pPr>
        <w:pStyle w:val="ListParagraph"/>
        <w:numPr>
          <w:ilvl w:val="0"/>
          <w:numId w:val="18"/>
        </w:numPr>
        <w:suppressAutoHyphens w:val="0"/>
        <w:rPr>
          <w:b/>
          <w:bCs/>
        </w:rPr>
      </w:pPr>
      <w:r w:rsidRPr="00426B5E">
        <w:rPr>
          <w:b/>
          <w:bCs/>
        </w:rPr>
        <w:t>Lokacije: Kum</w:t>
      </w:r>
    </w:p>
    <w:p w14:paraId="726096F6" w14:textId="77777777" w:rsidR="00426B5E" w:rsidRPr="00426B5E" w:rsidRDefault="00426B5E" w:rsidP="00426B5E">
      <w:pPr>
        <w:pStyle w:val="ListParagraph"/>
        <w:suppressAutoHyphens w:val="0"/>
        <w:ind w:left="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426B5E" w:rsidRPr="00426B5E" w14:paraId="68C18BDF" w14:textId="77777777" w:rsidTr="00E21CF2">
        <w:tc>
          <w:tcPr>
            <w:tcW w:w="8208" w:type="dxa"/>
            <w:tcBorders>
              <w:bottom w:val="double" w:sz="4" w:space="0" w:color="auto"/>
            </w:tcBorders>
            <w:shd w:val="clear" w:color="auto" w:fill="E6E6E6"/>
          </w:tcPr>
          <w:p w14:paraId="7E8C55B9" w14:textId="77777777" w:rsidR="00426B5E" w:rsidRPr="00426B5E" w:rsidRDefault="00426B5E" w:rsidP="00426B5E">
            <w:pPr>
              <w:jc w:val="left"/>
              <w:rPr>
                <w:b/>
              </w:rPr>
            </w:pPr>
            <w:r w:rsidRPr="00426B5E">
              <w:rPr>
                <w:b/>
              </w:rPr>
              <w:t>Združevalnik tipa CIB</w:t>
            </w:r>
          </w:p>
        </w:tc>
      </w:tr>
      <w:tr w:rsidR="00426B5E" w:rsidRPr="00426B5E" w14:paraId="34D3EF66" w14:textId="77777777" w:rsidTr="00E21CF2">
        <w:tc>
          <w:tcPr>
            <w:tcW w:w="8208" w:type="dxa"/>
            <w:tcBorders>
              <w:top w:val="double" w:sz="4" w:space="0" w:color="auto"/>
            </w:tcBorders>
            <w:shd w:val="clear" w:color="auto" w:fill="auto"/>
          </w:tcPr>
          <w:p w14:paraId="641FD8FB" w14:textId="77777777" w:rsidR="00426B5E" w:rsidRPr="00426B5E" w:rsidRDefault="00426B5E" w:rsidP="00426B5E">
            <w:r w:rsidRPr="00426B5E">
              <w:t>Frekvenčni pas: 174-240MHz</w:t>
            </w:r>
          </w:p>
        </w:tc>
      </w:tr>
      <w:tr w:rsidR="00426B5E" w:rsidRPr="00426B5E" w14:paraId="628CB809" w14:textId="77777777" w:rsidTr="00E21CF2">
        <w:tc>
          <w:tcPr>
            <w:tcW w:w="8208" w:type="dxa"/>
            <w:shd w:val="clear" w:color="auto" w:fill="auto"/>
          </w:tcPr>
          <w:p w14:paraId="4193EA35" w14:textId="77777777" w:rsidR="00426B5E" w:rsidRPr="00426B5E" w:rsidRDefault="00426B5E" w:rsidP="00426B5E">
            <w:pPr>
              <w:rPr>
                <w:rFonts w:ascii="Tahoma" w:hAnsi="Tahoma" w:cs="Tahoma"/>
                <w:color w:val="000000"/>
                <w:sz w:val="16"/>
                <w:szCs w:val="16"/>
              </w:rPr>
            </w:pPr>
            <w:r w:rsidRPr="00426B5E">
              <w:t xml:space="preserve"> Impedanca: 50 </w:t>
            </w:r>
            <w:proofErr w:type="spellStart"/>
            <w:r w:rsidRPr="00426B5E">
              <w:t>ohm</w:t>
            </w:r>
            <w:proofErr w:type="spellEnd"/>
          </w:p>
        </w:tc>
      </w:tr>
      <w:tr w:rsidR="00426B5E" w:rsidRPr="00426B5E" w14:paraId="1B6A1172" w14:textId="77777777" w:rsidTr="00E21CF2">
        <w:tc>
          <w:tcPr>
            <w:tcW w:w="8208" w:type="dxa"/>
            <w:shd w:val="clear" w:color="auto" w:fill="auto"/>
          </w:tcPr>
          <w:p w14:paraId="4B7D27BB" w14:textId="77777777" w:rsidR="00426B5E" w:rsidRPr="00426B5E" w:rsidRDefault="00426B5E" w:rsidP="00426B5E">
            <w:r w:rsidRPr="00426B5E">
              <w:t>Pasovna širina kanala: 1.54MHz</w:t>
            </w:r>
          </w:p>
        </w:tc>
      </w:tr>
      <w:tr w:rsidR="000B758E" w:rsidRPr="00426B5E" w14:paraId="00B902AE" w14:textId="77777777" w:rsidTr="00E21CF2">
        <w:tc>
          <w:tcPr>
            <w:tcW w:w="8208" w:type="dxa"/>
            <w:shd w:val="clear" w:color="auto" w:fill="auto"/>
          </w:tcPr>
          <w:p w14:paraId="35E72D13" w14:textId="560236C8" w:rsidR="000B758E" w:rsidRPr="00426B5E" w:rsidRDefault="000B758E" w:rsidP="000B758E">
            <w:r w:rsidRPr="0091562E">
              <w:t>Temperaturna stabilnost</w:t>
            </w:r>
            <w:r w:rsidR="00DF077E">
              <w:t xml:space="preserve"> </w:t>
            </w:r>
            <w:r w:rsidRPr="0091562E">
              <w:t xml:space="preserve">&lt; </w:t>
            </w:r>
            <w:r>
              <w:t>1</w:t>
            </w:r>
            <w:r w:rsidRPr="0091562E">
              <w:t xml:space="preserve">kHz/K </w:t>
            </w:r>
          </w:p>
        </w:tc>
      </w:tr>
      <w:tr w:rsidR="00426B5E" w:rsidRPr="00426B5E" w14:paraId="6440009A" w14:textId="77777777" w:rsidTr="00E21CF2">
        <w:tc>
          <w:tcPr>
            <w:tcW w:w="8208" w:type="dxa"/>
            <w:shd w:val="clear" w:color="auto" w:fill="auto"/>
          </w:tcPr>
          <w:p w14:paraId="4F2BF417" w14:textId="2DFC7F08" w:rsidR="00426B5E" w:rsidRPr="00426B5E" w:rsidRDefault="00426B5E" w:rsidP="00426B5E">
            <w:r w:rsidRPr="00426B5E">
              <w:t>Vhodna prilagoditev NB(RL) &gt;</w:t>
            </w:r>
            <w:r w:rsidR="00C6799D">
              <w:t xml:space="preserve"> </w:t>
            </w:r>
            <w:r w:rsidRPr="00426B5E">
              <w:t>26</w:t>
            </w:r>
            <w:r w:rsidR="00C6799D">
              <w:t xml:space="preserve"> </w:t>
            </w:r>
            <w:proofErr w:type="spellStart"/>
            <w:r w:rsidRPr="00426B5E">
              <w:t>dB</w:t>
            </w:r>
            <w:proofErr w:type="spellEnd"/>
          </w:p>
        </w:tc>
      </w:tr>
      <w:tr w:rsidR="00426B5E" w:rsidRPr="00426B5E" w14:paraId="45E7A430" w14:textId="77777777" w:rsidTr="00E21CF2">
        <w:tc>
          <w:tcPr>
            <w:tcW w:w="8208" w:type="dxa"/>
            <w:shd w:val="clear" w:color="auto" w:fill="auto"/>
          </w:tcPr>
          <w:p w14:paraId="06640384" w14:textId="4AA230B8" w:rsidR="00426B5E" w:rsidRPr="00426B5E" w:rsidRDefault="00426B5E" w:rsidP="00426B5E">
            <w:r w:rsidRPr="00426B5E">
              <w:t xml:space="preserve">                                BB(RL) &gt;</w:t>
            </w:r>
            <w:r w:rsidR="00C6799D">
              <w:t xml:space="preserve"> </w:t>
            </w:r>
            <w:r w:rsidRPr="00426B5E">
              <w:t>2</w:t>
            </w:r>
            <w:r w:rsidR="00C6799D">
              <w:t>6</w:t>
            </w:r>
            <w:r w:rsidRPr="00426B5E">
              <w:t xml:space="preserve"> </w:t>
            </w:r>
            <w:proofErr w:type="spellStart"/>
            <w:r w:rsidRPr="00426B5E">
              <w:t>dB</w:t>
            </w:r>
            <w:proofErr w:type="spellEnd"/>
          </w:p>
        </w:tc>
      </w:tr>
      <w:tr w:rsidR="00426B5E" w:rsidRPr="00426B5E" w14:paraId="2D03C354" w14:textId="77777777" w:rsidTr="00E21CF2">
        <w:tc>
          <w:tcPr>
            <w:tcW w:w="8208" w:type="dxa"/>
            <w:shd w:val="clear" w:color="auto" w:fill="auto"/>
          </w:tcPr>
          <w:p w14:paraId="629298FB" w14:textId="77777777" w:rsidR="00426B5E" w:rsidRPr="00426B5E" w:rsidRDefault="00426B5E" w:rsidP="00426B5E">
            <w:r w:rsidRPr="00426B5E">
              <w:t>Izolacija med vhodi: &gt; 30dB</w:t>
            </w:r>
          </w:p>
        </w:tc>
      </w:tr>
      <w:tr w:rsidR="00426B5E" w:rsidRPr="00426B5E" w14:paraId="55F47EF4" w14:textId="77777777" w:rsidTr="00E21CF2">
        <w:tc>
          <w:tcPr>
            <w:tcW w:w="8208" w:type="dxa"/>
            <w:shd w:val="clear" w:color="auto" w:fill="auto"/>
          </w:tcPr>
          <w:p w14:paraId="046947CF" w14:textId="4B33E261" w:rsidR="00426B5E" w:rsidRPr="00426B5E" w:rsidRDefault="00426B5E" w:rsidP="00426B5E">
            <w:r w:rsidRPr="00426B5E">
              <w:t xml:space="preserve">Max. dovoljena moč na NB vhod ≥ 1.4kW </w:t>
            </w:r>
            <w:proofErr w:type="spellStart"/>
            <w:r w:rsidRPr="00426B5E">
              <w:t>rms</w:t>
            </w:r>
            <w:proofErr w:type="spellEnd"/>
          </w:p>
        </w:tc>
      </w:tr>
      <w:tr w:rsidR="00426B5E" w:rsidRPr="00426B5E" w14:paraId="53C59998" w14:textId="77777777" w:rsidTr="00E21CF2">
        <w:tc>
          <w:tcPr>
            <w:tcW w:w="8208" w:type="dxa"/>
            <w:shd w:val="clear" w:color="auto" w:fill="auto"/>
          </w:tcPr>
          <w:p w14:paraId="1FB73DAB" w14:textId="77777777" w:rsidR="00426B5E" w:rsidRPr="00426B5E" w:rsidRDefault="00426B5E" w:rsidP="00426B5E">
            <w:r w:rsidRPr="00426B5E">
              <w:t xml:space="preserve">Max. dovoljena moč na ant. izhodu ≥ 4.6kW </w:t>
            </w:r>
            <w:proofErr w:type="spellStart"/>
            <w:r w:rsidRPr="00426B5E">
              <w:t>rms</w:t>
            </w:r>
            <w:proofErr w:type="spellEnd"/>
          </w:p>
        </w:tc>
      </w:tr>
      <w:tr w:rsidR="00426B5E" w:rsidRPr="00426B5E" w14:paraId="107969B1" w14:textId="77777777" w:rsidTr="00E21CF2">
        <w:tc>
          <w:tcPr>
            <w:tcW w:w="8208" w:type="dxa"/>
            <w:shd w:val="clear" w:color="auto" w:fill="auto"/>
          </w:tcPr>
          <w:p w14:paraId="5EA23934" w14:textId="77777777" w:rsidR="00426B5E" w:rsidRPr="00426B5E" w:rsidRDefault="00426B5E" w:rsidP="00426B5E">
            <w:r w:rsidRPr="00426B5E">
              <w:t>Max. dovoljena napetost: na ant. izhodu ≥ 3.2kV</w:t>
            </w:r>
          </w:p>
        </w:tc>
      </w:tr>
      <w:tr w:rsidR="00426B5E" w:rsidRPr="00426B5E" w14:paraId="36762A69" w14:textId="77777777" w:rsidTr="00E21CF2">
        <w:tc>
          <w:tcPr>
            <w:tcW w:w="8208" w:type="dxa"/>
            <w:shd w:val="clear" w:color="auto" w:fill="auto"/>
          </w:tcPr>
          <w:p w14:paraId="1CD87110" w14:textId="3BE11E02" w:rsidR="00426B5E" w:rsidRPr="00426B5E" w:rsidRDefault="00426B5E" w:rsidP="00426B5E">
            <w:r w:rsidRPr="00426B5E">
              <w:t xml:space="preserve">Prehodno dušenje NB </w:t>
            </w:r>
            <w:proofErr w:type="spellStart"/>
            <w:r w:rsidRPr="00426B5E">
              <w:t>fo</w:t>
            </w:r>
            <w:proofErr w:type="spellEnd"/>
            <w:r w:rsidRPr="00426B5E">
              <w:t xml:space="preserve">: &lt; 1 </w:t>
            </w:r>
            <w:proofErr w:type="spellStart"/>
            <w:r w:rsidRPr="00426B5E">
              <w:t>dB</w:t>
            </w:r>
            <w:proofErr w:type="spellEnd"/>
            <w:r w:rsidRPr="00426B5E">
              <w:t xml:space="preserve"> ±0.05</w:t>
            </w:r>
            <w:r w:rsidR="00C6799D">
              <w:t xml:space="preserve"> </w:t>
            </w:r>
            <w:proofErr w:type="spellStart"/>
            <w:r w:rsidRPr="00426B5E">
              <w:t>dB</w:t>
            </w:r>
            <w:proofErr w:type="spellEnd"/>
          </w:p>
        </w:tc>
      </w:tr>
      <w:tr w:rsidR="00426B5E" w:rsidRPr="00426B5E" w14:paraId="0733FEF7" w14:textId="77777777" w:rsidTr="00E21CF2">
        <w:tc>
          <w:tcPr>
            <w:tcW w:w="8208" w:type="dxa"/>
            <w:shd w:val="clear" w:color="auto" w:fill="auto"/>
          </w:tcPr>
          <w:p w14:paraId="6E45CF70" w14:textId="46490227" w:rsidR="00426B5E" w:rsidRPr="00426B5E" w:rsidRDefault="00426B5E" w:rsidP="00426B5E">
            <w:r w:rsidRPr="00426B5E">
              <w:t xml:space="preserve">                                    </w:t>
            </w:r>
            <w:proofErr w:type="spellStart"/>
            <w:r w:rsidRPr="00426B5E">
              <w:t>fo</w:t>
            </w:r>
            <w:proofErr w:type="spellEnd"/>
            <w:r w:rsidRPr="00426B5E">
              <w:t xml:space="preserve"> ±0.77MHz  &lt; 2.4 </w:t>
            </w:r>
            <w:proofErr w:type="spellStart"/>
            <w:r w:rsidRPr="00426B5E">
              <w:t>dB</w:t>
            </w:r>
            <w:proofErr w:type="spellEnd"/>
            <w:r w:rsidRPr="00426B5E">
              <w:t xml:space="preserve"> ±0.5</w:t>
            </w:r>
            <w:r w:rsidR="00C6799D">
              <w:t xml:space="preserve"> </w:t>
            </w:r>
            <w:proofErr w:type="spellStart"/>
            <w:r w:rsidRPr="00426B5E">
              <w:t>dB</w:t>
            </w:r>
            <w:proofErr w:type="spellEnd"/>
          </w:p>
        </w:tc>
      </w:tr>
      <w:tr w:rsidR="00426B5E" w:rsidRPr="00426B5E" w14:paraId="6AFF9C68" w14:textId="77777777" w:rsidTr="00E21CF2">
        <w:tc>
          <w:tcPr>
            <w:tcW w:w="8208" w:type="dxa"/>
            <w:shd w:val="clear" w:color="auto" w:fill="auto"/>
          </w:tcPr>
          <w:p w14:paraId="70C90632" w14:textId="20806D6B" w:rsidR="00426B5E" w:rsidRPr="00426B5E" w:rsidRDefault="00426B5E" w:rsidP="00426B5E">
            <w:r w:rsidRPr="00426B5E">
              <w:t xml:space="preserve">Prehodno dušenje BB &lt; 0.1 </w:t>
            </w:r>
            <w:proofErr w:type="spellStart"/>
            <w:r w:rsidRPr="00426B5E">
              <w:t>dB</w:t>
            </w:r>
            <w:proofErr w:type="spellEnd"/>
            <w:r w:rsidRPr="00426B5E">
              <w:t xml:space="preserve"> ±0.05</w:t>
            </w:r>
            <w:r w:rsidR="00C6799D">
              <w:t xml:space="preserve"> </w:t>
            </w:r>
            <w:proofErr w:type="spellStart"/>
            <w:r w:rsidRPr="00426B5E">
              <w:t>dB</w:t>
            </w:r>
            <w:proofErr w:type="spellEnd"/>
          </w:p>
        </w:tc>
      </w:tr>
      <w:tr w:rsidR="00426B5E" w:rsidRPr="00426B5E" w14:paraId="4A65EDC9" w14:textId="77777777" w:rsidTr="00E21CF2">
        <w:tc>
          <w:tcPr>
            <w:tcW w:w="8208" w:type="dxa"/>
            <w:shd w:val="clear" w:color="auto" w:fill="auto"/>
          </w:tcPr>
          <w:p w14:paraId="6B201F84" w14:textId="77777777" w:rsidR="00426B5E" w:rsidRPr="00426B5E" w:rsidRDefault="00426B5E" w:rsidP="00426B5E">
            <w:r w:rsidRPr="00426B5E">
              <w:t xml:space="preserve">Selektivnost: </w:t>
            </w:r>
            <w:proofErr w:type="spellStart"/>
            <w:r w:rsidRPr="00426B5E">
              <w:t>fo</w:t>
            </w:r>
            <w:proofErr w:type="spellEnd"/>
            <w:r w:rsidRPr="00426B5E">
              <w:t xml:space="preserve"> ±0.97MHz  ≥ 15 </w:t>
            </w:r>
            <w:proofErr w:type="spellStart"/>
            <w:r w:rsidRPr="00426B5E">
              <w:t>dB</w:t>
            </w:r>
            <w:proofErr w:type="spellEnd"/>
          </w:p>
        </w:tc>
      </w:tr>
      <w:tr w:rsidR="00426B5E" w:rsidRPr="00426B5E" w14:paraId="55389203" w14:textId="77777777" w:rsidTr="00E21CF2">
        <w:tc>
          <w:tcPr>
            <w:tcW w:w="8208" w:type="dxa"/>
            <w:shd w:val="clear" w:color="auto" w:fill="auto"/>
          </w:tcPr>
          <w:p w14:paraId="436001F9" w14:textId="77777777" w:rsidR="00426B5E" w:rsidRPr="00426B5E" w:rsidRDefault="00426B5E" w:rsidP="00426B5E">
            <w:r w:rsidRPr="00426B5E">
              <w:t xml:space="preserve">                     </w:t>
            </w:r>
            <w:proofErr w:type="spellStart"/>
            <w:r w:rsidRPr="00426B5E">
              <w:t>fo</w:t>
            </w:r>
            <w:proofErr w:type="spellEnd"/>
            <w:r w:rsidRPr="00426B5E">
              <w:t xml:space="preserve"> ±1.75MHz  ≥ 45 </w:t>
            </w:r>
            <w:proofErr w:type="spellStart"/>
            <w:r w:rsidRPr="00426B5E">
              <w:t>dB</w:t>
            </w:r>
            <w:proofErr w:type="spellEnd"/>
          </w:p>
        </w:tc>
      </w:tr>
      <w:tr w:rsidR="00426B5E" w:rsidRPr="00426B5E" w14:paraId="022309EA" w14:textId="77777777" w:rsidTr="00E21CF2">
        <w:tc>
          <w:tcPr>
            <w:tcW w:w="8208" w:type="dxa"/>
            <w:shd w:val="clear" w:color="auto" w:fill="auto"/>
          </w:tcPr>
          <w:p w14:paraId="76464DC9" w14:textId="77777777" w:rsidR="00426B5E" w:rsidRPr="00426B5E" w:rsidRDefault="00426B5E" w:rsidP="00426B5E">
            <w:r w:rsidRPr="00426B5E">
              <w:t xml:space="preserve">                     </w:t>
            </w:r>
            <w:proofErr w:type="spellStart"/>
            <w:r w:rsidRPr="00426B5E">
              <w:t>fo</w:t>
            </w:r>
            <w:proofErr w:type="spellEnd"/>
            <w:r w:rsidRPr="00426B5E">
              <w:t xml:space="preserve"> ±2.2MHz  ≥ 45 </w:t>
            </w:r>
            <w:proofErr w:type="spellStart"/>
            <w:r w:rsidRPr="00426B5E">
              <w:t>dB</w:t>
            </w:r>
            <w:proofErr w:type="spellEnd"/>
          </w:p>
        </w:tc>
      </w:tr>
      <w:tr w:rsidR="00426B5E" w:rsidRPr="00426B5E" w14:paraId="5542A583" w14:textId="77777777" w:rsidTr="00E21CF2">
        <w:tc>
          <w:tcPr>
            <w:tcW w:w="8208" w:type="dxa"/>
            <w:shd w:val="clear" w:color="auto" w:fill="auto"/>
          </w:tcPr>
          <w:p w14:paraId="15400D15" w14:textId="77777777" w:rsidR="00426B5E" w:rsidRPr="00426B5E" w:rsidRDefault="00426B5E" w:rsidP="00426B5E">
            <w:r w:rsidRPr="00426B5E">
              <w:t xml:space="preserve">                     </w:t>
            </w:r>
            <w:proofErr w:type="spellStart"/>
            <w:r w:rsidRPr="00426B5E">
              <w:t>fo</w:t>
            </w:r>
            <w:proofErr w:type="spellEnd"/>
            <w:r w:rsidRPr="00426B5E">
              <w:t xml:space="preserve"> ±3.0MHz  ≥ 45 </w:t>
            </w:r>
            <w:proofErr w:type="spellStart"/>
            <w:r w:rsidRPr="00426B5E">
              <w:t>dB</w:t>
            </w:r>
            <w:proofErr w:type="spellEnd"/>
          </w:p>
        </w:tc>
      </w:tr>
      <w:tr w:rsidR="00426B5E" w:rsidRPr="00426B5E" w14:paraId="0ACBCD0E" w14:textId="77777777" w:rsidTr="00E21CF2">
        <w:tc>
          <w:tcPr>
            <w:tcW w:w="8208" w:type="dxa"/>
            <w:shd w:val="clear" w:color="auto" w:fill="auto"/>
          </w:tcPr>
          <w:p w14:paraId="78D47CFC" w14:textId="77777777" w:rsidR="00426B5E" w:rsidRPr="00426B5E" w:rsidRDefault="00426B5E" w:rsidP="00426B5E">
            <w:r w:rsidRPr="00426B5E">
              <w:t xml:space="preserve">Dušenje višjih </w:t>
            </w:r>
            <w:proofErr w:type="spellStart"/>
            <w:r w:rsidRPr="00426B5E">
              <w:t>harmonikov</w:t>
            </w:r>
            <w:proofErr w:type="spellEnd"/>
            <w:r w:rsidRPr="00426B5E">
              <w:t xml:space="preserve"> ≥ 50 </w:t>
            </w:r>
            <w:proofErr w:type="spellStart"/>
            <w:r w:rsidRPr="00426B5E">
              <w:t>dB</w:t>
            </w:r>
            <w:proofErr w:type="spellEnd"/>
            <w:r w:rsidRPr="00426B5E">
              <w:t>; do 500MHz</w:t>
            </w:r>
          </w:p>
        </w:tc>
      </w:tr>
      <w:tr w:rsidR="00426B5E" w:rsidRPr="00426B5E" w14:paraId="0697666F" w14:textId="77777777" w:rsidTr="00E21CF2">
        <w:tc>
          <w:tcPr>
            <w:tcW w:w="8208" w:type="dxa"/>
            <w:shd w:val="clear" w:color="auto" w:fill="auto"/>
          </w:tcPr>
          <w:p w14:paraId="47864F27" w14:textId="77777777" w:rsidR="00426B5E" w:rsidRPr="00426B5E" w:rsidRDefault="00426B5E" w:rsidP="00426B5E">
            <w:r w:rsidRPr="00426B5E">
              <w:t>Časovna kasnitev &lt; 1000ns</w:t>
            </w:r>
          </w:p>
        </w:tc>
      </w:tr>
      <w:tr w:rsidR="00426B5E" w:rsidRPr="00426B5E" w14:paraId="5DFD315E" w14:textId="77777777" w:rsidTr="00E21CF2">
        <w:tc>
          <w:tcPr>
            <w:tcW w:w="8208" w:type="dxa"/>
            <w:shd w:val="clear" w:color="auto" w:fill="auto"/>
          </w:tcPr>
          <w:p w14:paraId="79416CF0" w14:textId="77777777" w:rsidR="00426B5E" w:rsidRPr="00426B5E" w:rsidRDefault="00426B5E" w:rsidP="00426B5E">
            <w:proofErr w:type="spellStart"/>
            <w:r w:rsidRPr="00426B5E">
              <w:t>Konektorji</w:t>
            </w:r>
            <w:proofErr w:type="spellEnd"/>
            <w:r w:rsidRPr="00426B5E">
              <w:t xml:space="preserve">: - vhodni </w:t>
            </w:r>
            <w:proofErr w:type="spellStart"/>
            <w:r w:rsidRPr="00426B5E">
              <w:t>konektor</w:t>
            </w:r>
            <w:proofErr w:type="spellEnd"/>
            <w:r w:rsidRPr="00426B5E">
              <w:t xml:space="preserve"> NB: EIA 7/8'' ženski</w:t>
            </w:r>
          </w:p>
        </w:tc>
      </w:tr>
      <w:tr w:rsidR="00426B5E" w:rsidRPr="00426B5E" w14:paraId="3AC18F58" w14:textId="77777777" w:rsidTr="00E21CF2">
        <w:tc>
          <w:tcPr>
            <w:tcW w:w="8208" w:type="dxa"/>
            <w:shd w:val="clear" w:color="auto" w:fill="auto"/>
          </w:tcPr>
          <w:p w14:paraId="555BB87E" w14:textId="77777777" w:rsidR="00426B5E" w:rsidRPr="00426B5E" w:rsidRDefault="00426B5E" w:rsidP="00426B5E">
            <w:r w:rsidRPr="00426B5E">
              <w:t xml:space="preserve">                  - vhodni </w:t>
            </w:r>
            <w:proofErr w:type="spellStart"/>
            <w:r w:rsidRPr="00426B5E">
              <w:t>konektor</w:t>
            </w:r>
            <w:proofErr w:type="spellEnd"/>
            <w:r w:rsidRPr="00426B5E">
              <w:t xml:space="preserve"> BB: EIA 7/8'' ženski</w:t>
            </w:r>
          </w:p>
        </w:tc>
      </w:tr>
      <w:tr w:rsidR="00426B5E" w:rsidRPr="00B60AC4" w14:paraId="0741C861" w14:textId="77777777" w:rsidTr="00E21CF2">
        <w:tc>
          <w:tcPr>
            <w:tcW w:w="8208" w:type="dxa"/>
            <w:shd w:val="clear" w:color="auto" w:fill="auto"/>
          </w:tcPr>
          <w:p w14:paraId="2EA4E714" w14:textId="77777777" w:rsidR="00426B5E" w:rsidRPr="00B60AC4" w:rsidRDefault="00426B5E" w:rsidP="00426B5E">
            <w:r w:rsidRPr="00426B5E">
              <w:t xml:space="preserve">                  - izhodni </w:t>
            </w:r>
            <w:proofErr w:type="spellStart"/>
            <w:r w:rsidRPr="00426B5E">
              <w:t>konektor</w:t>
            </w:r>
            <w:proofErr w:type="spellEnd"/>
            <w:r w:rsidRPr="00426B5E">
              <w:t xml:space="preserve"> </w:t>
            </w:r>
            <w:proofErr w:type="spellStart"/>
            <w:r w:rsidRPr="00426B5E">
              <w:t>ANTout</w:t>
            </w:r>
            <w:proofErr w:type="spellEnd"/>
            <w:r w:rsidRPr="00426B5E">
              <w:t>:  EIA 1 5/8'' ženski</w:t>
            </w:r>
          </w:p>
        </w:tc>
      </w:tr>
    </w:tbl>
    <w:p w14:paraId="01B0EA1D" w14:textId="77777777" w:rsidR="008F76F1" w:rsidRDefault="008F76F1" w:rsidP="008F76F1">
      <w:pPr>
        <w:rPr>
          <w:sz w:val="16"/>
          <w:szCs w:val="16"/>
        </w:rPr>
      </w:pPr>
    </w:p>
    <w:p w14:paraId="7B1208D6" w14:textId="77777777" w:rsidR="00426B5E" w:rsidRDefault="00426B5E" w:rsidP="008F76F1">
      <w:pPr>
        <w:rPr>
          <w:sz w:val="16"/>
          <w:szCs w:val="16"/>
        </w:rPr>
      </w:pPr>
    </w:p>
    <w:p w14:paraId="7DEA03AF" w14:textId="77777777" w:rsidR="00426B5E" w:rsidRDefault="00426B5E" w:rsidP="008F76F1">
      <w:pPr>
        <w:rPr>
          <w:sz w:val="16"/>
          <w:szCs w:val="16"/>
        </w:rPr>
      </w:pPr>
    </w:p>
    <w:p w14:paraId="159C50C8" w14:textId="77777777" w:rsidR="00426B5E" w:rsidRDefault="00426B5E" w:rsidP="008F76F1">
      <w:pPr>
        <w:rPr>
          <w:sz w:val="16"/>
          <w:szCs w:val="16"/>
        </w:rPr>
      </w:pPr>
    </w:p>
    <w:p w14:paraId="28D3B40B" w14:textId="77777777" w:rsidR="00426B5E" w:rsidRDefault="00426B5E" w:rsidP="008F76F1">
      <w:pPr>
        <w:rPr>
          <w:sz w:val="16"/>
          <w:szCs w:val="16"/>
        </w:rPr>
      </w:pPr>
    </w:p>
    <w:p w14:paraId="5CAEC3FD" w14:textId="77777777" w:rsidR="00426B5E" w:rsidRDefault="00426B5E" w:rsidP="008F76F1">
      <w:pPr>
        <w:rPr>
          <w:sz w:val="16"/>
          <w:szCs w:val="16"/>
        </w:rPr>
      </w:pPr>
    </w:p>
    <w:p w14:paraId="37A1B161" w14:textId="77777777" w:rsidR="00426B5E" w:rsidRDefault="00426B5E" w:rsidP="008F76F1">
      <w:pPr>
        <w:rPr>
          <w:sz w:val="16"/>
          <w:szCs w:val="16"/>
        </w:rPr>
      </w:pPr>
    </w:p>
    <w:p w14:paraId="511EA25D" w14:textId="77777777" w:rsidR="00426B5E" w:rsidRDefault="00426B5E" w:rsidP="008F76F1">
      <w:pPr>
        <w:rPr>
          <w:sz w:val="16"/>
          <w:szCs w:val="16"/>
        </w:rPr>
      </w:pPr>
    </w:p>
    <w:p w14:paraId="1F47B89B" w14:textId="77777777" w:rsidR="00426B5E" w:rsidRDefault="00426B5E" w:rsidP="008F76F1">
      <w:pPr>
        <w:rPr>
          <w:sz w:val="16"/>
          <w:szCs w:val="16"/>
        </w:rPr>
      </w:pPr>
    </w:p>
    <w:p w14:paraId="1D81DE97" w14:textId="77777777" w:rsidR="00426B5E" w:rsidRDefault="00426B5E" w:rsidP="008F76F1">
      <w:pPr>
        <w:rPr>
          <w:sz w:val="16"/>
          <w:szCs w:val="16"/>
        </w:rPr>
      </w:pPr>
    </w:p>
    <w:p w14:paraId="1A44F6E3" w14:textId="77777777" w:rsidR="00426B5E" w:rsidRDefault="00426B5E" w:rsidP="008F76F1">
      <w:pPr>
        <w:rPr>
          <w:sz w:val="16"/>
          <w:szCs w:val="16"/>
        </w:rPr>
      </w:pPr>
    </w:p>
    <w:p w14:paraId="62C0267F" w14:textId="77777777" w:rsidR="00426B5E" w:rsidRDefault="00426B5E" w:rsidP="008F76F1">
      <w:pPr>
        <w:rPr>
          <w:sz w:val="16"/>
          <w:szCs w:val="16"/>
        </w:rPr>
      </w:pPr>
    </w:p>
    <w:p w14:paraId="0091D3A5" w14:textId="77777777" w:rsidR="00426B5E" w:rsidRPr="00426B5E" w:rsidRDefault="00426B5E" w:rsidP="001A4049">
      <w:pPr>
        <w:pStyle w:val="ListParagraph"/>
        <w:numPr>
          <w:ilvl w:val="0"/>
          <w:numId w:val="18"/>
        </w:numPr>
        <w:suppressAutoHyphens w:val="0"/>
        <w:rPr>
          <w:b/>
        </w:rPr>
      </w:pPr>
      <w:r w:rsidRPr="00426B5E">
        <w:rPr>
          <w:b/>
        </w:rPr>
        <w:t>Lokacije: Beli Križ, Boč, Krvavec, Kuk, Ljubljana, Nanos, Plešivec, Pohorje, Skalnica, Trdinov vrh</w:t>
      </w:r>
    </w:p>
    <w:p w14:paraId="75711DEE" w14:textId="77777777" w:rsidR="00426B5E" w:rsidRPr="000763A5" w:rsidRDefault="00426B5E" w:rsidP="00426B5E">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tblGrid>
      <w:tr w:rsidR="00426B5E" w:rsidRPr="00A87800" w14:paraId="0F74279E" w14:textId="77777777" w:rsidTr="00F63D9D">
        <w:tc>
          <w:tcPr>
            <w:tcW w:w="8208" w:type="dxa"/>
            <w:tcBorders>
              <w:bottom w:val="double" w:sz="4" w:space="0" w:color="auto"/>
            </w:tcBorders>
            <w:shd w:val="clear" w:color="auto" w:fill="E6E6E6"/>
          </w:tcPr>
          <w:p w14:paraId="0F962E1F" w14:textId="77777777" w:rsidR="00426B5E" w:rsidRPr="00A87800" w:rsidRDefault="00426B5E" w:rsidP="00F63D9D">
            <w:pPr>
              <w:jc w:val="left"/>
              <w:rPr>
                <w:b/>
              </w:rPr>
            </w:pPr>
            <w:r w:rsidRPr="00A87800">
              <w:rPr>
                <w:b/>
              </w:rPr>
              <w:t xml:space="preserve">Združevalnik </w:t>
            </w:r>
            <w:r>
              <w:rPr>
                <w:b/>
              </w:rPr>
              <w:t>tipa CIB</w:t>
            </w:r>
          </w:p>
        </w:tc>
      </w:tr>
      <w:tr w:rsidR="00426B5E" w:rsidRPr="00B60AC4" w14:paraId="5A29FBF8" w14:textId="77777777" w:rsidTr="00F63D9D">
        <w:tc>
          <w:tcPr>
            <w:tcW w:w="8208" w:type="dxa"/>
            <w:tcBorders>
              <w:top w:val="double" w:sz="4" w:space="0" w:color="auto"/>
            </w:tcBorders>
            <w:shd w:val="clear" w:color="auto" w:fill="auto"/>
          </w:tcPr>
          <w:p w14:paraId="76208F65" w14:textId="77777777" w:rsidR="00426B5E" w:rsidRPr="00B60AC4" w:rsidRDefault="00426B5E" w:rsidP="00F63D9D">
            <w:r w:rsidRPr="00B60AC4">
              <w:t xml:space="preserve">Frekvenčni pas: </w:t>
            </w:r>
            <w:r>
              <w:t>174-240</w:t>
            </w:r>
            <w:r w:rsidRPr="00B60AC4">
              <w:t>MHz</w:t>
            </w:r>
          </w:p>
        </w:tc>
      </w:tr>
      <w:tr w:rsidR="00426B5E" w:rsidRPr="00A87800" w14:paraId="76BC905F" w14:textId="77777777" w:rsidTr="00F63D9D">
        <w:tc>
          <w:tcPr>
            <w:tcW w:w="8208" w:type="dxa"/>
            <w:shd w:val="clear" w:color="auto" w:fill="auto"/>
          </w:tcPr>
          <w:p w14:paraId="17B430B0" w14:textId="77777777" w:rsidR="00426B5E" w:rsidRPr="00A87800" w:rsidRDefault="00426B5E" w:rsidP="00F63D9D">
            <w:pPr>
              <w:rPr>
                <w:rFonts w:ascii="Tahoma" w:hAnsi="Tahoma" w:cs="Tahoma"/>
                <w:color w:val="000000"/>
                <w:sz w:val="16"/>
                <w:szCs w:val="16"/>
              </w:rPr>
            </w:pPr>
            <w:r>
              <w:t xml:space="preserve"> </w:t>
            </w:r>
            <w:r w:rsidRPr="00B60AC4">
              <w:t>Impedanca</w:t>
            </w:r>
            <w:r>
              <w:t>:</w:t>
            </w:r>
            <w:r w:rsidRPr="00B60AC4">
              <w:t xml:space="preserve"> 50 </w:t>
            </w:r>
            <w:proofErr w:type="spellStart"/>
            <w:r w:rsidRPr="00B60AC4">
              <w:t>ohm</w:t>
            </w:r>
            <w:proofErr w:type="spellEnd"/>
          </w:p>
        </w:tc>
      </w:tr>
      <w:tr w:rsidR="00426B5E" w:rsidRPr="00B60AC4" w14:paraId="60888C42" w14:textId="77777777" w:rsidTr="00F63D9D">
        <w:tc>
          <w:tcPr>
            <w:tcW w:w="8208" w:type="dxa"/>
            <w:shd w:val="clear" w:color="auto" w:fill="auto"/>
          </w:tcPr>
          <w:p w14:paraId="3AFB94CF" w14:textId="77777777" w:rsidR="00426B5E" w:rsidRPr="00B60AC4" w:rsidRDefault="00426B5E" w:rsidP="00F63D9D">
            <w:r w:rsidRPr="00B60AC4">
              <w:t>Pasovna širina kanala:</w:t>
            </w:r>
            <w:r>
              <w:t xml:space="preserve"> 1.54</w:t>
            </w:r>
            <w:r w:rsidRPr="00B60AC4">
              <w:t>MHz</w:t>
            </w:r>
          </w:p>
        </w:tc>
      </w:tr>
      <w:tr w:rsidR="00C45743" w:rsidRPr="00B60AC4" w14:paraId="311D5B3D" w14:textId="77777777" w:rsidTr="00F63D9D">
        <w:tc>
          <w:tcPr>
            <w:tcW w:w="8208" w:type="dxa"/>
            <w:shd w:val="clear" w:color="auto" w:fill="auto"/>
          </w:tcPr>
          <w:p w14:paraId="01A8504D" w14:textId="4A9D7857" w:rsidR="00C45743" w:rsidRPr="00B60AC4" w:rsidRDefault="00C45743" w:rsidP="00F63D9D">
            <w:r>
              <w:t>Temperaturna stabilnost:&lt; 1</w:t>
            </w:r>
            <w:r w:rsidRPr="00EB3903">
              <w:t>kHz/K</w:t>
            </w:r>
          </w:p>
        </w:tc>
      </w:tr>
      <w:tr w:rsidR="00426B5E" w:rsidRPr="00B60AC4" w14:paraId="645332F6" w14:textId="77777777" w:rsidTr="00F63D9D">
        <w:tc>
          <w:tcPr>
            <w:tcW w:w="8208" w:type="dxa"/>
            <w:shd w:val="clear" w:color="auto" w:fill="auto"/>
          </w:tcPr>
          <w:p w14:paraId="7179AF9E" w14:textId="79F274F7" w:rsidR="00426B5E" w:rsidRPr="00B60AC4" w:rsidRDefault="00426B5E" w:rsidP="00F63D9D">
            <w:r w:rsidRPr="00B60AC4">
              <w:t xml:space="preserve">Vhodna prilagoditev NB(RL) </w:t>
            </w:r>
            <w:r>
              <w:t>&gt;</w:t>
            </w:r>
            <w:r w:rsidR="00C45743">
              <w:t xml:space="preserve"> </w:t>
            </w:r>
            <w:r w:rsidRPr="00B60AC4">
              <w:t>2</w:t>
            </w:r>
            <w:r>
              <w:t>6</w:t>
            </w:r>
            <w:r w:rsidRPr="00B60AC4">
              <w:t>dB</w:t>
            </w:r>
          </w:p>
        </w:tc>
      </w:tr>
      <w:tr w:rsidR="00426B5E" w:rsidRPr="00B60AC4" w14:paraId="60BD8F8E" w14:textId="77777777" w:rsidTr="00F63D9D">
        <w:tc>
          <w:tcPr>
            <w:tcW w:w="8208" w:type="dxa"/>
            <w:shd w:val="clear" w:color="auto" w:fill="auto"/>
          </w:tcPr>
          <w:p w14:paraId="66D6FD3A" w14:textId="657E126D" w:rsidR="00426B5E" w:rsidRPr="00B60AC4" w:rsidRDefault="00426B5E" w:rsidP="00F63D9D">
            <w:r w:rsidRPr="00B60AC4">
              <w:t xml:space="preserve">                                BB(RL) </w:t>
            </w:r>
            <w:r>
              <w:t>&gt;</w:t>
            </w:r>
            <w:r w:rsidR="00C45743">
              <w:t xml:space="preserve"> </w:t>
            </w:r>
            <w:r w:rsidRPr="00B60AC4">
              <w:t>2</w:t>
            </w:r>
            <w:r>
              <w:t>6</w:t>
            </w:r>
            <w:r w:rsidRPr="00B60AC4">
              <w:t xml:space="preserve"> </w:t>
            </w:r>
            <w:proofErr w:type="spellStart"/>
            <w:r w:rsidRPr="00B60AC4">
              <w:t>dB</w:t>
            </w:r>
            <w:proofErr w:type="spellEnd"/>
          </w:p>
        </w:tc>
      </w:tr>
      <w:tr w:rsidR="00426B5E" w:rsidRPr="00B60AC4" w14:paraId="247D3579" w14:textId="77777777" w:rsidTr="00F63D9D">
        <w:tc>
          <w:tcPr>
            <w:tcW w:w="8208" w:type="dxa"/>
            <w:shd w:val="clear" w:color="auto" w:fill="auto"/>
          </w:tcPr>
          <w:p w14:paraId="63393398" w14:textId="7EBDA3E7" w:rsidR="00426B5E" w:rsidRPr="00B60AC4" w:rsidRDefault="00426B5E" w:rsidP="00F63D9D">
            <w:r w:rsidRPr="00B60AC4">
              <w:t>Izolacija med vhodi &gt;</w:t>
            </w:r>
            <w:r>
              <w:t xml:space="preserve"> </w:t>
            </w:r>
            <w:r w:rsidRPr="00B60AC4">
              <w:t>30dB</w:t>
            </w:r>
          </w:p>
        </w:tc>
      </w:tr>
      <w:tr w:rsidR="00426B5E" w:rsidRPr="00B60AC4" w14:paraId="2C191E15" w14:textId="77777777" w:rsidTr="00F63D9D">
        <w:tc>
          <w:tcPr>
            <w:tcW w:w="8208" w:type="dxa"/>
            <w:shd w:val="clear" w:color="auto" w:fill="auto"/>
          </w:tcPr>
          <w:p w14:paraId="727921F8" w14:textId="3095D29D" w:rsidR="00426B5E" w:rsidRPr="00B60AC4" w:rsidRDefault="00426B5E" w:rsidP="00F63D9D">
            <w:r>
              <w:t>Max. d</w:t>
            </w:r>
            <w:r w:rsidRPr="00A80C46">
              <w:t>ovoljena</w:t>
            </w:r>
            <w:r w:rsidRPr="00B60AC4">
              <w:t xml:space="preserve"> moč na NB vhod ≥ </w:t>
            </w:r>
            <w:r>
              <w:t>2.4</w:t>
            </w:r>
            <w:r w:rsidRPr="00B60AC4">
              <w:t xml:space="preserve">kW </w:t>
            </w:r>
            <w:proofErr w:type="spellStart"/>
            <w:r w:rsidRPr="00B60AC4">
              <w:t>rms</w:t>
            </w:r>
            <w:proofErr w:type="spellEnd"/>
          </w:p>
        </w:tc>
      </w:tr>
      <w:tr w:rsidR="00426B5E" w:rsidRPr="00B60AC4" w14:paraId="5976A2FE" w14:textId="77777777" w:rsidTr="00F63D9D">
        <w:tc>
          <w:tcPr>
            <w:tcW w:w="8208" w:type="dxa"/>
            <w:shd w:val="clear" w:color="auto" w:fill="auto"/>
          </w:tcPr>
          <w:p w14:paraId="5AA3D030" w14:textId="77777777" w:rsidR="00426B5E" w:rsidRDefault="00426B5E" w:rsidP="00F63D9D">
            <w:r>
              <w:t xml:space="preserve">Max. dovoljena moč na ant. izhodu </w:t>
            </w:r>
            <w:r w:rsidRPr="00B60AC4">
              <w:t xml:space="preserve">≥ </w:t>
            </w:r>
            <w:r>
              <w:t>12</w:t>
            </w:r>
            <w:r w:rsidRPr="00B60AC4">
              <w:t xml:space="preserve">kW </w:t>
            </w:r>
            <w:proofErr w:type="spellStart"/>
            <w:r w:rsidRPr="00B60AC4">
              <w:t>rms</w:t>
            </w:r>
            <w:proofErr w:type="spellEnd"/>
          </w:p>
        </w:tc>
      </w:tr>
      <w:tr w:rsidR="00426B5E" w:rsidRPr="00B60AC4" w14:paraId="3FE57D5C" w14:textId="77777777" w:rsidTr="00F63D9D">
        <w:tc>
          <w:tcPr>
            <w:tcW w:w="8208" w:type="dxa"/>
            <w:shd w:val="clear" w:color="auto" w:fill="auto"/>
          </w:tcPr>
          <w:p w14:paraId="3757D725" w14:textId="6D337D45" w:rsidR="00426B5E" w:rsidRDefault="00426B5E" w:rsidP="00F63D9D">
            <w:r>
              <w:t xml:space="preserve">Max. dovoljena napetost na ant. izhodu </w:t>
            </w:r>
            <w:r w:rsidRPr="00426B5E">
              <w:t>≥ 6kV</w:t>
            </w:r>
          </w:p>
        </w:tc>
      </w:tr>
      <w:tr w:rsidR="00426B5E" w:rsidRPr="00B60AC4" w14:paraId="41B94BAB" w14:textId="77777777" w:rsidTr="00F63D9D">
        <w:tc>
          <w:tcPr>
            <w:tcW w:w="8208" w:type="dxa"/>
            <w:shd w:val="clear" w:color="auto" w:fill="auto"/>
          </w:tcPr>
          <w:p w14:paraId="620700DF" w14:textId="77777777" w:rsidR="00426B5E" w:rsidRPr="00B60AC4" w:rsidRDefault="00426B5E" w:rsidP="00F63D9D">
            <w:r>
              <w:t xml:space="preserve">Prehodno dušenje NB </w:t>
            </w:r>
            <w:proofErr w:type="spellStart"/>
            <w:r>
              <w:t>fo</w:t>
            </w:r>
            <w:proofErr w:type="spellEnd"/>
            <w:r w:rsidRPr="00B60AC4">
              <w:t xml:space="preserve">: &lt; </w:t>
            </w:r>
            <w:r>
              <w:t>0.7</w:t>
            </w:r>
            <w:r w:rsidRPr="00B60AC4">
              <w:t xml:space="preserve"> </w:t>
            </w:r>
            <w:proofErr w:type="spellStart"/>
            <w:r w:rsidRPr="00B60AC4">
              <w:t>dB</w:t>
            </w:r>
            <w:proofErr w:type="spellEnd"/>
            <w:r w:rsidRPr="00B60AC4">
              <w:t xml:space="preserve"> ±0.05dB</w:t>
            </w:r>
          </w:p>
        </w:tc>
      </w:tr>
      <w:tr w:rsidR="00426B5E" w:rsidRPr="00B60AC4" w14:paraId="0BCE3217" w14:textId="77777777" w:rsidTr="00F63D9D">
        <w:tc>
          <w:tcPr>
            <w:tcW w:w="8208" w:type="dxa"/>
            <w:shd w:val="clear" w:color="auto" w:fill="auto"/>
          </w:tcPr>
          <w:p w14:paraId="7C98C518" w14:textId="72D15D22" w:rsidR="00426B5E" w:rsidRDefault="00426B5E" w:rsidP="00F63D9D">
            <w:r>
              <w:t xml:space="preserve">                                    </w:t>
            </w:r>
            <w:proofErr w:type="spellStart"/>
            <w:r>
              <w:t>fo</w:t>
            </w:r>
            <w:proofErr w:type="spellEnd"/>
            <w:r>
              <w:t xml:space="preserve"> </w:t>
            </w:r>
            <w:r w:rsidRPr="00B60AC4">
              <w:t>±0.</w:t>
            </w:r>
            <w:r>
              <w:t xml:space="preserve">77MHz </w:t>
            </w:r>
            <w:r w:rsidRPr="00B60AC4">
              <w:t xml:space="preserve"> &lt; </w:t>
            </w:r>
            <w:r>
              <w:t>1.3</w:t>
            </w:r>
            <w:r w:rsidRPr="00B60AC4">
              <w:t xml:space="preserve"> </w:t>
            </w:r>
            <w:proofErr w:type="spellStart"/>
            <w:r w:rsidRPr="00B60AC4">
              <w:t>dB</w:t>
            </w:r>
            <w:proofErr w:type="spellEnd"/>
            <w:r w:rsidRPr="00B60AC4">
              <w:t xml:space="preserve"> ±0.5</w:t>
            </w:r>
            <w:r w:rsidR="007F099D">
              <w:t xml:space="preserve"> </w:t>
            </w:r>
            <w:proofErr w:type="spellStart"/>
            <w:r w:rsidRPr="00B60AC4">
              <w:t>dB</w:t>
            </w:r>
            <w:proofErr w:type="spellEnd"/>
          </w:p>
        </w:tc>
      </w:tr>
      <w:tr w:rsidR="00426B5E" w:rsidRPr="00B60AC4" w14:paraId="26B5C941" w14:textId="77777777" w:rsidTr="00F63D9D">
        <w:tc>
          <w:tcPr>
            <w:tcW w:w="8208" w:type="dxa"/>
            <w:shd w:val="clear" w:color="auto" w:fill="auto"/>
          </w:tcPr>
          <w:p w14:paraId="00646650" w14:textId="6B59A13F" w:rsidR="00426B5E" w:rsidRPr="00B60AC4" w:rsidRDefault="00426B5E" w:rsidP="00F63D9D">
            <w:r w:rsidRPr="00B60AC4">
              <w:t>Prehodno dušenje BB &lt; 0.</w:t>
            </w:r>
            <w:r>
              <w:t>1</w:t>
            </w:r>
            <w:r w:rsidRPr="00B60AC4">
              <w:t xml:space="preserve"> </w:t>
            </w:r>
            <w:proofErr w:type="spellStart"/>
            <w:r w:rsidRPr="00B60AC4">
              <w:t>dB</w:t>
            </w:r>
            <w:proofErr w:type="spellEnd"/>
            <w:r w:rsidRPr="00B60AC4">
              <w:t xml:space="preserve"> ±0.05</w:t>
            </w:r>
            <w:r w:rsidR="007F099D">
              <w:t xml:space="preserve"> </w:t>
            </w:r>
            <w:proofErr w:type="spellStart"/>
            <w:r w:rsidRPr="00B60AC4">
              <w:t>dB</w:t>
            </w:r>
            <w:proofErr w:type="spellEnd"/>
          </w:p>
        </w:tc>
      </w:tr>
      <w:tr w:rsidR="00426B5E" w:rsidRPr="00B60AC4" w14:paraId="5C7E3DFA" w14:textId="77777777" w:rsidTr="00F63D9D">
        <w:tc>
          <w:tcPr>
            <w:tcW w:w="8208" w:type="dxa"/>
            <w:shd w:val="clear" w:color="auto" w:fill="auto"/>
          </w:tcPr>
          <w:p w14:paraId="26F69350" w14:textId="77777777" w:rsidR="00426B5E" w:rsidRPr="00B60AC4" w:rsidRDefault="00426B5E" w:rsidP="00F63D9D">
            <w:r>
              <w:t xml:space="preserve">Selektivnost: </w:t>
            </w:r>
            <w:proofErr w:type="spellStart"/>
            <w:r>
              <w:t>fo</w:t>
            </w:r>
            <w:proofErr w:type="spellEnd"/>
            <w:r>
              <w:t xml:space="preserve"> </w:t>
            </w:r>
            <w:r w:rsidRPr="00B60AC4">
              <w:t>±0.</w:t>
            </w:r>
            <w:r>
              <w:t xml:space="preserve">97MHz </w:t>
            </w:r>
            <w:r w:rsidRPr="00B60AC4">
              <w:t xml:space="preserve"> ≥ </w:t>
            </w:r>
            <w:r>
              <w:t>15</w:t>
            </w:r>
            <w:r w:rsidRPr="00B60AC4">
              <w:t xml:space="preserve"> </w:t>
            </w:r>
            <w:proofErr w:type="spellStart"/>
            <w:r w:rsidRPr="00B60AC4">
              <w:t>dB</w:t>
            </w:r>
            <w:proofErr w:type="spellEnd"/>
          </w:p>
        </w:tc>
      </w:tr>
      <w:tr w:rsidR="00426B5E" w:rsidRPr="00B60AC4" w14:paraId="49461C23" w14:textId="77777777" w:rsidTr="00F63D9D">
        <w:tc>
          <w:tcPr>
            <w:tcW w:w="8208" w:type="dxa"/>
            <w:shd w:val="clear" w:color="auto" w:fill="auto"/>
          </w:tcPr>
          <w:p w14:paraId="721C7875" w14:textId="77777777" w:rsidR="00426B5E" w:rsidRPr="00B60AC4" w:rsidRDefault="00426B5E" w:rsidP="00F63D9D">
            <w:r>
              <w:t xml:space="preserve">                     </w:t>
            </w:r>
            <w:proofErr w:type="spellStart"/>
            <w:r>
              <w:t>fo</w:t>
            </w:r>
            <w:proofErr w:type="spellEnd"/>
            <w:r>
              <w:t xml:space="preserve"> </w:t>
            </w:r>
            <w:r w:rsidRPr="00B60AC4">
              <w:t>±</w:t>
            </w:r>
            <w:r>
              <w:t>1</w:t>
            </w:r>
            <w:r w:rsidRPr="00B60AC4">
              <w:t>.</w:t>
            </w:r>
            <w:r>
              <w:t xml:space="preserve">75MHz </w:t>
            </w:r>
            <w:r w:rsidRPr="00B60AC4">
              <w:t xml:space="preserve"> ≥ </w:t>
            </w:r>
            <w:r>
              <w:t>45</w:t>
            </w:r>
            <w:r w:rsidRPr="00B60AC4">
              <w:t xml:space="preserve"> </w:t>
            </w:r>
            <w:proofErr w:type="spellStart"/>
            <w:r w:rsidRPr="00B60AC4">
              <w:t>dB</w:t>
            </w:r>
            <w:proofErr w:type="spellEnd"/>
          </w:p>
        </w:tc>
      </w:tr>
      <w:tr w:rsidR="00426B5E" w:rsidRPr="00B60AC4" w14:paraId="4D536066" w14:textId="77777777" w:rsidTr="00F63D9D">
        <w:tc>
          <w:tcPr>
            <w:tcW w:w="8208" w:type="dxa"/>
            <w:shd w:val="clear" w:color="auto" w:fill="auto"/>
          </w:tcPr>
          <w:p w14:paraId="21B23977" w14:textId="77777777" w:rsidR="00426B5E" w:rsidRPr="00B60AC4" w:rsidRDefault="00426B5E" w:rsidP="00F63D9D">
            <w:r>
              <w:t xml:space="preserve">                     </w:t>
            </w:r>
            <w:proofErr w:type="spellStart"/>
            <w:r>
              <w:t>fo</w:t>
            </w:r>
            <w:proofErr w:type="spellEnd"/>
            <w:r>
              <w:t xml:space="preserve"> </w:t>
            </w:r>
            <w:r w:rsidRPr="00B60AC4">
              <w:t>±</w:t>
            </w:r>
            <w:r>
              <w:t xml:space="preserve">2.2MHz </w:t>
            </w:r>
            <w:r w:rsidRPr="00B60AC4">
              <w:t xml:space="preserve"> ≥ </w:t>
            </w:r>
            <w:r>
              <w:t>45</w:t>
            </w:r>
            <w:r w:rsidRPr="00B60AC4">
              <w:t xml:space="preserve"> </w:t>
            </w:r>
            <w:proofErr w:type="spellStart"/>
            <w:r w:rsidRPr="00B60AC4">
              <w:t>dB</w:t>
            </w:r>
            <w:proofErr w:type="spellEnd"/>
          </w:p>
        </w:tc>
      </w:tr>
      <w:tr w:rsidR="00426B5E" w:rsidRPr="00B60AC4" w14:paraId="0523245E" w14:textId="77777777" w:rsidTr="00F63D9D">
        <w:tc>
          <w:tcPr>
            <w:tcW w:w="8208" w:type="dxa"/>
            <w:shd w:val="clear" w:color="auto" w:fill="auto"/>
          </w:tcPr>
          <w:p w14:paraId="12A5FE8D" w14:textId="77777777" w:rsidR="00426B5E" w:rsidRPr="00B60AC4" w:rsidRDefault="00426B5E" w:rsidP="00F63D9D">
            <w:r>
              <w:t xml:space="preserve">                     </w:t>
            </w:r>
            <w:proofErr w:type="spellStart"/>
            <w:r>
              <w:t>fo</w:t>
            </w:r>
            <w:proofErr w:type="spellEnd"/>
            <w:r>
              <w:t xml:space="preserve"> </w:t>
            </w:r>
            <w:r w:rsidRPr="00B60AC4">
              <w:t>±</w:t>
            </w:r>
            <w:r>
              <w:t xml:space="preserve">3.0MHz </w:t>
            </w:r>
            <w:r w:rsidRPr="00B60AC4">
              <w:t xml:space="preserve"> ≥ </w:t>
            </w:r>
            <w:r>
              <w:t>45</w:t>
            </w:r>
            <w:r w:rsidRPr="00B60AC4">
              <w:t xml:space="preserve"> </w:t>
            </w:r>
            <w:proofErr w:type="spellStart"/>
            <w:r w:rsidRPr="00B60AC4">
              <w:t>dB</w:t>
            </w:r>
            <w:proofErr w:type="spellEnd"/>
          </w:p>
        </w:tc>
      </w:tr>
      <w:tr w:rsidR="00426B5E" w:rsidRPr="00B60AC4" w14:paraId="45230650" w14:textId="77777777" w:rsidTr="00F63D9D">
        <w:tc>
          <w:tcPr>
            <w:tcW w:w="8208" w:type="dxa"/>
            <w:shd w:val="clear" w:color="auto" w:fill="auto"/>
          </w:tcPr>
          <w:p w14:paraId="3036E604" w14:textId="77777777" w:rsidR="00426B5E" w:rsidRPr="00B60AC4" w:rsidRDefault="00426B5E" w:rsidP="00F63D9D">
            <w:r>
              <w:t xml:space="preserve">Dušenje višjih </w:t>
            </w:r>
            <w:proofErr w:type="spellStart"/>
            <w:r>
              <w:t>harmonikov</w:t>
            </w:r>
            <w:proofErr w:type="spellEnd"/>
            <w:r>
              <w:t xml:space="preserve"> </w:t>
            </w:r>
            <w:r w:rsidRPr="00B60AC4">
              <w:t xml:space="preserve">≥ </w:t>
            </w:r>
            <w:r>
              <w:t>50</w:t>
            </w:r>
            <w:r w:rsidRPr="00B60AC4">
              <w:t xml:space="preserve"> </w:t>
            </w:r>
            <w:proofErr w:type="spellStart"/>
            <w:r w:rsidRPr="00B60AC4">
              <w:t>dB</w:t>
            </w:r>
            <w:proofErr w:type="spellEnd"/>
            <w:r>
              <w:t>; do 500MHz</w:t>
            </w:r>
          </w:p>
        </w:tc>
      </w:tr>
      <w:tr w:rsidR="00426B5E" w:rsidRPr="00B60AC4" w14:paraId="40A7A66F" w14:textId="77777777" w:rsidTr="00F63D9D">
        <w:tc>
          <w:tcPr>
            <w:tcW w:w="8208" w:type="dxa"/>
            <w:shd w:val="clear" w:color="auto" w:fill="auto"/>
          </w:tcPr>
          <w:p w14:paraId="6BB60340" w14:textId="77777777" w:rsidR="00426B5E" w:rsidRDefault="00426B5E" w:rsidP="00F63D9D">
            <w:r>
              <w:t xml:space="preserve">Časovna kasnitev </w:t>
            </w:r>
            <w:r w:rsidRPr="00B60AC4">
              <w:t>&lt;</w:t>
            </w:r>
            <w:r>
              <w:t xml:space="preserve"> 1000ns</w:t>
            </w:r>
          </w:p>
        </w:tc>
      </w:tr>
      <w:tr w:rsidR="00426B5E" w:rsidRPr="00B60AC4" w14:paraId="3A65E7A7" w14:textId="77777777" w:rsidTr="00F63D9D">
        <w:tc>
          <w:tcPr>
            <w:tcW w:w="8208" w:type="dxa"/>
            <w:shd w:val="clear" w:color="auto" w:fill="auto"/>
          </w:tcPr>
          <w:p w14:paraId="7AA8D7A6" w14:textId="77777777" w:rsidR="00426B5E" w:rsidRPr="00B60AC4" w:rsidRDefault="00426B5E" w:rsidP="00F63D9D">
            <w:proofErr w:type="spellStart"/>
            <w:r w:rsidRPr="00B60AC4">
              <w:t>Konektorji</w:t>
            </w:r>
            <w:proofErr w:type="spellEnd"/>
            <w:r w:rsidRPr="00B60AC4">
              <w:t>: -</w:t>
            </w:r>
            <w:r>
              <w:t xml:space="preserve"> vhodni </w:t>
            </w:r>
            <w:proofErr w:type="spellStart"/>
            <w:r>
              <w:t>konektor</w:t>
            </w:r>
            <w:proofErr w:type="spellEnd"/>
            <w:r>
              <w:t xml:space="preserve"> NB: </w:t>
            </w:r>
            <w:r w:rsidRPr="00B60AC4">
              <w:t xml:space="preserve">EIA </w:t>
            </w:r>
            <w:r>
              <w:t>7</w:t>
            </w:r>
            <w:r w:rsidRPr="00B60AC4">
              <w:t>/8''</w:t>
            </w:r>
            <w:r>
              <w:t xml:space="preserve"> ženski</w:t>
            </w:r>
          </w:p>
        </w:tc>
      </w:tr>
      <w:tr w:rsidR="00426B5E" w:rsidRPr="00B60AC4" w14:paraId="03B622AA" w14:textId="77777777" w:rsidTr="00F63D9D">
        <w:tc>
          <w:tcPr>
            <w:tcW w:w="8208" w:type="dxa"/>
            <w:shd w:val="clear" w:color="auto" w:fill="auto"/>
          </w:tcPr>
          <w:p w14:paraId="7274BE51" w14:textId="77777777" w:rsidR="00426B5E" w:rsidRPr="00B60AC4" w:rsidRDefault="00426B5E" w:rsidP="00F63D9D">
            <w:r w:rsidRPr="00B60AC4">
              <w:t xml:space="preserve">                  - vhodni </w:t>
            </w:r>
            <w:proofErr w:type="spellStart"/>
            <w:r w:rsidRPr="00B60AC4">
              <w:t>konektor</w:t>
            </w:r>
            <w:proofErr w:type="spellEnd"/>
            <w:r w:rsidRPr="00B60AC4">
              <w:t xml:space="preserve"> BB: EIA </w:t>
            </w:r>
            <w:r>
              <w:t>1 5</w:t>
            </w:r>
            <w:r w:rsidRPr="00B60AC4">
              <w:t>/8''</w:t>
            </w:r>
            <w:r>
              <w:t xml:space="preserve"> ženski</w:t>
            </w:r>
          </w:p>
        </w:tc>
      </w:tr>
      <w:tr w:rsidR="00426B5E" w:rsidRPr="00B60AC4" w14:paraId="61276131" w14:textId="77777777" w:rsidTr="00F63D9D">
        <w:tc>
          <w:tcPr>
            <w:tcW w:w="8208" w:type="dxa"/>
            <w:shd w:val="clear" w:color="auto" w:fill="auto"/>
          </w:tcPr>
          <w:p w14:paraId="7D5C8355" w14:textId="77777777" w:rsidR="00426B5E" w:rsidRPr="00B60AC4" w:rsidRDefault="00426B5E" w:rsidP="00F63D9D">
            <w:r w:rsidRPr="00B60AC4">
              <w:t xml:space="preserve">                  - izhodni </w:t>
            </w:r>
            <w:proofErr w:type="spellStart"/>
            <w:r w:rsidRPr="00B60AC4">
              <w:t>konektor</w:t>
            </w:r>
            <w:proofErr w:type="spellEnd"/>
            <w:r w:rsidRPr="00B60AC4">
              <w:t xml:space="preserve"> </w:t>
            </w:r>
            <w:proofErr w:type="spellStart"/>
            <w:r w:rsidRPr="00B60AC4">
              <w:t>ANTout</w:t>
            </w:r>
            <w:proofErr w:type="spellEnd"/>
            <w:r w:rsidRPr="00B60AC4">
              <w:t>:</w:t>
            </w:r>
            <w:r>
              <w:t xml:space="preserve"> </w:t>
            </w:r>
            <w:r w:rsidRPr="00B60AC4">
              <w:t xml:space="preserve">EIA </w:t>
            </w:r>
            <w:r>
              <w:t>1 5</w:t>
            </w:r>
            <w:r w:rsidRPr="00B60AC4">
              <w:t>/8''</w:t>
            </w:r>
            <w:r>
              <w:t xml:space="preserve"> ženski</w:t>
            </w:r>
          </w:p>
        </w:tc>
      </w:tr>
    </w:tbl>
    <w:p w14:paraId="3EC884D2" w14:textId="77777777" w:rsidR="00426B5E" w:rsidRDefault="00426B5E" w:rsidP="008F76F1">
      <w:pPr>
        <w:rPr>
          <w:sz w:val="16"/>
          <w:szCs w:val="16"/>
        </w:rPr>
      </w:pPr>
    </w:p>
    <w:p w14:paraId="2D9C34F9" w14:textId="77777777" w:rsidR="00426B5E" w:rsidRPr="00912BBC" w:rsidRDefault="00426B5E" w:rsidP="008F76F1">
      <w:pPr>
        <w:rPr>
          <w:sz w:val="16"/>
          <w:szCs w:val="16"/>
        </w:rPr>
      </w:pPr>
    </w:p>
    <w:p w14:paraId="5CA8EF46" w14:textId="77777777" w:rsidR="008F76F1" w:rsidRPr="00ED65DE" w:rsidRDefault="008F76F1" w:rsidP="00ED65DE">
      <w:pPr>
        <w:pStyle w:val="Heading2"/>
        <w:rPr>
          <w:b/>
          <w:bCs/>
        </w:rPr>
      </w:pPr>
      <w:bookmarkStart w:id="18" w:name="_Toc27727501"/>
      <w:bookmarkStart w:id="19" w:name="_Toc30754907"/>
      <w:bookmarkStart w:id="20" w:name="_Toc171058811"/>
      <w:r w:rsidRPr="00ED65DE">
        <w:rPr>
          <w:b/>
          <w:bCs/>
        </w:rPr>
        <w:t>Splošni del</w:t>
      </w:r>
      <w:bookmarkEnd w:id="18"/>
      <w:bookmarkEnd w:id="19"/>
      <w:bookmarkEnd w:id="20"/>
    </w:p>
    <w:p w14:paraId="57F040D2" w14:textId="77777777" w:rsidR="008F76F1" w:rsidRPr="00ED65DE" w:rsidRDefault="008F76F1" w:rsidP="00ED65DE">
      <w:pPr>
        <w:pStyle w:val="Heading3"/>
        <w:rPr>
          <w:b/>
          <w:bCs w:val="0"/>
        </w:rPr>
      </w:pPr>
      <w:bookmarkStart w:id="21" w:name="_Toc340058184"/>
      <w:bookmarkStart w:id="22" w:name="_Toc340059976"/>
      <w:bookmarkStart w:id="23" w:name="_Toc340060276"/>
      <w:bookmarkStart w:id="24" w:name="_Toc340145493"/>
      <w:bookmarkStart w:id="25" w:name="_Toc342396438"/>
      <w:bookmarkStart w:id="26" w:name="_Toc507176409"/>
      <w:bookmarkStart w:id="27" w:name="_Toc27727502"/>
      <w:bookmarkStart w:id="28" w:name="_Toc30754908"/>
      <w:bookmarkStart w:id="29" w:name="_Toc171058812"/>
      <w:r w:rsidRPr="00ED65DE">
        <w:rPr>
          <w:b/>
          <w:bCs w:val="0"/>
        </w:rPr>
        <w:t>CE in EMC</w:t>
      </w:r>
      <w:bookmarkEnd w:id="21"/>
      <w:bookmarkEnd w:id="22"/>
      <w:bookmarkEnd w:id="23"/>
      <w:bookmarkEnd w:id="24"/>
      <w:bookmarkEnd w:id="25"/>
      <w:bookmarkEnd w:id="26"/>
      <w:bookmarkEnd w:id="27"/>
      <w:bookmarkEnd w:id="28"/>
      <w:bookmarkEnd w:id="29"/>
    </w:p>
    <w:p w14:paraId="36F3A3D0" w14:textId="77777777" w:rsidR="008F76F1" w:rsidRPr="00493762" w:rsidRDefault="008F76F1" w:rsidP="008F76F1"/>
    <w:p w14:paraId="3BE02F24" w14:textId="77777777" w:rsidR="008F76F1" w:rsidRDefault="008F76F1" w:rsidP="008F76F1">
      <w:r w:rsidRPr="000D1FAB">
        <w:t xml:space="preserve">Vsa oprema mora </w:t>
      </w:r>
      <w:r>
        <w:t xml:space="preserve">imeti oznako CE ter </w:t>
      </w:r>
      <w:r w:rsidRPr="000D1FAB">
        <w:t xml:space="preserve">zadovoljiti tehnične predpise in normative veljavne v </w:t>
      </w:r>
      <w:r w:rsidR="00733525">
        <w:t>R</w:t>
      </w:r>
      <w:r w:rsidRPr="000D1FAB">
        <w:t>epubliki Sloveniji povezane z ozemljitvijo in zaščito pred električnim udarom</w:t>
      </w:r>
      <w:r>
        <w:t>.</w:t>
      </w:r>
    </w:p>
    <w:p w14:paraId="227D43FC" w14:textId="77777777" w:rsidR="008F76F1" w:rsidRPr="000D1FAB" w:rsidRDefault="008F76F1" w:rsidP="008F76F1"/>
    <w:p w14:paraId="3AA5CE19" w14:textId="77777777" w:rsidR="008F76F1" w:rsidRPr="00ED65DE" w:rsidRDefault="008F76F1" w:rsidP="00ED65DE">
      <w:pPr>
        <w:pStyle w:val="Heading3"/>
        <w:rPr>
          <w:b/>
          <w:bCs w:val="0"/>
        </w:rPr>
      </w:pPr>
      <w:bookmarkStart w:id="30" w:name="_Toc340058185"/>
      <w:bookmarkStart w:id="31" w:name="_Toc340059977"/>
      <w:bookmarkStart w:id="32" w:name="_Toc340060277"/>
      <w:bookmarkStart w:id="33" w:name="_Toc340145494"/>
      <w:bookmarkStart w:id="34" w:name="_Toc342396439"/>
      <w:bookmarkStart w:id="35" w:name="_Toc507176410"/>
      <w:bookmarkStart w:id="36" w:name="_Toc27727503"/>
      <w:bookmarkStart w:id="37" w:name="_Toc30754909"/>
      <w:bookmarkStart w:id="38" w:name="_Toc171058813"/>
      <w:bookmarkStart w:id="39" w:name="_Hlk169599663"/>
      <w:r w:rsidRPr="00ED65DE">
        <w:rPr>
          <w:b/>
          <w:bCs w:val="0"/>
        </w:rPr>
        <w:t>Navodila za delo in vzdrževanje</w:t>
      </w:r>
      <w:bookmarkEnd w:id="30"/>
      <w:bookmarkEnd w:id="31"/>
      <w:bookmarkEnd w:id="32"/>
      <w:bookmarkEnd w:id="33"/>
      <w:bookmarkEnd w:id="34"/>
      <w:bookmarkEnd w:id="35"/>
      <w:bookmarkEnd w:id="36"/>
      <w:bookmarkEnd w:id="37"/>
      <w:bookmarkEnd w:id="38"/>
    </w:p>
    <w:bookmarkEnd w:id="39"/>
    <w:p w14:paraId="05E06DBA" w14:textId="77777777" w:rsidR="008F76F1" w:rsidRPr="00493762" w:rsidRDefault="008F76F1" w:rsidP="008F76F1"/>
    <w:p w14:paraId="0DDE277B" w14:textId="77777777" w:rsidR="008F76F1" w:rsidRPr="00936EFE" w:rsidRDefault="0091681F" w:rsidP="008F76F1">
      <w:r>
        <w:t>Ponudnik mora z</w:t>
      </w:r>
      <w:r w:rsidR="008F76F1" w:rsidRPr="000D1FAB">
        <w:t xml:space="preserve">agotoviti potrebno </w:t>
      </w:r>
      <w:r w:rsidR="008F76F1" w:rsidRPr="00733525">
        <w:t>celovito tehnično dokumentacijo v slovenskem ali angleškem jeziku, ki jo uporabnik</w:t>
      </w:r>
      <w:r w:rsidR="008F76F1" w:rsidRPr="000D1FAB">
        <w:t xml:space="preserve"> potrebuje pri vsakodnevni uporabi in vzdrževanju opreme. Za format v elektronski obliki se uporablja PDF zapis. Dokumentacija mora </w:t>
      </w:r>
      <w:r w:rsidR="008F76F1" w:rsidRPr="00936EFE">
        <w:t xml:space="preserve">ustrezati dejanskemu stanju naprave ob dobavi. </w:t>
      </w:r>
    </w:p>
    <w:p w14:paraId="1E9D41EC" w14:textId="77777777" w:rsidR="008F76F1" w:rsidRPr="00936EFE" w:rsidRDefault="008F76F1" w:rsidP="008F76F1"/>
    <w:p w14:paraId="11F6C2F8" w14:textId="77777777" w:rsidR="008F76F1" w:rsidRPr="00936EFE" w:rsidRDefault="0091681F" w:rsidP="008F76F1">
      <w:r>
        <w:t>Ponudnik mora z</w:t>
      </w:r>
      <w:r w:rsidR="008F76F1" w:rsidRPr="00936EFE">
        <w:t xml:space="preserve">a posamezno napravo zagotoviti dokumentacijo v 2 izvodih v tiskani </w:t>
      </w:r>
      <w:r w:rsidR="008F76F1" w:rsidRPr="00A4183D">
        <w:t>in 1</w:t>
      </w:r>
      <w:r w:rsidR="008F76F1" w:rsidRPr="00936EFE">
        <w:t xml:space="preserve"> izvod v elektronski obliki. V primeru, če obstajajo 3 ali več naprav istega tipa </w:t>
      </w:r>
      <w:r>
        <w:t>mora ponudnik</w:t>
      </w:r>
      <w:r w:rsidR="008F76F1" w:rsidRPr="00936EFE">
        <w:t xml:space="preserve"> zagotoviti dokumentacijo v 6 izvodih v tiskani in elektronski obliki za posamezen tip naprave.</w:t>
      </w:r>
    </w:p>
    <w:p w14:paraId="42A25B77" w14:textId="77777777" w:rsidR="008F76F1" w:rsidRPr="00936EFE" w:rsidRDefault="008F76F1" w:rsidP="008F76F1"/>
    <w:p w14:paraId="699BC6FC" w14:textId="77777777" w:rsidR="008F76F1" w:rsidRPr="00936EFE" w:rsidRDefault="008F76F1" w:rsidP="008F76F1">
      <w:r w:rsidRPr="00936EFE">
        <w:t xml:space="preserve">Tehnična dokumentacija mora obsegati najmanj naslednje postavke: </w:t>
      </w:r>
    </w:p>
    <w:p w14:paraId="182D9AD3" w14:textId="77777777" w:rsidR="008F76F1" w:rsidRPr="00936EFE" w:rsidRDefault="008F76F1" w:rsidP="008F76F1">
      <w:pPr>
        <w:numPr>
          <w:ilvl w:val="0"/>
          <w:numId w:val="8"/>
        </w:numPr>
        <w:ind w:left="714" w:hanging="357"/>
      </w:pPr>
      <w:r w:rsidRPr="00936EFE">
        <w:t>Opis opreme in posameznih komponent ter njenega delovanja,</w:t>
      </w:r>
    </w:p>
    <w:p w14:paraId="28994BFF" w14:textId="77777777" w:rsidR="008F76F1" w:rsidRPr="00936EFE" w:rsidRDefault="008F76F1" w:rsidP="008F76F1">
      <w:pPr>
        <w:numPr>
          <w:ilvl w:val="0"/>
          <w:numId w:val="8"/>
        </w:numPr>
        <w:ind w:left="714" w:hanging="357"/>
      </w:pPr>
      <w:r w:rsidRPr="00936EFE">
        <w:t>Navodila za uporabo in vzdrževanje,</w:t>
      </w:r>
    </w:p>
    <w:p w14:paraId="1C054A15" w14:textId="77777777" w:rsidR="008F76F1" w:rsidRPr="00936EFE" w:rsidRDefault="008F76F1" w:rsidP="008F76F1">
      <w:pPr>
        <w:numPr>
          <w:ilvl w:val="0"/>
          <w:numId w:val="8"/>
        </w:numPr>
        <w:ind w:left="714" w:hanging="357"/>
      </w:pPr>
      <w:r w:rsidRPr="00936EFE">
        <w:t>Navodila za instalacijo opreme,</w:t>
      </w:r>
    </w:p>
    <w:p w14:paraId="11F7D64F" w14:textId="77777777" w:rsidR="008F76F1" w:rsidRPr="00936EFE" w:rsidRDefault="008F76F1" w:rsidP="008F76F1">
      <w:pPr>
        <w:numPr>
          <w:ilvl w:val="0"/>
          <w:numId w:val="8"/>
        </w:numPr>
        <w:ind w:left="714" w:hanging="357"/>
      </w:pPr>
      <w:r w:rsidRPr="00936EFE">
        <w:t>Tehnične podatke na zahtevanih delovnih kanalih,</w:t>
      </w:r>
    </w:p>
    <w:p w14:paraId="6BE53D88" w14:textId="77777777" w:rsidR="008F76F1" w:rsidRPr="00936EFE" w:rsidRDefault="008F76F1" w:rsidP="008F76F1">
      <w:pPr>
        <w:numPr>
          <w:ilvl w:val="0"/>
          <w:numId w:val="8"/>
        </w:numPr>
        <w:ind w:left="714" w:hanging="357"/>
      </w:pPr>
      <w:r w:rsidRPr="00936EFE">
        <w:t>Merilne protokole,</w:t>
      </w:r>
    </w:p>
    <w:p w14:paraId="54768A62" w14:textId="77777777" w:rsidR="008F76F1" w:rsidRPr="00936EFE" w:rsidRDefault="008F76F1" w:rsidP="008F76F1">
      <w:pPr>
        <w:numPr>
          <w:ilvl w:val="0"/>
          <w:numId w:val="8"/>
        </w:numPr>
        <w:ind w:left="714" w:hanging="357"/>
      </w:pPr>
      <w:r w:rsidRPr="00936EFE">
        <w:t>Opis postopkov preglasitve na drug DAB kanal,</w:t>
      </w:r>
    </w:p>
    <w:p w14:paraId="62A7B4BB" w14:textId="77777777" w:rsidR="008F76F1" w:rsidRPr="00936EFE" w:rsidRDefault="008F76F1" w:rsidP="008F76F1">
      <w:pPr>
        <w:numPr>
          <w:ilvl w:val="0"/>
          <w:numId w:val="8"/>
        </w:numPr>
      </w:pPr>
      <w:r w:rsidRPr="00936EFE">
        <w:t xml:space="preserve">Navodila za nastavitev  vseh parametrov, katere je mogoče spreminjati, z opisom le-teh, </w:t>
      </w:r>
    </w:p>
    <w:p w14:paraId="56CD4FAF" w14:textId="77777777" w:rsidR="008F76F1" w:rsidRPr="00936EFE" w:rsidRDefault="008F76F1" w:rsidP="008F76F1">
      <w:pPr>
        <w:numPr>
          <w:ilvl w:val="0"/>
          <w:numId w:val="8"/>
        </w:numPr>
        <w:ind w:left="714" w:hanging="357"/>
      </w:pPr>
      <w:r w:rsidRPr="00936EFE">
        <w:t>Navedbo in opis potrebnih servisnih posegov, kot jih predvideva proizvajalec,</w:t>
      </w:r>
    </w:p>
    <w:p w14:paraId="1D76E00B" w14:textId="77777777" w:rsidR="008F76F1" w:rsidRPr="00936EFE" w:rsidRDefault="008F76F1" w:rsidP="008F76F1">
      <w:pPr>
        <w:numPr>
          <w:ilvl w:val="0"/>
          <w:numId w:val="8"/>
        </w:numPr>
        <w:ind w:left="714" w:hanging="357"/>
      </w:pPr>
      <w:r w:rsidRPr="00936EFE">
        <w:t>Opis postopkov ob popravilu in zamenjavi delov,</w:t>
      </w:r>
    </w:p>
    <w:p w14:paraId="747DB5F3" w14:textId="77777777" w:rsidR="008F76F1" w:rsidRPr="00936EFE" w:rsidRDefault="008F76F1" w:rsidP="008F76F1">
      <w:pPr>
        <w:numPr>
          <w:ilvl w:val="0"/>
          <w:numId w:val="8"/>
        </w:numPr>
        <w:ind w:left="714" w:hanging="357"/>
      </w:pPr>
      <w:r w:rsidRPr="00936EFE">
        <w:t>Navedba vseh uporabljenih nevarnih snovi in navodila za rokovanje ter odstranitev.</w:t>
      </w:r>
    </w:p>
    <w:p w14:paraId="15BA0EB6" w14:textId="77777777" w:rsidR="008F76F1" w:rsidRPr="00936EFE" w:rsidRDefault="008F76F1" w:rsidP="008F76F1">
      <w:pPr>
        <w:ind w:left="714"/>
      </w:pPr>
    </w:p>
    <w:p w14:paraId="1DD31118" w14:textId="77777777" w:rsidR="008F76F1" w:rsidRPr="00936EFE" w:rsidRDefault="008F76F1" w:rsidP="008F76F1">
      <w:r w:rsidRPr="00936EFE">
        <w:t>Napisi na napravah morajo biti v slovenskem ali angleškem jeziku.</w:t>
      </w:r>
    </w:p>
    <w:p w14:paraId="4543894E" w14:textId="77777777" w:rsidR="00A57D6A" w:rsidRPr="00936EFE" w:rsidRDefault="00A57D6A" w:rsidP="00A57D6A"/>
    <w:p w14:paraId="4AF74908" w14:textId="77777777" w:rsidR="00A57D6A" w:rsidRPr="00936EFE" w:rsidRDefault="00A57D6A" w:rsidP="00A57D6A">
      <w:r w:rsidRPr="00936EFE">
        <w:lastRenderedPageBreak/>
        <w:t>Tehnično dokumentacijo bo ponudnik dostavil naročniku 10 dni pred zagonom opreme za posamezni sklop.</w:t>
      </w:r>
    </w:p>
    <w:p w14:paraId="0BB98DA1" w14:textId="77777777" w:rsidR="008F76F1" w:rsidRPr="00936EFE" w:rsidRDefault="008F76F1" w:rsidP="00ED65DE">
      <w:pPr>
        <w:pStyle w:val="Heading3"/>
        <w:rPr>
          <w:b/>
          <w:bCs w:val="0"/>
        </w:rPr>
      </w:pPr>
      <w:bookmarkStart w:id="40" w:name="_Toc340058187"/>
      <w:bookmarkStart w:id="41" w:name="_Toc340059979"/>
      <w:bookmarkStart w:id="42" w:name="_Toc340060279"/>
      <w:bookmarkStart w:id="43" w:name="_Toc340145496"/>
      <w:bookmarkStart w:id="44" w:name="_Toc342396441"/>
      <w:bookmarkStart w:id="45" w:name="_Toc507176412"/>
      <w:bookmarkStart w:id="46" w:name="_Toc27727504"/>
      <w:bookmarkStart w:id="47" w:name="_Toc30754910"/>
      <w:bookmarkStart w:id="48" w:name="_Toc171058814"/>
      <w:r w:rsidRPr="00936EFE">
        <w:rPr>
          <w:b/>
          <w:bCs w:val="0"/>
        </w:rPr>
        <w:t>Notranji deli</w:t>
      </w:r>
      <w:bookmarkEnd w:id="40"/>
      <w:bookmarkEnd w:id="41"/>
      <w:bookmarkEnd w:id="42"/>
      <w:bookmarkEnd w:id="43"/>
      <w:bookmarkEnd w:id="44"/>
      <w:bookmarkEnd w:id="45"/>
      <w:bookmarkEnd w:id="46"/>
      <w:bookmarkEnd w:id="47"/>
      <w:bookmarkEnd w:id="48"/>
    </w:p>
    <w:p w14:paraId="687B052B" w14:textId="77777777" w:rsidR="008F76F1" w:rsidRPr="00493762" w:rsidRDefault="008F76F1" w:rsidP="008F76F1"/>
    <w:p w14:paraId="52823EDA" w14:textId="77777777" w:rsidR="008F76F1" w:rsidRPr="000D1FAB" w:rsidRDefault="008F76F1" w:rsidP="008F76F1">
      <w:r w:rsidRPr="000D1FAB">
        <w:t xml:space="preserve">Deli naprave, ki so namenjeni za namestitev v objekt in ne bodo izpostavljeni vremenskim vplivom morajo obratovati v naslednjih pogojih: </w:t>
      </w:r>
    </w:p>
    <w:p w14:paraId="69B2112D" w14:textId="77777777" w:rsidR="008F76F1" w:rsidRPr="000D1FAB" w:rsidRDefault="008F76F1" w:rsidP="008F76F1">
      <w:pPr>
        <w:numPr>
          <w:ilvl w:val="0"/>
          <w:numId w:val="8"/>
        </w:numPr>
        <w:ind w:left="714" w:hanging="357"/>
      </w:pPr>
      <w:r w:rsidRPr="000D1FAB">
        <w:t>Temperaturno območje: +5°C ÷ 45°C</w:t>
      </w:r>
      <w:r>
        <w:t>,</w:t>
      </w:r>
    </w:p>
    <w:p w14:paraId="6F49DF56" w14:textId="77777777" w:rsidR="008F76F1" w:rsidRPr="00823E8A" w:rsidRDefault="008F76F1" w:rsidP="008F76F1">
      <w:pPr>
        <w:numPr>
          <w:ilvl w:val="0"/>
          <w:numId w:val="8"/>
        </w:numPr>
        <w:ind w:left="714" w:hanging="357"/>
      </w:pPr>
      <w:r w:rsidRPr="000D1FAB">
        <w:t xml:space="preserve">Relativna </w:t>
      </w:r>
      <w:r w:rsidRPr="00823E8A">
        <w:t>vlažnost: &lt;90%,</w:t>
      </w:r>
    </w:p>
    <w:p w14:paraId="0009C6FB" w14:textId="77777777" w:rsidR="008F76F1" w:rsidRPr="00823E8A" w:rsidRDefault="008F76F1" w:rsidP="008F76F1">
      <w:pPr>
        <w:numPr>
          <w:ilvl w:val="0"/>
          <w:numId w:val="8"/>
        </w:numPr>
        <w:ind w:left="714" w:hanging="357"/>
      </w:pPr>
      <w:r w:rsidRPr="00823E8A">
        <w:t>Temperatura vstopnega zraka: &lt;35 °C</w:t>
      </w:r>
    </w:p>
    <w:p w14:paraId="12232B7B" w14:textId="77777777" w:rsidR="006C23FE" w:rsidRPr="00823E8A" w:rsidRDefault="006C23FE" w:rsidP="008F76F1"/>
    <w:p w14:paraId="6A47CC2C" w14:textId="1D5AEC8F" w:rsidR="008F76F1" w:rsidRPr="00823E8A" w:rsidRDefault="008F76F1" w:rsidP="008F76F1">
      <w:r w:rsidRPr="00823E8A">
        <w:t xml:space="preserve">V temperaturnem območju od +10°C do </w:t>
      </w:r>
      <w:r w:rsidR="000A5E75" w:rsidRPr="00823E8A">
        <w:t>+</w:t>
      </w:r>
      <w:r w:rsidRPr="00823E8A">
        <w:t>3</w:t>
      </w:r>
      <w:r w:rsidR="00FA6F27" w:rsidRPr="00823E8A">
        <w:t>5</w:t>
      </w:r>
      <w:r w:rsidRPr="00823E8A">
        <w:t>°C mora naprava izpolnjevati vse kriterije kakovosti ob upoštevanju nadmorske višine kjer je montirana.</w:t>
      </w:r>
    </w:p>
    <w:p w14:paraId="5F70AE36" w14:textId="77777777" w:rsidR="008F76F1" w:rsidRPr="00823E8A" w:rsidRDefault="008F76F1" w:rsidP="008F76F1"/>
    <w:p w14:paraId="00D82969" w14:textId="77777777" w:rsidR="008F76F1" w:rsidRPr="00823E8A" w:rsidRDefault="008F76F1" w:rsidP="00ED65DE">
      <w:pPr>
        <w:pStyle w:val="Heading3"/>
        <w:rPr>
          <w:b/>
          <w:bCs w:val="0"/>
        </w:rPr>
      </w:pPr>
      <w:bookmarkStart w:id="49" w:name="_Toc340058189"/>
      <w:bookmarkStart w:id="50" w:name="_Toc340059981"/>
      <w:bookmarkStart w:id="51" w:name="_Toc340060281"/>
      <w:bookmarkStart w:id="52" w:name="_Toc340145498"/>
      <w:bookmarkStart w:id="53" w:name="_Toc342396443"/>
      <w:bookmarkStart w:id="54" w:name="_Toc507176414"/>
      <w:bookmarkStart w:id="55" w:name="_Toc27727505"/>
      <w:bookmarkStart w:id="56" w:name="_Toc30754911"/>
      <w:bookmarkStart w:id="57" w:name="_Toc171058815"/>
      <w:r w:rsidRPr="00823E8A">
        <w:rPr>
          <w:b/>
          <w:bCs w:val="0"/>
        </w:rPr>
        <w:t>Transport</w:t>
      </w:r>
      <w:bookmarkEnd w:id="49"/>
      <w:bookmarkEnd w:id="50"/>
      <w:bookmarkEnd w:id="51"/>
      <w:bookmarkEnd w:id="52"/>
      <w:bookmarkEnd w:id="53"/>
      <w:bookmarkEnd w:id="54"/>
      <w:bookmarkEnd w:id="55"/>
      <w:bookmarkEnd w:id="56"/>
      <w:bookmarkEnd w:id="57"/>
    </w:p>
    <w:p w14:paraId="7FB941CF" w14:textId="77777777" w:rsidR="008F76F1" w:rsidRPr="00493762" w:rsidRDefault="008F76F1" w:rsidP="008F76F1"/>
    <w:p w14:paraId="011EA9E6" w14:textId="77777777" w:rsidR="008F76F1" w:rsidRPr="000D1FAB" w:rsidRDefault="008F76F1" w:rsidP="008F76F1">
      <w:r w:rsidRPr="000D1FAB">
        <w:t xml:space="preserve">Med transportom mora naprava v nedelujočem stanju zdržati: </w:t>
      </w:r>
    </w:p>
    <w:p w14:paraId="106899C6" w14:textId="77777777" w:rsidR="008F76F1" w:rsidRPr="000D1FAB" w:rsidRDefault="008F76F1" w:rsidP="008F76F1">
      <w:pPr>
        <w:numPr>
          <w:ilvl w:val="0"/>
          <w:numId w:val="8"/>
        </w:numPr>
        <w:ind w:left="714" w:hanging="357"/>
      </w:pPr>
      <w:r w:rsidRPr="000D1FAB">
        <w:t xml:space="preserve">Temperaturno </w:t>
      </w:r>
      <w:r>
        <w:t>območje: -20</w:t>
      </w:r>
      <w:r w:rsidRPr="000D1FAB">
        <w:t>°C ÷ 55°C</w:t>
      </w:r>
      <w:r>
        <w:t>,</w:t>
      </w:r>
    </w:p>
    <w:p w14:paraId="17E003C5" w14:textId="77777777" w:rsidR="008F76F1" w:rsidRDefault="008F76F1" w:rsidP="008F76F1">
      <w:pPr>
        <w:numPr>
          <w:ilvl w:val="0"/>
          <w:numId w:val="8"/>
        </w:numPr>
        <w:ind w:left="714" w:hanging="357"/>
      </w:pPr>
      <w:r w:rsidRPr="000D1FAB">
        <w:t>Relativna vlažnost: 8 ÷ 100%</w:t>
      </w:r>
      <w:r>
        <w:t>.</w:t>
      </w:r>
    </w:p>
    <w:p w14:paraId="07FD5C72" w14:textId="77777777" w:rsidR="008F76F1" w:rsidRDefault="008F76F1" w:rsidP="008F76F1"/>
    <w:p w14:paraId="1DD04244" w14:textId="77777777" w:rsidR="008F76F1" w:rsidRPr="00ED65DE" w:rsidRDefault="008F76F1" w:rsidP="00ED65DE">
      <w:pPr>
        <w:pStyle w:val="Heading3"/>
        <w:rPr>
          <w:b/>
          <w:bCs w:val="0"/>
        </w:rPr>
      </w:pPr>
      <w:bookmarkStart w:id="58" w:name="_Toc340058190"/>
      <w:bookmarkStart w:id="59" w:name="_Toc340059982"/>
      <w:bookmarkStart w:id="60" w:name="_Toc340060282"/>
      <w:bookmarkStart w:id="61" w:name="_Toc340145499"/>
      <w:bookmarkStart w:id="62" w:name="_Toc342396444"/>
      <w:bookmarkStart w:id="63" w:name="_Toc507176415"/>
      <w:bookmarkStart w:id="64" w:name="_Toc27727506"/>
      <w:bookmarkStart w:id="65" w:name="_Toc30754912"/>
      <w:bookmarkStart w:id="66" w:name="_Toc171058816"/>
      <w:r w:rsidRPr="00ED65DE">
        <w:rPr>
          <w:b/>
          <w:bCs w:val="0"/>
        </w:rPr>
        <w:t>Fizične mere</w:t>
      </w:r>
      <w:bookmarkEnd w:id="58"/>
      <w:bookmarkEnd w:id="59"/>
      <w:bookmarkEnd w:id="60"/>
      <w:bookmarkEnd w:id="61"/>
      <w:bookmarkEnd w:id="62"/>
      <w:bookmarkEnd w:id="63"/>
      <w:bookmarkEnd w:id="64"/>
      <w:bookmarkEnd w:id="65"/>
      <w:bookmarkEnd w:id="66"/>
    </w:p>
    <w:p w14:paraId="598AF96A" w14:textId="77777777" w:rsidR="008F76F1" w:rsidRPr="00493762" w:rsidRDefault="008F76F1" w:rsidP="008F76F1"/>
    <w:p w14:paraId="438F3D5F" w14:textId="77777777" w:rsidR="008F76F1" w:rsidRDefault="008F76F1" w:rsidP="008F76F1">
      <w:bookmarkStart w:id="67" w:name="_Toc507176417"/>
      <w:r>
        <w:t xml:space="preserve">Vsak posamezen združevalnik </w:t>
      </w:r>
      <w:r w:rsidRPr="000D1FAB">
        <w:t xml:space="preserve">mora biti </w:t>
      </w:r>
      <w:r>
        <w:t xml:space="preserve">vgrajen </w:t>
      </w:r>
      <w:r w:rsidRPr="009E4608">
        <w:rPr>
          <w:iCs/>
        </w:rPr>
        <w:t>v samostoječ</w:t>
      </w:r>
      <w:r>
        <w:rPr>
          <w:iCs/>
        </w:rPr>
        <w:t>o</w:t>
      </w:r>
      <w:r w:rsidRPr="009E4608">
        <w:rPr>
          <w:iCs/>
        </w:rPr>
        <w:t xml:space="preserve"> antikorozijsko obdelan</w:t>
      </w:r>
      <w:r>
        <w:rPr>
          <w:iCs/>
        </w:rPr>
        <w:t>o</w:t>
      </w:r>
      <w:r w:rsidRPr="009E4608">
        <w:rPr>
          <w:iCs/>
        </w:rPr>
        <w:t xml:space="preserve"> kovin</w:t>
      </w:r>
      <w:r>
        <w:rPr>
          <w:iCs/>
        </w:rPr>
        <w:t>sko</w:t>
      </w:r>
      <w:r w:rsidRPr="009E4608">
        <w:rPr>
          <w:iCs/>
        </w:rPr>
        <w:t xml:space="preserve"> konstrukcij</w:t>
      </w:r>
      <w:r>
        <w:rPr>
          <w:iCs/>
        </w:rPr>
        <w:t>o</w:t>
      </w:r>
      <w:r>
        <w:t xml:space="preserve">. </w:t>
      </w:r>
      <w:bookmarkEnd w:id="67"/>
    </w:p>
    <w:p w14:paraId="69325035" w14:textId="77777777" w:rsidR="008F76F1" w:rsidRPr="00D409B8" w:rsidRDefault="008F76F1" w:rsidP="008F76F1"/>
    <w:p w14:paraId="4A3BF445" w14:textId="77777777" w:rsidR="008F76F1" w:rsidRPr="00F11EAC" w:rsidRDefault="008F76F1" w:rsidP="00F11EAC">
      <w:pPr>
        <w:pStyle w:val="Heading3"/>
        <w:rPr>
          <w:b/>
          <w:bCs w:val="0"/>
        </w:rPr>
      </w:pPr>
      <w:bookmarkStart w:id="68" w:name="_Toc440525873"/>
      <w:bookmarkStart w:id="69" w:name="_Toc507176419"/>
      <w:bookmarkStart w:id="70" w:name="_Toc27727507"/>
      <w:bookmarkStart w:id="71" w:name="_Toc30754913"/>
      <w:bookmarkStart w:id="72" w:name="_Toc171058817"/>
      <w:r w:rsidRPr="00F11EAC">
        <w:rPr>
          <w:b/>
          <w:bCs w:val="0"/>
        </w:rPr>
        <w:t>Priključki</w:t>
      </w:r>
      <w:bookmarkEnd w:id="68"/>
      <w:bookmarkEnd w:id="69"/>
      <w:bookmarkEnd w:id="70"/>
      <w:bookmarkEnd w:id="71"/>
      <w:bookmarkEnd w:id="72"/>
    </w:p>
    <w:p w14:paraId="7916CDEF" w14:textId="77777777" w:rsidR="008F76F1" w:rsidRPr="00493762" w:rsidRDefault="008F76F1" w:rsidP="008F76F1"/>
    <w:p w14:paraId="7AE745FA" w14:textId="77777777" w:rsidR="008F76F1" w:rsidRDefault="008F76F1" w:rsidP="008F76F1">
      <w:r w:rsidRPr="000D1FAB">
        <w:t xml:space="preserve">Dopustno je uporabiti le naslednje priključke: </w:t>
      </w:r>
    </w:p>
    <w:p w14:paraId="101719D3" w14:textId="77777777" w:rsidR="00EB65DB" w:rsidRDefault="00EB65DB" w:rsidP="00EB65DB">
      <w:pPr>
        <w:numPr>
          <w:ilvl w:val="0"/>
          <w:numId w:val="8"/>
        </w:numPr>
        <w:tabs>
          <w:tab w:val="clear" w:pos="720"/>
        </w:tabs>
        <w:ind w:left="714" w:hanging="357"/>
      </w:pPr>
      <w:bookmarkStart w:id="73" w:name="_Toc340058191"/>
      <w:bookmarkStart w:id="74" w:name="_Toc340059983"/>
      <w:bookmarkStart w:id="75" w:name="_Toc340060283"/>
      <w:bookmarkStart w:id="76" w:name="_Toc340145500"/>
      <w:bookmarkStart w:id="77" w:name="_Toc342396445"/>
      <w:bookmarkStart w:id="78" w:name="_Toc507176420"/>
      <w:bookmarkStart w:id="79" w:name="_Toc27727508"/>
      <w:bookmarkStart w:id="80" w:name="_Toc30754914"/>
      <w:r w:rsidRPr="000D1FAB">
        <w:t>SMA</w:t>
      </w:r>
      <w:r>
        <w:t>,</w:t>
      </w:r>
    </w:p>
    <w:p w14:paraId="6146658E" w14:textId="77777777" w:rsidR="00EB65DB" w:rsidRPr="000D1FAB" w:rsidRDefault="00EB65DB" w:rsidP="00EB65DB">
      <w:pPr>
        <w:numPr>
          <w:ilvl w:val="0"/>
          <w:numId w:val="8"/>
        </w:numPr>
        <w:tabs>
          <w:tab w:val="clear" w:pos="720"/>
        </w:tabs>
        <w:ind w:left="714" w:hanging="357"/>
      </w:pPr>
      <w:r w:rsidRPr="000D1FAB">
        <w:t xml:space="preserve">BNC </w:t>
      </w:r>
      <w:r>
        <w:t>50</w:t>
      </w:r>
      <w:r w:rsidRPr="000D1FAB">
        <w:rPr>
          <w:rFonts w:cs="Arial"/>
        </w:rPr>
        <w:t>Ω</w:t>
      </w:r>
      <w:r>
        <w:rPr>
          <w:rFonts w:cs="Arial"/>
        </w:rPr>
        <w:t>,</w:t>
      </w:r>
    </w:p>
    <w:p w14:paraId="64B2D160" w14:textId="77777777" w:rsidR="00EB65DB" w:rsidRPr="000D1FAB" w:rsidRDefault="00EB65DB" w:rsidP="00EB65DB">
      <w:pPr>
        <w:numPr>
          <w:ilvl w:val="0"/>
          <w:numId w:val="8"/>
        </w:numPr>
        <w:tabs>
          <w:tab w:val="clear" w:pos="720"/>
        </w:tabs>
        <w:ind w:left="714" w:hanging="357"/>
      </w:pPr>
      <w:r>
        <w:t>N,</w:t>
      </w:r>
    </w:p>
    <w:p w14:paraId="3B173315" w14:textId="77777777" w:rsidR="00EB65DB" w:rsidRPr="000D1FAB" w:rsidRDefault="00EB65DB" w:rsidP="00EB65DB">
      <w:pPr>
        <w:numPr>
          <w:ilvl w:val="0"/>
          <w:numId w:val="8"/>
        </w:numPr>
        <w:tabs>
          <w:tab w:val="clear" w:pos="720"/>
        </w:tabs>
        <w:ind w:left="714" w:hanging="357"/>
      </w:pPr>
      <w:r w:rsidRPr="000D1FAB">
        <w:t>DIN 7/16</w:t>
      </w:r>
      <w:r>
        <w:t>,</w:t>
      </w:r>
    </w:p>
    <w:p w14:paraId="040F72FE" w14:textId="77777777" w:rsidR="00EB65DB" w:rsidRPr="000D1FAB" w:rsidRDefault="00EB65DB" w:rsidP="00EB65DB">
      <w:pPr>
        <w:numPr>
          <w:ilvl w:val="0"/>
          <w:numId w:val="8"/>
        </w:numPr>
        <w:tabs>
          <w:tab w:val="clear" w:pos="720"/>
        </w:tabs>
        <w:ind w:left="714" w:hanging="357"/>
      </w:pPr>
      <w:r w:rsidRPr="000D1FAB">
        <w:t>7/8” EIA</w:t>
      </w:r>
      <w:r>
        <w:t>,</w:t>
      </w:r>
    </w:p>
    <w:p w14:paraId="5FBB1CE4" w14:textId="77777777" w:rsidR="00EB65DB" w:rsidRDefault="00EB65DB" w:rsidP="00EB65DB">
      <w:pPr>
        <w:numPr>
          <w:ilvl w:val="0"/>
          <w:numId w:val="8"/>
        </w:numPr>
        <w:tabs>
          <w:tab w:val="clear" w:pos="720"/>
        </w:tabs>
        <w:ind w:left="714" w:hanging="357"/>
      </w:pPr>
      <w:r w:rsidRPr="000D1FAB">
        <w:t>1 5/8” EIA</w:t>
      </w:r>
      <w:r>
        <w:t>.</w:t>
      </w:r>
    </w:p>
    <w:p w14:paraId="511C6833" w14:textId="77777777" w:rsidR="00EB65DB" w:rsidRDefault="00EB65DB" w:rsidP="00EB65DB"/>
    <w:p w14:paraId="44A89525" w14:textId="77777777" w:rsidR="008F76F1" w:rsidRPr="00ED65DE" w:rsidRDefault="008F76F1" w:rsidP="00ED65DE">
      <w:pPr>
        <w:pStyle w:val="Heading3"/>
        <w:rPr>
          <w:b/>
          <w:bCs w:val="0"/>
        </w:rPr>
      </w:pPr>
      <w:bookmarkStart w:id="81" w:name="_Toc171058818"/>
      <w:r w:rsidRPr="00ED65DE">
        <w:rPr>
          <w:b/>
          <w:bCs w:val="0"/>
        </w:rPr>
        <w:t>RF vhodni in izhodni priključki</w:t>
      </w:r>
      <w:bookmarkEnd w:id="73"/>
      <w:bookmarkEnd w:id="74"/>
      <w:bookmarkEnd w:id="75"/>
      <w:bookmarkEnd w:id="76"/>
      <w:bookmarkEnd w:id="77"/>
      <w:bookmarkEnd w:id="78"/>
      <w:bookmarkEnd w:id="79"/>
      <w:bookmarkEnd w:id="80"/>
      <w:bookmarkEnd w:id="81"/>
    </w:p>
    <w:p w14:paraId="126E9199" w14:textId="77777777" w:rsidR="008F76F1" w:rsidRPr="00751D34" w:rsidRDefault="008F76F1" w:rsidP="008F76F1"/>
    <w:p w14:paraId="36D4564D" w14:textId="77777777" w:rsidR="008F76F1" w:rsidRDefault="008F76F1" w:rsidP="008F76F1">
      <w:r>
        <w:t>Vhodni NB in BB priključki združevalnikov morajo biti pozicionirani vertikalno, za priklop oddajnikov z vrha.</w:t>
      </w:r>
    </w:p>
    <w:p w14:paraId="0AFF98E6" w14:textId="77777777" w:rsidR="008F76F1" w:rsidRDefault="008F76F1" w:rsidP="008F76F1"/>
    <w:p w14:paraId="0A9969A1" w14:textId="77777777" w:rsidR="008F76F1" w:rsidRDefault="008F76F1" w:rsidP="008F76F1">
      <w:r>
        <w:t>Izhodni priključek združevalnika mora biti pozicioniran vertikalno, za priklop na antenski sistem z vrha.</w:t>
      </w:r>
    </w:p>
    <w:p w14:paraId="3A75F033" w14:textId="77777777" w:rsidR="008F76F1" w:rsidRDefault="008F76F1" w:rsidP="008F76F1"/>
    <w:p w14:paraId="598C9C88" w14:textId="77777777" w:rsidR="008F76F1" w:rsidRPr="00BB15A3" w:rsidRDefault="008F76F1" w:rsidP="008F76F1">
      <w:r w:rsidRPr="00936EFE">
        <w:t xml:space="preserve">Tip vhodnih oziroma izhodnega priključka posameznega CIB-a je definiran v točki </w:t>
      </w:r>
      <w:r w:rsidR="008A4E4D" w:rsidRPr="007B5C70">
        <w:t>3</w:t>
      </w:r>
      <w:r w:rsidRPr="007B5C70">
        <w:t>.</w:t>
      </w:r>
      <w:r w:rsidR="00B51B48" w:rsidRPr="007B5C70">
        <w:t>2</w:t>
      </w:r>
      <w:r w:rsidR="008A4E4D" w:rsidRPr="007B5C70">
        <w:t>.1</w:t>
      </w:r>
      <w:r w:rsidR="00B51B48" w:rsidRPr="007B5C70">
        <w:t xml:space="preserve"> in 3.2.2.</w:t>
      </w:r>
      <w:r w:rsidRPr="00936EFE">
        <w:t xml:space="preserve"> tehnične </w:t>
      </w:r>
      <w:r w:rsidR="008A4E4D" w:rsidRPr="00936EFE">
        <w:t>dokumentacije</w:t>
      </w:r>
      <w:r w:rsidRPr="00936EFE">
        <w:t>.</w:t>
      </w:r>
    </w:p>
    <w:p w14:paraId="025DFC9B" w14:textId="77777777" w:rsidR="008F76F1" w:rsidRPr="00917E24" w:rsidRDefault="008F76F1" w:rsidP="008F76F1"/>
    <w:p w14:paraId="6AB068B3" w14:textId="77777777" w:rsidR="008F76F1" w:rsidRPr="00ED65DE" w:rsidRDefault="008F76F1" w:rsidP="00ED65DE">
      <w:pPr>
        <w:pStyle w:val="Heading3"/>
        <w:rPr>
          <w:b/>
          <w:bCs w:val="0"/>
        </w:rPr>
      </w:pPr>
      <w:bookmarkStart w:id="82" w:name="_Toc340058206"/>
      <w:bookmarkStart w:id="83" w:name="_Toc340060021"/>
      <w:bookmarkStart w:id="84" w:name="_Toc340060321"/>
      <w:bookmarkStart w:id="85" w:name="_Toc340145538"/>
      <w:bookmarkStart w:id="86" w:name="_Toc342396483"/>
      <w:bookmarkStart w:id="87" w:name="_Toc507176450"/>
      <w:bookmarkStart w:id="88" w:name="_Toc27727509"/>
      <w:bookmarkStart w:id="89" w:name="_Toc30754915"/>
      <w:bookmarkStart w:id="90" w:name="_Toc171058819"/>
      <w:r w:rsidRPr="00ED65DE">
        <w:rPr>
          <w:b/>
          <w:bCs w:val="0"/>
        </w:rPr>
        <w:t>Merilne točke</w:t>
      </w:r>
      <w:bookmarkEnd w:id="82"/>
      <w:bookmarkEnd w:id="83"/>
      <w:bookmarkEnd w:id="84"/>
      <w:bookmarkEnd w:id="85"/>
      <w:bookmarkEnd w:id="86"/>
      <w:bookmarkEnd w:id="87"/>
      <w:bookmarkEnd w:id="88"/>
      <w:bookmarkEnd w:id="89"/>
      <w:bookmarkEnd w:id="90"/>
    </w:p>
    <w:p w14:paraId="0CAD832F" w14:textId="77777777" w:rsidR="008F76F1" w:rsidRPr="001F3192" w:rsidRDefault="008F76F1" w:rsidP="008F76F1"/>
    <w:p w14:paraId="54E83F89" w14:textId="77777777" w:rsidR="00927199" w:rsidRDefault="00927199" w:rsidP="00927199">
      <w:bookmarkStart w:id="91" w:name="_Toc27727510"/>
      <w:r w:rsidRPr="009174C8">
        <w:t xml:space="preserve">Naprava mora imeti </w:t>
      </w:r>
      <w:r>
        <w:t xml:space="preserve">instalirane </w:t>
      </w:r>
      <w:r w:rsidRPr="009174C8">
        <w:t xml:space="preserve">dostopne merilne točke, ki omogočajo </w:t>
      </w:r>
      <w:r>
        <w:t>meritev  RF signala</w:t>
      </w:r>
      <w:r w:rsidRPr="009174C8">
        <w:t>, ne da bi vplivale na delovanje.</w:t>
      </w:r>
    </w:p>
    <w:p w14:paraId="6CDA3E76" w14:textId="77777777" w:rsidR="00927199" w:rsidRPr="000D1FAB" w:rsidRDefault="00927199" w:rsidP="00927199"/>
    <w:p w14:paraId="0B9B30F4" w14:textId="77777777" w:rsidR="00927199" w:rsidRPr="00B51B48" w:rsidRDefault="00927199" w:rsidP="00927199">
      <w:pPr>
        <w:rPr>
          <w:b/>
          <w:bCs/>
        </w:rPr>
      </w:pPr>
      <w:bookmarkStart w:id="92" w:name="_Toc340060023"/>
      <w:bookmarkStart w:id="93" w:name="_Toc340060323"/>
      <w:bookmarkStart w:id="94" w:name="_Toc340145540"/>
      <w:bookmarkStart w:id="95" w:name="_Toc342396485"/>
      <w:bookmarkStart w:id="96" w:name="_Toc507176451"/>
      <w:bookmarkStart w:id="97" w:name="_Hlk26914082"/>
      <w:r w:rsidRPr="00EE210C">
        <w:rPr>
          <w:b/>
          <w:bCs/>
        </w:rPr>
        <w:t>RF merilne točke</w:t>
      </w:r>
      <w:bookmarkEnd w:id="92"/>
      <w:bookmarkEnd w:id="93"/>
      <w:bookmarkEnd w:id="94"/>
      <w:bookmarkEnd w:id="95"/>
      <w:bookmarkEnd w:id="96"/>
    </w:p>
    <w:p w14:paraId="5BB1AC53" w14:textId="77777777" w:rsidR="00927199" w:rsidRPr="00543402" w:rsidRDefault="00927199" w:rsidP="00927199">
      <w:pPr>
        <w:rPr>
          <w:lang w:val="it-IT"/>
        </w:rPr>
      </w:pPr>
    </w:p>
    <w:bookmarkEnd w:id="97"/>
    <w:p w14:paraId="4A2CC205" w14:textId="77777777" w:rsidR="00927199" w:rsidRPr="009174C8" w:rsidRDefault="00927199" w:rsidP="00927199">
      <w:r w:rsidRPr="009174C8">
        <w:t>Za opravljanje meritev moduliranega signala so potrebne merilne točke, ki so stalno prosto dostopne</w:t>
      </w:r>
      <w:r>
        <w:t>:</w:t>
      </w:r>
    </w:p>
    <w:p w14:paraId="321C19CD" w14:textId="77777777" w:rsidR="00927199" w:rsidRDefault="00927199" w:rsidP="00927199">
      <w:pPr>
        <w:numPr>
          <w:ilvl w:val="0"/>
          <w:numId w:val="8"/>
        </w:numPr>
        <w:tabs>
          <w:tab w:val="clear" w:pos="720"/>
        </w:tabs>
      </w:pPr>
      <w:bookmarkStart w:id="98" w:name="_Hlk26914373"/>
      <w:r>
        <w:t>2 x Rf monitor</w:t>
      </w:r>
      <w:bookmarkEnd w:id="98"/>
      <w:r>
        <w:t xml:space="preserve"> merilna točka na NB vhodu združevalnika,</w:t>
      </w:r>
    </w:p>
    <w:p w14:paraId="7B169B18" w14:textId="4C3EF372" w:rsidR="00927199" w:rsidRDefault="00927199" w:rsidP="00927199">
      <w:pPr>
        <w:numPr>
          <w:ilvl w:val="0"/>
          <w:numId w:val="8"/>
        </w:numPr>
        <w:tabs>
          <w:tab w:val="clear" w:pos="720"/>
        </w:tabs>
      </w:pPr>
      <w:r>
        <w:t>2 x Rf monitor merilna točka na ANT. izhodu iz</w:t>
      </w:r>
      <w:r w:rsidRPr="009174C8">
        <w:t xml:space="preserve"> </w:t>
      </w:r>
      <w:r>
        <w:t>združevalnika.</w:t>
      </w:r>
    </w:p>
    <w:p w14:paraId="2D48EED1" w14:textId="77777777" w:rsidR="00927199" w:rsidRDefault="00927199" w:rsidP="00927199"/>
    <w:p w14:paraId="61FE8E95" w14:textId="77777777" w:rsidR="00927199" w:rsidRDefault="00927199" w:rsidP="00927199">
      <w:r w:rsidRPr="009174C8">
        <w:t xml:space="preserve">Merilne točke morajo biti izvedene kot smerni sklopniki po specifikacijah: </w:t>
      </w:r>
    </w:p>
    <w:p w14:paraId="7DB0CEFB" w14:textId="77777777" w:rsidR="00927199" w:rsidRPr="009174C8" w:rsidRDefault="00927199" w:rsidP="00927199"/>
    <w:p w14:paraId="03015FC2" w14:textId="77777777" w:rsidR="00927199" w:rsidRPr="00B20735" w:rsidRDefault="00927199" w:rsidP="00927199">
      <w:pPr>
        <w:numPr>
          <w:ilvl w:val="0"/>
          <w:numId w:val="8"/>
        </w:numPr>
        <w:tabs>
          <w:tab w:val="clear" w:pos="720"/>
        </w:tabs>
        <w:ind w:left="714" w:hanging="357"/>
        <w:rPr>
          <w:rFonts w:cs="Arial"/>
        </w:rPr>
      </w:pPr>
      <w:r w:rsidRPr="009174C8">
        <w:lastRenderedPageBreak/>
        <w:t>Izhodni nivo</w:t>
      </w:r>
      <w:r>
        <w:t xml:space="preserve"> v območju</w:t>
      </w:r>
      <w:r w:rsidRPr="009174C8">
        <w:t xml:space="preserve">: </w:t>
      </w:r>
      <w:bookmarkStart w:id="99" w:name="_Hlk27043184"/>
      <w:r>
        <w:t>0</w:t>
      </w:r>
      <w:r w:rsidRPr="00B20735">
        <w:rPr>
          <w:rFonts w:cs="Arial"/>
        </w:rPr>
        <w:t>÷</w:t>
      </w:r>
      <w:r>
        <w:t xml:space="preserve">5 </w:t>
      </w:r>
      <w:r w:rsidRPr="009174C8">
        <w:t>d</w:t>
      </w:r>
      <w:r>
        <w:t>B</w:t>
      </w:r>
      <w:r w:rsidRPr="009174C8">
        <w:t>m</w:t>
      </w:r>
      <w:r>
        <w:t xml:space="preserve"> </w:t>
      </w:r>
      <w:r w:rsidRPr="00B60AC4">
        <w:t>±</w:t>
      </w:r>
      <w:r>
        <w:t>1</w:t>
      </w:r>
      <w:r w:rsidRPr="00B60AC4">
        <w:t>dB</w:t>
      </w:r>
      <w:bookmarkEnd w:id="99"/>
      <w:r>
        <w:t>,</w:t>
      </w:r>
    </w:p>
    <w:p w14:paraId="66C35098" w14:textId="77777777" w:rsidR="00927199" w:rsidRPr="00B20735" w:rsidRDefault="00927199" w:rsidP="00927199">
      <w:pPr>
        <w:numPr>
          <w:ilvl w:val="0"/>
          <w:numId w:val="8"/>
        </w:numPr>
        <w:tabs>
          <w:tab w:val="clear" w:pos="720"/>
        </w:tabs>
        <w:ind w:left="714" w:hanging="357"/>
        <w:rPr>
          <w:rFonts w:cs="Arial"/>
        </w:rPr>
      </w:pPr>
      <w:r>
        <w:t>I</w:t>
      </w:r>
      <w:r w:rsidRPr="009174C8">
        <w:t xml:space="preserve">mpedanca: 50 </w:t>
      </w:r>
      <w:r w:rsidRPr="00B20735">
        <w:rPr>
          <w:rFonts w:cs="Arial"/>
        </w:rPr>
        <w:t>Ω;</w:t>
      </w:r>
    </w:p>
    <w:p w14:paraId="6DF7BD1F" w14:textId="77777777" w:rsidR="00927199" w:rsidRPr="005656C2" w:rsidRDefault="00927199" w:rsidP="00927199">
      <w:pPr>
        <w:numPr>
          <w:ilvl w:val="0"/>
          <w:numId w:val="8"/>
        </w:numPr>
        <w:tabs>
          <w:tab w:val="clear" w:pos="720"/>
        </w:tabs>
        <w:suppressAutoHyphens w:val="0"/>
        <w:rPr>
          <w:noProof/>
        </w:rPr>
      </w:pPr>
      <w:r>
        <w:rPr>
          <w:noProof/>
        </w:rPr>
        <w:t>Vhodna prilagoditev</w:t>
      </w:r>
      <w:r w:rsidRPr="005656C2">
        <w:rPr>
          <w:noProof/>
        </w:rPr>
        <w:t xml:space="preserve"> </w:t>
      </w:r>
      <w:r w:rsidRPr="005656C2">
        <w:rPr>
          <w:rFonts w:cs="Arial"/>
          <w:noProof/>
        </w:rPr>
        <w:t>≥</w:t>
      </w:r>
      <w:r>
        <w:rPr>
          <w:rFonts w:cs="Arial"/>
          <w:noProof/>
        </w:rPr>
        <w:t xml:space="preserve"> </w:t>
      </w:r>
      <w:r w:rsidRPr="005656C2">
        <w:rPr>
          <w:noProof/>
        </w:rPr>
        <w:t>30 dB</w:t>
      </w:r>
      <w:r>
        <w:rPr>
          <w:noProof/>
        </w:rPr>
        <w:t>,</w:t>
      </w:r>
    </w:p>
    <w:p w14:paraId="541F404D" w14:textId="77777777" w:rsidR="00927199" w:rsidRPr="005656C2" w:rsidRDefault="00927199" w:rsidP="00927199">
      <w:pPr>
        <w:numPr>
          <w:ilvl w:val="0"/>
          <w:numId w:val="8"/>
        </w:numPr>
        <w:tabs>
          <w:tab w:val="clear" w:pos="720"/>
        </w:tabs>
        <w:suppressAutoHyphens w:val="0"/>
        <w:rPr>
          <w:noProof/>
        </w:rPr>
      </w:pPr>
      <w:r>
        <w:rPr>
          <w:noProof/>
        </w:rPr>
        <w:t>Smernost</w:t>
      </w:r>
      <w:r w:rsidRPr="005656C2">
        <w:rPr>
          <w:noProof/>
        </w:rPr>
        <w:t xml:space="preserve"> </w:t>
      </w:r>
      <w:r w:rsidRPr="005656C2">
        <w:rPr>
          <w:rFonts w:cs="Arial"/>
          <w:noProof/>
        </w:rPr>
        <w:t>≥</w:t>
      </w:r>
      <w:r w:rsidRPr="005656C2">
        <w:rPr>
          <w:noProof/>
        </w:rPr>
        <w:t xml:space="preserve"> 30 d</w:t>
      </w:r>
      <w:r>
        <w:rPr>
          <w:noProof/>
        </w:rPr>
        <w:t>B,</w:t>
      </w:r>
    </w:p>
    <w:p w14:paraId="4DF2B57F" w14:textId="2AFD2346" w:rsidR="00927199" w:rsidRPr="005656C2" w:rsidRDefault="00927199" w:rsidP="00927199">
      <w:pPr>
        <w:numPr>
          <w:ilvl w:val="0"/>
          <w:numId w:val="8"/>
        </w:numPr>
        <w:tabs>
          <w:tab w:val="clear" w:pos="720"/>
        </w:tabs>
        <w:suppressAutoHyphens w:val="0"/>
        <w:rPr>
          <w:noProof/>
        </w:rPr>
      </w:pPr>
      <w:r>
        <w:rPr>
          <w:noProof/>
        </w:rPr>
        <w:t>Natančnost</w:t>
      </w:r>
      <w:r w:rsidRPr="005656C2">
        <w:rPr>
          <w:noProof/>
        </w:rPr>
        <w:t xml:space="preserve"> </w:t>
      </w:r>
      <w:r w:rsidRPr="005656C2">
        <w:rPr>
          <w:rFonts w:cs="Arial"/>
          <w:noProof/>
        </w:rPr>
        <w:t>≤</w:t>
      </w:r>
      <w:r>
        <w:rPr>
          <w:rFonts w:cs="Arial"/>
          <w:noProof/>
        </w:rPr>
        <w:t xml:space="preserve"> </w:t>
      </w:r>
      <w:r w:rsidRPr="005656C2">
        <w:rPr>
          <w:noProof/>
        </w:rPr>
        <w:t>0,15 d</w:t>
      </w:r>
      <w:r>
        <w:rPr>
          <w:noProof/>
        </w:rPr>
        <w:t>B.</w:t>
      </w:r>
    </w:p>
    <w:p w14:paraId="13A49700" w14:textId="77777777" w:rsidR="008F76F1" w:rsidRDefault="008F76F1" w:rsidP="008F76F1">
      <w:pPr>
        <w:pStyle w:val="Heading4"/>
        <w:numPr>
          <w:ilvl w:val="0"/>
          <w:numId w:val="0"/>
        </w:numPr>
        <w:ind w:left="864" w:hanging="864"/>
      </w:pPr>
    </w:p>
    <w:p w14:paraId="2C419C1D" w14:textId="77777777" w:rsidR="008F76F1" w:rsidRPr="00ED65DE" w:rsidRDefault="008F76F1" w:rsidP="00ED65DE">
      <w:pPr>
        <w:pStyle w:val="Heading3"/>
        <w:rPr>
          <w:b/>
          <w:bCs w:val="0"/>
        </w:rPr>
      </w:pPr>
      <w:bookmarkStart w:id="100" w:name="_Toc30754916"/>
      <w:bookmarkStart w:id="101" w:name="_Toc171058820"/>
      <w:r w:rsidRPr="00ED65DE">
        <w:rPr>
          <w:b/>
          <w:bCs w:val="0"/>
        </w:rPr>
        <w:t>Hladilni sistem</w:t>
      </w:r>
      <w:bookmarkEnd w:id="91"/>
      <w:bookmarkEnd w:id="100"/>
      <w:bookmarkEnd w:id="101"/>
    </w:p>
    <w:p w14:paraId="6C0ED874" w14:textId="77777777" w:rsidR="008F76F1" w:rsidRPr="00751D34" w:rsidRDefault="008F76F1" w:rsidP="008F76F1"/>
    <w:p w14:paraId="1092C4C4" w14:textId="77777777" w:rsidR="008F76F1" w:rsidRPr="00EB3903" w:rsidRDefault="008F76F1" w:rsidP="008F76F1">
      <w:r w:rsidRPr="00EB3903">
        <w:t>Elementi združevalnikov ne smejo imeti izvedeno prisilno hlajenje.</w:t>
      </w:r>
    </w:p>
    <w:p w14:paraId="54C8B354" w14:textId="77777777" w:rsidR="008F76F1" w:rsidRDefault="008F76F1" w:rsidP="008F76F1"/>
    <w:p w14:paraId="32946ED0" w14:textId="77777777" w:rsidR="008F76F1" w:rsidRDefault="008F76F1" w:rsidP="008F76F1"/>
    <w:p w14:paraId="036BFE7A" w14:textId="77777777" w:rsidR="008F76F1" w:rsidRPr="00F11EAC" w:rsidRDefault="008F76F1" w:rsidP="00F11EAC">
      <w:pPr>
        <w:pStyle w:val="Heading2"/>
        <w:rPr>
          <w:b/>
          <w:bCs/>
          <w:noProof/>
        </w:rPr>
      </w:pPr>
      <w:bookmarkStart w:id="102" w:name="_Toc484003151"/>
      <w:bookmarkStart w:id="103" w:name="_Toc527633930"/>
      <w:bookmarkStart w:id="104" w:name="_Toc30754917"/>
      <w:bookmarkStart w:id="105" w:name="_Toc171058821"/>
      <w:r w:rsidRPr="00F11EAC">
        <w:rPr>
          <w:b/>
          <w:bCs/>
          <w:noProof/>
        </w:rPr>
        <w:t xml:space="preserve">OSTALE </w:t>
      </w:r>
      <w:r w:rsidRPr="00F11EAC">
        <w:rPr>
          <w:b/>
          <w:bCs/>
        </w:rPr>
        <w:t>ZAHTEVE</w:t>
      </w:r>
      <w:bookmarkEnd w:id="102"/>
      <w:bookmarkEnd w:id="103"/>
      <w:bookmarkEnd w:id="104"/>
      <w:bookmarkEnd w:id="105"/>
    </w:p>
    <w:p w14:paraId="610E4AC9" w14:textId="77777777" w:rsidR="008F76F1" w:rsidRPr="00791CBB" w:rsidRDefault="008F76F1" w:rsidP="00ED65DE">
      <w:pPr>
        <w:pStyle w:val="Heading3"/>
        <w:rPr>
          <w:b/>
          <w:bCs w:val="0"/>
        </w:rPr>
      </w:pPr>
      <w:bookmarkStart w:id="106" w:name="_Toc171058822"/>
      <w:r w:rsidRPr="00791CBB">
        <w:rPr>
          <w:b/>
          <w:bCs w:val="0"/>
        </w:rPr>
        <w:t>Dobava opreme</w:t>
      </w:r>
      <w:bookmarkEnd w:id="106"/>
    </w:p>
    <w:p w14:paraId="7C57F142" w14:textId="77777777" w:rsidR="00746411" w:rsidRPr="00791CBB" w:rsidRDefault="00746411" w:rsidP="008F76F1">
      <w:pPr>
        <w:rPr>
          <w:b/>
          <w:bCs/>
        </w:rPr>
      </w:pPr>
      <w:bookmarkStart w:id="107" w:name="_Hlk169604867"/>
    </w:p>
    <w:p w14:paraId="54CF74ED" w14:textId="77777777" w:rsidR="00274D7A" w:rsidRPr="00791CBB" w:rsidRDefault="008F76F1" w:rsidP="008F76F1">
      <w:r w:rsidRPr="00791CBB">
        <w:t>Dobava opreme se izvede v dveh ločenih sklopih</w:t>
      </w:r>
      <w:r w:rsidR="00274D7A" w:rsidRPr="00791CBB">
        <w:t>:</w:t>
      </w:r>
    </w:p>
    <w:p w14:paraId="35C57CFE" w14:textId="77777777" w:rsidR="00274D7A" w:rsidRPr="00791CBB" w:rsidRDefault="008F76F1" w:rsidP="001A4049">
      <w:pPr>
        <w:numPr>
          <w:ilvl w:val="0"/>
          <w:numId w:val="26"/>
        </w:numPr>
      </w:pPr>
      <w:r w:rsidRPr="00791CBB">
        <w:t xml:space="preserve">Prvi sklop opreme, definiran v točki </w:t>
      </w:r>
      <w:r w:rsidR="003C6ACE" w:rsidRPr="00791CBB">
        <w:t>3</w:t>
      </w:r>
      <w:r w:rsidRPr="00791CBB">
        <w:t>.</w:t>
      </w:r>
      <w:r w:rsidR="00B51B48" w:rsidRPr="00791CBB">
        <w:t>2</w:t>
      </w:r>
      <w:r w:rsidRPr="00791CBB">
        <w:t xml:space="preserve">.1 se dobavi najkasneje 60 dni po pričetku veljavnosti pogodbe. </w:t>
      </w:r>
    </w:p>
    <w:p w14:paraId="7458EE64" w14:textId="064B7788" w:rsidR="008F76F1" w:rsidRPr="00791CBB" w:rsidRDefault="008F76F1" w:rsidP="001A4049">
      <w:pPr>
        <w:numPr>
          <w:ilvl w:val="0"/>
          <w:numId w:val="26"/>
        </w:numPr>
      </w:pPr>
      <w:bookmarkStart w:id="108" w:name="_Hlk170996114"/>
      <w:r w:rsidRPr="00791CBB">
        <w:t xml:space="preserve">Drugi sklop opreme, definiran v točki </w:t>
      </w:r>
      <w:r w:rsidR="003C6ACE" w:rsidRPr="00791CBB">
        <w:t>3</w:t>
      </w:r>
      <w:r w:rsidRPr="00791CBB">
        <w:t>.</w:t>
      </w:r>
      <w:r w:rsidR="00B51B48" w:rsidRPr="00791CBB">
        <w:t>2</w:t>
      </w:r>
      <w:r w:rsidRPr="00791CBB">
        <w:t>.2 se dobavi najkasneje 120 dni po pričetku veljavnosti pogodbe</w:t>
      </w:r>
      <w:r w:rsidR="00B51B48" w:rsidRPr="00791CBB">
        <w:t xml:space="preserve"> in ne prej </w:t>
      </w:r>
      <w:r w:rsidR="001B5A1A">
        <w:t>kot januarja</w:t>
      </w:r>
      <w:r w:rsidR="00B51B48" w:rsidRPr="00791CBB">
        <w:t xml:space="preserve"> 2025.</w:t>
      </w:r>
    </w:p>
    <w:bookmarkEnd w:id="107"/>
    <w:bookmarkEnd w:id="108"/>
    <w:p w14:paraId="12BE7588" w14:textId="77777777" w:rsidR="003D347B" w:rsidRDefault="003D347B" w:rsidP="003D347B"/>
    <w:p w14:paraId="2FAF97FB" w14:textId="77777777" w:rsidR="00BD36D0" w:rsidRPr="00936EFE" w:rsidRDefault="00BD36D0" w:rsidP="00BD36D0">
      <w:r w:rsidRPr="009E42AF">
        <w:t>O točnem terminu dostave se ponudnik in naročnik dogovorita naknadno. Ponudnik mora naročnika obvestiti o terminu dostave vsaj 5 delovnih dni pred predvideno dostavo.</w:t>
      </w:r>
    </w:p>
    <w:p w14:paraId="7E664D26" w14:textId="77777777" w:rsidR="00BD36D0" w:rsidRPr="00936EFE" w:rsidRDefault="00BD36D0" w:rsidP="003D347B"/>
    <w:p w14:paraId="35AAAA42" w14:textId="77777777" w:rsidR="008F76F1" w:rsidRPr="00936EFE" w:rsidRDefault="008F76F1" w:rsidP="00ED65DE">
      <w:pPr>
        <w:pStyle w:val="Heading3"/>
      </w:pPr>
      <w:r w:rsidRPr="00936EFE">
        <w:rPr>
          <w:noProof/>
        </w:rPr>
        <w:t xml:space="preserve"> </w:t>
      </w:r>
      <w:bookmarkStart w:id="109" w:name="_Toc30754918"/>
      <w:bookmarkStart w:id="110" w:name="_Toc171058823"/>
      <w:r w:rsidRPr="00936EFE">
        <w:rPr>
          <w:b/>
          <w:bCs w:val="0"/>
        </w:rPr>
        <w:t>Prevzemi opreme</w:t>
      </w:r>
      <w:bookmarkEnd w:id="109"/>
      <w:bookmarkEnd w:id="110"/>
    </w:p>
    <w:p w14:paraId="6F527EC4" w14:textId="77777777" w:rsidR="00746411" w:rsidRPr="00936EFE" w:rsidRDefault="00746411" w:rsidP="008F76F1"/>
    <w:p w14:paraId="4AD60868" w14:textId="77777777" w:rsidR="008F76F1" w:rsidRPr="00936EFE" w:rsidRDefault="008F76F1" w:rsidP="008F76F1">
      <w:r w:rsidRPr="00936EFE">
        <w:t xml:space="preserve">Naročnik bo </w:t>
      </w:r>
      <w:r w:rsidR="003115C0" w:rsidRPr="00936EFE">
        <w:t xml:space="preserve">pred dobavo prvega sklopa </w:t>
      </w:r>
      <w:r w:rsidR="00735E1C">
        <w:t xml:space="preserve">opreme </w:t>
      </w:r>
      <w:r w:rsidRPr="00936EFE">
        <w:t>opravil tovarniški prevzem pri proizvajalcu opreme. Kosovni in končni prevzem bo naročnik opravil po dobavi vsakega sklopa posebej na naslov</w:t>
      </w:r>
      <w:r w:rsidR="00AC38AF">
        <w:t>u</w:t>
      </w:r>
      <w:r w:rsidRPr="00936EFE">
        <w:t xml:space="preserve"> naročnika.</w:t>
      </w:r>
    </w:p>
    <w:p w14:paraId="100D6A81" w14:textId="77777777" w:rsidR="008F76F1" w:rsidRPr="00936EFE" w:rsidRDefault="008F76F1" w:rsidP="008F76F1">
      <w:pPr>
        <w:rPr>
          <w:noProof/>
        </w:rPr>
      </w:pPr>
    </w:p>
    <w:p w14:paraId="6DBB9FD7" w14:textId="77777777" w:rsidR="008F76F1" w:rsidRPr="00936EFE" w:rsidRDefault="008F76F1" w:rsidP="00ED65DE">
      <w:pPr>
        <w:pStyle w:val="Heading3"/>
        <w:rPr>
          <w:b/>
          <w:bCs w:val="0"/>
        </w:rPr>
      </w:pPr>
      <w:bookmarkStart w:id="111" w:name="_Toc30754919"/>
      <w:bookmarkStart w:id="112" w:name="_Toc171058824"/>
      <w:r w:rsidRPr="00936EFE">
        <w:rPr>
          <w:b/>
          <w:bCs w:val="0"/>
        </w:rPr>
        <w:t>Tovarniški prevzem opreme</w:t>
      </w:r>
      <w:bookmarkEnd w:id="111"/>
      <w:bookmarkEnd w:id="112"/>
    </w:p>
    <w:p w14:paraId="51EFF829" w14:textId="77777777" w:rsidR="00C175EB" w:rsidRDefault="00C175EB" w:rsidP="00C175EB"/>
    <w:p w14:paraId="7E101CE0" w14:textId="77777777" w:rsidR="00C175EB" w:rsidRDefault="00C175EB" w:rsidP="00C175EB">
      <w:bookmarkStart w:id="113" w:name="_Hlk170301345"/>
      <w:r w:rsidRPr="006C23FE">
        <w:t xml:space="preserve">Dogovorjen datum in trajanje primopredaje </w:t>
      </w:r>
      <w:r w:rsidR="00B16A09" w:rsidRPr="006C23FE">
        <w:t>za prvi sklop opreme</w:t>
      </w:r>
      <w:r w:rsidRPr="006C23FE">
        <w:t xml:space="preserve"> mora ponudnik pisno sporočiti najmanj 10 delovnih dni pred opravljanjem tovarniškega prevzema.</w:t>
      </w:r>
      <w:r w:rsidRPr="00AB4F87">
        <w:t xml:space="preserve"> </w:t>
      </w:r>
    </w:p>
    <w:bookmarkEnd w:id="113"/>
    <w:p w14:paraId="4B30B15D" w14:textId="77777777" w:rsidR="008F76F1" w:rsidRPr="00936EFE" w:rsidRDefault="008F76F1" w:rsidP="008F76F1"/>
    <w:p w14:paraId="26111D85" w14:textId="77777777" w:rsidR="008F76F1" w:rsidRPr="0091681F" w:rsidRDefault="003D347B" w:rsidP="008F76F1">
      <w:pPr>
        <w:rPr>
          <w:color w:val="FF0000"/>
        </w:rPr>
      </w:pPr>
      <w:bookmarkStart w:id="114" w:name="_Hlk170452765"/>
      <w:r w:rsidRPr="00A90D86">
        <w:t>Najkasneje</w:t>
      </w:r>
      <w:r w:rsidR="006C23FE" w:rsidRPr="00A90D86">
        <w:t xml:space="preserve"> </w:t>
      </w:r>
      <w:r w:rsidRPr="00A90D86">
        <w:t xml:space="preserve">10 dni pred predvideno dobavo prvega sklopa opreme dva </w:t>
      </w:r>
      <w:r w:rsidR="008F76F1" w:rsidRPr="00A90D86">
        <w:t xml:space="preserve">pooblaščena predstavnika naročnika opravita tovarniški prevzem </w:t>
      </w:r>
      <w:r w:rsidR="00736620" w:rsidRPr="00A90D86">
        <w:t>prvega sklopa opreme pri proizvajalcu opreme</w:t>
      </w:r>
      <w:r w:rsidR="008F76F1" w:rsidRPr="00A90D86">
        <w:t>.</w:t>
      </w:r>
      <w:r w:rsidR="008F76F1" w:rsidRPr="0091681F">
        <w:t xml:space="preserve"> </w:t>
      </w:r>
    </w:p>
    <w:bookmarkEnd w:id="114"/>
    <w:p w14:paraId="79A63DE5" w14:textId="77777777" w:rsidR="008F76F1" w:rsidRPr="00936EFE" w:rsidRDefault="008F76F1" w:rsidP="008F76F1"/>
    <w:p w14:paraId="79A17E70" w14:textId="77777777" w:rsidR="008F76F1" w:rsidRDefault="008F76F1" w:rsidP="008F76F1">
      <w:r w:rsidRPr="00936EFE">
        <w:t xml:space="preserve">V okviru tovarniškega prevzema se ugotavlja ustreznost in skladnost posameznih elementov s tehničnimi pogoji in zahtevami iz točk </w:t>
      </w:r>
      <w:r w:rsidR="003C6ACE" w:rsidRPr="007624F4">
        <w:t>3</w:t>
      </w:r>
      <w:r w:rsidRPr="007624F4">
        <w:t>.</w:t>
      </w:r>
      <w:r w:rsidR="00B51B48" w:rsidRPr="007624F4">
        <w:t>2</w:t>
      </w:r>
      <w:r w:rsidRPr="007624F4">
        <w:t>.1</w:t>
      </w:r>
      <w:r w:rsidR="00982808" w:rsidRPr="007624F4">
        <w:t xml:space="preserve"> </w:t>
      </w:r>
      <w:r w:rsidR="00715049" w:rsidRPr="007624F4">
        <w:t>in 3.</w:t>
      </w:r>
      <w:r w:rsidR="00B51B48" w:rsidRPr="007624F4">
        <w:t>2.2</w:t>
      </w:r>
      <w:r w:rsidR="00715049">
        <w:t xml:space="preserve"> </w:t>
      </w:r>
      <w:r w:rsidR="00982808" w:rsidRPr="00936EFE">
        <w:t>dokumentacije v zvezi z oddajo javnega naročila</w:t>
      </w:r>
      <w:r w:rsidRPr="00936EFE">
        <w:t>. Ponudnik mora zagotoviti vso potrebno merilno opremo za opravljanje meritev in vso zahtevano dokumentacijo.</w:t>
      </w:r>
      <w:r w:rsidRPr="004D462A">
        <w:t xml:space="preserve"> </w:t>
      </w:r>
    </w:p>
    <w:p w14:paraId="437C7F74" w14:textId="77777777" w:rsidR="008F76F1" w:rsidRDefault="008F76F1" w:rsidP="008F76F1"/>
    <w:p w14:paraId="1A326D38" w14:textId="77777777" w:rsidR="008F76F1" w:rsidRDefault="008F76F1" w:rsidP="008F76F1">
      <w:r>
        <w:t>Ponudnik mora zagotoviti 2 izvoda merilnega zapisnika o preizkusu v tovarni.</w:t>
      </w:r>
    </w:p>
    <w:p w14:paraId="1B94BC49" w14:textId="77777777" w:rsidR="008F76F1" w:rsidRDefault="008F76F1" w:rsidP="008F76F1"/>
    <w:p w14:paraId="3408062D" w14:textId="77777777" w:rsidR="008F76F1" w:rsidRPr="004F2EC0" w:rsidRDefault="008F76F1" w:rsidP="008F76F1">
      <w:bookmarkStart w:id="115" w:name="_Hlk170452855"/>
      <w:r w:rsidRPr="00F3510A">
        <w:t xml:space="preserve">Vse morebitne nepravilnosti, </w:t>
      </w:r>
      <w:r w:rsidRPr="004F2EC0">
        <w:t xml:space="preserve">ugotovljene pri </w:t>
      </w:r>
      <w:r w:rsidRPr="00BC10E0">
        <w:t xml:space="preserve">tovarniškem prevzemu opreme, morajo biti odpravljene s strani </w:t>
      </w:r>
      <w:r w:rsidRPr="007E0559">
        <w:t xml:space="preserve">ponudnika v </w:t>
      </w:r>
      <w:r w:rsidRPr="00A90D86">
        <w:t xml:space="preserve">roku </w:t>
      </w:r>
      <w:r w:rsidR="00736620" w:rsidRPr="00A90D86">
        <w:t>5</w:t>
      </w:r>
      <w:r w:rsidRPr="00A90D86">
        <w:t xml:space="preserve"> dni. Po tem</w:t>
      </w:r>
      <w:r w:rsidRPr="007E0559">
        <w:t xml:space="preserve"> roku se celotni postopek tovarniškega prevzema ponovi. </w:t>
      </w:r>
      <w:r w:rsidR="00EE7931" w:rsidRPr="007E0559">
        <w:t>V tem primeru se pod enakimi pogoji</w:t>
      </w:r>
      <w:r w:rsidR="00EE7931" w:rsidRPr="00EE7931">
        <w:t xml:space="preserve"> kot tovarniški prevzem prvega sklopa</w:t>
      </w:r>
      <w:r w:rsidR="00735E1C">
        <w:t xml:space="preserve"> opreme</w:t>
      </w:r>
      <w:r w:rsidR="00EE7931" w:rsidRPr="00EE7931">
        <w:t>, opravi tudi tovarniški prevzem drugega sklopa.</w:t>
      </w:r>
      <w:r w:rsidR="007E0559">
        <w:t xml:space="preserve"> </w:t>
      </w:r>
    </w:p>
    <w:bookmarkEnd w:id="115"/>
    <w:p w14:paraId="32E1B507" w14:textId="77777777" w:rsidR="008F76F1" w:rsidRPr="004F2EC0" w:rsidRDefault="008F76F1" w:rsidP="008F76F1"/>
    <w:p w14:paraId="17EAAEBA" w14:textId="77777777" w:rsidR="008F76F1" w:rsidRPr="00F3510A" w:rsidRDefault="008F76F1" w:rsidP="008F76F1">
      <w:r w:rsidRPr="004F2EC0">
        <w:t xml:space="preserve">V primeru, da se pri </w:t>
      </w:r>
      <w:r w:rsidRPr="00B16A09">
        <w:t xml:space="preserve">ponovitvi tovarniškega prevzema pojavijo nepravilnosti, ima naročnik pravico unovčiti garancijo za dobro izvedbo pogodbenih obveznosti, ponudnik pa mora predložiti novo garancijo za dobro izvedbo pogodbenih obveznosti. Pri ponovnem tovarniškem prevzemu </w:t>
      </w:r>
      <w:r w:rsidR="00EE7931" w:rsidRPr="00B16A09">
        <w:t xml:space="preserve">in posledično tovarniškem prevzemu drugega sklopa </w:t>
      </w:r>
      <w:r w:rsidRPr="00B16A09">
        <w:t xml:space="preserve">mora ponudnik kriti stroške prevoza in nastanitve za </w:t>
      </w:r>
      <w:r w:rsidR="006411CD" w:rsidRPr="00B16A09">
        <w:t>2</w:t>
      </w:r>
      <w:r w:rsidRPr="00B16A09">
        <w:t xml:space="preserve"> predstavnika naročnika.</w:t>
      </w:r>
    </w:p>
    <w:p w14:paraId="213DDF9A" w14:textId="77777777" w:rsidR="006C23FE" w:rsidRDefault="006C23FE" w:rsidP="008F76F1"/>
    <w:p w14:paraId="23D7275A" w14:textId="77777777" w:rsidR="00451535" w:rsidRDefault="00451535" w:rsidP="008F76F1"/>
    <w:p w14:paraId="6F188E7E" w14:textId="77777777" w:rsidR="00451535" w:rsidRDefault="00451535" w:rsidP="008F76F1"/>
    <w:p w14:paraId="44CF71D7" w14:textId="77777777" w:rsidR="00451535" w:rsidRDefault="00451535" w:rsidP="008F76F1"/>
    <w:p w14:paraId="5DB7DC1A" w14:textId="77777777" w:rsidR="00982808" w:rsidRPr="00C93AE8" w:rsidRDefault="00982808" w:rsidP="00982808">
      <w:pPr>
        <w:pStyle w:val="Heading3"/>
        <w:rPr>
          <w:b/>
          <w:bCs w:val="0"/>
        </w:rPr>
      </w:pPr>
      <w:bookmarkStart w:id="116" w:name="_Toc171058825"/>
      <w:r w:rsidRPr="00C93AE8">
        <w:rPr>
          <w:b/>
          <w:bCs w:val="0"/>
        </w:rPr>
        <w:lastRenderedPageBreak/>
        <w:t>Kosovni prevzem opreme pri naročniku</w:t>
      </w:r>
      <w:bookmarkEnd w:id="116"/>
    </w:p>
    <w:p w14:paraId="7183C462" w14:textId="77777777" w:rsidR="00982808" w:rsidRDefault="00982808" w:rsidP="00982808"/>
    <w:p w14:paraId="6711D5DD" w14:textId="77777777" w:rsidR="00982808" w:rsidRPr="00EE7931" w:rsidRDefault="00EE7931" w:rsidP="00982808">
      <w:pPr>
        <w:rPr>
          <w:b/>
          <w:bCs/>
        </w:rPr>
      </w:pPr>
      <w:r w:rsidRPr="00EE7931">
        <w:t xml:space="preserve">Kosovni prevzem po prejemu posameznega sklopa opreme opravi naročnik in sicer najkasneje v roku 5 delovnih dni po prejemu opreme na lokacijo naročnika: </w:t>
      </w:r>
      <w:r w:rsidRPr="00C93AE8">
        <w:t>OC Domžale, Radio cesta 9, 1230 Domžale.</w:t>
      </w:r>
    </w:p>
    <w:p w14:paraId="32467FA3" w14:textId="77777777" w:rsidR="00EE7931" w:rsidRPr="00982808" w:rsidRDefault="00EE7931" w:rsidP="00982808">
      <w:pPr>
        <w:rPr>
          <w:bCs/>
        </w:rPr>
      </w:pPr>
    </w:p>
    <w:p w14:paraId="559B6FD3" w14:textId="77777777" w:rsidR="00982808" w:rsidRDefault="00982808" w:rsidP="00982808">
      <w:pPr>
        <w:pStyle w:val="BodyText3"/>
        <w:rPr>
          <w:sz w:val="20"/>
          <w:szCs w:val="24"/>
          <w:lang w:val="sl-SI"/>
        </w:rPr>
      </w:pPr>
      <w:r w:rsidRPr="006F26EB">
        <w:rPr>
          <w:sz w:val="20"/>
          <w:szCs w:val="24"/>
          <w:lang w:val="sl-SI"/>
        </w:rPr>
        <w:t>Naročnik bo pri kosovnem prevzemu opreme, na podlagi priloženih dobavnic in drugih spremljajočih listin ter fizične kontrole prejete opreme, preveril ali je dobavljena vsa ponujena oz. naročena oprema</w:t>
      </w:r>
      <w:r w:rsidR="00EE7931" w:rsidRPr="00EE7931">
        <w:rPr>
          <w:lang w:val="sl-SI"/>
        </w:rPr>
        <w:t xml:space="preserve"> </w:t>
      </w:r>
      <w:r w:rsidR="00EE7931" w:rsidRPr="00EE7931">
        <w:rPr>
          <w:sz w:val="20"/>
          <w:szCs w:val="24"/>
          <w:lang w:val="sl-SI"/>
        </w:rPr>
        <w:t>posameznega sklopa</w:t>
      </w:r>
      <w:r w:rsidRPr="006F26EB">
        <w:rPr>
          <w:sz w:val="20"/>
          <w:szCs w:val="24"/>
          <w:lang w:val="sl-SI"/>
        </w:rPr>
        <w:t>.</w:t>
      </w:r>
    </w:p>
    <w:p w14:paraId="471DC2CD" w14:textId="77777777" w:rsidR="00982808" w:rsidRPr="006F26EB" w:rsidRDefault="00982808" w:rsidP="00982808">
      <w:pPr>
        <w:pStyle w:val="BodyText3"/>
        <w:rPr>
          <w:sz w:val="20"/>
          <w:szCs w:val="24"/>
          <w:lang w:val="sl-SI"/>
        </w:rPr>
      </w:pPr>
    </w:p>
    <w:p w14:paraId="5BC70172" w14:textId="77777777" w:rsidR="00982808" w:rsidRDefault="00982808" w:rsidP="00982808">
      <w:pPr>
        <w:pStyle w:val="BodyText3"/>
        <w:rPr>
          <w:sz w:val="20"/>
          <w:szCs w:val="24"/>
          <w:lang w:val="sl-SI"/>
        </w:rPr>
      </w:pPr>
      <w:r w:rsidRPr="006F26EB">
        <w:rPr>
          <w:sz w:val="20"/>
          <w:szCs w:val="24"/>
          <w:lang w:val="sl-SI"/>
        </w:rPr>
        <w:t>Kosovni prevzem ponujene opreme se izvede s prevzemnim zapisnikom, ki ga na podlagi pravilno izročene ustrezne opreme ter spremljajočih dodatkov in listin podpiše naročnikov skrbnik pogodbe.</w:t>
      </w:r>
    </w:p>
    <w:p w14:paraId="7C8F5D7C" w14:textId="77777777" w:rsidR="006C23FE" w:rsidRPr="006F26EB" w:rsidRDefault="006C23FE" w:rsidP="00982808">
      <w:pPr>
        <w:pStyle w:val="BodyText3"/>
        <w:rPr>
          <w:sz w:val="20"/>
          <w:szCs w:val="24"/>
          <w:lang w:val="sl-SI"/>
        </w:rPr>
      </w:pPr>
    </w:p>
    <w:p w14:paraId="23024D8B" w14:textId="77777777" w:rsidR="00982808" w:rsidRPr="006F26EB" w:rsidRDefault="00982808" w:rsidP="00982808">
      <w:pPr>
        <w:pStyle w:val="BodyText3"/>
        <w:rPr>
          <w:sz w:val="20"/>
          <w:szCs w:val="24"/>
          <w:lang w:val="sl-SI"/>
        </w:rPr>
      </w:pPr>
      <w:r w:rsidRPr="006F26EB">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2A658BC3" w14:textId="77777777" w:rsidR="00982808" w:rsidRPr="00AB4F87" w:rsidRDefault="00982808" w:rsidP="00982808"/>
    <w:p w14:paraId="14AF8F82" w14:textId="77777777" w:rsidR="008F76F1" w:rsidRPr="00ED65DE" w:rsidRDefault="008F76F1" w:rsidP="00ED65DE">
      <w:pPr>
        <w:pStyle w:val="Heading3"/>
        <w:rPr>
          <w:b/>
          <w:bCs w:val="0"/>
        </w:rPr>
      </w:pPr>
      <w:bookmarkStart w:id="117" w:name="_Toc30754920"/>
      <w:bookmarkStart w:id="118" w:name="_Toc171058826"/>
      <w:bookmarkStart w:id="119" w:name="_Hlk169684406"/>
      <w:bookmarkStart w:id="120" w:name="_Hlk527632471"/>
      <w:r w:rsidRPr="00ED65DE">
        <w:rPr>
          <w:b/>
          <w:bCs w:val="0"/>
        </w:rPr>
        <w:t>Končni prevzem opreme pri naročniku</w:t>
      </w:r>
      <w:bookmarkEnd w:id="117"/>
      <w:bookmarkEnd w:id="118"/>
    </w:p>
    <w:bookmarkEnd w:id="119"/>
    <w:p w14:paraId="2E2135A2" w14:textId="77777777" w:rsidR="008F76F1" w:rsidRDefault="008F76F1" w:rsidP="008F76F1">
      <w:pPr>
        <w:rPr>
          <w:noProof/>
        </w:rPr>
      </w:pPr>
    </w:p>
    <w:p w14:paraId="4B1365A9" w14:textId="77777777" w:rsidR="00EE7931" w:rsidRDefault="00EE7931" w:rsidP="00EE7931">
      <w:r w:rsidRPr="00BC10E0">
        <w:t>Končni prevzem</w:t>
      </w:r>
      <w:r>
        <w:t xml:space="preserve"> </w:t>
      </w:r>
      <w:r w:rsidRPr="00EE7931">
        <w:t xml:space="preserve">bo opravljen v </w:t>
      </w:r>
      <w:r w:rsidRPr="006C23FE">
        <w:t>šestdesetih (60) delovnih dneh po dostavi opreme</w:t>
      </w:r>
      <w:r w:rsidR="009E42AF" w:rsidRPr="006C23FE">
        <w:t xml:space="preserve"> </w:t>
      </w:r>
      <w:r w:rsidR="00B16A09" w:rsidRPr="006C23FE">
        <w:t>za posamezni sklop opreme</w:t>
      </w:r>
      <w:r w:rsidRPr="006C23FE">
        <w:t xml:space="preserve"> na lokacijo naročnika. Končni prevzem opravi naročnik na lokaciji posameznega elementa z oddajo v obrat</w:t>
      </w:r>
      <w:r w:rsidR="00B16A09" w:rsidRPr="006C23FE">
        <w:t>ovanje</w:t>
      </w:r>
      <w:r w:rsidRPr="006C23FE">
        <w:t>.</w:t>
      </w:r>
    </w:p>
    <w:p w14:paraId="422FEE1E" w14:textId="77777777" w:rsidR="00274D7A" w:rsidRPr="00EE7931" w:rsidRDefault="00274D7A" w:rsidP="00357CF3"/>
    <w:p w14:paraId="43CEDA0D" w14:textId="77777777" w:rsidR="00357CF3" w:rsidRDefault="008F76F1" w:rsidP="008F76F1">
      <w:r w:rsidRPr="00EE7931">
        <w:t xml:space="preserve">Predmet končnega prevzema sklopa je celotna oprema definirana v </w:t>
      </w:r>
      <w:r w:rsidR="006C23FE">
        <w:t xml:space="preserve">točki </w:t>
      </w:r>
      <w:r w:rsidR="00077397" w:rsidRPr="00D15881">
        <w:t>3.</w:t>
      </w:r>
      <w:r w:rsidR="00B51B48" w:rsidRPr="00D15881">
        <w:t>2</w:t>
      </w:r>
      <w:r w:rsidR="00077397" w:rsidRPr="00D15881">
        <w:t>.1</w:t>
      </w:r>
      <w:r w:rsidRPr="00D15881">
        <w:t xml:space="preserve">. za prvi sklop in </w:t>
      </w:r>
      <w:r w:rsidR="00077397" w:rsidRPr="00D15881">
        <w:t>3.</w:t>
      </w:r>
      <w:r w:rsidR="00B51B48" w:rsidRPr="00D15881">
        <w:t>2</w:t>
      </w:r>
      <w:r w:rsidR="00077397" w:rsidRPr="00D15881">
        <w:t>.2</w:t>
      </w:r>
      <w:r w:rsidRPr="00EE7931">
        <w:t xml:space="preserve"> za drugi sklop.</w:t>
      </w:r>
      <w:r w:rsidRPr="00BC10E0">
        <w:t xml:space="preserve"> </w:t>
      </w:r>
    </w:p>
    <w:p w14:paraId="719006CD" w14:textId="77777777" w:rsidR="00357CF3" w:rsidRDefault="00357CF3" w:rsidP="008F76F1"/>
    <w:p w14:paraId="3D61DDC2" w14:textId="77777777" w:rsidR="008F76F1" w:rsidRPr="00936EFE" w:rsidRDefault="008F76F1" w:rsidP="008F76F1">
      <w:r w:rsidRPr="00936EFE">
        <w:t>V okviru končnega prevzema sklopa se opravi preizkus delovanja ponujene opreme.</w:t>
      </w:r>
    </w:p>
    <w:p w14:paraId="6E853BE8" w14:textId="77777777" w:rsidR="00073D87" w:rsidRPr="00936EFE" w:rsidRDefault="00073D87" w:rsidP="00073D87">
      <w:pPr>
        <w:pStyle w:val="BodyText3"/>
        <w:rPr>
          <w:sz w:val="20"/>
          <w:szCs w:val="24"/>
          <w:lang w:val="sl-SI"/>
        </w:rPr>
      </w:pPr>
    </w:p>
    <w:p w14:paraId="08582AB8" w14:textId="77777777" w:rsidR="00073D87" w:rsidRPr="00936EFE" w:rsidRDefault="00073D87" w:rsidP="00073D87">
      <w:pPr>
        <w:pStyle w:val="BodyText3"/>
        <w:rPr>
          <w:sz w:val="20"/>
          <w:szCs w:val="24"/>
          <w:lang w:val="sl-SI"/>
        </w:rPr>
      </w:pPr>
      <w:r w:rsidRPr="00936EFE">
        <w:rPr>
          <w:sz w:val="20"/>
          <w:szCs w:val="24"/>
          <w:lang w:val="sl-SI"/>
        </w:rPr>
        <w:t>Pri končnem prevzemu in preizkusu delovanja ponujene opreme bo naročnik ugotavljal naslednje karakteristike:</w:t>
      </w:r>
    </w:p>
    <w:p w14:paraId="396B9D00" w14:textId="77777777" w:rsidR="00073D87" w:rsidRPr="00936EFE" w:rsidRDefault="00073D87" w:rsidP="001A4049">
      <w:pPr>
        <w:pStyle w:val="BodyText3"/>
        <w:numPr>
          <w:ilvl w:val="0"/>
          <w:numId w:val="22"/>
        </w:numPr>
        <w:suppressAutoHyphens w:val="0"/>
        <w:rPr>
          <w:sz w:val="20"/>
          <w:szCs w:val="24"/>
          <w:lang w:val="sl-SI"/>
        </w:rPr>
      </w:pPr>
      <w:r w:rsidRPr="00936EFE">
        <w:rPr>
          <w:sz w:val="20"/>
          <w:szCs w:val="24"/>
          <w:lang w:val="sl-SI"/>
        </w:rPr>
        <w:t>kakovost dobavljenih in vgrajenih delov sistema,</w:t>
      </w:r>
    </w:p>
    <w:p w14:paraId="7072DFC4" w14:textId="77777777" w:rsidR="00073D87" w:rsidRPr="00936EFE" w:rsidRDefault="00073D87" w:rsidP="001A4049">
      <w:pPr>
        <w:pStyle w:val="BodyText3"/>
        <w:numPr>
          <w:ilvl w:val="0"/>
          <w:numId w:val="22"/>
        </w:numPr>
        <w:suppressAutoHyphens w:val="0"/>
        <w:rPr>
          <w:sz w:val="20"/>
          <w:szCs w:val="24"/>
          <w:lang w:val="sl-SI"/>
        </w:rPr>
      </w:pPr>
      <w:r w:rsidRPr="00936EFE">
        <w:rPr>
          <w:sz w:val="20"/>
          <w:szCs w:val="24"/>
          <w:lang w:val="sl-SI"/>
        </w:rPr>
        <w:t>funkcionalnost sistema,</w:t>
      </w:r>
    </w:p>
    <w:p w14:paraId="01FF4915" w14:textId="77777777" w:rsidR="00073D87" w:rsidRPr="00936EFE" w:rsidRDefault="00073D87" w:rsidP="001A4049">
      <w:pPr>
        <w:pStyle w:val="BodyText3"/>
        <w:numPr>
          <w:ilvl w:val="0"/>
          <w:numId w:val="22"/>
        </w:numPr>
        <w:suppressAutoHyphens w:val="0"/>
        <w:rPr>
          <w:sz w:val="20"/>
          <w:szCs w:val="24"/>
          <w:lang w:val="sl-SI"/>
        </w:rPr>
      </w:pPr>
      <w:r w:rsidRPr="00936EFE">
        <w:rPr>
          <w:sz w:val="20"/>
          <w:szCs w:val="24"/>
          <w:lang w:val="sl-SI"/>
        </w:rPr>
        <w:t>stabilnost delovanja sistema,</w:t>
      </w:r>
    </w:p>
    <w:p w14:paraId="39A36D3E" w14:textId="77777777" w:rsidR="00073D87" w:rsidRPr="006F26EB" w:rsidRDefault="00073D87" w:rsidP="001A4049">
      <w:pPr>
        <w:pStyle w:val="BodyText3"/>
        <w:numPr>
          <w:ilvl w:val="0"/>
          <w:numId w:val="22"/>
        </w:numPr>
        <w:suppressAutoHyphens w:val="0"/>
        <w:rPr>
          <w:sz w:val="20"/>
          <w:szCs w:val="24"/>
          <w:lang w:val="sl-SI"/>
        </w:rPr>
      </w:pPr>
      <w:r w:rsidRPr="006F26EB">
        <w:rPr>
          <w:sz w:val="20"/>
          <w:szCs w:val="24"/>
          <w:lang w:val="sl-SI"/>
        </w:rPr>
        <w:t>odpravljanje morebitnih napak v sistemu</w:t>
      </w:r>
      <w:r>
        <w:rPr>
          <w:sz w:val="20"/>
          <w:szCs w:val="24"/>
          <w:lang w:val="sl-SI"/>
        </w:rPr>
        <w:t>.</w:t>
      </w:r>
    </w:p>
    <w:p w14:paraId="4DA2A95C" w14:textId="77777777" w:rsidR="008F76F1" w:rsidRPr="00AB4F87" w:rsidRDefault="008F76F1" w:rsidP="008F76F1"/>
    <w:p w14:paraId="744803FD" w14:textId="77777777" w:rsidR="00357CF3" w:rsidRDefault="00357CF3" w:rsidP="008F76F1">
      <w:r w:rsidRPr="00993FF5">
        <w:t xml:space="preserve">Zapisnik končnega prevzema mora biti podpisan s strani </w:t>
      </w:r>
      <w:r w:rsidR="00E40F5F" w:rsidRPr="00993FF5">
        <w:t>ponudnika</w:t>
      </w:r>
      <w:r w:rsidRPr="00993FF5">
        <w:t xml:space="preserve"> in naročnika.</w:t>
      </w:r>
    </w:p>
    <w:p w14:paraId="09CDEB63" w14:textId="77777777" w:rsidR="00357CF3" w:rsidRDefault="00357CF3" w:rsidP="008F76F1"/>
    <w:p w14:paraId="3BCBECC9" w14:textId="77777777" w:rsidR="008F76F1" w:rsidRPr="00E86F86" w:rsidRDefault="008F76F1" w:rsidP="008F76F1">
      <w:r w:rsidRPr="00AB4F87">
        <w:t xml:space="preserve">Vse </w:t>
      </w:r>
      <w:r w:rsidRPr="00BC10E0">
        <w:t>morebitne nepravilnosti, ugotovljene pri končnem prevzemu</w:t>
      </w:r>
      <w:r>
        <w:t xml:space="preserve"> sklopa</w:t>
      </w:r>
      <w:r w:rsidRPr="00BC10E0">
        <w:t xml:space="preserve"> opreme, morajo biti odpravljene s strani ponudnika v roku 14 dni. Po</w:t>
      </w:r>
      <w:r w:rsidRPr="00E86F86">
        <w:t xml:space="preserve"> tem roku se celotni postopek končnega prevzema</w:t>
      </w:r>
      <w:r>
        <w:t xml:space="preserve"> sklopa</w:t>
      </w:r>
      <w:r w:rsidRPr="00E86F86">
        <w:t xml:space="preserve"> ponovi. </w:t>
      </w:r>
    </w:p>
    <w:p w14:paraId="1947C139" w14:textId="77777777" w:rsidR="008F76F1" w:rsidRPr="00E86F86" w:rsidRDefault="008F76F1" w:rsidP="008F76F1"/>
    <w:p w14:paraId="70CC7841" w14:textId="77777777" w:rsidR="008F76F1" w:rsidRDefault="008F76F1" w:rsidP="008F76F1">
      <w:r w:rsidRPr="00E86F86">
        <w:t>V primeru, ko je potrebno postopek končnega prevzema</w:t>
      </w:r>
      <w:r>
        <w:t xml:space="preserve"> sklopa</w:t>
      </w:r>
      <w:r w:rsidRPr="00E86F86">
        <w:t xml:space="preserve"> ponoviti, ima naročnik pravico unovčiti garancijo za dobro izvedbo pogodbenih obveznosti, ponudnik pa mora predložiti novo garancijo za dobro izvedbo pogodbenih obveznosti.  </w:t>
      </w:r>
    </w:p>
    <w:p w14:paraId="6F2E3991" w14:textId="77777777" w:rsidR="008F76F1" w:rsidRDefault="008F76F1" w:rsidP="008F76F1">
      <w:pPr>
        <w:rPr>
          <w:noProof/>
        </w:rPr>
      </w:pPr>
    </w:p>
    <w:p w14:paraId="5B635581" w14:textId="77777777" w:rsidR="00B12CC3" w:rsidRDefault="00467A8C" w:rsidP="008F76F1">
      <w:r w:rsidRPr="00467A8C">
        <w:t>Garancijski rok za dobavljen sklop opreme prične teči  dnem, ko naročnik in ponudnik podpišeta zapisnik o uspešno opravljenem končnem prevzemu sklopa opreme.</w:t>
      </w:r>
    </w:p>
    <w:p w14:paraId="0CD40A03" w14:textId="77777777" w:rsidR="008F76F1" w:rsidRPr="00ED65DE" w:rsidRDefault="008F76F1" w:rsidP="00ED65DE">
      <w:pPr>
        <w:pStyle w:val="Heading3"/>
        <w:rPr>
          <w:b/>
          <w:bCs w:val="0"/>
        </w:rPr>
      </w:pPr>
      <w:bookmarkStart w:id="121" w:name="_Toc484003153"/>
      <w:bookmarkStart w:id="122" w:name="_Toc527633932"/>
      <w:bookmarkStart w:id="123" w:name="_Toc30754921"/>
      <w:bookmarkStart w:id="124" w:name="_Toc171058827"/>
      <w:r w:rsidRPr="00ED65DE">
        <w:rPr>
          <w:b/>
          <w:bCs w:val="0"/>
        </w:rPr>
        <w:t>Garancijski rok</w:t>
      </w:r>
      <w:bookmarkEnd w:id="121"/>
      <w:bookmarkEnd w:id="122"/>
      <w:bookmarkEnd w:id="123"/>
      <w:bookmarkEnd w:id="124"/>
      <w:r w:rsidRPr="00ED65DE">
        <w:rPr>
          <w:b/>
          <w:bCs w:val="0"/>
        </w:rPr>
        <w:t xml:space="preserve"> </w:t>
      </w:r>
    </w:p>
    <w:p w14:paraId="3D90C7E4" w14:textId="77777777" w:rsidR="008F76F1" w:rsidRPr="00AB4F87" w:rsidRDefault="008F76F1" w:rsidP="008F76F1">
      <w:pPr>
        <w:rPr>
          <w:noProof/>
          <w:u w:val="single"/>
        </w:rPr>
      </w:pPr>
    </w:p>
    <w:p w14:paraId="76515582" w14:textId="77777777" w:rsidR="008F76F1" w:rsidRPr="00AB4F87" w:rsidRDefault="008F76F1" w:rsidP="008F76F1">
      <w:bookmarkStart w:id="125" w:name="_Hlk169600477"/>
      <w:r w:rsidRPr="00AB4F87">
        <w:t xml:space="preserve">Zahtevani minimalni garancijski rok za vso opremo je </w:t>
      </w:r>
      <w:r w:rsidRPr="00FE1690">
        <w:rPr>
          <w:b/>
        </w:rPr>
        <w:t>36 mesecev</w:t>
      </w:r>
      <w:r>
        <w:t xml:space="preserve">. </w:t>
      </w:r>
      <w:r w:rsidRPr="00AB4F87">
        <w:t>Čas garancije začne veljati</w:t>
      </w:r>
      <w:r>
        <w:t xml:space="preserve"> </w:t>
      </w:r>
      <w:r w:rsidRPr="00AB4F87">
        <w:t>z dnem končnega prevzema</w:t>
      </w:r>
      <w:r>
        <w:t xml:space="preserve"> sklopa</w:t>
      </w:r>
      <w:r w:rsidRPr="00AB4F87">
        <w:t xml:space="preserve"> opreme pri naročniku</w:t>
      </w:r>
      <w:r>
        <w:t>.</w:t>
      </w:r>
    </w:p>
    <w:bookmarkEnd w:id="125"/>
    <w:p w14:paraId="294A5AB5" w14:textId="77777777" w:rsidR="008F76F1" w:rsidRPr="00AB4F87" w:rsidRDefault="008F76F1" w:rsidP="008F76F1"/>
    <w:p w14:paraId="24869C9C" w14:textId="77777777" w:rsidR="008F76F1" w:rsidRPr="00AB4F87" w:rsidRDefault="008F76F1" w:rsidP="008F76F1">
      <w:r w:rsidRPr="00AB4F87">
        <w:t xml:space="preserve">Ponudnik mora predložiti podrobnejše podatke o garancijskem vzdrževanju opreme, iz katerih morajo biti razvidni: </w:t>
      </w:r>
    </w:p>
    <w:p w14:paraId="5B32D1C1" w14:textId="77777777" w:rsidR="008F76F1" w:rsidRPr="00AB4F87" w:rsidRDefault="008F76F1" w:rsidP="001A4049">
      <w:pPr>
        <w:pStyle w:val="ListParagraph"/>
        <w:numPr>
          <w:ilvl w:val="0"/>
          <w:numId w:val="17"/>
        </w:numPr>
        <w:suppressAutoHyphens w:val="0"/>
      </w:pPr>
      <w:r w:rsidRPr="00AB4F87">
        <w:t xml:space="preserve">naslov servisa za ponujeno opremo, </w:t>
      </w:r>
    </w:p>
    <w:p w14:paraId="47A5C516" w14:textId="77777777" w:rsidR="008F76F1" w:rsidRPr="00AB4F87" w:rsidRDefault="008F76F1" w:rsidP="001A4049">
      <w:pPr>
        <w:pStyle w:val="ListParagraph"/>
        <w:numPr>
          <w:ilvl w:val="0"/>
          <w:numId w:val="17"/>
        </w:numPr>
        <w:suppressAutoHyphens w:val="0"/>
      </w:pPr>
      <w:r w:rsidRPr="00AB4F87">
        <w:t xml:space="preserve">kontaktna oseba, </w:t>
      </w:r>
    </w:p>
    <w:p w14:paraId="3D86AD04" w14:textId="77777777" w:rsidR="008F76F1" w:rsidRPr="00AB4F87" w:rsidRDefault="008F76F1" w:rsidP="001A4049">
      <w:pPr>
        <w:pStyle w:val="ListParagraph"/>
        <w:numPr>
          <w:ilvl w:val="0"/>
          <w:numId w:val="17"/>
        </w:numPr>
        <w:suppressAutoHyphens w:val="0"/>
      </w:pPr>
      <w:r w:rsidRPr="00AB4F87">
        <w:t>številka tel., e-mail kontaktne osebe,</w:t>
      </w:r>
    </w:p>
    <w:p w14:paraId="72A84BFD" w14:textId="77777777" w:rsidR="008F76F1" w:rsidRPr="00AB4F87" w:rsidRDefault="008F76F1" w:rsidP="001A4049">
      <w:pPr>
        <w:pStyle w:val="ListParagraph"/>
        <w:numPr>
          <w:ilvl w:val="0"/>
          <w:numId w:val="17"/>
        </w:numPr>
        <w:suppressAutoHyphens w:val="0"/>
      </w:pPr>
      <w:r w:rsidRPr="00AB4F87">
        <w:t xml:space="preserve">odzivni čas, </w:t>
      </w:r>
    </w:p>
    <w:p w14:paraId="3D782B70" w14:textId="77777777" w:rsidR="008F76F1" w:rsidRPr="00AB4F87" w:rsidRDefault="008F76F1" w:rsidP="001A4049">
      <w:pPr>
        <w:pStyle w:val="ListParagraph"/>
        <w:numPr>
          <w:ilvl w:val="0"/>
          <w:numId w:val="17"/>
        </w:numPr>
        <w:suppressAutoHyphens w:val="0"/>
      </w:pPr>
      <w:r w:rsidRPr="00AB4F87">
        <w:t>rok</w:t>
      </w:r>
      <w:r>
        <w:t xml:space="preserve"> </w:t>
      </w:r>
      <w:r w:rsidRPr="00AB4F87">
        <w:t xml:space="preserve">v katerem bo napaka odpravljena oz. v katerem bo ponudnik naročniku zagotovil nadomestno opremo. </w:t>
      </w:r>
    </w:p>
    <w:p w14:paraId="46272B59" w14:textId="77777777" w:rsidR="008F76F1" w:rsidRPr="00AB4F87" w:rsidRDefault="008F76F1" w:rsidP="008F76F1"/>
    <w:p w14:paraId="67B6CFFE" w14:textId="77777777" w:rsidR="008F76F1" w:rsidRPr="00936EFE" w:rsidRDefault="00EA3BDF" w:rsidP="008F76F1">
      <w:r w:rsidRPr="00B16A09">
        <w:lastRenderedPageBreak/>
        <w:t xml:space="preserve">Ponudnik mora za celotno trajanje </w:t>
      </w:r>
      <w:r w:rsidRPr="006C23FE">
        <w:t>garancijske dobe zagotavljati odzivni čas 12 ur.</w:t>
      </w:r>
      <w:r w:rsidR="008F76F1" w:rsidRPr="006C23FE">
        <w:t xml:space="preserve"> Ponudnik mora v tem času stopiti v kontakt (prijava po e-mailu). Ponudnik mora napravo prevzeti v popravilo in vrniti na naslov naročnika RTV Slovenija v Ljubljani</w:t>
      </w:r>
      <w:r w:rsidR="00B16A09" w:rsidRPr="006C23FE">
        <w:t>.</w:t>
      </w:r>
    </w:p>
    <w:p w14:paraId="6B563B3B" w14:textId="77777777" w:rsidR="008F76F1" w:rsidRDefault="008F76F1" w:rsidP="008F76F1"/>
    <w:p w14:paraId="662B3F37" w14:textId="77777777" w:rsidR="008F76F1" w:rsidRPr="00AB4F87" w:rsidRDefault="008F76F1" w:rsidP="008F76F1">
      <w:r w:rsidRPr="00AB4F87">
        <w:t xml:space="preserve">Rok za odpravo napak je </w:t>
      </w:r>
      <w:r>
        <w:t>5</w:t>
      </w:r>
      <w:r w:rsidRPr="00AB4F87">
        <w:t xml:space="preserve"> delovnih dni od prejete prijave </w:t>
      </w:r>
      <w:r w:rsidRPr="000F7613">
        <w:t xml:space="preserve">po </w:t>
      </w:r>
      <w:r w:rsidRPr="00AB4F87">
        <w:t xml:space="preserve">e-mailu. </w:t>
      </w:r>
    </w:p>
    <w:p w14:paraId="242519B1" w14:textId="77777777" w:rsidR="008F76F1" w:rsidRPr="00AB4F87" w:rsidRDefault="008F76F1" w:rsidP="008F76F1"/>
    <w:p w14:paraId="3E5766AE" w14:textId="77777777" w:rsidR="008F76F1" w:rsidRPr="00AB4F87" w:rsidRDefault="008F76F1" w:rsidP="008F76F1">
      <w:pPr>
        <w:rPr>
          <w:b/>
        </w:rPr>
      </w:pPr>
      <w:r w:rsidRPr="00AB4F87">
        <w:rPr>
          <w:b/>
        </w:rPr>
        <w:t xml:space="preserve">Za celotno opremo mora ponudnik v času garancije zagotavljati brezplačno podporo za servisiranje, brezplačno </w:t>
      </w:r>
      <w:r w:rsidRPr="00411B2A">
        <w:rPr>
          <w:b/>
        </w:rPr>
        <w:t xml:space="preserve">servisiranje in </w:t>
      </w:r>
      <w:r>
        <w:rPr>
          <w:b/>
        </w:rPr>
        <w:t xml:space="preserve">brezplačne </w:t>
      </w:r>
      <w:r w:rsidRPr="00411B2A">
        <w:rPr>
          <w:b/>
        </w:rPr>
        <w:t>rezervne dele.</w:t>
      </w:r>
    </w:p>
    <w:p w14:paraId="3A0AF0B6" w14:textId="77777777" w:rsidR="008F76F1" w:rsidRPr="00AB4F87" w:rsidRDefault="008F76F1" w:rsidP="008F76F1"/>
    <w:p w14:paraId="50C1453E" w14:textId="77777777" w:rsidR="008F76F1" w:rsidRPr="00AB4F87" w:rsidRDefault="008F76F1" w:rsidP="008F76F1">
      <w:r w:rsidRPr="00AB4F87">
        <w:t>Podpora za servisiranje je pomoč pri odpravljanju napak. Le</w:t>
      </w:r>
      <w:r w:rsidR="000F7613">
        <w:t>-</w:t>
      </w:r>
      <w:r w:rsidRPr="00AB4F87">
        <w:t>ta je lahko preko telefona, upravljanje na daljavo ali preko elektronske pošte.</w:t>
      </w:r>
    </w:p>
    <w:p w14:paraId="218A2E2C" w14:textId="77777777" w:rsidR="008F76F1" w:rsidRPr="00AB4F87" w:rsidRDefault="008F76F1" w:rsidP="008F76F1"/>
    <w:p w14:paraId="4D1A0EDF" w14:textId="77777777" w:rsidR="00EE7931" w:rsidRPr="009E42AF" w:rsidRDefault="002A73B9" w:rsidP="00EE7931">
      <w:r w:rsidRPr="009E42AF">
        <w:t>Ponudnik je dolžan na lastne stroške v primeru t</w:t>
      </w:r>
      <w:r w:rsidR="00EE7931" w:rsidRPr="009E42AF">
        <w:t>r</w:t>
      </w:r>
      <w:r w:rsidRPr="009E42AF">
        <w:t>eh</w:t>
      </w:r>
      <w:r w:rsidR="00EE7931" w:rsidRPr="009E42AF">
        <w:t xml:space="preserve"> ali več </w:t>
      </w:r>
      <w:r w:rsidRPr="009E42AF">
        <w:t xml:space="preserve">sistemskih </w:t>
      </w:r>
      <w:r w:rsidR="00EE7931" w:rsidRPr="009E42AF">
        <w:t>napak na istem funkcionalnem delu, ki se pojavijo v garancijskem roku</w:t>
      </w:r>
      <w:r w:rsidRPr="009E42AF">
        <w:t xml:space="preserve">, </w:t>
      </w:r>
      <w:r w:rsidR="00EE7931" w:rsidRPr="009E42AF">
        <w:t xml:space="preserve">zagotoviti zamenjavo vseh tovrstnih delov s tehnološko izboljšanim funkcionalnim delom. Ponudnik </w:t>
      </w:r>
      <w:r w:rsidRPr="009E42AF">
        <w:t>mora</w:t>
      </w:r>
      <w:r w:rsidR="00EE7931" w:rsidRPr="009E42AF">
        <w:t xml:space="preserve"> zamenjavo izvršiti v roku 15 dni od ugotovitve tretje napake. Za zamenjan del prične teči nova garancijska doma od dne zamenjave dela.</w:t>
      </w:r>
      <w:r w:rsidRPr="009E42AF">
        <w:t xml:space="preserve">   </w:t>
      </w:r>
    </w:p>
    <w:p w14:paraId="7BB96663" w14:textId="77777777" w:rsidR="008F76F1" w:rsidRPr="009E42AF" w:rsidRDefault="008F76F1" w:rsidP="008F76F1"/>
    <w:p w14:paraId="1299DAF4" w14:textId="77777777" w:rsidR="008F76F1" w:rsidRPr="009E42AF" w:rsidRDefault="008F76F1" w:rsidP="008F76F1">
      <w:r w:rsidRPr="009E42AF">
        <w:t xml:space="preserve">Šest ali več napak na isti napravi iz posameznega sklopa, ki se pojavijo v garancijskem roku, velja kot nekorektno delovanje naprave. V takšnem primeru je ponudnik dolžan na lastne stroške zagotoviti zamenjavo te naprave z novo napravo. </w:t>
      </w:r>
      <w:r w:rsidR="003C3B8D" w:rsidRPr="009E42AF">
        <w:t>V tem primeru prične za zamenjani sklop garancijska doba teči od začetka</w:t>
      </w:r>
      <w:r w:rsidRPr="009E42AF">
        <w:t>. Ponudnik je dolžan to zamenjavo izvršiti v roku 15 dni od ugotovitve šeste napake.</w:t>
      </w:r>
    </w:p>
    <w:p w14:paraId="33718733" w14:textId="77777777" w:rsidR="008F76F1" w:rsidRPr="009E42AF" w:rsidRDefault="008F76F1" w:rsidP="008F76F1"/>
    <w:p w14:paraId="255C9116" w14:textId="77777777" w:rsidR="008F76F1" w:rsidRPr="00AB4F87" w:rsidRDefault="008F76F1" w:rsidP="008F76F1">
      <w:r w:rsidRPr="009E42AF">
        <w:t>Ob vsaki intervenciji (popravilu napake) mora ponudnik izdati pisno poročilo o opravljenem delu in zamenjanih komponentah</w:t>
      </w:r>
      <w:r w:rsidRPr="00AB4F87">
        <w:t>.</w:t>
      </w:r>
    </w:p>
    <w:p w14:paraId="6B36BF7F" w14:textId="77777777" w:rsidR="008F76F1" w:rsidRPr="009A1D63" w:rsidRDefault="008F76F1" w:rsidP="008F76F1">
      <w:pPr>
        <w:rPr>
          <w:noProof/>
        </w:rPr>
      </w:pPr>
    </w:p>
    <w:p w14:paraId="2E5D686B" w14:textId="77777777" w:rsidR="008F76F1" w:rsidRPr="00ED65DE" w:rsidRDefault="008F76F1" w:rsidP="00ED65DE">
      <w:pPr>
        <w:pStyle w:val="Heading3"/>
        <w:rPr>
          <w:b/>
          <w:bCs w:val="0"/>
        </w:rPr>
      </w:pPr>
      <w:bookmarkStart w:id="126" w:name="_Toc484003155"/>
      <w:bookmarkStart w:id="127" w:name="_Toc527633934"/>
      <w:bookmarkStart w:id="128" w:name="_Toc30754922"/>
      <w:bookmarkStart w:id="129" w:name="_Toc171058828"/>
      <w:bookmarkEnd w:id="120"/>
      <w:r w:rsidRPr="00ED65DE">
        <w:rPr>
          <w:b/>
          <w:bCs w:val="0"/>
        </w:rPr>
        <w:t>Rezervni deli</w:t>
      </w:r>
      <w:bookmarkEnd w:id="126"/>
      <w:bookmarkEnd w:id="127"/>
      <w:bookmarkEnd w:id="128"/>
      <w:bookmarkEnd w:id="129"/>
    </w:p>
    <w:p w14:paraId="507B9F52" w14:textId="77777777" w:rsidR="008F76F1" w:rsidRDefault="008F76F1" w:rsidP="008F76F1">
      <w:pPr>
        <w:rPr>
          <w:noProof/>
        </w:rPr>
      </w:pPr>
    </w:p>
    <w:p w14:paraId="319BED73" w14:textId="77777777" w:rsidR="008510DA" w:rsidRDefault="008510DA" w:rsidP="008510DA">
      <w:pPr>
        <w:pStyle w:val="BodyText3"/>
        <w:rPr>
          <w:rFonts w:cs="Arial"/>
          <w:sz w:val="20"/>
          <w:lang w:val="sl-SI"/>
        </w:rPr>
      </w:pPr>
      <w:r w:rsidRPr="00C6606B">
        <w:rPr>
          <w:rFonts w:cs="Arial"/>
          <w:sz w:val="20"/>
          <w:lang w:val="sl-SI"/>
        </w:rPr>
        <w:t>Ponudnik mora zagotoviti razpoložljivost in združljivost nadomestnih delov najmanj 8 let od datuma končnega prevzema ponujene opreme. Za čas trajanja garancijske dobe so vsi nadomestni deli brezplačni.</w:t>
      </w:r>
    </w:p>
    <w:p w14:paraId="45F11464" w14:textId="77777777" w:rsidR="00C6606B" w:rsidRDefault="00C6606B" w:rsidP="008510DA">
      <w:pPr>
        <w:pStyle w:val="BodyText3"/>
        <w:rPr>
          <w:rFonts w:cs="Arial"/>
          <w:sz w:val="20"/>
          <w:lang w:val="sl-SI"/>
        </w:rPr>
      </w:pPr>
    </w:p>
    <w:p w14:paraId="4CA82255" w14:textId="77777777" w:rsidR="008F76F1" w:rsidRPr="00ED65DE" w:rsidRDefault="008F76F1" w:rsidP="00ED65DE">
      <w:pPr>
        <w:pStyle w:val="Heading3"/>
        <w:rPr>
          <w:b/>
          <w:bCs w:val="0"/>
        </w:rPr>
      </w:pPr>
      <w:bookmarkStart w:id="130" w:name="_Toc484003156"/>
      <w:bookmarkStart w:id="131" w:name="_Toc527633935"/>
      <w:bookmarkStart w:id="132" w:name="_Toc30754923"/>
      <w:bookmarkStart w:id="133" w:name="_Toc171058829"/>
      <w:r w:rsidRPr="00ED65DE">
        <w:rPr>
          <w:b/>
          <w:bCs w:val="0"/>
        </w:rPr>
        <w:t>Tehnična dokumentacija</w:t>
      </w:r>
      <w:bookmarkEnd w:id="130"/>
      <w:bookmarkEnd w:id="131"/>
      <w:bookmarkEnd w:id="132"/>
      <w:bookmarkEnd w:id="133"/>
    </w:p>
    <w:p w14:paraId="693A0732" w14:textId="77777777" w:rsidR="008F76F1" w:rsidRDefault="008F76F1" w:rsidP="008F76F1">
      <w:pPr>
        <w:rPr>
          <w:noProof/>
        </w:rPr>
      </w:pPr>
    </w:p>
    <w:p w14:paraId="7232EDB7" w14:textId="77777777" w:rsidR="008F76F1" w:rsidRPr="00C364EC" w:rsidRDefault="008F76F1" w:rsidP="008F76F1">
      <w:pPr>
        <w:rPr>
          <w:noProof/>
        </w:rPr>
      </w:pPr>
      <w:r w:rsidRPr="009A1D63">
        <w:rPr>
          <w:noProof/>
        </w:rPr>
        <w:t xml:space="preserve">Ponudnik mora predložiti vso potrebno dokumentacijo, iz katere bo nedvoumno razvidno, da ponujena oprema ustreza tehničnim zahtevam in pogojem, </w:t>
      </w:r>
      <w:r w:rsidRPr="00EE7931">
        <w:rPr>
          <w:noProof/>
        </w:rPr>
        <w:t>navedenim v poglavj</w:t>
      </w:r>
      <w:r w:rsidR="000F7613" w:rsidRPr="00EE7931">
        <w:rPr>
          <w:noProof/>
        </w:rPr>
        <w:t>u</w:t>
      </w:r>
      <w:r w:rsidRPr="00EE7931">
        <w:rPr>
          <w:noProof/>
        </w:rPr>
        <w:t xml:space="preserve"> </w:t>
      </w:r>
      <w:r w:rsidR="000F7613" w:rsidRPr="00535AF9">
        <w:rPr>
          <w:noProof/>
        </w:rPr>
        <w:t>3</w:t>
      </w:r>
      <w:r w:rsidRPr="00EE7931">
        <w:rPr>
          <w:noProof/>
        </w:rPr>
        <w:t xml:space="preserve"> dokumentacije v zvezi z oddajo javnega naročila.</w:t>
      </w:r>
    </w:p>
    <w:p w14:paraId="26D67C8B" w14:textId="77777777" w:rsidR="008F76F1" w:rsidRDefault="008F76F1" w:rsidP="008F76F1">
      <w:pPr>
        <w:jc w:val="left"/>
        <w:rPr>
          <w:rFonts w:cs="Arial"/>
          <w:b/>
          <w:kern w:val="32"/>
          <w:sz w:val="24"/>
          <w:szCs w:val="32"/>
        </w:rPr>
      </w:pPr>
    </w:p>
    <w:p w14:paraId="0D74AC1A" w14:textId="77777777" w:rsidR="008F76F1" w:rsidRDefault="008F76F1" w:rsidP="00447A74"/>
    <w:p w14:paraId="4FFB1F7C" w14:textId="77777777" w:rsidR="000066B2" w:rsidRPr="008B0AC9" w:rsidRDefault="000066B2" w:rsidP="000066B2">
      <w:pPr>
        <w:pStyle w:val="Heading1"/>
        <w:pageBreakBefore/>
        <w:rPr>
          <w:b/>
          <w:noProof/>
        </w:rPr>
      </w:pPr>
      <w:bookmarkStart w:id="134" w:name="_Toc171058830"/>
      <w:r w:rsidRPr="008B0AC9">
        <w:rPr>
          <w:b/>
          <w:noProof/>
        </w:rPr>
        <w:lastRenderedPageBreak/>
        <w:t>PONUDBENA DOKUMENTACIJA</w:t>
      </w:r>
      <w:bookmarkEnd w:id="134"/>
    </w:p>
    <w:p w14:paraId="6FF3C12B" w14:textId="77777777" w:rsidR="000066B2" w:rsidRPr="008B0AC9" w:rsidRDefault="000066B2" w:rsidP="000066B2">
      <w:pPr>
        <w:pStyle w:val="Heading2"/>
        <w:rPr>
          <w:b/>
          <w:noProof/>
        </w:rPr>
      </w:pPr>
      <w:bookmarkStart w:id="135" w:name="_Toc171058831"/>
      <w:r w:rsidRPr="008B0AC9">
        <w:rPr>
          <w:b/>
          <w:noProof/>
        </w:rPr>
        <w:t>Splošni pogoji za izdelavo ponudbene dokumentacije</w:t>
      </w:r>
      <w:bookmarkEnd w:id="135"/>
    </w:p>
    <w:p w14:paraId="754688C0" w14:textId="77777777" w:rsidR="000066B2" w:rsidRDefault="000066B2" w:rsidP="003D5D83">
      <w:pPr>
        <w:pStyle w:val="Heading3"/>
        <w:rPr>
          <w:b/>
          <w:noProof/>
        </w:rPr>
      </w:pPr>
      <w:bookmarkStart w:id="136" w:name="_Toc171058832"/>
      <w:r w:rsidRPr="008B0AC9">
        <w:rPr>
          <w:b/>
          <w:noProof/>
        </w:rPr>
        <w:t xml:space="preserve">Pojasnila k </w:t>
      </w:r>
      <w:r w:rsidR="003D5D83" w:rsidRPr="003D5D83">
        <w:rPr>
          <w:b/>
          <w:noProof/>
        </w:rPr>
        <w:t>dokumentaciji v zvezi z oddajo javnega naročila</w:t>
      </w:r>
      <w:bookmarkEnd w:id="136"/>
    </w:p>
    <w:p w14:paraId="2DF930F3" w14:textId="77777777" w:rsidR="009F764E" w:rsidRDefault="009F764E" w:rsidP="009F764E"/>
    <w:p w14:paraId="4BD7B637" w14:textId="77777777" w:rsidR="009F764E" w:rsidRPr="00B4790F" w:rsidRDefault="009F764E" w:rsidP="009F764E">
      <w:bookmarkStart w:id="137" w:name="_Hlk511219560"/>
      <w:r w:rsidRPr="00544375">
        <w:t xml:space="preserve">Ponudnik lahko zahteva pojasnila k Dokumentaciji v zvezi z oddajo javnega naročila oziroma kakršnokoli drugo vprašanje v zvezi z javnim naročilom </w:t>
      </w:r>
      <w:r w:rsidRPr="00544375">
        <w:rPr>
          <w:b/>
        </w:rPr>
        <w:t>izključno preko Portala javnih naročil</w:t>
      </w:r>
      <w:r w:rsidRPr="00544375">
        <w:t xml:space="preserve">, dosegljivem na naslovu: </w:t>
      </w:r>
      <w:hyperlink r:id="rId28" w:history="1">
        <w:r w:rsidRPr="00544375">
          <w:rPr>
            <w:rStyle w:val="Hyperlink"/>
            <w:b/>
          </w:rPr>
          <w:t>www.enarocanje.si</w:t>
        </w:r>
      </w:hyperlink>
      <w:r w:rsidRPr="00544375">
        <w:t xml:space="preserve"> - pri objavi </w:t>
      </w:r>
      <w:r w:rsidRPr="00B4790F">
        <w:t>predmetnega javnega naročila.</w:t>
      </w:r>
    </w:p>
    <w:p w14:paraId="2D7630F3" w14:textId="77777777" w:rsidR="009F764E" w:rsidRPr="00B4790F" w:rsidRDefault="009F764E" w:rsidP="009F764E"/>
    <w:p w14:paraId="2A40B35E" w14:textId="7100CD4E" w:rsidR="009F764E" w:rsidRPr="00544375" w:rsidRDefault="009F764E" w:rsidP="009F764E">
      <w:r w:rsidRPr="00B4790F">
        <w:t>Rok za vprašanja je do</w:t>
      </w:r>
      <w:r w:rsidRPr="00B4790F">
        <w:rPr>
          <w:b/>
        </w:rPr>
        <w:t xml:space="preserve"> </w:t>
      </w:r>
      <w:r w:rsidR="00E81C99" w:rsidRPr="00B4790F">
        <w:rPr>
          <w:b/>
        </w:rPr>
        <w:t>0</w:t>
      </w:r>
      <w:r w:rsidR="003D679E" w:rsidRPr="00B4790F">
        <w:rPr>
          <w:b/>
        </w:rPr>
        <w:t>5</w:t>
      </w:r>
      <w:r w:rsidRPr="00B4790F">
        <w:rPr>
          <w:b/>
        </w:rPr>
        <w:t>. 0</w:t>
      </w:r>
      <w:r w:rsidR="00E81C99" w:rsidRPr="00B4790F">
        <w:rPr>
          <w:b/>
        </w:rPr>
        <w:t>8</w:t>
      </w:r>
      <w:r w:rsidRPr="00B4790F">
        <w:rPr>
          <w:b/>
        </w:rPr>
        <w:t>. 2024 do 09:00</w:t>
      </w:r>
      <w:r w:rsidRPr="00B4790F">
        <w:t>. Na zahteve za pojasnila oziroma druga vprašanja v zvezi z naročilom, zastavljena po tem roku, naročnik ne bo odgovarjal.</w:t>
      </w:r>
    </w:p>
    <w:p w14:paraId="0F2DF5DE" w14:textId="77777777" w:rsidR="009F764E" w:rsidRPr="00544375" w:rsidRDefault="009F764E" w:rsidP="009F764E">
      <w:pPr>
        <w:rPr>
          <w:rFonts w:cs="Arial"/>
          <w:i/>
          <w:sz w:val="18"/>
          <w:szCs w:val="18"/>
        </w:rPr>
      </w:pPr>
    </w:p>
    <w:p w14:paraId="713DFB85" w14:textId="77777777" w:rsidR="009F764E" w:rsidRPr="00544375" w:rsidRDefault="009F764E" w:rsidP="009F764E">
      <w:pPr>
        <w:rPr>
          <w:rFonts w:cs="Arial"/>
          <w:lang w:eastAsia="sl-SI"/>
        </w:rPr>
      </w:pPr>
      <w:r w:rsidRPr="00544375">
        <w:t>Naročnik sme v skladu s 67. členom ZJN-3 spremeniti ali dopolniti Dokumentacijo v zvezi z oddajo javnega naročila. Tovrstne spremembe in dopolnitve bo naročnik izdal v obliki sprememb Dokumentacije v zvezi z oddajo javnega naročila</w:t>
      </w:r>
      <w:r>
        <w:t>.</w:t>
      </w:r>
    </w:p>
    <w:p w14:paraId="71E70E28" w14:textId="77777777" w:rsidR="009F764E" w:rsidRPr="00544375" w:rsidRDefault="009F764E" w:rsidP="009F764E"/>
    <w:p w14:paraId="481703A6" w14:textId="77777777" w:rsidR="009F764E" w:rsidRDefault="009F764E" w:rsidP="009F764E">
      <w:r w:rsidRPr="00544375">
        <w:t>Vse morebitne spremembe so sestavni del dokumentacije v zvezi z oddajo javnega naročila. Kot del dokumentacije v zvezi z oddajo javnega naročila štejejo tudi vprašanja in odgovori, objavljeni na portalu javnih naročil.</w:t>
      </w:r>
    </w:p>
    <w:p w14:paraId="35F3DF88" w14:textId="77777777" w:rsidR="00E81C99" w:rsidRPr="00544375" w:rsidRDefault="00E81C99" w:rsidP="009F764E"/>
    <w:p w14:paraId="67D33148" w14:textId="77777777" w:rsidR="000066B2" w:rsidRPr="00DA1EEF" w:rsidRDefault="000066B2" w:rsidP="000066B2">
      <w:pPr>
        <w:pStyle w:val="Heading3"/>
        <w:rPr>
          <w:noProof/>
        </w:rPr>
      </w:pPr>
      <w:bookmarkStart w:id="138" w:name="_Toc171058833"/>
      <w:bookmarkEnd w:id="137"/>
      <w:r w:rsidRPr="00DA1EEF">
        <w:rPr>
          <w:b/>
          <w:noProof/>
        </w:rPr>
        <w:t>Jezik</w:t>
      </w:r>
      <w:bookmarkEnd w:id="138"/>
    </w:p>
    <w:p w14:paraId="2C167EEF" w14:textId="77777777" w:rsidR="0092412D" w:rsidRDefault="0092412D" w:rsidP="0092412D">
      <w:pPr>
        <w:rPr>
          <w:noProof/>
        </w:rPr>
      </w:pPr>
    </w:p>
    <w:p w14:paraId="76106040" w14:textId="77777777" w:rsidR="00DA1EEF" w:rsidRDefault="000066B2" w:rsidP="0092412D">
      <w:r w:rsidRPr="00EC6968">
        <w:rPr>
          <w:noProof/>
        </w:rPr>
        <w:t xml:space="preserve">Ponudbe </w:t>
      </w:r>
      <w:r w:rsidR="00FE41D7">
        <w:rPr>
          <w:noProof/>
        </w:rPr>
        <w:t xml:space="preserve">in tehnična </w:t>
      </w:r>
      <w:r w:rsidR="00FE41D7">
        <w:t>dokumentacija</w:t>
      </w:r>
      <w:r w:rsidR="00FE41D7">
        <w:rPr>
          <w:noProof/>
        </w:rPr>
        <w:t xml:space="preserve"> </w:t>
      </w:r>
      <w:r w:rsidRPr="00EC6968">
        <w:rPr>
          <w:noProof/>
        </w:rPr>
        <w:t>morajo biti izdelane v slovenskem jeziku</w:t>
      </w:r>
      <w:r w:rsidR="00FE41D7">
        <w:rPr>
          <w:noProof/>
        </w:rPr>
        <w:t xml:space="preserve"> ali angleškem jeziku</w:t>
      </w:r>
      <w:r w:rsidRPr="00EC6968">
        <w:rPr>
          <w:noProof/>
        </w:rPr>
        <w:t>.</w:t>
      </w:r>
      <w:r w:rsidR="00EE7253" w:rsidRPr="00C06408">
        <w:t>.</w:t>
      </w:r>
    </w:p>
    <w:p w14:paraId="6D4977C0" w14:textId="77777777" w:rsidR="0092412D" w:rsidRPr="00EC6968" w:rsidRDefault="0092412D" w:rsidP="0092412D"/>
    <w:p w14:paraId="3683EE5F" w14:textId="77777777" w:rsidR="009F764E" w:rsidRPr="00EC6968" w:rsidRDefault="000066B2" w:rsidP="009F764E">
      <w:pPr>
        <w:pStyle w:val="Heading3"/>
        <w:rPr>
          <w:b/>
          <w:noProof/>
        </w:rPr>
      </w:pPr>
      <w:bookmarkStart w:id="139" w:name="_Toc171058834"/>
      <w:r w:rsidRPr="00EC6968">
        <w:rPr>
          <w:b/>
          <w:noProof/>
        </w:rPr>
        <w:t>Označevanje</w:t>
      </w:r>
      <w:bookmarkEnd w:id="139"/>
    </w:p>
    <w:p w14:paraId="7E5C8275" w14:textId="77777777" w:rsidR="009F764E" w:rsidRDefault="009F764E" w:rsidP="009F764E"/>
    <w:p w14:paraId="3E05BB70" w14:textId="77777777" w:rsidR="009F764E" w:rsidRPr="00DF76B0" w:rsidRDefault="009F764E" w:rsidP="009F764E">
      <w:pPr>
        <w:rPr>
          <w:noProof/>
        </w:rPr>
      </w:pPr>
      <w:r w:rsidRPr="00DF76B0">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CF4981E" w14:textId="77777777" w:rsidR="00047B9F" w:rsidRDefault="00047B9F" w:rsidP="009F764E">
      <w:pPr>
        <w:rPr>
          <w:noProof/>
        </w:rPr>
      </w:pPr>
    </w:p>
    <w:p w14:paraId="4E7CAE55" w14:textId="77777777" w:rsidR="009F764E" w:rsidRPr="00DF76B0" w:rsidRDefault="009F764E" w:rsidP="009F764E">
      <w:pPr>
        <w:rPr>
          <w:noProof/>
        </w:rPr>
      </w:pPr>
      <w:r w:rsidRPr="00DF76B0">
        <w:rPr>
          <w:noProof/>
        </w:rPr>
        <w:t>Kot zaupne lahko ponudnik označi dokumente, ki vsebujejo osebne podatke, pa ti niso vsebovani v nobenem javnem registru ali drugače javno dostopni ter poslovne podatke, ki so s predpisi ali internimi akti ponudnika označeni kot zaupni.</w:t>
      </w:r>
    </w:p>
    <w:p w14:paraId="2038E167" w14:textId="77777777" w:rsidR="009F764E" w:rsidRPr="00DF76B0" w:rsidRDefault="009F764E" w:rsidP="009F764E">
      <w:pPr>
        <w:rPr>
          <w:noProof/>
        </w:rPr>
      </w:pPr>
    </w:p>
    <w:p w14:paraId="412BDCD2" w14:textId="77777777" w:rsidR="009F764E" w:rsidRPr="00DF76B0" w:rsidRDefault="009F764E" w:rsidP="009F764E">
      <w:pPr>
        <w:rPr>
          <w:noProof/>
        </w:rPr>
      </w:pPr>
      <w:r w:rsidRPr="00DF76B0">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4AC34B2A" w14:textId="77777777" w:rsidR="009F764E" w:rsidRPr="00DF76B0" w:rsidRDefault="009F764E" w:rsidP="009F764E">
      <w:pPr>
        <w:rPr>
          <w:noProof/>
        </w:rPr>
      </w:pPr>
    </w:p>
    <w:p w14:paraId="41277328" w14:textId="77777777" w:rsidR="009F764E" w:rsidRPr="00DF76B0" w:rsidRDefault="009F764E" w:rsidP="009F764E">
      <w:pPr>
        <w:rPr>
          <w:noProof/>
        </w:rPr>
      </w:pPr>
      <w:r w:rsidRPr="00DF76B0">
        <w:rPr>
          <w:noProof/>
        </w:rPr>
        <w:t>Naročnik ne odgovarja za zaupnost podatkov, ki ne bodo označeni kot je zgoraj navedeno.</w:t>
      </w:r>
    </w:p>
    <w:p w14:paraId="2179AAC3" w14:textId="77777777" w:rsidR="009F764E" w:rsidRPr="00DF76B0" w:rsidRDefault="009F764E" w:rsidP="009F764E">
      <w:pPr>
        <w:rPr>
          <w:noProof/>
        </w:rPr>
      </w:pPr>
    </w:p>
    <w:p w14:paraId="5398BD86" w14:textId="77777777" w:rsidR="009F764E" w:rsidRPr="00DF76B0" w:rsidRDefault="009F764E" w:rsidP="009F764E">
      <w:pPr>
        <w:rPr>
          <w:noProof/>
        </w:rPr>
      </w:pPr>
      <w:r w:rsidRPr="00DF76B0">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25ABB0D9" w14:textId="77777777" w:rsidR="009F764E" w:rsidRPr="00DF76B0" w:rsidRDefault="009F764E" w:rsidP="009F764E">
      <w:pPr>
        <w:rPr>
          <w:noProof/>
        </w:rPr>
      </w:pPr>
    </w:p>
    <w:p w14:paraId="46AC2F47" w14:textId="77777777" w:rsidR="009F764E" w:rsidRPr="00DF76B0" w:rsidRDefault="009F764E" w:rsidP="009F764E">
      <w:pPr>
        <w:rPr>
          <w:noProof/>
        </w:rPr>
      </w:pPr>
      <w:r w:rsidRPr="00DF76B0">
        <w:rPr>
          <w:noProof/>
        </w:rPr>
        <w:t>Če ponudnik v roku, ki ga določi naročnik, ne prekliče zaupnosti, naročnik ponudbo v celoti zavrne.</w:t>
      </w:r>
    </w:p>
    <w:p w14:paraId="569E8458" w14:textId="77777777" w:rsidR="009F764E" w:rsidRPr="009F764E" w:rsidRDefault="009F764E" w:rsidP="009F764E"/>
    <w:p w14:paraId="1A47FDBC" w14:textId="77777777" w:rsidR="000066B2" w:rsidRPr="008B0AC9" w:rsidRDefault="000066B2" w:rsidP="000066B2">
      <w:pPr>
        <w:pStyle w:val="Heading3"/>
        <w:rPr>
          <w:noProof/>
          <w:szCs w:val="24"/>
        </w:rPr>
      </w:pPr>
      <w:bookmarkStart w:id="140" w:name="_Toc171058835"/>
      <w:r w:rsidRPr="008B0AC9">
        <w:rPr>
          <w:b/>
          <w:noProof/>
        </w:rPr>
        <w:t>Vsebina ponudbe</w:t>
      </w:r>
      <w:bookmarkEnd w:id="140"/>
    </w:p>
    <w:p w14:paraId="56DDE000" w14:textId="77777777" w:rsidR="0092412D" w:rsidRDefault="0092412D" w:rsidP="0092412D">
      <w:pPr>
        <w:suppressAutoHyphens w:val="0"/>
        <w:contextualSpacing/>
        <w:jc w:val="left"/>
        <w:rPr>
          <w:rFonts w:cs="Arial"/>
          <w:szCs w:val="20"/>
          <w:lang w:eastAsia="en-US"/>
        </w:rPr>
      </w:pPr>
    </w:p>
    <w:p w14:paraId="18E73D83" w14:textId="77777777" w:rsidR="00AB0E2B" w:rsidRDefault="0092412D" w:rsidP="004125B5">
      <w:pPr>
        <w:suppressAutoHyphens w:val="0"/>
        <w:contextualSpacing/>
        <w:rPr>
          <w:rFonts w:cs="Arial"/>
          <w:szCs w:val="20"/>
          <w:lang w:eastAsia="en-US"/>
        </w:rPr>
      </w:pPr>
      <w:r w:rsidRPr="0092412D">
        <w:rPr>
          <w:rFonts w:cs="Arial"/>
          <w:szCs w:val="20"/>
          <w:lang w:eastAsia="en-US"/>
        </w:rPr>
        <w:t xml:space="preserve">Ponudniki morajo ponuditi blago, ki je predmet </w:t>
      </w:r>
      <w:r w:rsidRPr="00936EFE">
        <w:rPr>
          <w:rFonts w:cs="Arial"/>
          <w:szCs w:val="20"/>
          <w:lang w:eastAsia="en-US"/>
        </w:rPr>
        <w:t>javnega naročila, v celoti. V nasprotnem</w:t>
      </w:r>
      <w:r w:rsidRPr="0092412D">
        <w:rPr>
          <w:rFonts w:cs="Arial"/>
          <w:szCs w:val="20"/>
          <w:lang w:eastAsia="en-US"/>
        </w:rPr>
        <w:t xml:space="preserve"> primeru bo </w:t>
      </w:r>
      <w:r w:rsidR="004125B5">
        <w:rPr>
          <w:rFonts w:cs="Arial"/>
          <w:szCs w:val="20"/>
          <w:lang w:eastAsia="en-US"/>
        </w:rPr>
        <w:t>n</w:t>
      </w:r>
      <w:r w:rsidRPr="0092412D">
        <w:rPr>
          <w:rFonts w:cs="Arial"/>
          <w:szCs w:val="20"/>
          <w:lang w:eastAsia="en-US"/>
        </w:rPr>
        <w:t>aročnik takšno ponudbo izločil iz nadaljnjega postopka.</w:t>
      </w:r>
      <w:r w:rsidR="00DB2596">
        <w:rPr>
          <w:rFonts w:cs="Arial"/>
          <w:szCs w:val="20"/>
          <w:lang w:eastAsia="en-US"/>
        </w:rPr>
        <w:t xml:space="preserve"> </w:t>
      </w:r>
    </w:p>
    <w:p w14:paraId="7A2F9870" w14:textId="77777777" w:rsidR="00AB0E2B" w:rsidRDefault="00AB0E2B" w:rsidP="000066B2">
      <w:pPr>
        <w:pStyle w:val="BodyText2"/>
        <w:jc w:val="both"/>
        <w:rPr>
          <w:noProof/>
          <w:szCs w:val="24"/>
        </w:rPr>
      </w:pPr>
    </w:p>
    <w:p w14:paraId="59B1AEE2" w14:textId="77777777" w:rsidR="005A0231" w:rsidRPr="008B0AC9" w:rsidRDefault="005A0231" w:rsidP="005A0231">
      <w:pPr>
        <w:pStyle w:val="Heading3"/>
        <w:rPr>
          <w:b/>
          <w:noProof/>
        </w:rPr>
      </w:pPr>
      <w:bookmarkStart w:id="141" w:name="_Toc343683593"/>
      <w:bookmarkStart w:id="142" w:name="_Toc349201011"/>
      <w:bookmarkStart w:id="143" w:name="_Toc171058836"/>
      <w:r w:rsidRPr="008B0AC9">
        <w:rPr>
          <w:b/>
          <w:noProof/>
        </w:rPr>
        <w:t>Alternativne ponudbe in variante ponudbe</w:t>
      </w:r>
      <w:bookmarkEnd w:id="141"/>
      <w:bookmarkEnd w:id="142"/>
      <w:bookmarkEnd w:id="143"/>
    </w:p>
    <w:p w14:paraId="108F010D" w14:textId="77777777" w:rsidR="0092412D" w:rsidRDefault="0092412D" w:rsidP="005A0231">
      <w:pPr>
        <w:rPr>
          <w:noProof/>
        </w:rPr>
      </w:pPr>
    </w:p>
    <w:p w14:paraId="5928073E" w14:textId="77777777" w:rsidR="005A0231" w:rsidRDefault="005A0231" w:rsidP="005A0231">
      <w:pPr>
        <w:rPr>
          <w:noProof/>
        </w:rPr>
      </w:pPr>
      <w:r w:rsidRPr="008B0AC9">
        <w:rPr>
          <w:noProof/>
        </w:rPr>
        <w:t>Alternativne in variantne ponudbe niso dopustne.</w:t>
      </w:r>
    </w:p>
    <w:p w14:paraId="6FAAC637" w14:textId="77777777" w:rsidR="00E81C99" w:rsidRDefault="00E81C99" w:rsidP="005A0231">
      <w:pPr>
        <w:rPr>
          <w:noProof/>
        </w:rPr>
      </w:pPr>
    </w:p>
    <w:p w14:paraId="05830D04" w14:textId="77777777" w:rsidR="005A0231" w:rsidRPr="008B0AC9" w:rsidRDefault="005A0231" w:rsidP="005A0231">
      <w:pPr>
        <w:pStyle w:val="Heading3"/>
        <w:suppressAutoHyphens w:val="0"/>
        <w:rPr>
          <w:b/>
          <w:noProof/>
        </w:rPr>
      </w:pPr>
      <w:bookmarkStart w:id="144" w:name="_Toc349201012"/>
      <w:bookmarkStart w:id="145" w:name="_Toc171058837"/>
      <w:r w:rsidRPr="008B0AC9">
        <w:rPr>
          <w:b/>
          <w:noProof/>
        </w:rPr>
        <w:lastRenderedPageBreak/>
        <w:t>Oblika ponudbe</w:t>
      </w:r>
      <w:bookmarkEnd w:id="144"/>
      <w:bookmarkEnd w:id="145"/>
    </w:p>
    <w:p w14:paraId="0F970EA0" w14:textId="77777777" w:rsidR="009F764E" w:rsidRDefault="009F764E" w:rsidP="003D5D83">
      <w:pPr>
        <w:rPr>
          <w:rFonts w:cs="Arial"/>
          <w:color w:val="282828"/>
          <w:szCs w:val="20"/>
        </w:rPr>
      </w:pPr>
    </w:p>
    <w:p w14:paraId="3118BE22" w14:textId="77777777" w:rsidR="009F764E" w:rsidRPr="00544375" w:rsidRDefault="009F764E" w:rsidP="009F764E">
      <w:pPr>
        <w:rPr>
          <w:rFonts w:cs="Arial"/>
          <w:color w:val="282828"/>
          <w:szCs w:val="20"/>
        </w:rPr>
      </w:pPr>
      <w:r w:rsidRPr="00544375">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1D42E60F" w14:textId="77777777" w:rsidR="003D5D83" w:rsidRDefault="003D5D83" w:rsidP="003D5D83">
      <w:pPr>
        <w:rPr>
          <w:rFonts w:cs="Arial"/>
          <w:color w:val="282828"/>
          <w:szCs w:val="20"/>
        </w:rPr>
      </w:pPr>
      <w:r w:rsidRPr="003D5D83">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2A80A0C5" w14:textId="77777777" w:rsidR="0092412D" w:rsidRDefault="0092412D" w:rsidP="003D5D83"/>
    <w:p w14:paraId="23A47ECF" w14:textId="77777777" w:rsidR="005A0231" w:rsidRPr="008B0AC9" w:rsidRDefault="005A0231" w:rsidP="005A0231">
      <w:pPr>
        <w:pStyle w:val="Heading3"/>
        <w:rPr>
          <w:noProof/>
        </w:rPr>
      </w:pPr>
      <w:bookmarkStart w:id="146" w:name="_Toc171058838"/>
      <w:r w:rsidRPr="008B0AC9">
        <w:rPr>
          <w:b/>
          <w:noProof/>
        </w:rPr>
        <w:t>Samo ena ponudba od vsakega ponudnika</w:t>
      </w:r>
      <w:bookmarkEnd w:id="146"/>
    </w:p>
    <w:p w14:paraId="78A18B7C" w14:textId="77777777" w:rsidR="009F764E" w:rsidRDefault="009F764E" w:rsidP="005A0231">
      <w:pPr>
        <w:pStyle w:val="BodyText"/>
        <w:rPr>
          <w:rFonts w:ascii="Arial" w:hAnsi="Arial" w:cs="Arial"/>
          <w:b w:val="0"/>
          <w:bCs/>
          <w:noProof/>
          <w:sz w:val="20"/>
        </w:rPr>
      </w:pPr>
    </w:p>
    <w:p w14:paraId="68710E67" w14:textId="77777777" w:rsidR="005A0231" w:rsidRDefault="005A0231" w:rsidP="005A0231">
      <w:pPr>
        <w:pStyle w:val="BodyText"/>
        <w:rPr>
          <w:rFonts w:ascii="Arial" w:hAnsi="Arial" w:cs="Arial"/>
          <w:b w:val="0"/>
          <w:bCs/>
          <w:noProof/>
          <w:sz w:val="20"/>
        </w:rPr>
      </w:pPr>
      <w:r w:rsidRPr="008B0AC9">
        <w:rPr>
          <w:rFonts w:ascii="Arial" w:hAnsi="Arial" w:cs="Arial"/>
          <w:b w:val="0"/>
          <w:bCs/>
          <w:noProof/>
          <w:sz w:val="20"/>
        </w:rPr>
        <w:t>Vsak ponudnik lahko predloži le eno ponudbo. Ponudnik, ki predloži več kot eno ponudbo, diskvalificira vse ponudbe, v katerih nastopa. Vse diskvalificirane ponudbe bodo kot nepravilne izločene.</w:t>
      </w:r>
    </w:p>
    <w:p w14:paraId="54427715" w14:textId="77777777" w:rsidR="0092412D" w:rsidRPr="008B0AC9" w:rsidRDefault="0092412D" w:rsidP="005A0231">
      <w:pPr>
        <w:pStyle w:val="BodyText"/>
        <w:rPr>
          <w:rFonts w:ascii="Arial" w:hAnsi="Arial" w:cs="Arial"/>
          <w:b w:val="0"/>
          <w:bCs/>
          <w:noProof/>
          <w:sz w:val="20"/>
        </w:rPr>
      </w:pPr>
    </w:p>
    <w:p w14:paraId="14DF4F87" w14:textId="77777777" w:rsidR="000066B2" w:rsidRPr="008B0AC9" w:rsidRDefault="000066B2" w:rsidP="000066B2">
      <w:pPr>
        <w:pStyle w:val="Heading3"/>
        <w:rPr>
          <w:b/>
          <w:noProof/>
        </w:rPr>
      </w:pPr>
      <w:bookmarkStart w:id="147" w:name="_Toc171058839"/>
      <w:r w:rsidRPr="008B0AC9">
        <w:rPr>
          <w:b/>
          <w:noProof/>
        </w:rPr>
        <w:t>Veljavnost ponudb</w:t>
      </w:r>
      <w:bookmarkEnd w:id="147"/>
    </w:p>
    <w:p w14:paraId="55FA9AED" w14:textId="77777777" w:rsidR="009F73B7" w:rsidRDefault="009F73B7" w:rsidP="009F73B7">
      <w:pPr>
        <w:rPr>
          <w:noProof/>
        </w:rPr>
      </w:pPr>
    </w:p>
    <w:p w14:paraId="0A16485F" w14:textId="77777777" w:rsidR="009F764E" w:rsidRPr="00544375" w:rsidRDefault="009F764E" w:rsidP="009F764E">
      <w:r w:rsidRPr="00BE2B4F">
        <w:t xml:space="preserve">Ponudbe morajo biti </w:t>
      </w:r>
      <w:r w:rsidRPr="00BE2B4F">
        <w:rPr>
          <w:b/>
          <w:bCs/>
        </w:rPr>
        <w:t>veljavne vsaj 60 dni od roka za oddajo ponudb.</w:t>
      </w:r>
      <w:r w:rsidRPr="00544375">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13E328ED" w14:textId="77777777" w:rsidR="009F764E" w:rsidRDefault="009F764E" w:rsidP="009F73B7">
      <w:pPr>
        <w:rPr>
          <w:noProof/>
        </w:rPr>
      </w:pPr>
    </w:p>
    <w:p w14:paraId="0CA5B95C" w14:textId="77777777" w:rsidR="00047B9F" w:rsidRPr="008B0AC9" w:rsidRDefault="00047B9F" w:rsidP="009F73B7">
      <w:pPr>
        <w:rPr>
          <w:noProof/>
        </w:rPr>
      </w:pPr>
    </w:p>
    <w:p w14:paraId="4CC4A6CF" w14:textId="77777777" w:rsidR="000066B2" w:rsidRPr="008B0AC9" w:rsidRDefault="000066B2" w:rsidP="009F73B7">
      <w:pPr>
        <w:pStyle w:val="Heading2"/>
        <w:rPr>
          <w:b/>
          <w:noProof/>
        </w:rPr>
      </w:pPr>
      <w:bookmarkStart w:id="148" w:name="_Toc171058840"/>
      <w:r w:rsidRPr="008B0AC9">
        <w:rPr>
          <w:b/>
          <w:noProof/>
        </w:rPr>
        <w:t>Dokumenti v ponudbeni dokumentaciji</w:t>
      </w:r>
      <w:bookmarkEnd w:id="148"/>
    </w:p>
    <w:p w14:paraId="2F40295E" w14:textId="77777777" w:rsidR="00164346" w:rsidRDefault="00164346" w:rsidP="0010564C">
      <w:pPr>
        <w:rPr>
          <w:rFonts w:cs="Arial"/>
          <w:noProof/>
        </w:rPr>
      </w:pPr>
    </w:p>
    <w:p w14:paraId="4B7FD0A4" w14:textId="77777777" w:rsidR="009F764E" w:rsidRPr="00544375" w:rsidRDefault="009F764E" w:rsidP="009F764E">
      <w:pPr>
        <w:rPr>
          <w:b/>
        </w:rPr>
      </w:pPr>
      <w:bookmarkStart w:id="149" w:name="_Hlk66690918"/>
      <w:r w:rsidRPr="00544375">
        <w:rPr>
          <w:b/>
        </w:rPr>
        <w:t>Ponudnik v sistem e-JN v razdelek »Skupna ponudbena vrednost« v zato namenjen prostor vpiše skupni ponudbeni znesek brez davka v EUR in znesek davka v EUR. Znesek skupaj z davkom v EUR se izračuna samodejno.</w:t>
      </w:r>
    </w:p>
    <w:p w14:paraId="01740716" w14:textId="77777777" w:rsidR="009F764E" w:rsidRPr="00544375" w:rsidRDefault="009F764E" w:rsidP="009F764E">
      <w:pPr>
        <w:rPr>
          <w:b/>
        </w:rPr>
      </w:pPr>
    </w:p>
    <w:p w14:paraId="5B4092DC" w14:textId="77777777" w:rsidR="009F764E" w:rsidRPr="00544375" w:rsidRDefault="009F764E" w:rsidP="009F764E">
      <w:pPr>
        <w:rPr>
          <w:b/>
        </w:rPr>
      </w:pPr>
      <w:r w:rsidRPr="00544375">
        <w:rPr>
          <w:b/>
        </w:rPr>
        <w:t xml:space="preserve">V del »Predračun« pa naloži obrazec </w:t>
      </w:r>
      <w:r w:rsidR="00EC6968" w:rsidRPr="00EC6968">
        <w:rPr>
          <w:b/>
        </w:rPr>
        <w:t>P</w:t>
      </w:r>
      <w:r w:rsidRPr="00EC6968">
        <w:rPr>
          <w:b/>
        </w:rPr>
        <w:t>redračuna, zahtevan v točki 4.2.</w:t>
      </w:r>
      <w:r w:rsidR="0006188E" w:rsidRPr="00EC6968">
        <w:rPr>
          <w:b/>
        </w:rPr>
        <w:t>2</w:t>
      </w:r>
      <w:r w:rsidRPr="00EC6968">
        <w:rPr>
          <w:b/>
        </w:rPr>
        <w:t xml:space="preserve"> Dokumentacije v zvezi z oddajo javnega naročila v obliki </w:t>
      </w:r>
      <w:r w:rsidR="0092412D">
        <w:rPr>
          <w:b/>
        </w:rPr>
        <w:t>W</w:t>
      </w:r>
      <w:r w:rsidRPr="00EC6968">
        <w:rPr>
          <w:b/>
        </w:rPr>
        <w:t xml:space="preserve">ord, </w:t>
      </w:r>
      <w:r w:rsidR="0092412D" w:rsidRPr="00EC6968">
        <w:rPr>
          <w:b/>
        </w:rPr>
        <w:t>Excel</w:t>
      </w:r>
      <w:r w:rsidRPr="00EC6968">
        <w:rPr>
          <w:b/>
        </w:rPr>
        <w:t xml:space="preserve"> ali </w:t>
      </w:r>
      <w:r w:rsidR="0092412D">
        <w:rPr>
          <w:b/>
        </w:rPr>
        <w:t>PDF</w:t>
      </w:r>
      <w:r w:rsidRPr="00EC6968">
        <w:rPr>
          <w:b/>
        </w:rPr>
        <w:t>.</w:t>
      </w:r>
    </w:p>
    <w:p w14:paraId="574EE0C8" w14:textId="77777777" w:rsidR="009F764E" w:rsidRDefault="009F764E" w:rsidP="009F764E">
      <w:pPr>
        <w:rPr>
          <w:b/>
        </w:rPr>
      </w:pPr>
    </w:p>
    <w:p w14:paraId="08123C51" w14:textId="77777777" w:rsidR="00047B9F" w:rsidRDefault="00047B9F" w:rsidP="00047B9F">
      <w:pPr>
        <w:rPr>
          <w:b/>
          <w:noProof/>
        </w:rPr>
      </w:pPr>
      <w:r>
        <w:rPr>
          <w:b/>
          <w:noProof/>
        </w:rPr>
        <w:t>O</w:t>
      </w:r>
      <w:r w:rsidRPr="00FC3B00">
        <w:rPr>
          <w:b/>
          <w:noProof/>
        </w:rPr>
        <w:t xml:space="preserve">brazec Specifikacija </w:t>
      </w:r>
      <w:r>
        <w:rPr>
          <w:b/>
          <w:noProof/>
        </w:rPr>
        <w:t>predračuna</w:t>
      </w:r>
      <w:r w:rsidRPr="00FC3B00">
        <w:rPr>
          <w:b/>
          <w:noProof/>
        </w:rPr>
        <w:t>, zahtevan v točki 4.2.</w:t>
      </w:r>
      <w:r>
        <w:rPr>
          <w:b/>
          <w:noProof/>
        </w:rPr>
        <w:t>3</w:t>
      </w:r>
      <w:r w:rsidRPr="00FC3B00">
        <w:rPr>
          <w:b/>
          <w:noProof/>
        </w:rPr>
        <w:t xml:space="preserve"> Dokumentacije v zvezi z oddajo javnega naročila pa naloži v razdelek »Dokumenti«, del »Ostale priloge«.</w:t>
      </w:r>
    </w:p>
    <w:p w14:paraId="3EA092DE" w14:textId="77777777" w:rsidR="00047B9F" w:rsidRDefault="00047B9F" w:rsidP="00047B9F">
      <w:pPr>
        <w:rPr>
          <w:b/>
        </w:rPr>
      </w:pPr>
    </w:p>
    <w:p w14:paraId="312F2544" w14:textId="77777777" w:rsidR="00047B9F" w:rsidRPr="00047B9F" w:rsidRDefault="00047B9F" w:rsidP="00047B9F">
      <w:pPr>
        <w:rPr>
          <w:b/>
        </w:rPr>
      </w:pPr>
      <w:r w:rsidRPr="00047B9F">
        <w:rPr>
          <w:b/>
        </w:rPr>
        <w:t xml:space="preserve">»Skupna ponudbena vrednost«, ki bo vpisana v istoimenski razdelek in dokument, ki bo naložen kot predračun v del »Predračun«, bosta razvidna in dostopna na javnem odpiranju ponudb. </w:t>
      </w:r>
    </w:p>
    <w:p w14:paraId="78B57AA4" w14:textId="77777777" w:rsidR="00047B9F" w:rsidRDefault="00047B9F" w:rsidP="00047B9F">
      <w:pPr>
        <w:suppressAutoHyphens w:val="0"/>
        <w:rPr>
          <w:rFonts w:cs="Times New Roman"/>
          <w:bCs/>
          <w:iCs/>
          <w:lang w:eastAsia="en-US"/>
        </w:rPr>
      </w:pPr>
      <w:bookmarkStart w:id="150" w:name="_Hlk111120060"/>
    </w:p>
    <w:p w14:paraId="652ED6B8" w14:textId="77777777" w:rsidR="00047B9F" w:rsidRPr="00047B9F" w:rsidRDefault="00047B9F" w:rsidP="00047B9F">
      <w:pPr>
        <w:suppressAutoHyphens w:val="0"/>
        <w:rPr>
          <w:rFonts w:cs="Times New Roman"/>
          <w:b/>
          <w:iCs/>
          <w:lang w:eastAsia="en-US"/>
        </w:rPr>
      </w:pPr>
      <w:r w:rsidRPr="00047B9F">
        <w:rPr>
          <w:rFonts w:cs="Times New Roman"/>
          <w:bCs/>
          <w:iCs/>
          <w:lang w:eastAsia="en-U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047B9F">
        <w:rPr>
          <w:rFonts w:cs="Times New Roman"/>
          <w:b/>
          <w:iCs/>
          <w:lang w:eastAsia="en-US"/>
        </w:rPr>
        <w:t>veljavni štejejo podatki v dokumentu, ki je predložen v razdelku »Dokumenti«, del »Ostale priloge«.</w:t>
      </w:r>
    </w:p>
    <w:bookmarkEnd w:id="150"/>
    <w:p w14:paraId="50F03579" w14:textId="77777777" w:rsidR="00047B9F" w:rsidRPr="00544375" w:rsidRDefault="00047B9F" w:rsidP="009F764E">
      <w:pPr>
        <w:rPr>
          <w:rFonts w:cs="Arial"/>
        </w:rPr>
      </w:pPr>
    </w:p>
    <w:p w14:paraId="2A403AA0" w14:textId="7AB24B9C" w:rsidR="009F764E" w:rsidRPr="00544375" w:rsidRDefault="009F764E" w:rsidP="009F764E">
      <w:pPr>
        <w:rPr>
          <w:b/>
        </w:rPr>
      </w:pPr>
      <w:bookmarkStart w:id="151" w:name="_Hlk66690595"/>
      <w:r w:rsidRPr="00544375">
        <w:rPr>
          <w:b/>
        </w:rPr>
        <w:t xml:space="preserve">Ponudnik mora predložiti tudi ostale dokumente, ki so zahtevani v </w:t>
      </w:r>
      <w:r w:rsidRPr="00047B9F">
        <w:rPr>
          <w:b/>
        </w:rPr>
        <w:t>točkah od 4.2.1 do 4.2.1</w:t>
      </w:r>
      <w:r w:rsidR="00306847">
        <w:rPr>
          <w:b/>
        </w:rPr>
        <w:t>2</w:t>
      </w:r>
      <w:r w:rsidRPr="00047B9F">
        <w:rPr>
          <w:b/>
        </w:rPr>
        <w:t xml:space="preserve"> Dokumentacije v zvezi z oddajo javnega naročila v razdelek »Dokumenti«, del »Ostale priloge«.</w:t>
      </w:r>
    </w:p>
    <w:p w14:paraId="7D15D387" w14:textId="77777777" w:rsidR="00047B9F" w:rsidRPr="00544375" w:rsidRDefault="00047B9F" w:rsidP="009F764E">
      <w:pPr>
        <w:rPr>
          <w:b/>
        </w:rPr>
      </w:pPr>
    </w:p>
    <w:p w14:paraId="4960E637" w14:textId="77777777" w:rsidR="009F764E" w:rsidRPr="00544375" w:rsidRDefault="009F764E" w:rsidP="009F764E">
      <w:pPr>
        <w:rPr>
          <w:b/>
          <w:iCs/>
          <w:noProof/>
        </w:rPr>
      </w:pPr>
      <w:bookmarkStart w:id="152" w:name="_Hlk76978485"/>
      <w:r w:rsidRPr="00544375">
        <w:rPr>
          <w:b/>
          <w:iCs/>
          <w:noProof/>
        </w:rPr>
        <w:t>Ponudnik, ki v sistemu e-JN oddaja ponudbo, naloži svoj ESPD v razdelek »Dokumenti«, del »ESPD – ponudnik«, ESPD ostalih sodelujočih pa naloži v razdelek »Sodelujoči«, del »ESPD – ostali sodelujoči«.</w:t>
      </w:r>
      <w:bookmarkEnd w:id="152"/>
    </w:p>
    <w:bookmarkEnd w:id="149"/>
    <w:bookmarkEnd w:id="151"/>
    <w:p w14:paraId="256CB5B5" w14:textId="77777777" w:rsidR="009F764E" w:rsidRPr="00544375" w:rsidRDefault="009F764E" w:rsidP="009F764E">
      <w:pPr>
        <w:rPr>
          <w:rFonts w:cs="Arial"/>
        </w:rPr>
      </w:pPr>
    </w:p>
    <w:p w14:paraId="56839F8B" w14:textId="77777777" w:rsidR="009F764E" w:rsidRPr="00544375" w:rsidRDefault="009F764E" w:rsidP="009F764E">
      <w:pPr>
        <w:rPr>
          <w:rFonts w:eastAsia="Calibri"/>
        </w:rPr>
      </w:pPr>
      <w:r w:rsidRPr="00544375">
        <w:rPr>
          <w:rFonts w:eastAsia="Calibri"/>
        </w:rPr>
        <w:t xml:space="preserve">Ponudnik mora vse ponudbene dokumente skenirati ter jih v PDF obliki predložiti v svojo elektronsko ponudbo. Pred tem mora obrazce, kjer je to zahtevano, izpolniti, podpisati in žigosati. </w:t>
      </w:r>
    </w:p>
    <w:p w14:paraId="128C7995" w14:textId="77777777" w:rsidR="009F764E" w:rsidRDefault="009F764E" w:rsidP="009F764E">
      <w:pPr>
        <w:rPr>
          <w:rFonts w:eastAsia="Calibri"/>
        </w:rPr>
      </w:pPr>
    </w:p>
    <w:p w14:paraId="3220F3B0" w14:textId="77777777" w:rsidR="00E81C99" w:rsidRDefault="00E81C99" w:rsidP="009F764E">
      <w:pPr>
        <w:rPr>
          <w:rFonts w:cs="Arial"/>
          <w:b/>
          <w:sz w:val="22"/>
          <w:szCs w:val="22"/>
          <w:u w:val="single"/>
        </w:rPr>
      </w:pPr>
    </w:p>
    <w:p w14:paraId="2571F468" w14:textId="77777777" w:rsidR="00AF5836" w:rsidRDefault="00AF5836" w:rsidP="009F764E">
      <w:pPr>
        <w:rPr>
          <w:rFonts w:cs="Arial"/>
          <w:b/>
          <w:sz w:val="22"/>
          <w:szCs w:val="22"/>
          <w:u w:val="single"/>
        </w:rPr>
      </w:pPr>
    </w:p>
    <w:p w14:paraId="3531875F" w14:textId="77777777" w:rsidR="009F764E" w:rsidRPr="00BE2B4F" w:rsidRDefault="009F764E" w:rsidP="009F764E">
      <w:pPr>
        <w:rPr>
          <w:rFonts w:cs="Arial"/>
          <w:b/>
          <w:sz w:val="22"/>
          <w:szCs w:val="22"/>
          <w:u w:val="single"/>
        </w:rPr>
      </w:pPr>
      <w:r w:rsidRPr="00BE2B4F">
        <w:rPr>
          <w:rFonts w:cs="Arial"/>
          <w:b/>
          <w:sz w:val="22"/>
          <w:szCs w:val="22"/>
          <w:u w:val="single"/>
        </w:rPr>
        <w:lastRenderedPageBreak/>
        <w:t>Ponudbena dokumentacija mora vsebovati spodaj navedene dokumente:</w:t>
      </w:r>
    </w:p>
    <w:p w14:paraId="48231895" w14:textId="77777777" w:rsidR="009F764E" w:rsidRDefault="009F764E" w:rsidP="009F764E">
      <w:pPr>
        <w:pStyle w:val="Heading3"/>
        <w:rPr>
          <w:b/>
          <w:noProof/>
        </w:rPr>
      </w:pPr>
      <w:bookmarkStart w:id="153" w:name="_Toc171058841"/>
      <w:r w:rsidRPr="008E368D">
        <w:rPr>
          <w:b/>
          <w:noProof/>
        </w:rPr>
        <w:t>Podatki o ponudniku</w:t>
      </w:r>
      <w:bookmarkEnd w:id="153"/>
      <w:r w:rsidRPr="008E368D">
        <w:rPr>
          <w:b/>
          <w:noProof/>
        </w:rPr>
        <w:t xml:space="preserve"> </w:t>
      </w:r>
    </w:p>
    <w:p w14:paraId="0572FA81" w14:textId="77777777" w:rsidR="000066B2" w:rsidRPr="008B0AC9" w:rsidRDefault="0006038C" w:rsidP="000066B2">
      <w:pPr>
        <w:pStyle w:val="Heading3"/>
        <w:rPr>
          <w:noProof/>
          <w:u w:val="single"/>
        </w:rPr>
      </w:pPr>
      <w:bookmarkStart w:id="154" w:name="_Toc171058842"/>
      <w:r>
        <w:rPr>
          <w:b/>
          <w:noProof/>
        </w:rPr>
        <w:t>O</w:t>
      </w:r>
      <w:r w:rsidR="000066B2" w:rsidRPr="008B0AC9">
        <w:rPr>
          <w:b/>
          <w:noProof/>
        </w:rPr>
        <w:t xml:space="preserve">brazec </w:t>
      </w:r>
      <w:r w:rsidR="0010564C">
        <w:rPr>
          <w:b/>
          <w:noProof/>
        </w:rPr>
        <w:t>predračun</w:t>
      </w:r>
      <w:bookmarkEnd w:id="154"/>
    </w:p>
    <w:p w14:paraId="2700C955" w14:textId="77777777" w:rsidR="0006188E" w:rsidRDefault="0006188E" w:rsidP="00744D59">
      <w:pPr>
        <w:pStyle w:val="BodyText3"/>
        <w:rPr>
          <w:b/>
          <w:sz w:val="20"/>
          <w:u w:val="single"/>
          <w:lang w:val="sl-SI"/>
        </w:rPr>
      </w:pPr>
    </w:p>
    <w:p w14:paraId="64388AA2" w14:textId="77777777" w:rsidR="00DB2596" w:rsidRPr="006F26EB" w:rsidRDefault="00DB2596" w:rsidP="00DB2596">
      <w:pPr>
        <w:rPr>
          <w:iCs/>
          <w:szCs w:val="20"/>
        </w:rPr>
      </w:pPr>
      <w:r w:rsidRPr="00DB2596">
        <w:rPr>
          <w:b/>
        </w:rPr>
        <w:t>Cene</w:t>
      </w:r>
      <w:r w:rsidRPr="00BE0997">
        <w:rPr>
          <w:rFonts w:cs="Arial"/>
        </w:rPr>
        <w:t xml:space="preserve"> morajo biti izražene v EUR, na osnovi </w:t>
      </w:r>
      <w:r w:rsidRPr="006F26EB">
        <w:rPr>
          <w:iCs/>
          <w:szCs w:val="20"/>
        </w:rPr>
        <w:t xml:space="preserve">DDP lokacija naročnika: </w:t>
      </w:r>
      <w:bookmarkStart w:id="155" w:name="_Hlk170463031"/>
      <w:r w:rsidRPr="006F26EB">
        <w:rPr>
          <w:iCs/>
          <w:szCs w:val="20"/>
        </w:rPr>
        <w:t xml:space="preserve">Radiotelevizija Slovenija, Javni zavod, </w:t>
      </w:r>
      <w:r w:rsidRPr="00A0281E">
        <w:rPr>
          <w:bCs/>
        </w:rPr>
        <w:t>OC Domžale, Radio cesta 9, 1230 Domžale</w:t>
      </w:r>
      <w:bookmarkEnd w:id="155"/>
      <w:r w:rsidRPr="00A0281E">
        <w:rPr>
          <w:bCs/>
        </w:rPr>
        <w:t xml:space="preserve">; </w:t>
      </w:r>
      <w:r w:rsidRPr="006F26EB">
        <w:rPr>
          <w:iCs/>
          <w:szCs w:val="20"/>
        </w:rPr>
        <w:t>(skladno z INCOTERMS 2020); brez DDV.</w:t>
      </w:r>
      <w:r w:rsidRPr="00DB2596">
        <w:t xml:space="preserve"> </w:t>
      </w:r>
      <w:r w:rsidRPr="005E7E86">
        <w:t>Odobreni popusti morajo biti prikazani ločeno</w:t>
      </w:r>
      <w:r w:rsidR="00303D4E">
        <w:t>.</w:t>
      </w:r>
    </w:p>
    <w:p w14:paraId="682B5100" w14:textId="77777777" w:rsidR="00E479F2" w:rsidRDefault="00E479F2" w:rsidP="00744D59">
      <w:pPr>
        <w:pStyle w:val="BodyText3"/>
        <w:rPr>
          <w:sz w:val="20"/>
          <w:lang w:val="sl-SI"/>
        </w:rPr>
      </w:pPr>
    </w:p>
    <w:p w14:paraId="60CF5945" w14:textId="77777777" w:rsidR="00E479F2" w:rsidRPr="006C23FE" w:rsidRDefault="00E479F2" w:rsidP="00744D59">
      <w:pPr>
        <w:pStyle w:val="BodyText3"/>
        <w:rPr>
          <w:sz w:val="20"/>
          <w:lang w:val="sl-SI"/>
        </w:rPr>
      </w:pPr>
      <w:r w:rsidRPr="00E479F2">
        <w:rPr>
          <w:sz w:val="20"/>
          <w:lang w:val="sl-SI"/>
        </w:rPr>
        <w:t xml:space="preserve">Cene morajo biti fiksne za čas </w:t>
      </w:r>
      <w:r w:rsidRPr="001515BA">
        <w:rPr>
          <w:sz w:val="20"/>
          <w:lang w:val="sl-SI"/>
        </w:rPr>
        <w:t xml:space="preserve">trajanja </w:t>
      </w:r>
      <w:r w:rsidRPr="006C23FE">
        <w:rPr>
          <w:sz w:val="20"/>
          <w:lang w:val="sl-SI"/>
        </w:rPr>
        <w:t>pogodbe.</w:t>
      </w:r>
    </w:p>
    <w:p w14:paraId="0DA097F7" w14:textId="77777777" w:rsidR="000066B2" w:rsidRPr="006C23FE" w:rsidRDefault="000066B2" w:rsidP="000066B2">
      <w:pPr>
        <w:rPr>
          <w:noProof/>
        </w:rPr>
      </w:pPr>
    </w:p>
    <w:p w14:paraId="64F2A7C9" w14:textId="77777777" w:rsidR="00DB2596" w:rsidRPr="006C23FE" w:rsidRDefault="00DB2596" w:rsidP="00DB2596">
      <w:pPr>
        <w:rPr>
          <w:bCs/>
          <w:u w:val="single"/>
        </w:rPr>
      </w:pPr>
      <w:r w:rsidRPr="006C23FE">
        <w:rPr>
          <w:b/>
          <w:bCs/>
          <w:u w:val="single"/>
        </w:rPr>
        <w:t>Plačilni pogoji:</w:t>
      </w:r>
    </w:p>
    <w:p w14:paraId="4C1BA7AE" w14:textId="77777777" w:rsidR="00DB2596" w:rsidRPr="006C23FE" w:rsidRDefault="00047B9F" w:rsidP="001A4049">
      <w:pPr>
        <w:numPr>
          <w:ilvl w:val="0"/>
          <w:numId w:val="9"/>
        </w:numPr>
        <w:suppressAutoHyphens w:val="0"/>
      </w:pPr>
      <w:bookmarkStart w:id="156" w:name="_Hlk170463872"/>
      <w:r w:rsidRPr="006C23FE">
        <w:t>95</w:t>
      </w:r>
      <w:r w:rsidR="00DB2596" w:rsidRPr="006C23FE">
        <w:t xml:space="preserve"> % - v roku 30 dni po uspešno opravljenem kosovnem prevzemu opreme </w:t>
      </w:r>
      <w:r w:rsidR="00A90AE4" w:rsidRPr="006C23FE">
        <w:t>za posamezni sklop</w:t>
      </w:r>
      <w:r w:rsidR="00A90AE4" w:rsidRPr="006C23FE">
        <w:rPr>
          <w:strike/>
        </w:rPr>
        <w:t xml:space="preserve"> </w:t>
      </w:r>
      <w:r w:rsidR="00DB2596" w:rsidRPr="006C23FE">
        <w:t>na lokaciji naročnika in prejemu ustreznega računa;</w:t>
      </w:r>
    </w:p>
    <w:p w14:paraId="5BFC99FF" w14:textId="77777777" w:rsidR="00DB2596" w:rsidRPr="006C23FE" w:rsidRDefault="00047B9F" w:rsidP="001A4049">
      <w:pPr>
        <w:numPr>
          <w:ilvl w:val="0"/>
          <w:numId w:val="9"/>
        </w:numPr>
        <w:suppressAutoHyphens w:val="0"/>
      </w:pPr>
      <w:r w:rsidRPr="006C23FE">
        <w:t>5</w:t>
      </w:r>
      <w:r w:rsidR="00DB2596" w:rsidRPr="006C23FE">
        <w:t xml:space="preserve"> % - roku 30 dni od dneva uspešno opravljenega končnega prevzema opreme</w:t>
      </w:r>
      <w:r w:rsidR="00A90AE4" w:rsidRPr="006C23FE">
        <w:t xml:space="preserve"> za posamezni sklop</w:t>
      </w:r>
      <w:r w:rsidR="00DB2596" w:rsidRPr="006C23FE">
        <w:t xml:space="preserve"> in predložitve s strani naročnika podpisanega zapisnika o opravljenem končnem prevzemu opreme.</w:t>
      </w:r>
    </w:p>
    <w:bookmarkEnd w:id="156"/>
    <w:p w14:paraId="04ACB909" w14:textId="77777777" w:rsidR="00DB2596" w:rsidRPr="006F26EB" w:rsidRDefault="00DB2596" w:rsidP="00DB2596">
      <w:pPr>
        <w:rPr>
          <w:rFonts w:cs="Arial"/>
          <w:i/>
          <w:iCs/>
        </w:rPr>
      </w:pPr>
    </w:p>
    <w:p w14:paraId="7143493C" w14:textId="77777777" w:rsidR="00DB2596" w:rsidRPr="006F26EB" w:rsidRDefault="00DB2596" w:rsidP="00DB2596">
      <w:pPr>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3D5D8120" w14:textId="77777777" w:rsidR="00D968FB" w:rsidRDefault="00D968FB" w:rsidP="00744D59">
      <w:pPr>
        <w:rPr>
          <w:b/>
          <w:u w:val="single"/>
        </w:rPr>
      </w:pPr>
    </w:p>
    <w:p w14:paraId="472F8C0E" w14:textId="77777777" w:rsidR="0006188E" w:rsidRPr="00936EFE" w:rsidRDefault="0097248E" w:rsidP="0097248E">
      <w:pPr>
        <w:rPr>
          <w:b/>
          <w:u w:val="single"/>
        </w:rPr>
      </w:pPr>
      <w:r w:rsidRPr="00936EFE">
        <w:rPr>
          <w:b/>
          <w:u w:val="single"/>
        </w:rPr>
        <w:t>Dobavni rok</w:t>
      </w:r>
      <w:r w:rsidR="0006188E" w:rsidRPr="00936EFE">
        <w:rPr>
          <w:b/>
          <w:u w:val="single"/>
        </w:rPr>
        <w:t>:</w:t>
      </w:r>
    </w:p>
    <w:p w14:paraId="061CD05A" w14:textId="77777777" w:rsidR="0006188E" w:rsidRPr="00936EFE" w:rsidRDefault="0006188E" w:rsidP="0097248E">
      <w:pPr>
        <w:rPr>
          <w:b/>
          <w:u w:val="single"/>
        </w:rPr>
      </w:pPr>
    </w:p>
    <w:p w14:paraId="1A71C951" w14:textId="77777777" w:rsidR="00DB2596" w:rsidRPr="00791CBB" w:rsidRDefault="00DB2596" w:rsidP="00DB2596">
      <w:r w:rsidRPr="00791CBB">
        <w:t>Dobava opreme se izvede v dveh ločenih sklopih:</w:t>
      </w:r>
    </w:p>
    <w:p w14:paraId="1A44D9E2" w14:textId="3FAE6148" w:rsidR="00DB2596" w:rsidRPr="00791CBB" w:rsidRDefault="00DB2596" w:rsidP="001A4049">
      <w:pPr>
        <w:numPr>
          <w:ilvl w:val="0"/>
          <w:numId w:val="20"/>
        </w:numPr>
      </w:pPr>
      <w:r w:rsidRPr="00791CBB">
        <w:t>Prvi sklop opreme, definiran v točki 3.</w:t>
      </w:r>
      <w:r w:rsidR="005A6071" w:rsidRPr="00791CBB">
        <w:t>2</w:t>
      </w:r>
      <w:r w:rsidRPr="00791CBB">
        <w:t xml:space="preserve">.1 se dobavi najkasneje 60 dni po pričetku veljavnosti pogodbe. </w:t>
      </w:r>
    </w:p>
    <w:p w14:paraId="56ED8369" w14:textId="77777777" w:rsidR="001B5A1A" w:rsidRPr="00791CBB" w:rsidRDefault="001B5A1A" w:rsidP="001B5A1A">
      <w:pPr>
        <w:numPr>
          <w:ilvl w:val="0"/>
          <w:numId w:val="20"/>
        </w:numPr>
      </w:pPr>
      <w:r w:rsidRPr="00791CBB">
        <w:t xml:space="preserve">Drugi sklop opreme, definiran v točki 3.2.2 se dobavi najkasneje 120 dni po pričetku veljavnosti pogodbe in ne prej </w:t>
      </w:r>
      <w:r>
        <w:t>kot januarja</w:t>
      </w:r>
      <w:r w:rsidRPr="00791CBB">
        <w:t xml:space="preserve"> 2025.</w:t>
      </w:r>
    </w:p>
    <w:p w14:paraId="3F2A9533" w14:textId="77777777" w:rsidR="00DB2596" w:rsidRDefault="00DB2596" w:rsidP="00DB2596"/>
    <w:p w14:paraId="5FAA89A3" w14:textId="77777777" w:rsidR="000066B2" w:rsidRPr="008B0AC9" w:rsidRDefault="0010564C" w:rsidP="000066B2">
      <w:pPr>
        <w:pStyle w:val="Heading3"/>
        <w:rPr>
          <w:noProof/>
        </w:rPr>
      </w:pPr>
      <w:bookmarkStart w:id="157" w:name="_Toc171058843"/>
      <w:r>
        <w:rPr>
          <w:b/>
          <w:noProof/>
        </w:rPr>
        <w:t>Specifikacija</w:t>
      </w:r>
      <w:r w:rsidR="00047B9F">
        <w:rPr>
          <w:b/>
          <w:noProof/>
        </w:rPr>
        <w:t xml:space="preserve"> predračuna</w:t>
      </w:r>
      <w:bookmarkEnd w:id="157"/>
    </w:p>
    <w:p w14:paraId="2C6F1054" w14:textId="77777777" w:rsidR="0006188E" w:rsidRDefault="0006188E" w:rsidP="00744D59"/>
    <w:p w14:paraId="3BD21F63" w14:textId="77777777" w:rsidR="00047B9F" w:rsidRDefault="00047B9F" w:rsidP="00047B9F">
      <w:pPr>
        <w:rPr>
          <w:rFonts w:cs="Times New Roman"/>
          <w:lang w:eastAsia="en-US"/>
        </w:rPr>
      </w:pPr>
      <w:r w:rsidRPr="00AC0EF3">
        <w:rPr>
          <w:rFonts w:cs="Times New Roman"/>
          <w:noProof/>
          <w:lang w:eastAsia="en-US"/>
        </w:rPr>
        <w:t xml:space="preserve">Ponudnik mora pripraviti podrobno specifikacijo svojega predračuna </w:t>
      </w:r>
      <w:r w:rsidRPr="00AC0EF3">
        <w:rPr>
          <w:rFonts w:cs="Times New Roman"/>
          <w:lang w:eastAsia="en-US"/>
        </w:rPr>
        <w:t xml:space="preserve">za ponujeno opremo in navesti ločene cene po posameznih </w:t>
      </w:r>
      <w:r w:rsidRPr="006C23FE">
        <w:rPr>
          <w:rFonts w:cs="Times New Roman"/>
          <w:lang w:eastAsia="en-US"/>
        </w:rPr>
        <w:t>postavkah</w:t>
      </w:r>
      <w:r w:rsidR="00A90AE4" w:rsidRPr="006C23FE">
        <w:rPr>
          <w:rFonts w:cs="Times New Roman"/>
          <w:lang w:eastAsia="en-US"/>
        </w:rPr>
        <w:t xml:space="preserve"> za vsak posamezni sklop</w:t>
      </w:r>
      <w:r w:rsidR="006C23FE">
        <w:rPr>
          <w:rFonts w:cs="Times New Roman"/>
          <w:lang w:eastAsia="en-US"/>
        </w:rPr>
        <w:t xml:space="preserve"> opreme</w:t>
      </w:r>
      <w:r w:rsidR="00A90AE4" w:rsidRPr="006C23FE">
        <w:rPr>
          <w:rFonts w:cs="Times New Roman"/>
          <w:lang w:eastAsia="en-US"/>
        </w:rPr>
        <w:t>.</w:t>
      </w:r>
    </w:p>
    <w:p w14:paraId="070AEDA3" w14:textId="77777777" w:rsidR="00047B9F" w:rsidRDefault="00047B9F" w:rsidP="00047B9F">
      <w:pPr>
        <w:rPr>
          <w:rFonts w:cs="Times New Roman"/>
          <w:lang w:eastAsia="en-US"/>
        </w:rPr>
      </w:pPr>
    </w:p>
    <w:p w14:paraId="494B436E" w14:textId="77777777" w:rsidR="000066B2" w:rsidRPr="002D6C9D" w:rsidRDefault="000066B2" w:rsidP="000066B2">
      <w:pPr>
        <w:pStyle w:val="Heading3"/>
        <w:snapToGrid w:val="0"/>
        <w:rPr>
          <w:b/>
          <w:bCs w:val="0"/>
          <w:noProof/>
        </w:rPr>
      </w:pPr>
      <w:bookmarkStart w:id="158" w:name="_Toc171058844"/>
      <w:r w:rsidRPr="00FD5D30">
        <w:rPr>
          <w:b/>
          <w:noProof/>
        </w:rPr>
        <w:t xml:space="preserve">Garancijski pogoji </w:t>
      </w:r>
      <w:r w:rsidRPr="002D6C9D">
        <w:rPr>
          <w:b/>
          <w:noProof/>
        </w:rPr>
        <w:t>ponudnika</w:t>
      </w:r>
      <w:bookmarkEnd w:id="158"/>
    </w:p>
    <w:p w14:paraId="6766BC28" w14:textId="77777777" w:rsidR="0006188E" w:rsidRDefault="0006188E" w:rsidP="00744D59">
      <w:pPr>
        <w:rPr>
          <w:b/>
        </w:rPr>
      </w:pPr>
    </w:p>
    <w:p w14:paraId="6B4D4BA1" w14:textId="77777777" w:rsidR="00DB2596" w:rsidRPr="00AB4F87" w:rsidRDefault="00DB2596" w:rsidP="00DB2596">
      <w:r w:rsidRPr="00AB4F87">
        <w:t xml:space="preserve">Zahtevani minimalni </w:t>
      </w:r>
      <w:r w:rsidRPr="00936EFE">
        <w:t xml:space="preserve">garancijski rok za vso opremo je </w:t>
      </w:r>
      <w:r w:rsidRPr="00936EFE">
        <w:rPr>
          <w:b/>
        </w:rPr>
        <w:t>36 mesecev</w:t>
      </w:r>
      <w:r w:rsidRPr="00936EFE">
        <w:t xml:space="preserve">. Čas garancije začne veljati z dnem končnega prevzema </w:t>
      </w:r>
      <w:r w:rsidR="006D4CB9">
        <w:t xml:space="preserve">posameznega </w:t>
      </w:r>
      <w:r w:rsidRPr="00936EFE">
        <w:t>sklopa opreme.</w:t>
      </w:r>
    </w:p>
    <w:p w14:paraId="0F5B5E6C" w14:textId="77777777" w:rsidR="00DB2596" w:rsidRDefault="00DB2596" w:rsidP="00744D59">
      <w:pPr>
        <w:rPr>
          <w:b/>
        </w:rPr>
      </w:pPr>
    </w:p>
    <w:p w14:paraId="3F41FD52" w14:textId="77777777" w:rsidR="00744D59" w:rsidRDefault="00744D59" w:rsidP="00744D59">
      <w:r w:rsidRPr="0068190A">
        <w:rPr>
          <w:b/>
        </w:rPr>
        <w:t xml:space="preserve">Ponudnik mora predložiti </w:t>
      </w:r>
      <w:r w:rsidR="00DB2596">
        <w:rPr>
          <w:b/>
        </w:rPr>
        <w:t xml:space="preserve">tudi </w:t>
      </w:r>
      <w:r w:rsidRPr="0068190A">
        <w:rPr>
          <w:b/>
          <w:u w:val="single"/>
        </w:rPr>
        <w:t>svojo lastno</w:t>
      </w:r>
      <w:r w:rsidRPr="0068190A">
        <w:rPr>
          <w:b/>
        </w:rPr>
        <w:t xml:space="preserve"> izjavo</w:t>
      </w:r>
      <w:r w:rsidRPr="0068190A">
        <w:t xml:space="preserve"> s podrobnejšimi podatki o garancijskem vzdrževanju</w:t>
      </w:r>
      <w:r w:rsidRPr="00C45595">
        <w:t xml:space="preserve"> opreme, iz katerih morajo biti </w:t>
      </w:r>
      <w:r w:rsidRPr="00EC6968">
        <w:t>razvidni: naslov servisa za ponujeno</w:t>
      </w:r>
      <w:r w:rsidRPr="00C45595">
        <w:t xml:space="preserve"> opremo,</w:t>
      </w:r>
      <w:r w:rsidRPr="00E117FA">
        <w:t xml:space="preserve"> kontaktna oseba, številka tel., </w:t>
      </w:r>
      <w:r>
        <w:t>e-mail,</w:t>
      </w:r>
      <w:r w:rsidRPr="00E117FA">
        <w:t xml:space="preserve"> odzivni čas, roki, v katerem bodo napake odpravljene.</w:t>
      </w:r>
      <w:r>
        <w:t xml:space="preserve"> </w:t>
      </w:r>
    </w:p>
    <w:p w14:paraId="61A01372" w14:textId="77777777" w:rsidR="00744D59" w:rsidRPr="00E117FA" w:rsidRDefault="00744D59" w:rsidP="00744D59">
      <w:pPr>
        <w:pStyle w:val="BESEDILO"/>
        <w:keepLines w:val="0"/>
        <w:widowControl/>
        <w:tabs>
          <w:tab w:val="clear" w:pos="2155"/>
        </w:tabs>
      </w:pPr>
    </w:p>
    <w:p w14:paraId="5516E264" w14:textId="77777777" w:rsidR="00934535" w:rsidRDefault="00744D59" w:rsidP="00934535">
      <w:r>
        <w:t xml:space="preserve">Ponudnik mora v tej izjavi tudi </w:t>
      </w:r>
      <w:r w:rsidRPr="00936EFE">
        <w:t>potrditi izpolnjevanje naročnikovih zahtev v zvezi z garancijskim vzdrževanjem, ki so za navedene v tč</w:t>
      </w:r>
      <w:r w:rsidRPr="00476FDD">
        <w:t>. 3.</w:t>
      </w:r>
      <w:r w:rsidR="00E81C99" w:rsidRPr="00476FDD">
        <w:t>4</w:t>
      </w:r>
      <w:r w:rsidR="00DB2596" w:rsidRPr="00476FDD">
        <w:t>.</w:t>
      </w:r>
      <w:r w:rsidR="006C23FE" w:rsidRPr="00476FDD">
        <w:t>6</w:t>
      </w:r>
      <w:r w:rsidRPr="00476FDD">
        <w:t>.</w:t>
      </w:r>
      <w:r>
        <w:t xml:space="preserve"> </w:t>
      </w:r>
    </w:p>
    <w:p w14:paraId="69F7F855" w14:textId="77777777" w:rsidR="00765D5F" w:rsidRDefault="00765D5F" w:rsidP="00934535"/>
    <w:p w14:paraId="68FEC532" w14:textId="77777777" w:rsidR="00744D59" w:rsidRPr="00936EFE" w:rsidRDefault="00744D59" w:rsidP="004F35F0">
      <w:pPr>
        <w:pStyle w:val="Heading3"/>
        <w:rPr>
          <w:b/>
          <w:bCs w:val="0"/>
          <w:lang w:eastAsia="en-US"/>
        </w:rPr>
      </w:pPr>
      <w:bookmarkStart w:id="159" w:name="_Toc450569199"/>
      <w:bookmarkStart w:id="160" w:name="_Toc528673183"/>
      <w:bookmarkStart w:id="161" w:name="_Toc171058845"/>
      <w:r w:rsidRPr="004F35F0">
        <w:rPr>
          <w:b/>
          <w:bCs w:val="0"/>
          <w:lang w:eastAsia="en-US"/>
        </w:rPr>
        <w:t xml:space="preserve">Izjava </w:t>
      </w:r>
      <w:r w:rsidRPr="00936EFE">
        <w:rPr>
          <w:b/>
          <w:bCs w:val="0"/>
          <w:lang w:eastAsia="en-US"/>
        </w:rPr>
        <w:t>proizvajalca opreme ali principala</w:t>
      </w:r>
      <w:bookmarkEnd w:id="159"/>
      <w:bookmarkEnd w:id="160"/>
      <w:bookmarkEnd w:id="161"/>
      <w:r w:rsidRPr="00936EFE">
        <w:rPr>
          <w:b/>
          <w:bCs w:val="0"/>
          <w:lang w:eastAsia="en-US"/>
        </w:rPr>
        <w:t xml:space="preserve"> </w:t>
      </w:r>
    </w:p>
    <w:p w14:paraId="10DFF3B9" w14:textId="77777777" w:rsidR="0006188E" w:rsidRDefault="0006188E" w:rsidP="00744D59">
      <w:pPr>
        <w:tabs>
          <w:tab w:val="left" w:pos="0"/>
        </w:tabs>
        <w:suppressAutoHyphens w:val="0"/>
        <w:rPr>
          <w:rFonts w:cs="Times New Roman"/>
          <w:lang w:eastAsia="en-US"/>
        </w:rPr>
      </w:pPr>
    </w:p>
    <w:p w14:paraId="7A95AA8A" w14:textId="77777777" w:rsidR="00744D59" w:rsidRPr="00744D59" w:rsidRDefault="00744D59" w:rsidP="00744D59">
      <w:pPr>
        <w:tabs>
          <w:tab w:val="left" w:pos="0"/>
        </w:tabs>
        <w:suppressAutoHyphens w:val="0"/>
        <w:rPr>
          <w:rFonts w:cs="Times New Roman"/>
          <w:lang w:eastAsia="en-US"/>
        </w:rPr>
      </w:pPr>
      <w:r w:rsidRPr="00744D59">
        <w:rPr>
          <w:rFonts w:cs="Times New Roman"/>
          <w:lang w:eastAsia="en-US"/>
        </w:rPr>
        <w:t xml:space="preserve">V kolikor ponudnik ni hkrati tudi proizvajalec opreme, mora predložiti eno izmed navedenih izjav. </w:t>
      </w:r>
    </w:p>
    <w:p w14:paraId="5ABC6206" w14:textId="77777777" w:rsidR="00744D59" w:rsidRPr="00744D59" w:rsidRDefault="00744D59" w:rsidP="00744D59">
      <w:pPr>
        <w:tabs>
          <w:tab w:val="left" w:pos="0"/>
        </w:tabs>
        <w:suppressAutoHyphens w:val="0"/>
        <w:rPr>
          <w:rFonts w:cs="Times New Roman"/>
          <w:lang w:eastAsia="en-US"/>
        </w:rPr>
      </w:pPr>
    </w:p>
    <w:p w14:paraId="08095D9E" w14:textId="77777777" w:rsidR="00874891" w:rsidRPr="006F26EB" w:rsidRDefault="00874891" w:rsidP="00874891">
      <w:r w:rsidRPr="0042139E">
        <w:t>Če ponudnik predloži izjavo principala, mora poleg te izjave predložiti tudi kopijo pogodbe oziroma izjave med principalom in proizvajalcem opreme, iz katere je razvidno, da ima principal popoln dostop do rezervnih delov in nadomestne opreme za ponujeno opremo.</w:t>
      </w:r>
    </w:p>
    <w:p w14:paraId="6A593D47" w14:textId="77777777" w:rsidR="00DB2596" w:rsidRDefault="00DB2596" w:rsidP="00744D59">
      <w:pPr>
        <w:tabs>
          <w:tab w:val="left" w:pos="0"/>
        </w:tabs>
        <w:suppressAutoHyphens w:val="0"/>
        <w:rPr>
          <w:rFonts w:cs="Arial"/>
          <w:b/>
          <w:noProof/>
          <w:szCs w:val="20"/>
          <w:u w:val="single"/>
          <w:lang w:eastAsia="en-US"/>
        </w:rPr>
      </w:pPr>
    </w:p>
    <w:p w14:paraId="7C90C68C" w14:textId="77777777" w:rsidR="00744D59" w:rsidRPr="00744D59" w:rsidRDefault="00744D59" w:rsidP="00744D59">
      <w:pPr>
        <w:tabs>
          <w:tab w:val="left" w:pos="0"/>
        </w:tabs>
        <w:suppressAutoHyphens w:val="0"/>
        <w:rPr>
          <w:rFonts w:cs="Arial"/>
          <w:b/>
          <w:bCs/>
          <w:noProof/>
          <w:lang w:eastAsia="en-US"/>
        </w:rPr>
      </w:pPr>
      <w:r w:rsidRPr="00744D59">
        <w:rPr>
          <w:rFonts w:cs="Arial"/>
          <w:b/>
          <w:noProof/>
          <w:szCs w:val="20"/>
          <w:u w:val="single"/>
          <w:lang w:eastAsia="en-US"/>
        </w:rPr>
        <w:t>Ta izjava pa ni potrebna za: instalacijski material, pasivno opremo in ostalo drobno opremo.</w:t>
      </w:r>
    </w:p>
    <w:p w14:paraId="591DEF6E" w14:textId="77777777" w:rsidR="00DB2596" w:rsidRDefault="00DB2596" w:rsidP="00744D59">
      <w:pPr>
        <w:tabs>
          <w:tab w:val="left" w:pos="0"/>
        </w:tabs>
        <w:suppressAutoHyphens w:val="0"/>
        <w:rPr>
          <w:rFonts w:cs="Arial"/>
          <w:bCs/>
          <w:noProof/>
          <w:lang w:eastAsia="en-US"/>
        </w:rPr>
      </w:pPr>
      <w:bookmarkStart w:id="162" w:name="_Hlk511220721"/>
    </w:p>
    <w:p w14:paraId="6C77317D" w14:textId="77777777" w:rsidR="00744D59" w:rsidRPr="0006188E" w:rsidRDefault="00744D59" w:rsidP="00744D59">
      <w:pPr>
        <w:tabs>
          <w:tab w:val="left" w:pos="0"/>
        </w:tabs>
        <w:suppressAutoHyphens w:val="0"/>
        <w:rPr>
          <w:rFonts w:cs="Arial"/>
          <w:bCs/>
          <w:noProof/>
          <w:lang w:eastAsia="en-US"/>
        </w:rPr>
      </w:pPr>
      <w:r w:rsidRPr="0006188E">
        <w:rPr>
          <w:rFonts w:cs="Arial"/>
          <w:bCs/>
          <w:noProof/>
          <w:lang w:eastAsia="en-US"/>
        </w:rPr>
        <w:t>Naročnik si pridržuje pravico, da ponudnika naknadno pozove k dostavi originala dokumenta.</w:t>
      </w:r>
    </w:p>
    <w:p w14:paraId="33B28325" w14:textId="77777777" w:rsidR="00F62B5F" w:rsidRPr="004F35F0" w:rsidRDefault="00744D59" w:rsidP="004F35F0">
      <w:pPr>
        <w:pStyle w:val="Heading3"/>
        <w:rPr>
          <w:b/>
          <w:bCs w:val="0"/>
        </w:rPr>
      </w:pPr>
      <w:bookmarkStart w:id="163" w:name="_Toc450569197"/>
      <w:bookmarkStart w:id="164" w:name="_Toc528673184"/>
      <w:bookmarkStart w:id="165" w:name="_Toc171058846"/>
      <w:bookmarkEnd w:id="162"/>
      <w:r w:rsidRPr="004F35F0">
        <w:rPr>
          <w:b/>
          <w:bCs w:val="0"/>
        </w:rPr>
        <w:lastRenderedPageBreak/>
        <w:t>Izjava ponudnika, da je vsa oprema tovarniško nova</w:t>
      </w:r>
      <w:bookmarkEnd w:id="163"/>
      <w:bookmarkEnd w:id="164"/>
      <w:bookmarkEnd w:id="165"/>
      <w:r w:rsidRPr="004F35F0">
        <w:rPr>
          <w:b/>
          <w:bCs w:val="0"/>
        </w:rPr>
        <w:t xml:space="preserve"> </w:t>
      </w:r>
    </w:p>
    <w:p w14:paraId="625DEA4C" w14:textId="77777777" w:rsidR="00744D59" w:rsidRPr="00936EFE" w:rsidRDefault="00744D59" w:rsidP="004F35F0">
      <w:pPr>
        <w:pStyle w:val="Heading3"/>
        <w:rPr>
          <w:b/>
          <w:bCs w:val="0"/>
          <w:lang w:eastAsia="en-US"/>
        </w:rPr>
      </w:pPr>
      <w:bookmarkStart w:id="166" w:name="_Toc450569196"/>
      <w:bookmarkStart w:id="167" w:name="_Toc528673185"/>
      <w:bookmarkStart w:id="168" w:name="_Toc171058847"/>
      <w:r w:rsidRPr="004F35F0">
        <w:rPr>
          <w:b/>
          <w:bCs w:val="0"/>
          <w:lang w:eastAsia="en-US"/>
        </w:rPr>
        <w:t xml:space="preserve">Izjava </w:t>
      </w:r>
      <w:r w:rsidRPr="00765D5F">
        <w:rPr>
          <w:b/>
          <w:bCs w:val="0"/>
          <w:lang w:eastAsia="en-US"/>
        </w:rPr>
        <w:t xml:space="preserve">ponudnika o </w:t>
      </w:r>
      <w:r w:rsidRPr="00936EFE">
        <w:rPr>
          <w:b/>
          <w:bCs w:val="0"/>
          <w:lang w:eastAsia="en-US"/>
        </w:rPr>
        <w:t>zagotavljanju rezervnih delov</w:t>
      </w:r>
      <w:bookmarkEnd w:id="166"/>
      <w:bookmarkEnd w:id="167"/>
      <w:bookmarkEnd w:id="168"/>
    </w:p>
    <w:p w14:paraId="47F246DE" w14:textId="77777777" w:rsidR="00247FA1" w:rsidRPr="00936EFE" w:rsidRDefault="00247FA1" w:rsidP="00247FA1">
      <w:pPr>
        <w:pStyle w:val="Heading3"/>
        <w:suppressAutoHyphens w:val="0"/>
        <w:rPr>
          <w:b/>
        </w:rPr>
      </w:pPr>
      <w:bookmarkStart w:id="169" w:name="_Toc134177076"/>
      <w:bookmarkStart w:id="170" w:name="_Toc171058848"/>
      <w:r w:rsidRPr="00936EFE">
        <w:rPr>
          <w:b/>
        </w:rPr>
        <w:t>Izjava o garanciji in vzdrževanju</w:t>
      </w:r>
      <w:bookmarkEnd w:id="169"/>
      <w:bookmarkEnd w:id="170"/>
    </w:p>
    <w:p w14:paraId="75C654EB" w14:textId="77777777" w:rsidR="000066B2" w:rsidRPr="00936EFE" w:rsidRDefault="000066B2" w:rsidP="000066B2">
      <w:pPr>
        <w:pStyle w:val="Heading3"/>
        <w:rPr>
          <w:noProof/>
        </w:rPr>
      </w:pPr>
      <w:bookmarkStart w:id="171" w:name="_Toc171058849"/>
      <w:r w:rsidRPr="00936EFE">
        <w:rPr>
          <w:b/>
          <w:noProof/>
        </w:rPr>
        <w:t>Vzorec pogodbe</w:t>
      </w:r>
      <w:bookmarkEnd w:id="171"/>
    </w:p>
    <w:p w14:paraId="54B4AA1D" w14:textId="77777777" w:rsidR="00EF08B4" w:rsidRDefault="00EF08B4" w:rsidP="0007552D"/>
    <w:p w14:paraId="39D3B982" w14:textId="025D435F" w:rsidR="00E81C99" w:rsidRDefault="0007552D" w:rsidP="0007552D">
      <w:r w:rsidRPr="00EC2E7D">
        <w:t xml:space="preserve">Vzorec pogodbe, kjer mora biti </w:t>
      </w:r>
      <w:r w:rsidRPr="00EC2E7D">
        <w:rPr>
          <w:b/>
          <w:u w:val="single"/>
        </w:rPr>
        <w:t>parafirana in ožigosana vsaka stran</w:t>
      </w:r>
      <w:r w:rsidRPr="00EC2E7D">
        <w:t xml:space="preserve"> s strani ponudnikovega zastopnika ali prokurista. </w:t>
      </w:r>
    </w:p>
    <w:p w14:paraId="2828B270" w14:textId="77777777" w:rsidR="00FA6620" w:rsidRDefault="00FA6620" w:rsidP="0007552D"/>
    <w:p w14:paraId="016E3225" w14:textId="77777777" w:rsidR="000066B2" w:rsidRPr="008B0AC9" w:rsidRDefault="000066B2" w:rsidP="000066B2">
      <w:pPr>
        <w:pStyle w:val="Heading3"/>
        <w:rPr>
          <w:noProof/>
        </w:rPr>
      </w:pPr>
      <w:bookmarkStart w:id="172" w:name="_Toc171058850"/>
      <w:r w:rsidRPr="008B0AC9">
        <w:rPr>
          <w:b/>
          <w:noProof/>
        </w:rPr>
        <w:t>Tehnična dokumentacija</w:t>
      </w:r>
      <w:bookmarkEnd w:id="172"/>
    </w:p>
    <w:p w14:paraId="7B8659A1" w14:textId="77777777" w:rsidR="00EF08B4" w:rsidRDefault="00EF08B4" w:rsidP="00744D59"/>
    <w:p w14:paraId="6C296B6D" w14:textId="77777777" w:rsidR="00744D59" w:rsidRPr="00EC2E7D" w:rsidRDefault="00744D59" w:rsidP="00744D59">
      <w:r w:rsidRPr="00EC2E7D">
        <w:t xml:space="preserve">Ponudnik mora predložiti vso potrebno dokumentacijo iz </w:t>
      </w:r>
      <w:r w:rsidRPr="00936EFE">
        <w:t xml:space="preserve">katere bo nedvoumno razvidno, da ponujena oprema ustreza tehničnim zahtevam in pogojem, navedenim v poglavju </w:t>
      </w:r>
      <w:r w:rsidRPr="00EA2E1B">
        <w:t>3</w:t>
      </w:r>
      <w:r w:rsidRPr="00936EFE">
        <w:t xml:space="preserve"> dokumentacije v zvezi z oddajo javnega naročila.</w:t>
      </w:r>
    </w:p>
    <w:p w14:paraId="0C0B163C" w14:textId="77777777" w:rsidR="00036D93" w:rsidRPr="008B0AC9" w:rsidRDefault="00036D93" w:rsidP="000066B2">
      <w:pPr>
        <w:rPr>
          <w:noProof/>
        </w:rPr>
      </w:pPr>
    </w:p>
    <w:p w14:paraId="2060A2FD" w14:textId="77777777" w:rsidR="00AD133D" w:rsidRPr="008B0AC9" w:rsidRDefault="00AD133D" w:rsidP="00AD133D">
      <w:pPr>
        <w:pStyle w:val="Heading3"/>
        <w:suppressAutoHyphens w:val="0"/>
        <w:rPr>
          <w:b/>
          <w:noProof/>
        </w:rPr>
      </w:pPr>
      <w:bookmarkStart w:id="173" w:name="_Toc349201029"/>
      <w:bookmarkStart w:id="174" w:name="_Toc171058851"/>
      <w:r w:rsidRPr="008B0AC9">
        <w:rPr>
          <w:b/>
          <w:noProof/>
        </w:rPr>
        <w:t>Izjava o predložitvi garancije za dobro izvedbo pogodbenih obveznosti</w:t>
      </w:r>
      <w:bookmarkEnd w:id="173"/>
      <w:bookmarkEnd w:id="174"/>
    </w:p>
    <w:p w14:paraId="36597750" w14:textId="77777777" w:rsidR="00EF08B4" w:rsidRDefault="00EF08B4" w:rsidP="00AD133D">
      <w:pPr>
        <w:pStyle w:val="BodyText3"/>
        <w:rPr>
          <w:rFonts w:cs="Arial"/>
          <w:bCs/>
          <w:noProof/>
          <w:sz w:val="20"/>
          <w:lang w:val="sl-SI"/>
        </w:rPr>
      </w:pPr>
    </w:p>
    <w:p w14:paraId="214302C5" w14:textId="77777777" w:rsidR="00AD133D" w:rsidRPr="008B0AC9" w:rsidRDefault="00AD133D" w:rsidP="00AD133D">
      <w:pPr>
        <w:pStyle w:val="BodyText3"/>
        <w:rPr>
          <w:rFonts w:cs="Arial"/>
          <w:noProof/>
          <w:sz w:val="20"/>
          <w:lang w:val="sl-SI"/>
        </w:rPr>
      </w:pPr>
      <w:r w:rsidRPr="008B0AC9">
        <w:rPr>
          <w:rFonts w:cs="Arial"/>
          <w:bCs/>
          <w:noProof/>
          <w:sz w:val="20"/>
          <w:lang w:val="sl-SI"/>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w:t>
      </w:r>
      <w:r w:rsidRPr="00936EFE">
        <w:rPr>
          <w:rFonts w:cs="Arial"/>
          <w:bCs/>
          <w:noProof/>
          <w:sz w:val="20"/>
          <w:lang w:val="sl-SI"/>
        </w:rPr>
        <w:t xml:space="preserve">v višini </w:t>
      </w:r>
      <w:r w:rsidR="00AE10CC" w:rsidRPr="00936EFE">
        <w:rPr>
          <w:rFonts w:cs="Arial"/>
          <w:bCs/>
          <w:noProof/>
          <w:sz w:val="20"/>
          <w:lang w:val="sl-SI"/>
        </w:rPr>
        <w:t>5</w:t>
      </w:r>
      <w:r w:rsidRPr="00936EFE">
        <w:rPr>
          <w:rFonts w:cs="Arial"/>
          <w:bCs/>
          <w:noProof/>
          <w:sz w:val="20"/>
          <w:lang w:val="sl-SI"/>
        </w:rPr>
        <w:t xml:space="preserve">% pogodbene vrednosti, nepreklicno, brezpogojno in plačljivo na prvi poziv naročnika, veljavno še </w:t>
      </w:r>
      <w:r w:rsidR="00AB5962" w:rsidRPr="00936EFE">
        <w:rPr>
          <w:rFonts w:cs="Arial"/>
          <w:bCs/>
          <w:noProof/>
          <w:sz w:val="20"/>
          <w:lang w:val="sl-SI"/>
        </w:rPr>
        <w:t>12</w:t>
      </w:r>
      <w:r w:rsidRPr="00936EFE">
        <w:rPr>
          <w:rFonts w:cs="Arial"/>
          <w:bCs/>
          <w:noProof/>
          <w:sz w:val="20"/>
          <w:lang w:val="sl-SI"/>
        </w:rPr>
        <w:t xml:space="preserve"> mesecev</w:t>
      </w:r>
      <w:r w:rsidRPr="008B0AC9">
        <w:rPr>
          <w:rFonts w:cs="Arial"/>
          <w:bCs/>
          <w:noProof/>
          <w:sz w:val="20"/>
          <w:lang w:val="sl-SI"/>
        </w:rPr>
        <w:t xml:space="preserve"> </w:t>
      </w:r>
      <w:r w:rsidR="00715049" w:rsidRPr="00715049">
        <w:rPr>
          <w:rFonts w:cs="Arial"/>
          <w:bCs/>
          <w:noProof/>
          <w:sz w:val="20"/>
          <w:lang w:val="sl-SI"/>
        </w:rPr>
        <w:t>po pogodbeno določenem datumu dobave opreme</w:t>
      </w:r>
      <w:r w:rsidRPr="008B0AC9">
        <w:rPr>
          <w:rFonts w:cs="Arial"/>
          <w:bCs/>
          <w:noProof/>
          <w:sz w:val="20"/>
          <w:lang w:val="sl-SI"/>
        </w:rPr>
        <w:t>.</w:t>
      </w:r>
    </w:p>
    <w:p w14:paraId="22CDF6B7" w14:textId="77777777" w:rsidR="00AD133D" w:rsidRPr="008B0AC9" w:rsidRDefault="00AD133D" w:rsidP="00AD133D">
      <w:pPr>
        <w:pStyle w:val="BodyText3"/>
        <w:rPr>
          <w:rFonts w:cs="Arial"/>
          <w:bCs/>
          <w:noProof/>
          <w:sz w:val="20"/>
          <w:lang w:val="sl-SI"/>
        </w:rPr>
      </w:pPr>
    </w:p>
    <w:p w14:paraId="527E9855" w14:textId="77777777" w:rsidR="00AD133D" w:rsidRDefault="00321F44" w:rsidP="00AD133D">
      <w:pPr>
        <w:rPr>
          <w:rFonts w:cs="Arial"/>
          <w:noProof/>
          <w:szCs w:val="20"/>
        </w:rPr>
      </w:pPr>
      <w:r w:rsidRPr="00321F44">
        <w:rPr>
          <w:rFonts w:cs="Arial"/>
          <w:noProof/>
          <w:szCs w:val="2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5DA6C427" w14:textId="77777777" w:rsidR="00321F44" w:rsidRPr="008B0AC9" w:rsidRDefault="00321F44" w:rsidP="00AD133D">
      <w:pPr>
        <w:rPr>
          <w:noProof/>
        </w:rPr>
      </w:pPr>
    </w:p>
    <w:p w14:paraId="61BFECC0" w14:textId="77777777" w:rsidR="00AD133D" w:rsidRPr="008B0AC9" w:rsidRDefault="00AD133D" w:rsidP="00AD133D">
      <w:pPr>
        <w:pStyle w:val="Heading3"/>
        <w:suppressAutoHyphens w:val="0"/>
        <w:rPr>
          <w:b/>
          <w:noProof/>
        </w:rPr>
      </w:pPr>
      <w:bookmarkStart w:id="175" w:name="_Toc349201030"/>
      <w:bookmarkStart w:id="176" w:name="_Toc171058852"/>
      <w:r w:rsidRPr="008B0AC9">
        <w:rPr>
          <w:b/>
          <w:noProof/>
        </w:rPr>
        <w:t>Izjava o posredovanju podatkov o razkritju lastništva ponudnika</w:t>
      </w:r>
      <w:bookmarkEnd w:id="175"/>
      <w:bookmarkEnd w:id="176"/>
    </w:p>
    <w:p w14:paraId="1AEA60C3" w14:textId="77777777" w:rsidR="00D21D85" w:rsidRDefault="00D21D85" w:rsidP="00321F44">
      <w:pPr>
        <w:rPr>
          <w:noProof/>
        </w:rPr>
      </w:pPr>
    </w:p>
    <w:p w14:paraId="2C8ED89B" w14:textId="77777777" w:rsidR="00EF08B4" w:rsidRPr="00544375" w:rsidRDefault="00EF08B4" w:rsidP="00EF08B4">
      <w:pPr>
        <w:rPr>
          <w:rFonts w:cs="Arial"/>
          <w:szCs w:val="20"/>
        </w:rPr>
      </w:pPr>
      <w:r w:rsidRPr="00544375">
        <w:rPr>
          <w:rFonts w:cs="Arial"/>
          <w:szCs w:val="20"/>
        </w:rPr>
        <w:t xml:space="preserve">Ponudnik mora predložiti predmetno izjavo s katero izjavlja, da bo naročniku v roku osmih dni od prejema poziva posredoval </w:t>
      </w:r>
      <w:r w:rsidRPr="00544375">
        <w:rPr>
          <w:rFonts w:cs="Arial"/>
          <w:i/>
          <w:szCs w:val="20"/>
        </w:rPr>
        <w:t>Izjavo o udeležbi fizičnih in pravnih oseb v lastništvu ponudnika,</w:t>
      </w:r>
      <w:r w:rsidRPr="00544375">
        <w:rPr>
          <w:rFonts w:cs="Arial"/>
          <w:szCs w:val="20"/>
        </w:rPr>
        <w:t xml:space="preserve"> ki je priložena v </w:t>
      </w:r>
      <w:r w:rsidRPr="00544375">
        <w:rPr>
          <w:rFonts w:cs="Arial"/>
          <w:color w:val="282828"/>
          <w:szCs w:val="20"/>
        </w:rPr>
        <w:t>dokumentaciji v zvezi z oddajo javnega naročila</w:t>
      </w:r>
      <w:r w:rsidRPr="00544375">
        <w:rPr>
          <w:rFonts w:cs="Arial"/>
          <w:szCs w:val="20"/>
        </w:rPr>
        <w:t xml:space="preserve">. </w:t>
      </w:r>
    </w:p>
    <w:p w14:paraId="7F187BE2" w14:textId="77777777" w:rsidR="00EF08B4" w:rsidRPr="00544375" w:rsidRDefault="00EF08B4" w:rsidP="00EF08B4">
      <w:pPr>
        <w:rPr>
          <w:rFonts w:cs="Arial"/>
          <w:szCs w:val="20"/>
        </w:rPr>
      </w:pPr>
    </w:p>
    <w:p w14:paraId="69559B8A" w14:textId="77777777" w:rsidR="00EF08B4" w:rsidRPr="00544375" w:rsidRDefault="00EF08B4" w:rsidP="00EF08B4">
      <w:pPr>
        <w:rPr>
          <w:rFonts w:cs="Arial"/>
          <w:i/>
          <w:szCs w:val="20"/>
        </w:rPr>
      </w:pPr>
      <w:r w:rsidRPr="00544375">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544375">
        <w:rPr>
          <w:rFonts w:cs="Arial"/>
          <w:i/>
          <w:szCs w:val="20"/>
        </w:rPr>
        <w:t>Izjavo o udeležbi fizičnih in pravnih oseb v lastništvu ponudnika.</w:t>
      </w:r>
    </w:p>
    <w:p w14:paraId="143CE284" w14:textId="77777777" w:rsidR="00EF08B4" w:rsidRPr="00544375" w:rsidRDefault="00EF08B4" w:rsidP="00EF08B4">
      <w:pPr>
        <w:rPr>
          <w:rFonts w:cs="Arial"/>
          <w:i/>
          <w:szCs w:val="20"/>
        </w:rPr>
      </w:pPr>
    </w:p>
    <w:p w14:paraId="7ECA8C36" w14:textId="77777777" w:rsidR="00EF08B4" w:rsidRPr="00544375" w:rsidRDefault="00EF08B4" w:rsidP="00EF08B4">
      <w:pPr>
        <w:rPr>
          <w:rFonts w:cs="Arial"/>
          <w:szCs w:val="20"/>
        </w:rPr>
      </w:pPr>
      <w:r w:rsidRPr="00544375">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B71DE8A" w14:textId="77777777" w:rsidR="00EF08B4" w:rsidRPr="00544375" w:rsidRDefault="00EF08B4" w:rsidP="00EF08B4">
      <w:pPr>
        <w:rPr>
          <w:rFonts w:cs="Arial"/>
          <w:i/>
          <w:szCs w:val="20"/>
          <w:u w:val="single"/>
        </w:rPr>
      </w:pPr>
    </w:p>
    <w:p w14:paraId="1A7335C4" w14:textId="77777777" w:rsidR="00EF08B4" w:rsidRPr="00544375" w:rsidRDefault="00EF08B4" w:rsidP="00EF08B4">
      <w:pPr>
        <w:rPr>
          <w:rFonts w:cs="Arial"/>
          <w:b/>
          <w:szCs w:val="20"/>
          <w:u w:val="single"/>
        </w:rPr>
      </w:pPr>
      <w:r w:rsidRPr="00544375">
        <w:rPr>
          <w:rFonts w:cs="Arial"/>
          <w:b/>
          <w:szCs w:val="20"/>
          <w:u w:val="single"/>
        </w:rPr>
        <w:t>Pojasnilo:</w:t>
      </w:r>
    </w:p>
    <w:p w14:paraId="50E26DAE" w14:textId="77777777" w:rsidR="00EF08B4" w:rsidRDefault="00EF08B4" w:rsidP="00EF08B4">
      <w:pPr>
        <w:rPr>
          <w:rFonts w:cs="Arial"/>
          <w:szCs w:val="20"/>
        </w:rPr>
      </w:pPr>
      <w:r w:rsidRPr="00544375">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544375">
        <w:rPr>
          <w:rFonts w:cs="Arial"/>
          <w:szCs w:val="20"/>
        </w:rPr>
        <w:t>komandistih</w:t>
      </w:r>
      <w:proofErr w:type="spellEnd"/>
      <w:r w:rsidRPr="00544375">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19967F02" w14:textId="77777777" w:rsidR="00EF08B4" w:rsidRPr="008B0AC9" w:rsidRDefault="00EF08B4" w:rsidP="00321F44">
      <w:pPr>
        <w:rPr>
          <w:noProof/>
        </w:rPr>
      </w:pPr>
    </w:p>
    <w:p w14:paraId="3D933E8D" w14:textId="77777777" w:rsidR="00D21D85" w:rsidRPr="00F62B5F" w:rsidRDefault="00D21D85" w:rsidP="00F62B5F">
      <w:pPr>
        <w:pStyle w:val="Heading3"/>
        <w:rPr>
          <w:b/>
          <w:noProof/>
          <w:lang w:eastAsia="en-US"/>
        </w:rPr>
      </w:pPr>
      <w:bookmarkStart w:id="177" w:name="_Toc8899794"/>
      <w:bookmarkStart w:id="178" w:name="_Toc171058853"/>
      <w:r w:rsidRPr="00F62B5F">
        <w:rPr>
          <w:b/>
          <w:noProof/>
          <w:lang w:eastAsia="en-US"/>
        </w:rPr>
        <w:lastRenderedPageBreak/>
        <w:t>ESPD obrazec</w:t>
      </w:r>
      <w:bookmarkEnd w:id="177"/>
      <w:bookmarkEnd w:id="178"/>
    </w:p>
    <w:p w14:paraId="54D3845C" w14:textId="77777777" w:rsidR="00D21D85" w:rsidRPr="00D21D85" w:rsidRDefault="00D21D85" w:rsidP="00D21D85">
      <w:pPr>
        <w:suppressAutoHyphens w:val="0"/>
        <w:rPr>
          <w:rFonts w:cs="Times New Roman"/>
          <w:noProof/>
          <w:lang w:eastAsia="en-US"/>
        </w:rPr>
      </w:pPr>
    </w:p>
    <w:p w14:paraId="51898ECB" w14:textId="77777777" w:rsidR="00D21D85" w:rsidRDefault="00D21D85" w:rsidP="00D21D85">
      <w:pPr>
        <w:suppressAutoHyphens w:val="0"/>
        <w:rPr>
          <w:rFonts w:cs="Times New Roman"/>
          <w:noProof/>
          <w:lang w:eastAsia="en-US"/>
        </w:rPr>
      </w:pPr>
      <w:r w:rsidRPr="00D21D85">
        <w:rPr>
          <w:rFonts w:cs="Times New Roman"/>
          <w:noProof/>
          <w:lang w:eastAsia="en-U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537E5A1" w14:textId="77777777" w:rsidR="00D21D85" w:rsidRPr="00D21D85" w:rsidRDefault="00D21D85" w:rsidP="00D21D85">
      <w:pPr>
        <w:suppressAutoHyphens w:val="0"/>
        <w:rPr>
          <w:rFonts w:cs="Times New Roman"/>
          <w:noProof/>
          <w:lang w:eastAsia="en-US"/>
        </w:rPr>
      </w:pPr>
    </w:p>
    <w:p w14:paraId="6C7109D5" w14:textId="77777777" w:rsidR="00D21D85" w:rsidRPr="00D21D85" w:rsidRDefault="00D21D85" w:rsidP="00D21D85">
      <w:pPr>
        <w:suppressAutoHyphens w:val="0"/>
        <w:rPr>
          <w:rFonts w:cs="Arial"/>
          <w:noProof/>
          <w:szCs w:val="20"/>
          <w:lang w:eastAsia="sl-SI"/>
        </w:rPr>
      </w:pPr>
      <w:r w:rsidRPr="00D21D85">
        <w:rPr>
          <w:rFonts w:cs="Arial"/>
          <w:noProof/>
          <w:szCs w:val="20"/>
          <w:lang w:eastAsia="sl-SI"/>
        </w:rPr>
        <w:t>Navedbe v ESPD in/ali dokazila, ki ji predloži gospodarski subjekt, morajo biti veljavni.</w:t>
      </w:r>
    </w:p>
    <w:p w14:paraId="479320FF" w14:textId="77777777" w:rsidR="00D21D85" w:rsidRPr="00D21D85" w:rsidRDefault="00D21D85" w:rsidP="00D21D85">
      <w:pPr>
        <w:suppressAutoHyphens w:val="0"/>
        <w:rPr>
          <w:rFonts w:cs="Times New Roman"/>
          <w:noProof/>
          <w:lang w:eastAsia="en-US"/>
        </w:rPr>
      </w:pPr>
    </w:p>
    <w:p w14:paraId="7265B0C6" w14:textId="77777777" w:rsidR="0006188E" w:rsidRPr="00155263" w:rsidRDefault="0006188E" w:rsidP="0006188E">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29"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423B897A" w14:textId="77777777" w:rsidR="0006188E" w:rsidRPr="001E259A" w:rsidRDefault="0006188E" w:rsidP="0006188E">
      <w:pPr>
        <w:rPr>
          <w:noProof/>
        </w:rPr>
      </w:pPr>
    </w:p>
    <w:p w14:paraId="0115D661" w14:textId="77777777" w:rsidR="0006188E" w:rsidRDefault="0006188E" w:rsidP="0006188E">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DCDFE89" w14:textId="77777777" w:rsidR="00D13C20" w:rsidRDefault="00D13C20" w:rsidP="0006188E">
      <w:pPr>
        <w:rPr>
          <w:noProof/>
        </w:rPr>
      </w:pPr>
    </w:p>
    <w:p w14:paraId="22AAA98F" w14:textId="77777777" w:rsidR="002926C5" w:rsidRPr="0038704A" w:rsidRDefault="002926C5" w:rsidP="002926C5">
      <w:r w:rsidRPr="0038704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8704A">
        <w:t>xml</w:t>
      </w:r>
      <w:proofErr w:type="spellEnd"/>
      <w:r w:rsidRPr="0038704A">
        <w:t xml:space="preserve">. obliki ali nepodpisan ESPD v </w:t>
      </w:r>
      <w:proofErr w:type="spellStart"/>
      <w:r w:rsidRPr="0038704A">
        <w:t>xml</w:t>
      </w:r>
      <w:proofErr w:type="spellEnd"/>
      <w:r w:rsidRPr="0038704A">
        <w:t xml:space="preserve">. obliki, pri čemer se v slednjem primeru v skladu Splošnimi pogoji uporabe sistema e-JN šteje, da je oddan pravno zavezujoč dokument, ki ima enako veljavnost kot podpisan. </w:t>
      </w:r>
    </w:p>
    <w:p w14:paraId="0837A573" w14:textId="77777777" w:rsidR="00D13C20" w:rsidRDefault="00D13C20" w:rsidP="00D13C20">
      <w:pPr>
        <w:rPr>
          <w:noProof/>
        </w:rPr>
      </w:pPr>
    </w:p>
    <w:p w14:paraId="59D2DFBA" w14:textId="77777777" w:rsidR="00D13C20" w:rsidRDefault="00D13C20" w:rsidP="00D13C20">
      <w:pPr>
        <w:rPr>
          <w:noProof/>
        </w:rPr>
      </w:pPr>
      <w:r w:rsidRPr="001E259A">
        <w:rPr>
          <w:noProof/>
        </w:rPr>
        <w:t xml:space="preserve">Za ostale sodelujoče ponudnik v razdelek »Sodelujoči«, del »ESPD – ostali sodelujoči« priloži podpisane ESPD v pdf. obliki, ali v elektronski obliki podpisan xml. </w:t>
      </w:r>
      <w:bookmarkStart w:id="179" w:name="_Toc478728730"/>
      <w:bookmarkStart w:id="180" w:name="_Toc8899795"/>
    </w:p>
    <w:p w14:paraId="09DDD032" w14:textId="77777777" w:rsidR="00D13C20" w:rsidRDefault="00D13C20" w:rsidP="00D13C20">
      <w:pPr>
        <w:rPr>
          <w:noProof/>
        </w:rPr>
      </w:pPr>
    </w:p>
    <w:p w14:paraId="1D88B7AD" w14:textId="77777777" w:rsidR="00D13C20" w:rsidRDefault="00D13C20" w:rsidP="00D13C20">
      <w:pPr>
        <w:rPr>
          <w:noProof/>
        </w:rPr>
      </w:pPr>
    </w:p>
    <w:p w14:paraId="20FB3374" w14:textId="77777777" w:rsidR="00D21D85" w:rsidRPr="00D13C20" w:rsidRDefault="00D21D85" w:rsidP="00D13C20">
      <w:pPr>
        <w:pStyle w:val="Heading2"/>
        <w:rPr>
          <w:b/>
          <w:noProof/>
        </w:rPr>
      </w:pPr>
      <w:bookmarkStart w:id="181" w:name="_Toc171058854"/>
      <w:r w:rsidRPr="00D13C20">
        <w:rPr>
          <w:b/>
          <w:noProof/>
        </w:rPr>
        <w:t>PREVERJANJE SPOSOBNOSTI   IN  POGOJEV  ZA  SODELOVANJE</w:t>
      </w:r>
      <w:bookmarkEnd w:id="179"/>
      <w:bookmarkEnd w:id="180"/>
      <w:bookmarkEnd w:id="181"/>
      <w:r w:rsidRPr="00D13C20">
        <w:rPr>
          <w:b/>
          <w:noProof/>
        </w:rPr>
        <w:t xml:space="preserve"> </w:t>
      </w:r>
    </w:p>
    <w:p w14:paraId="5FF1A72E" w14:textId="77777777" w:rsidR="00D21D85" w:rsidRDefault="00D21D85" w:rsidP="00D13C20">
      <w:pPr>
        <w:pStyle w:val="Heading2"/>
        <w:numPr>
          <w:ilvl w:val="0"/>
          <w:numId w:val="0"/>
        </w:numPr>
        <w:rPr>
          <w:b/>
          <w:noProof/>
        </w:rPr>
      </w:pPr>
    </w:p>
    <w:p w14:paraId="54A778D6" w14:textId="77777777" w:rsidR="00576544" w:rsidRPr="001E259A" w:rsidRDefault="00576544" w:rsidP="00576544">
      <w:pPr>
        <w:rPr>
          <w:noProof/>
        </w:rPr>
      </w:pPr>
      <w:r w:rsidRPr="001E259A">
        <w:rPr>
          <w:noProof/>
        </w:rPr>
        <w:t>Ponudniki potrdijo izpolnjevanje pogojev s predložitvijo izpolnjenega in podpisanega ESPD obrazca.</w:t>
      </w:r>
    </w:p>
    <w:p w14:paraId="37D37D83" w14:textId="77777777" w:rsidR="00576544" w:rsidRPr="001E259A" w:rsidRDefault="00576544" w:rsidP="00576544">
      <w:pPr>
        <w:rPr>
          <w:noProof/>
        </w:rPr>
      </w:pPr>
    </w:p>
    <w:p w14:paraId="4782E747" w14:textId="77777777" w:rsidR="00576544" w:rsidRDefault="00576544" w:rsidP="00576544">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03EF5CB9" w14:textId="77777777" w:rsidR="00765D5F" w:rsidRDefault="00765D5F" w:rsidP="00576544"/>
    <w:p w14:paraId="10C4D517" w14:textId="77777777" w:rsidR="00D21D85" w:rsidRPr="00F62B5F" w:rsidRDefault="00D21D85" w:rsidP="00F62B5F">
      <w:pPr>
        <w:pStyle w:val="Heading3"/>
        <w:rPr>
          <w:b/>
          <w:noProof/>
          <w:lang w:eastAsia="en-US"/>
        </w:rPr>
      </w:pPr>
      <w:bookmarkStart w:id="182" w:name="_Toc478728731"/>
      <w:bookmarkStart w:id="183" w:name="_Toc8899796"/>
      <w:bookmarkStart w:id="184" w:name="_Toc171058855"/>
      <w:r w:rsidRPr="00F62B5F">
        <w:rPr>
          <w:b/>
          <w:noProof/>
          <w:lang w:eastAsia="en-US"/>
        </w:rPr>
        <w:t>Preverjanje razlogov za izključitev – ponudniki s sedežem v republiki Sloveniji</w:t>
      </w:r>
      <w:bookmarkEnd w:id="182"/>
      <w:bookmarkEnd w:id="183"/>
      <w:bookmarkEnd w:id="184"/>
    </w:p>
    <w:p w14:paraId="6A2F8974" w14:textId="77777777" w:rsidR="00D21D85" w:rsidRPr="00D21D85" w:rsidRDefault="00D21D85" w:rsidP="00D21D85">
      <w:pPr>
        <w:suppressAutoHyphens w:val="0"/>
        <w:rPr>
          <w:rFonts w:cs="Times New Roman"/>
          <w:noProof/>
          <w:lang w:eastAsia="en-US"/>
        </w:rPr>
      </w:pPr>
    </w:p>
    <w:p w14:paraId="3CB90686" w14:textId="77777777" w:rsidR="00576544" w:rsidRPr="001E259A" w:rsidRDefault="00576544" w:rsidP="00576544">
      <w:pPr>
        <w:rPr>
          <w:noProof/>
        </w:rPr>
      </w:pPr>
      <w:bookmarkStart w:id="185" w:name="_Toc478728732"/>
      <w:bookmarkStart w:id="186" w:name="_Toc8899797"/>
      <w:r w:rsidRPr="001E259A">
        <w:rPr>
          <w:noProof/>
        </w:rPr>
        <w:t xml:space="preserve">V zvezi z razlogi za izključitev bo naročnik preveril predvsem naslednje: </w:t>
      </w:r>
    </w:p>
    <w:p w14:paraId="213C254A" w14:textId="77777777" w:rsidR="00576544" w:rsidRPr="001E259A" w:rsidRDefault="00576544" w:rsidP="00576544">
      <w:pPr>
        <w:rPr>
          <w:noProof/>
        </w:rPr>
      </w:pPr>
    </w:p>
    <w:p w14:paraId="1B6F3CDC" w14:textId="77777777" w:rsidR="00576544" w:rsidRPr="001E259A" w:rsidRDefault="00576544" w:rsidP="001A4049">
      <w:pPr>
        <w:pStyle w:val="ListParagraph"/>
        <w:numPr>
          <w:ilvl w:val="0"/>
          <w:numId w:val="14"/>
        </w:numPr>
        <w:suppressAutoHyphens w:val="0"/>
        <w:rPr>
          <w:rFonts w:eastAsia="Calibri"/>
          <w:noProof/>
          <w:szCs w:val="22"/>
        </w:rPr>
      </w:pPr>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57E8783" w14:textId="77777777" w:rsidR="00576544" w:rsidRPr="001E259A" w:rsidRDefault="00576544" w:rsidP="00576544">
      <w:pPr>
        <w:pStyle w:val="ListParagraph"/>
        <w:ind w:left="360"/>
        <w:rPr>
          <w:rFonts w:eastAsia="Calibri"/>
          <w:bCs/>
          <w:noProof/>
          <w:szCs w:val="22"/>
          <w:u w:val="single"/>
        </w:rPr>
      </w:pPr>
    </w:p>
    <w:p w14:paraId="322159EC" w14:textId="77777777" w:rsidR="00576544" w:rsidRPr="001E259A" w:rsidRDefault="00576544" w:rsidP="00576544">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44838874" w14:textId="77777777" w:rsidR="00576544" w:rsidRPr="001E259A" w:rsidRDefault="00576544" w:rsidP="00576544">
      <w:pPr>
        <w:pStyle w:val="ListParagraph"/>
        <w:ind w:left="360"/>
        <w:rPr>
          <w:rFonts w:eastAsia="Calibri"/>
          <w:bCs/>
          <w:noProof/>
          <w:szCs w:val="22"/>
        </w:rPr>
      </w:pPr>
    </w:p>
    <w:p w14:paraId="05169C31" w14:textId="77777777" w:rsidR="00576544" w:rsidRPr="001E259A" w:rsidRDefault="00576544" w:rsidP="00576544">
      <w:pPr>
        <w:pStyle w:val="ListParagraph"/>
        <w:ind w:left="360"/>
        <w:rPr>
          <w:rFonts w:eastAsia="Calibri"/>
          <w:bCs/>
          <w:noProof/>
          <w:szCs w:val="22"/>
        </w:rPr>
      </w:pPr>
      <w:r w:rsidRPr="0012744D">
        <w:rPr>
          <w:rFonts w:eastAsia="Calibri"/>
          <w:noProof/>
          <w:szCs w:val="22"/>
        </w:rPr>
        <w:t xml:space="preserve">Namesto potrdil pa lahko ponudnik </w:t>
      </w:r>
      <w:r w:rsidRPr="0012744D">
        <w:rPr>
          <w:rFonts w:eastAsia="Calibri"/>
          <w:bCs/>
          <w:noProof/>
          <w:szCs w:val="22"/>
        </w:rPr>
        <w:t>predloži pooblastila za pridobitev podatkov iz kazenske evidence, na podlagi katerih bo ta potrdila pridobil naročnik sam.</w:t>
      </w:r>
    </w:p>
    <w:p w14:paraId="4F72B34E" w14:textId="77777777" w:rsidR="00576544" w:rsidRPr="001E259A" w:rsidRDefault="00576544" w:rsidP="00576544">
      <w:pPr>
        <w:rPr>
          <w:noProof/>
        </w:rPr>
      </w:pPr>
    </w:p>
    <w:p w14:paraId="7E559751" w14:textId="77777777" w:rsidR="00576544" w:rsidRPr="001E259A" w:rsidRDefault="00576544" w:rsidP="00576544">
      <w:pPr>
        <w:pStyle w:val="ListParagraph"/>
        <w:numPr>
          <w:ilvl w:val="0"/>
          <w:numId w:val="6"/>
        </w:numPr>
        <w:suppressAutoHyphens w:val="0"/>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49AF26A" w14:textId="77777777" w:rsidR="00576544" w:rsidRPr="001E259A" w:rsidRDefault="00576544" w:rsidP="00576544">
      <w:pPr>
        <w:pStyle w:val="ListParagraph"/>
        <w:rPr>
          <w:noProof/>
        </w:rPr>
      </w:pPr>
    </w:p>
    <w:p w14:paraId="3752AD3E" w14:textId="77777777" w:rsidR="00576544" w:rsidRPr="001E259A" w:rsidRDefault="00576544" w:rsidP="001A4049">
      <w:pPr>
        <w:numPr>
          <w:ilvl w:val="0"/>
          <w:numId w:val="12"/>
        </w:numPr>
        <w:suppressAutoHyphens w:val="0"/>
        <w:contextualSpacing/>
        <w:rPr>
          <w:noProof/>
        </w:rPr>
      </w:pPr>
      <w:r w:rsidRPr="001E259A">
        <w:rPr>
          <w:noProof/>
        </w:rPr>
        <w:lastRenderedPageBreak/>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9CCEA1A" w14:textId="77777777" w:rsidR="00576544" w:rsidRPr="001E259A" w:rsidRDefault="00576544" w:rsidP="00576544">
      <w:pPr>
        <w:ind w:left="720"/>
        <w:contextualSpacing/>
        <w:rPr>
          <w:noProof/>
        </w:rPr>
      </w:pPr>
    </w:p>
    <w:p w14:paraId="453DEBB2" w14:textId="77777777" w:rsidR="00576544" w:rsidRPr="001E259A" w:rsidRDefault="00576544" w:rsidP="001A4049">
      <w:pPr>
        <w:numPr>
          <w:ilvl w:val="0"/>
          <w:numId w:val="12"/>
        </w:numPr>
        <w:suppressAutoHyphens w:val="0"/>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7387D611" w14:textId="77777777" w:rsidR="00576544" w:rsidRPr="001E259A" w:rsidRDefault="00576544" w:rsidP="00576544">
      <w:pPr>
        <w:contextualSpacing/>
        <w:rPr>
          <w:noProof/>
        </w:rPr>
      </w:pPr>
    </w:p>
    <w:p w14:paraId="3D2C322D" w14:textId="77777777" w:rsidR="004A3425" w:rsidRDefault="00576544" w:rsidP="001A4049">
      <w:pPr>
        <w:numPr>
          <w:ilvl w:val="0"/>
          <w:numId w:val="12"/>
        </w:numPr>
        <w:suppressAutoHyphens w:val="0"/>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638DC6AE" w14:textId="77777777" w:rsidR="004A3425" w:rsidRDefault="004A3425" w:rsidP="004A3425">
      <w:pPr>
        <w:pStyle w:val="ListParagraph"/>
        <w:rPr>
          <w:noProof/>
        </w:rPr>
      </w:pPr>
    </w:p>
    <w:p w14:paraId="510BF559" w14:textId="77777777" w:rsidR="00D21D85" w:rsidRPr="00F62B5F" w:rsidRDefault="00D21D85" w:rsidP="00F62B5F">
      <w:pPr>
        <w:pStyle w:val="Heading3"/>
        <w:rPr>
          <w:b/>
          <w:noProof/>
          <w:lang w:eastAsia="en-US"/>
        </w:rPr>
      </w:pPr>
      <w:bookmarkStart w:id="187" w:name="_Toc171058856"/>
      <w:r w:rsidRPr="00F62B5F">
        <w:rPr>
          <w:b/>
          <w:noProof/>
          <w:lang w:eastAsia="en-US"/>
        </w:rPr>
        <w:t>Preverjanje pogojev za sodelovanje – ponudniki s sedežem v republiki Sloveniji</w:t>
      </w:r>
      <w:bookmarkEnd w:id="185"/>
      <w:bookmarkEnd w:id="186"/>
      <w:bookmarkEnd w:id="187"/>
    </w:p>
    <w:p w14:paraId="52D04600" w14:textId="77777777" w:rsidR="00D21D85" w:rsidRPr="00D21D85" w:rsidRDefault="00D21D85" w:rsidP="00D21D85">
      <w:pPr>
        <w:suppressAutoHyphens w:val="0"/>
        <w:rPr>
          <w:rFonts w:cs="Times New Roman"/>
          <w:noProof/>
          <w:lang w:eastAsia="en-US"/>
        </w:rPr>
      </w:pPr>
    </w:p>
    <w:p w14:paraId="1B1A52B5" w14:textId="77777777" w:rsidR="0061689D" w:rsidRPr="001E259A" w:rsidRDefault="0061689D" w:rsidP="0061689D">
      <w:pPr>
        <w:rPr>
          <w:noProof/>
        </w:rPr>
      </w:pPr>
      <w:r w:rsidRPr="001E259A">
        <w:rPr>
          <w:noProof/>
        </w:rPr>
        <w:t>V zvezi z izpolnjevanjem pogojev za sodelovanje bo naročnik preveril predvsem naslednje:</w:t>
      </w:r>
    </w:p>
    <w:p w14:paraId="5BE3A206" w14:textId="77777777" w:rsidR="0061689D" w:rsidRPr="001E259A" w:rsidRDefault="0061689D" w:rsidP="0061689D">
      <w:pPr>
        <w:rPr>
          <w:noProof/>
        </w:rPr>
      </w:pPr>
    </w:p>
    <w:p w14:paraId="46CBA9D4" w14:textId="77777777" w:rsidR="0061689D" w:rsidRPr="001E259A" w:rsidRDefault="0061689D" w:rsidP="0061689D">
      <w:pPr>
        <w:pStyle w:val="ListParagraph"/>
        <w:numPr>
          <w:ilvl w:val="0"/>
          <w:numId w:val="6"/>
        </w:numPr>
        <w:suppressAutoHyphens w:val="0"/>
        <w:rPr>
          <w:noProof/>
        </w:rPr>
      </w:pPr>
      <w:r w:rsidRPr="001E259A">
        <w:rPr>
          <w:noProof/>
        </w:rPr>
        <w:t>Naročnik bo v javno dostopnih evidencah preveril, ali je ponudnik vpisan v poslovni register in registriran za opravljanje dejavnosti, ki je predmet tega javnega naročila.</w:t>
      </w:r>
    </w:p>
    <w:p w14:paraId="0E3F0834" w14:textId="77777777" w:rsidR="0061689D" w:rsidRPr="001E259A" w:rsidRDefault="0061689D" w:rsidP="0061689D">
      <w:pPr>
        <w:rPr>
          <w:noProof/>
        </w:rPr>
      </w:pPr>
    </w:p>
    <w:p w14:paraId="232A72BB" w14:textId="77777777" w:rsidR="004A3425" w:rsidRPr="004A3425" w:rsidRDefault="004A3425" w:rsidP="004A3425">
      <w:pPr>
        <w:pStyle w:val="ListParagraph"/>
        <w:numPr>
          <w:ilvl w:val="0"/>
          <w:numId w:val="6"/>
        </w:numPr>
        <w:suppressAutoHyphens w:val="0"/>
        <w:rPr>
          <w:b/>
          <w:bCs/>
          <w:noProof/>
        </w:rPr>
      </w:pPr>
      <w:r w:rsidRPr="0038704A">
        <w:rPr>
          <w:noProof/>
        </w:rPr>
        <w:t xml:space="preserve">Naročnik bo v zvezi s preverjanjem finančnega položaja </w:t>
      </w:r>
      <w:r w:rsidRPr="004A3425">
        <w:rPr>
          <w:b/>
          <w:bCs/>
          <w:noProof/>
        </w:rPr>
        <w:t>(veza: ESPD obrazec, Del IV, B. Ekonomski in finančni položaj - Druge ekonomske ali finančne zahteve)</w:t>
      </w:r>
      <w:r w:rsidRPr="0038704A">
        <w:rPr>
          <w:noProof/>
        </w:rPr>
        <w:t xml:space="preserve"> ponudnika pozval, da mu pošlje obrazec BON-2 ali bančno potrdilo o solventnosti</w:t>
      </w:r>
      <w:r w:rsidRPr="004A3425">
        <w:rPr>
          <w:b/>
          <w:bCs/>
          <w:noProof/>
        </w:rPr>
        <w:t>, ki dokazuje, da ponudnik v zadnjih šestih mesecih pred rokom za predložitev ponudb, vključno z dnevom oddaje ponudb, ni imel blokiranih računov oz. dospelih neporavnanih obveznosti (skupno na vseh računih). V kolikor ima ponudnik več računov, mora v primeru predložitve bančnega potrdila o solventnosti, le-tega predložiti za vse račune.</w:t>
      </w:r>
    </w:p>
    <w:p w14:paraId="2E80407C" w14:textId="77777777" w:rsidR="0061689D" w:rsidRPr="001E259A" w:rsidRDefault="0061689D" w:rsidP="004A3425">
      <w:pPr>
        <w:pStyle w:val="ListParagraph"/>
        <w:tabs>
          <w:tab w:val="left" w:pos="0"/>
        </w:tabs>
        <w:ind w:left="0"/>
        <w:rPr>
          <w:rFonts w:cs="Arial"/>
          <w:noProof/>
        </w:rPr>
      </w:pPr>
    </w:p>
    <w:p w14:paraId="093692A4" w14:textId="77777777" w:rsidR="0061689D" w:rsidRDefault="0061689D" w:rsidP="0061689D">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0DA45CE5" w14:textId="77777777" w:rsidR="002E11C9" w:rsidRPr="001E259A" w:rsidRDefault="002E11C9" w:rsidP="0061689D">
      <w:pPr>
        <w:pStyle w:val="ListParagraph"/>
        <w:tabs>
          <w:tab w:val="left" w:pos="0"/>
        </w:tabs>
        <w:ind w:left="360"/>
        <w:rPr>
          <w:rFonts w:cs="Arial"/>
          <w:noProof/>
        </w:rPr>
      </w:pPr>
    </w:p>
    <w:p w14:paraId="758C8352" w14:textId="77777777" w:rsidR="002E11C9" w:rsidRPr="002E11C9" w:rsidRDefault="002E11C9" w:rsidP="002E11C9">
      <w:pPr>
        <w:pStyle w:val="Heading3"/>
        <w:suppressAutoHyphens w:val="0"/>
        <w:rPr>
          <w:b/>
          <w:bCs w:val="0"/>
        </w:rPr>
      </w:pPr>
      <w:bookmarkStart w:id="188" w:name="_Toc149128368"/>
      <w:bookmarkStart w:id="189" w:name="_Toc171058857"/>
      <w:r w:rsidRPr="002E11C9">
        <w:rPr>
          <w:b/>
          <w:bCs w:val="0"/>
        </w:rPr>
        <w:t>Preverjanje razlogov za izključitev – ponudniki s sedežem izven Republike Slovenije</w:t>
      </w:r>
      <w:bookmarkEnd w:id="188"/>
      <w:bookmarkEnd w:id="189"/>
    </w:p>
    <w:p w14:paraId="2A96E198" w14:textId="77777777" w:rsidR="002E11C9" w:rsidRDefault="002E11C9" w:rsidP="002E11C9">
      <w:pPr>
        <w:tabs>
          <w:tab w:val="left" w:pos="0"/>
        </w:tabs>
        <w:rPr>
          <w:rFonts w:cs="Arial"/>
          <w:noProof/>
        </w:rPr>
      </w:pPr>
    </w:p>
    <w:p w14:paraId="795940FC" w14:textId="77777777" w:rsidR="002E11C9" w:rsidRPr="001E259A" w:rsidRDefault="002E11C9" w:rsidP="002E11C9">
      <w:pPr>
        <w:rPr>
          <w:noProof/>
        </w:rPr>
      </w:pPr>
      <w:r w:rsidRPr="001E259A">
        <w:rPr>
          <w:noProof/>
        </w:rPr>
        <w:t xml:space="preserve">V zvezi z razlogi za izključitev bo naročnik preveril predvsem naslednje: </w:t>
      </w:r>
    </w:p>
    <w:p w14:paraId="701EE94C" w14:textId="77777777" w:rsidR="002E11C9" w:rsidRPr="001E259A" w:rsidRDefault="002E11C9" w:rsidP="002E11C9">
      <w:pPr>
        <w:rPr>
          <w:noProof/>
        </w:rPr>
      </w:pPr>
    </w:p>
    <w:p w14:paraId="6CE8FC39" w14:textId="77777777" w:rsidR="002E11C9" w:rsidRPr="001E259A" w:rsidRDefault="002E11C9" w:rsidP="001A4049">
      <w:pPr>
        <w:pStyle w:val="ListParagraph"/>
        <w:numPr>
          <w:ilvl w:val="0"/>
          <w:numId w:val="14"/>
        </w:numPr>
        <w:suppressAutoHyphens w:val="0"/>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4120FB09" w14:textId="77777777" w:rsidR="002E11C9" w:rsidRPr="001E259A" w:rsidRDefault="002E11C9" w:rsidP="002E11C9">
      <w:pPr>
        <w:pStyle w:val="ListParagraph"/>
        <w:ind w:left="360"/>
        <w:rPr>
          <w:rFonts w:eastAsia="Calibri"/>
          <w:bCs/>
          <w:noProof/>
          <w:szCs w:val="22"/>
          <w:u w:val="single"/>
        </w:rPr>
      </w:pPr>
    </w:p>
    <w:p w14:paraId="294B6A81" w14:textId="77777777" w:rsidR="002E11C9" w:rsidRPr="001E259A" w:rsidRDefault="002E11C9" w:rsidP="002E11C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4D418F5C" w14:textId="77777777" w:rsidR="002E11C9" w:rsidRPr="001E259A" w:rsidRDefault="002E11C9" w:rsidP="002E11C9">
      <w:pPr>
        <w:pStyle w:val="ListParagraph"/>
        <w:ind w:left="360"/>
        <w:rPr>
          <w:noProof/>
        </w:rPr>
      </w:pPr>
    </w:p>
    <w:p w14:paraId="6725949C" w14:textId="77777777" w:rsidR="002E11C9" w:rsidRPr="001E259A" w:rsidRDefault="002E11C9" w:rsidP="002E11C9">
      <w:pPr>
        <w:numPr>
          <w:ilvl w:val="0"/>
          <w:numId w:val="6"/>
        </w:numPr>
        <w:suppressAutoHyphens w:val="0"/>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27C31CDC" w14:textId="77777777" w:rsidR="002E11C9" w:rsidRPr="001E259A" w:rsidRDefault="002E11C9" w:rsidP="002E11C9">
      <w:pPr>
        <w:rPr>
          <w:rFonts w:cs="Arial"/>
          <w:bCs/>
          <w:noProof/>
          <w:szCs w:val="20"/>
        </w:rPr>
      </w:pPr>
    </w:p>
    <w:p w14:paraId="0336E4E4" w14:textId="77777777" w:rsidR="002E11C9" w:rsidRPr="001E259A" w:rsidRDefault="002E11C9" w:rsidP="002E11C9">
      <w:pPr>
        <w:pStyle w:val="ListParagraph"/>
        <w:numPr>
          <w:ilvl w:val="0"/>
          <w:numId w:val="6"/>
        </w:numPr>
        <w:suppressAutoHyphens w:val="0"/>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w:t>
      </w:r>
      <w:r w:rsidRPr="001E259A">
        <w:rPr>
          <w:noProof/>
        </w:rPr>
        <w:lastRenderedPageBreak/>
        <w:t xml:space="preserve">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6BF79E72" w14:textId="77777777" w:rsidR="002E11C9" w:rsidRDefault="002E11C9" w:rsidP="002E11C9">
      <w:pPr>
        <w:tabs>
          <w:tab w:val="left" w:pos="0"/>
        </w:tabs>
        <w:rPr>
          <w:rFonts w:cs="Arial"/>
          <w:noProof/>
        </w:rPr>
      </w:pPr>
    </w:p>
    <w:p w14:paraId="15866E49" w14:textId="77777777" w:rsidR="002E11C9" w:rsidRPr="002E11C9" w:rsidRDefault="002E11C9" w:rsidP="002E11C9">
      <w:pPr>
        <w:pStyle w:val="Heading3"/>
        <w:suppressAutoHyphens w:val="0"/>
        <w:rPr>
          <w:b/>
          <w:bCs w:val="0"/>
        </w:rPr>
      </w:pPr>
      <w:bookmarkStart w:id="190" w:name="_Toc149128369"/>
      <w:bookmarkStart w:id="191" w:name="_Toc171058858"/>
      <w:r w:rsidRPr="002E11C9">
        <w:rPr>
          <w:b/>
          <w:bCs w:val="0"/>
        </w:rPr>
        <w:t>Preverjanje pogojev za sodelovanje – ponudniki s sedežem izven Republike Slovenije</w:t>
      </w:r>
      <w:bookmarkEnd w:id="190"/>
      <w:bookmarkEnd w:id="191"/>
    </w:p>
    <w:p w14:paraId="61419C17" w14:textId="77777777" w:rsidR="002E11C9" w:rsidRDefault="002E11C9" w:rsidP="002E11C9">
      <w:pPr>
        <w:tabs>
          <w:tab w:val="left" w:pos="0"/>
        </w:tabs>
        <w:rPr>
          <w:rFonts w:cs="Arial"/>
          <w:noProof/>
        </w:rPr>
      </w:pPr>
    </w:p>
    <w:p w14:paraId="2D0E19B0" w14:textId="77777777" w:rsidR="002E11C9" w:rsidRPr="001E259A" w:rsidRDefault="002E11C9" w:rsidP="002E11C9">
      <w:pPr>
        <w:rPr>
          <w:noProof/>
        </w:rPr>
      </w:pPr>
      <w:r w:rsidRPr="001E259A">
        <w:rPr>
          <w:noProof/>
        </w:rPr>
        <w:t>V zvezi z izpolnjevanjem pogojev za sodelovanje bo naročnik preveril predvsem naslednje:</w:t>
      </w:r>
    </w:p>
    <w:p w14:paraId="10FC4E08" w14:textId="77777777" w:rsidR="002E11C9" w:rsidRPr="001E259A" w:rsidRDefault="002E11C9" w:rsidP="002E11C9">
      <w:pPr>
        <w:rPr>
          <w:noProof/>
        </w:rPr>
      </w:pPr>
    </w:p>
    <w:p w14:paraId="3A4A3B42" w14:textId="77777777" w:rsidR="002E11C9" w:rsidRPr="001E259A" w:rsidRDefault="002E11C9" w:rsidP="002E11C9">
      <w:pPr>
        <w:pStyle w:val="ListParagraph"/>
        <w:numPr>
          <w:ilvl w:val="0"/>
          <w:numId w:val="6"/>
        </w:numPr>
        <w:suppressAutoHyphens w:val="0"/>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4CD02F36" w14:textId="77777777" w:rsidR="002E11C9" w:rsidRPr="001E259A" w:rsidRDefault="002E11C9" w:rsidP="002E11C9">
      <w:pPr>
        <w:rPr>
          <w:noProof/>
        </w:rPr>
      </w:pPr>
    </w:p>
    <w:p w14:paraId="69B01B75" w14:textId="77777777" w:rsidR="002E11C9" w:rsidRPr="001E259A" w:rsidRDefault="002E11C9" w:rsidP="002E11C9">
      <w:pPr>
        <w:pStyle w:val="ListParagraph"/>
        <w:numPr>
          <w:ilvl w:val="0"/>
          <w:numId w:val="6"/>
        </w:numPr>
        <w:suppressAutoHyphens w:val="0"/>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ponudnika pozval, da mu pošlje bančno potrdilo o solventnosti, ki dokazuje, da ponudnik v zadnjih šestih mesecih</w:t>
      </w:r>
      <w:r>
        <w:rPr>
          <w:noProof/>
        </w:rPr>
        <w:t xml:space="preserve"> pred rokom za predložitev ponudb, vključno z dnevom oddaje ponudb,</w:t>
      </w:r>
      <w:r w:rsidRPr="001E259A">
        <w:rPr>
          <w:noProof/>
        </w:rPr>
        <w:t xml:space="preserve"> ni imel blokiranih računov (oz. dospelih neporavnanih obveznosti) več kot 5 dni (skupno na vseh računih). </w:t>
      </w:r>
    </w:p>
    <w:p w14:paraId="241A467A" w14:textId="77777777" w:rsidR="002E11C9" w:rsidRPr="001E259A" w:rsidRDefault="002E11C9" w:rsidP="002E11C9">
      <w:pPr>
        <w:pStyle w:val="ListParagraph"/>
        <w:rPr>
          <w:noProof/>
        </w:rPr>
      </w:pPr>
    </w:p>
    <w:p w14:paraId="1F0E6A2C" w14:textId="77777777" w:rsidR="002E11C9" w:rsidRPr="001E259A" w:rsidRDefault="002E11C9" w:rsidP="002E11C9">
      <w:pPr>
        <w:pStyle w:val="ListParagraph"/>
        <w:ind w:left="360"/>
        <w:rPr>
          <w:noProof/>
        </w:rPr>
      </w:pPr>
      <w:r w:rsidRPr="001E259A">
        <w:rPr>
          <w:noProof/>
        </w:rPr>
        <w:t xml:space="preserve">V kolikor ima ponudnik več računov, mora bančna potrdila o solventnosti predložiti za vse račune. </w:t>
      </w:r>
    </w:p>
    <w:p w14:paraId="070BE823" w14:textId="77777777" w:rsidR="002E11C9" w:rsidRPr="001E259A" w:rsidRDefault="002E11C9" w:rsidP="002E11C9">
      <w:pPr>
        <w:pStyle w:val="ListParagraph"/>
        <w:ind w:left="360"/>
        <w:rPr>
          <w:noProof/>
        </w:rPr>
      </w:pPr>
    </w:p>
    <w:p w14:paraId="6ED54B7F" w14:textId="77777777" w:rsidR="002E11C9" w:rsidRPr="001E259A" w:rsidRDefault="002E11C9" w:rsidP="002E11C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07BE3D9A" w14:textId="77777777" w:rsidR="002E11C9" w:rsidRDefault="002E11C9" w:rsidP="002E11C9">
      <w:pPr>
        <w:tabs>
          <w:tab w:val="left" w:pos="0"/>
        </w:tabs>
        <w:rPr>
          <w:rFonts w:cs="Arial"/>
          <w:noProof/>
        </w:rPr>
      </w:pPr>
    </w:p>
    <w:p w14:paraId="284DF72B" w14:textId="77777777" w:rsidR="002E11C9" w:rsidRDefault="002E11C9" w:rsidP="002E11C9">
      <w:pPr>
        <w:tabs>
          <w:tab w:val="left" w:pos="0"/>
        </w:tabs>
        <w:rPr>
          <w:rFonts w:cs="Arial"/>
          <w:noProof/>
        </w:rPr>
      </w:pPr>
    </w:p>
    <w:p w14:paraId="520FE544" w14:textId="77777777" w:rsidR="002E11C9" w:rsidRPr="00DD7230" w:rsidRDefault="002E11C9" w:rsidP="002E11C9">
      <w:pPr>
        <w:tabs>
          <w:tab w:val="left" w:pos="0"/>
        </w:tabs>
        <w:rPr>
          <w:rFonts w:cs="Arial"/>
          <w:noProof/>
        </w:rPr>
      </w:pPr>
    </w:p>
    <w:p w14:paraId="46DB47D5" w14:textId="77777777" w:rsidR="00D21D85" w:rsidRPr="00D21D85" w:rsidRDefault="00D21D85" w:rsidP="00D21D85">
      <w:pPr>
        <w:suppressAutoHyphens w:val="0"/>
        <w:rPr>
          <w:rFonts w:cs="Times New Roman"/>
          <w:noProof/>
          <w:lang w:eastAsia="en-US"/>
        </w:rPr>
      </w:pPr>
    </w:p>
    <w:p w14:paraId="655F7FF5" w14:textId="77777777" w:rsidR="000066B2" w:rsidRPr="008B0AC9" w:rsidRDefault="000066B2" w:rsidP="000066B2">
      <w:pPr>
        <w:pStyle w:val="Heading1"/>
        <w:pageBreakBefore/>
        <w:rPr>
          <w:b/>
          <w:noProof/>
        </w:rPr>
      </w:pPr>
      <w:bookmarkStart w:id="192" w:name="_Toc171058859"/>
      <w:r w:rsidRPr="008B0AC9">
        <w:rPr>
          <w:b/>
          <w:noProof/>
        </w:rPr>
        <w:lastRenderedPageBreak/>
        <w:t>MERILA ZA IZBIRO NAJUGODNEJŠEGA PONUDNIKA</w:t>
      </w:r>
      <w:bookmarkEnd w:id="192"/>
    </w:p>
    <w:p w14:paraId="1BBCC215" w14:textId="77777777" w:rsidR="00744D59" w:rsidRDefault="00744D59" w:rsidP="00744D59"/>
    <w:p w14:paraId="336E5E92" w14:textId="77777777" w:rsidR="00037F03" w:rsidRPr="00EC6968" w:rsidRDefault="00037F03" w:rsidP="00037F03">
      <w:pPr>
        <w:pStyle w:val="Heading2"/>
        <w:rPr>
          <w:b/>
          <w:noProof/>
        </w:rPr>
      </w:pPr>
      <w:bookmarkStart w:id="193" w:name="_Toc398639675"/>
      <w:bookmarkStart w:id="194" w:name="_Toc6377083"/>
      <w:bookmarkStart w:id="195" w:name="_Toc171058860"/>
      <w:r w:rsidRPr="00EC6968">
        <w:rPr>
          <w:b/>
          <w:noProof/>
        </w:rPr>
        <w:t>Merilo</w:t>
      </w:r>
      <w:bookmarkEnd w:id="193"/>
      <w:bookmarkEnd w:id="194"/>
      <w:bookmarkEnd w:id="195"/>
    </w:p>
    <w:p w14:paraId="2C2ED0B2" w14:textId="77777777" w:rsidR="00037F03" w:rsidRDefault="00037F03" w:rsidP="00E01F1E">
      <w:pPr>
        <w:rPr>
          <w:noProof/>
        </w:rPr>
      </w:pPr>
    </w:p>
    <w:p w14:paraId="1B090559" w14:textId="77777777" w:rsidR="00AB5962" w:rsidRPr="006F26EB" w:rsidRDefault="002A41A0" w:rsidP="00AB5962">
      <w:r w:rsidRPr="001E259A">
        <w:rPr>
          <w:noProof/>
        </w:rPr>
        <w:t>Naročnik bo oddal javno naročilo na podlagi ekonomsko najugodnejše ponudbe</w:t>
      </w:r>
      <w:r>
        <w:rPr>
          <w:noProof/>
        </w:rPr>
        <w:t xml:space="preserve"> </w:t>
      </w:r>
      <w:r w:rsidR="00AB5962" w:rsidRPr="006F26EB">
        <w:t>na podlagi najnižje končne cene.</w:t>
      </w:r>
    </w:p>
    <w:p w14:paraId="441EE227" w14:textId="77777777" w:rsidR="00AB5962" w:rsidRPr="006F26EB" w:rsidRDefault="00AB5962" w:rsidP="00AB5962"/>
    <w:p w14:paraId="6FD6BC32" w14:textId="77777777" w:rsidR="002A41A0" w:rsidRPr="004022EA" w:rsidRDefault="002A41A0" w:rsidP="002A41A0">
      <w:pPr>
        <w:rPr>
          <w:noProof/>
        </w:rPr>
      </w:pPr>
      <w:r w:rsidRPr="004022EA">
        <w:rPr>
          <w:noProof/>
        </w:rPr>
        <w:t>Cena bo preračunana v točke skladno s spodaj navedeno formulo:</w:t>
      </w:r>
    </w:p>
    <w:p w14:paraId="1BFEB5B0" w14:textId="77777777" w:rsidR="002A41A0" w:rsidRPr="004022EA" w:rsidRDefault="002A41A0" w:rsidP="002A41A0">
      <w:pPr>
        <w:rPr>
          <w:noProof/>
        </w:rPr>
      </w:pPr>
    </w:p>
    <w:p w14:paraId="158CED98" w14:textId="77777777" w:rsidR="002A41A0" w:rsidRPr="004022EA" w:rsidRDefault="002A41A0" w:rsidP="002A41A0">
      <w:pPr>
        <w:tabs>
          <w:tab w:val="center" w:pos="3420"/>
          <w:tab w:val="center" w:pos="5400"/>
          <w:tab w:val="center" w:pos="7560"/>
        </w:tabs>
        <w:rPr>
          <w:noProof/>
        </w:rPr>
      </w:pPr>
      <w:bookmarkStart w:id="196" w:name="_Hlk76981727"/>
      <w:r w:rsidRPr="004022EA">
        <w:rPr>
          <w:noProof/>
        </w:rPr>
        <w:tab/>
        <w:t xml:space="preserve">      najnižja ponudba </w:t>
      </w:r>
    </w:p>
    <w:p w14:paraId="5A838CBA" w14:textId="77777777" w:rsidR="002A41A0" w:rsidRPr="004022EA" w:rsidRDefault="002A41A0" w:rsidP="002A41A0">
      <w:pPr>
        <w:tabs>
          <w:tab w:val="center" w:pos="900"/>
          <w:tab w:val="center" w:pos="1440"/>
          <w:tab w:val="center" w:pos="3420"/>
          <w:tab w:val="center" w:pos="5400"/>
          <w:tab w:val="center" w:pos="6840"/>
        </w:tabs>
        <w:rPr>
          <w:noProof/>
        </w:rPr>
      </w:pPr>
      <w:r w:rsidRPr="004022EA">
        <w:rPr>
          <w:noProof/>
        </w:rPr>
        <w:tab/>
      </w:r>
      <w:r w:rsidRPr="004022EA">
        <w:rPr>
          <w:noProof/>
        </w:rPr>
        <w:tab/>
        <w:t>število točk =</w:t>
      </w:r>
      <w:r w:rsidRPr="004022EA">
        <w:rPr>
          <w:noProof/>
        </w:rPr>
        <w:tab/>
        <w:t xml:space="preserve">     ----------------------------</w:t>
      </w:r>
      <w:r w:rsidRPr="004022EA">
        <w:rPr>
          <w:noProof/>
        </w:rPr>
        <w:tab/>
        <w:t xml:space="preserve">x        </w:t>
      </w:r>
      <w:r>
        <w:rPr>
          <w:noProof/>
        </w:rPr>
        <w:t>100</w:t>
      </w:r>
    </w:p>
    <w:p w14:paraId="03BA915E" w14:textId="77777777" w:rsidR="002A41A0" w:rsidRPr="004022EA" w:rsidRDefault="002A41A0" w:rsidP="002A41A0">
      <w:pPr>
        <w:tabs>
          <w:tab w:val="center" w:pos="3420"/>
          <w:tab w:val="center" w:pos="5940"/>
          <w:tab w:val="center" w:pos="7560"/>
        </w:tabs>
        <w:rPr>
          <w:noProof/>
        </w:rPr>
      </w:pPr>
      <w:r w:rsidRPr="004022EA">
        <w:rPr>
          <w:noProof/>
        </w:rPr>
        <w:tab/>
        <w:t xml:space="preserve">      ocenjevana ponudba</w:t>
      </w:r>
    </w:p>
    <w:bookmarkEnd w:id="196"/>
    <w:p w14:paraId="276775CD" w14:textId="77777777" w:rsidR="002A41A0" w:rsidRPr="004022EA" w:rsidRDefault="002A41A0" w:rsidP="002A41A0">
      <w:pPr>
        <w:rPr>
          <w:noProof/>
        </w:rPr>
      </w:pPr>
    </w:p>
    <w:p w14:paraId="471F0B38" w14:textId="77777777" w:rsidR="00AB5962" w:rsidRPr="006F26EB" w:rsidRDefault="00AB5962" w:rsidP="00AB5962"/>
    <w:p w14:paraId="0CFE43B4" w14:textId="77777777" w:rsidR="00AB5962" w:rsidRDefault="00AB5962" w:rsidP="00AB5962">
      <w:pPr>
        <w:rPr>
          <w:b/>
        </w:rPr>
      </w:pPr>
      <w:r w:rsidRPr="006F26EB">
        <w:rPr>
          <w:b/>
        </w:rPr>
        <w:t>Največje možno število točk pri tem merilu = 100 točk</w:t>
      </w:r>
    </w:p>
    <w:p w14:paraId="11781A7F" w14:textId="77777777" w:rsidR="002A41A0" w:rsidRPr="006F26EB" w:rsidRDefault="002A41A0" w:rsidP="00AB5962">
      <w:pPr>
        <w:rPr>
          <w:b/>
        </w:rPr>
      </w:pPr>
    </w:p>
    <w:p w14:paraId="479D4644" w14:textId="77777777" w:rsidR="00037F03" w:rsidRPr="002A41A0" w:rsidRDefault="002A41A0" w:rsidP="00E01F1E">
      <w:pPr>
        <w:rPr>
          <w:b/>
          <w:bCs/>
          <w:noProof/>
        </w:rPr>
      </w:pPr>
      <w:r w:rsidRPr="002A41A0">
        <w:rPr>
          <w:b/>
          <w:bCs/>
          <w:noProof/>
        </w:rPr>
        <w:t>Izbrana bo ponudba z največjim številom točk, ki jo bo naročnik ocenil o sprejemljivosti v postopku naknadnega preverjanja.</w:t>
      </w:r>
    </w:p>
    <w:p w14:paraId="779D6728" w14:textId="77777777" w:rsidR="002A41A0" w:rsidRPr="00FD042D" w:rsidRDefault="002A41A0" w:rsidP="00E01F1E">
      <w:pPr>
        <w:rPr>
          <w:noProof/>
        </w:rPr>
      </w:pPr>
    </w:p>
    <w:p w14:paraId="6C8B5C2B" w14:textId="77777777" w:rsidR="000066B2" w:rsidRPr="008B0AC9" w:rsidRDefault="000066B2" w:rsidP="000066B2">
      <w:pPr>
        <w:pStyle w:val="Heading2"/>
        <w:rPr>
          <w:bCs/>
          <w:noProof/>
        </w:rPr>
      </w:pPr>
      <w:bookmarkStart w:id="197" w:name="_Toc171058861"/>
      <w:r w:rsidRPr="008B0AC9">
        <w:rPr>
          <w:b/>
          <w:noProof/>
        </w:rPr>
        <w:t>primer dveh ponudb z enakim največjim številom točk pri ocenjevanju</w:t>
      </w:r>
      <w:bookmarkEnd w:id="197"/>
    </w:p>
    <w:p w14:paraId="395BDA87" w14:textId="77777777" w:rsidR="00D34245" w:rsidRDefault="00D34245" w:rsidP="00D34245">
      <w:pPr>
        <w:rPr>
          <w:bCs/>
          <w:noProof/>
        </w:rPr>
      </w:pPr>
    </w:p>
    <w:p w14:paraId="13DB3F18" w14:textId="77777777" w:rsidR="00AB5962" w:rsidRPr="006F26EB" w:rsidRDefault="00AB5962" w:rsidP="00AB5962">
      <w:r w:rsidRPr="006F26EB">
        <w:t>V primeru, da bosta (bodo) dva ali več ponudnikov ponudili opremo za enako ceno, bo izbran tisti ponudnik, ki bo ponudil daljše garancijsko obdobje. V kolikor bosta 2 ali več ponudnikov ponudili enako garancijsko obdobje, bo izbran tisti ponudnik, ki bo ponudil krajši dobavni rok.</w:t>
      </w:r>
    </w:p>
    <w:p w14:paraId="5D102B39" w14:textId="77777777" w:rsidR="00AB5962" w:rsidRDefault="00AB5962" w:rsidP="00D34245">
      <w:pPr>
        <w:rPr>
          <w:bCs/>
          <w:noProof/>
        </w:rPr>
      </w:pPr>
    </w:p>
    <w:p w14:paraId="505709B1" w14:textId="77777777" w:rsidR="00AB5962" w:rsidRDefault="00AB5962" w:rsidP="00D34245">
      <w:pPr>
        <w:rPr>
          <w:bCs/>
          <w:noProof/>
        </w:rPr>
      </w:pPr>
    </w:p>
    <w:p w14:paraId="361B98ED" w14:textId="77777777" w:rsidR="000066B2" w:rsidRPr="008B0AC9" w:rsidRDefault="000066B2" w:rsidP="00D34245">
      <w:pPr>
        <w:pStyle w:val="Heading1"/>
        <w:rPr>
          <w:b/>
          <w:noProof/>
        </w:rPr>
      </w:pPr>
      <w:bookmarkStart w:id="198" w:name="_Toc171058862"/>
      <w:r w:rsidRPr="008B0AC9">
        <w:rPr>
          <w:b/>
          <w:noProof/>
        </w:rPr>
        <w:t>MOŽNOST REVIZIJE</w:t>
      </w:r>
      <w:bookmarkEnd w:id="198"/>
    </w:p>
    <w:p w14:paraId="5BC69CD4" w14:textId="77777777" w:rsidR="000066B2" w:rsidRPr="008B0AC9" w:rsidRDefault="000066B2" w:rsidP="000066B2">
      <w:pPr>
        <w:pStyle w:val="Heading2"/>
        <w:rPr>
          <w:rFonts w:cs="Arial"/>
          <w:noProof/>
        </w:rPr>
      </w:pPr>
      <w:bookmarkStart w:id="199" w:name="_Toc171058863"/>
      <w:r w:rsidRPr="008B0AC9">
        <w:rPr>
          <w:b/>
          <w:noProof/>
        </w:rPr>
        <w:t>Pravna podlaga in roki za vložitev</w:t>
      </w:r>
      <w:bookmarkEnd w:id="199"/>
    </w:p>
    <w:p w14:paraId="6D7B5DF5" w14:textId="77777777" w:rsidR="000066B2" w:rsidRDefault="000066B2" w:rsidP="000066B2">
      <w:pPr>
        <w:rPr>
          <w:rFonts w:cs="Arial"/>
          <w:noProof/>
          <w:sz w:val="22"/>
          <w:szCs w:val="22"/>
        </w:rPr>
      </w:pPr>
    </w:p>
    <w:p w14:paraId="30D08441" w14:textId="77777777" w:rsidR="00EF08B4" w:rsidRDefault="00EF08B4" w:rsidP="00EF08B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 w:val="20"/>
          <w:lang w:val="sl-SI"/>
        </w:rPr>
      </w:pPr>
      <w:r w:rsidRPr="0065449A">
        <w:rPr>
          <w:rFonts w:cs="Arial"/>
          <w:sz w:val="20"/>
          <w:lang w:val="sl-SI"/>
        </w:rPr>
        <w:t>V skladu z Zakonom o pravnem varstvu v postopkih javnega naročanja (Uradni list RS, št. 43/11 in spremembe) lahko zahtevek za revizijo vloži vsaka oseba, ki ji je, skladno z določili 14. člena ZPVPJN, priznana aktivna legitimacija.</w:t>
      </w:r>
    </w:p>
    <w:p w14:paraId="4A6E7C04" w14:textId="77777777" w:rsidR="00EF08B4" w:rsidRPr="008B0AC9" w:rsidRDefault="00EF08B4" w:rsidP="00EF08B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 w:val="20"/>
          <w:lang w:val="sl-SI"/>
        </w:rPr>
      </w:pPr>
    </w:p>
    <w:p w14:paraId="0B988D75" w14:textId="77777777" w:rsidR="00EF08B4" w:rsidRPr="008B0AC9" w:rsidRDefault="00EF08B4" w:rsidP="00EF08B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 w:val="20"/>
          <w:lang w:val="sl-SI"/>
        </w:rPr>
      </w:pPr>
      <w:r w:rsidRPr="008B0AC9">
        <w:rPr>
          <w:rFonts w:cs="Arial"/>
          <w:noProof/>
          <w:sz w:val="20"/>
          <w:lang w:val="sl-SI"/>
        </w:rPr>
        <w:t>Roki za vložitev zahtevka za revizijo so navedeni v 25. členu ZPVPJN.</w:t>
      </w:r>
    </w:p>
    <w:p w14:paraId="76777979" w14:textId="77777777" w:rsidR="00EF08B4" w:rsidRPr="008B0AC9" w:rsidRDefault="00EF08B4" w:rsidP="000066B2">
      <w:pPr>
        <w:rPr>
          <w:rFonts w:cs="Arial"/>
          <w:noProof/>
          <w:sz w:val="22"/>
          <w:szCs w:val="22"/>
        </w:rPr>
      </w:pPr>
    </w:p>
    <w:p w14:paraId="607C0B18" w14:textId="77777777" w:rsidR="000066B2" w:rsidRPr="008B0AC9" w:rsidRDefault="000066B2" w:rsidP="000066B2">
      <w:pPr>
        <w:pStyle w:val="Heading2"/>
        <w:rPr>
          <w:rFonts w:cs="Arial"/>
          <w:noProof/>
        </w:rPr>
      </w:pPr>
      <w:bookmarkStart w:id="200" w:name="_Toc171058864"/>
      <w:r w:rsidRPr="008B0AC9">
        <w:rPr>
          <w:b/>
          <w:noProof/>
        </w:rPr>
        <w:t>Način vložitve revizije</w:t>
      </w:r>
      <w:bookmarkEnd w:id="200"/>
    </w:p>
    <w:p w14:paraId="11C2868A" w14:textId="77777777" w:rsidR="00EF08B4" w:rsidRDefault="00EF08B4" w:rsidP="00FD7B7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 w:val="20"/>
          <w:lang w:val="sl-SI"/>
        </w:rPr>
      </w:pPr>
    </w:p>
    <w:p w14:paraId="6EB02868" w14:textId="77777777" w:rsidR="00EF08B4" w:rsidRPr="008B0AC9" w:rsidRDefault="00EF08B4" w:rsidP="00EF08B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 w:val="20"/>
          <w:lang w:val="sl-SI"/>
        </w:rPr>
      </w:pPr>
      <w:r w:rsidRPr="008B0AC9">
        <w:rPr>
          <w:rFonts w:cs="Arial"/>
          <w:noProof/>
          <w:sz w:val="20"/>
          <w:lang w:val="sl-SI"/>
        </w:rPr>
        <w:t>Zahtevek za revizijo mora vsebovati vse elemente, navedene v 15. členu ZPVPJN. Višina takse, ki jo mora vplačati vlagatelj revizije, je navedena v 71. členu ZPVPJN.</w:t>
      </w:r>
    </w:p>
    <w:p w14:paraId="770B1A89" w14:textId="77777777" w:rsidR="00EF08B4" w:rsidRPr="008B0AC9" w:rsidRDefault="00EF08B4" w:rsidP="00EF08B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 w:val="20"/>
          <w:lang w:val="sl-SI"/>
        </w:rPr>
      </w:pPr>
    </w:p>
    <w:p w14:paraId="0005E43F" w14:textId="77777777" w:rsidR="00EF08B4" w:rsidRPr="008B0AC9" w:rsidRDefault="00EF08B4" w:rsidP="00EF08B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 w:val="20"/>
          <w:lang w:val="sl-SI"/>
        </w:rPr>
      </w:pPr>
      <w:r w:rsidRPr="00321F44">
        <w:rPr>
          <w:rFonts w:cs="Arial"/>
          <w:noProof/>
          <w:sz w:val="20"/>
          <w:lang w:val="sl-SI"/>
        </w:rPr>
        <w:t xml:space="preserve">Takso po 71. členu ZPVPJN v višini </w:t>
      </w:r>
      <w:r>
        <w:rPr>
          <w:rFonts w:cs="Arial"/>
          <w:noProof/>
          <w:sz w:val="20"/>
          <w:lang w:val="sl-SI"/>
        </w:rPr>
        <w:t>4.0</w:t>
      </w:r>
      <w:r w:rsidRPr="00321F44">
        <w:rPr>
          <w:rFonts w:cs="Arial"/>
          <w:noProof/>
          <w:sz w:val="20"/>
          <w:lang w:val="sl-SI"/>
        </w:rPr>
        <w:t>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7D11FCB4" w14:textId="77777777" w:rsidR="00EF08B4" w:rsidRPr="008B0AC9" w:rsidRDefault="00EF08B4" w:rsidP="00EF08B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 w:val="20"/>
          <w:lang w:val="sl-SI"/>
        </w:rPr>
      </w:pPr>
      <w:r w:rsidRPr="008B0AC9">
        <w:rPr>
          <w:rFonts w:cs="Arial"/>
          <w:noProof/>
          <w:sz w:val="20"/>
          <w:lang w:val="sl-SI"/>
        </w:rPr>
        <w:t>Nepravilno in nepravočasno vložene zahtevke bo naročnik zavrgel.</w:t>
      </w:r>
    </w:p>
    <w:p w14:paraId="361891F5" w14:textId="77777777" w:rsidR="000066B2" w:rsidRDefault="000066B2" w:rsidP="000066B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s>
        <w:rPr>
          <w:rFonts w:cs="Arial"/>
          <w:noProof/>
          <w:sz w:val="20"/>
          <w:lang w:val="sl-SI"/>
        </w:rPr>
      </w:pPr>
    </w:p>
    <w:p w14:paraId="67A4427D" w14:textId="77777777" w:rsidR="00047B9F" w:rsidRDefault="00047B9F" w:rsidP="000066B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s>
        <w:rPr>
          <w:rFonts w:cs="Arial"/>
          <w:noProof/>
          <w:sz w:val="20"/>
          <w:lang w:val="sl-SI"/>
        </w:rPr>
      </w:pPr>
    </w:p>
    <w:p w14:paraId="23979120" w14:textId="77777777" w:rsidR="000066B2" w:rsidRPr="008B0AC9" w:rsidRDefault="000066B2" w:rsidP="000066B2">
      <w:pPr>
        <w:pStyle w:val="Heading1"/>
        <w:rPr>
          <w:noProof/>
        </w:rPr>
      </w:pPr>
      <w:bookmarkStart w:id="201" w:name="_Toc171058865"/>
      <w:r w:rsidRPr="008B0AC9">
        <w:rPr>
          <w:b/>
          <w:noProof/>
        </w:rPr>
        <w:t>OBRAZCI</w:t>
      </w:r>
      <w:bookmarkEnd w:id="201"/>
    </w:p>
    <w:p w14:paraId="08A738B1" w14:textId="77777777" w:rsidR="000066B2" w:rsidRPr="008B0AC9" w:rsidRDefault="000066B2" w:rsidP="000066B2">
      <w:pPr>
        <w:rPr>
          <w:noProof/>
        </w:rPr>
      </w:pPr>
    </w:p>
    <w:p w14:paraId="12369D65" w14:textId="77777777" w:rsidR="000066B2" w:rsidRDefault="000066B2" w:rsidP="000066B2">
      <w:pPr>
        <w:rPr>
          <w:noProof/>
        </w:rPr>
      </w:pPr>
      <w:r w:rsidRPr="008B0AC9">
        <w:rPr>
          <w:noProof/>
        </w:rPr>
        <w:t>Priloženi so obrazci, katere mora ponudnik obvezno izpolniti in priložiti ponudbi.</w:t>
      </w:r>
    </w:p>
    <w:p w14:paraId="5440DCEB" w14:textId="77777777" w:rsidR="00A35DFF" w:rsidRDefault="00A35DFF" w:rsidP="000066B2">
      <w:pPr>
        <w:rPr>
          <w:noProof/>
        </w:rPr>
      </w:pPr>
    </w:p>
    <w:p w14:paraId="57680A2C" w14:textId="77777777" w:rsidR="00A35DFF" w:rsidRPr="008B0AC9" w:rsidRDefault="00A35DFF" w:rsidP="00A35DFF">
      <w:pPr>
        <w:pStyle w:val="Heading2"/>
        <w:numPr>
          <w:ilvl w:val="0"/>
          <w:numId w:val="0"/>
        </w:numPr>
        <w:jc w:val="center"/>
        <w:rPr>
          <w:rFonts w:cs="Arial"/>
          <w:b/>
          <w:noProof/>
        </w:rPr>
      </w:pPr>
      <w:r>
        <w:rPr>
          <w:b/>
          <w:noProof/>
        </w:rPr>
        <w:br w:type="page"/>
      </w:r>
      <w:bookmarkStart w:id="202" w:name="_Toc171058866"/>
      <w:r w:rsidRPr="008B0AC9">
        <w:rPr>
          <w:b/>
          <w:noProof/>
        </w:rPr>
        <w:lastRenderedPageBreak/>
        <w:t>Podatki o ponudniku in ponudbi</w:t>
      </w:r>
      <w:bookmarkEnd w:id="202"/>
    </w:p>
    <w:p w14:paraId="4D5B1BEA" w14:textId="77777777" w:rsidR="00A35DFF" w:rsidRPr="008B0AC9" w:rsidRDefault="00A35DFF" w:rsidP="00A35DFF">
      <w:pPr>
        <w:jc w:val="center"/>
        <w:rPr>
          <w:noProof/>
        </w:rPr>
      </w:pPr>
      <w:r w:rsidRPr="008B0AC9">
        <w:rPr>
          <w:rFonts w:cs="Arial"/>
          <w:b/>
          <w:noProof/>
        </w:rPr>
        <w:t xml:space="preserve">ZA JAVNO NAROČILO </w:t>
      </w:r>
      <w:r w:rsidRPr="008B0AC9">
        <w:rPr>
          <w:b/>
          <w:noProof/>
        </w:rPr>
        <w:t>JN-</w:t>
      </w:r>
      <w:r w:rsidR="00952747">
        <w:rPr>
          <w:b/>
          <w:noProof/>
        </w:rPr>
        <w:t>B1059</w:t>
      </w:r>
    </w:p>
    <w:p w14:paraId="3B4AC95C" w14:textId="77777777" w:rsidR="00A35DFF" w:rsidRPr="008B0AC9" w:rsidRDefault="00A35DFF" w:rsidP="00A35DFF">
      <w:pPr>
        <w:rPr>
          <w:noProof/>
        </w:rPr>
      </w:pPr>
    </w:p>
    <w:p w14:paraId="3F1B90BC" w14:textId="77777777" w:rsidR="00A35DFF" w:rsidRDefault="00A35DFF" w:rsidP="00A35DFF">
      <w:pPr>
        <w:ind w:right="216"/>
        <w:jc w:val="center"/>
        <w:rPr>
          <w:rFonts w:cs="Arial"/>
          <w:b/>
          <w:bCs/>
          <w:noProof/>
        </w:rPr>
      </w:pPr>
      <w:r>
        <w:rPr>
          <w:rFonts w:cs="Arial"/>
          <w:b/>
          <w:bCs/>
          <w:noProof/>
        </w:rPr>
        <w:t>N</w:t>
      </w:r>
      <w:r w:rsidRPr="004B09F4">
        <w:rPr>
          <w:rFonts w:cs="Arial"/>
          <w:b/>
          <w:bCs/>
          <w:noProof/>
        </w:rPr>
        <w:t xml:space="preserve">akup </w:t>
      </w:r>
      <w:r w:rsidR="00AB5962" w:rsidRPr="00AB5962">
        <w:rPr>
          <w:rFonts w:cs="Arial"/>
          <w:b/>
          <w:bCs/>
          <w:noProof/>
        </w:rPr>
        <w:t>kanalnih združevalnikov za digitalni radijski omrežji R4 in R5</w:t>
      </w:r>
    </w:p>
    <w:p w14:paraId="1F8C4C9F" w14:textId="77777777" w:rsidR="00A35DFF" w:rsidRPr="008B0AC9" w:rsidRDefault="00A35DFF" w:rsidP="00A35DFF">
      <w:pPr>
        <w:ind w:right="216"/>
        <w:jc w:val="center"/>
        <w:rPr>
          <w:noProof/>
        </w:rPr>
      </w:pPr>
    </w:p>
    <w:p w14:paraId="64643ECF" w14:textId="77777777" w:rsidR="00A35DFF" w:rsidRPr="008B0AC9" w:rsidRDefault="00A35DFF" w:rsidP="00A35DFF">
      <w:pPr>
        <w:ind w:right="216"/>
        <w:rPr>
          <w:noProof/>
        </w:rPr>
      </w:pPr>
      <w:r w:rsidRPr="008B0AC9">
        <w:rPr>
          <w:noProof/>
        </w:rPr>
        <w:t>Izpolni ponudnik. Vpiše se veljavne podatke, ki so javno dosegljivi in po predpisih glede na status in pravno obliko obvezni. Naročnik bo nekatere podatke preverjal tudi po dosegljivih elektronskih bazah.</w:t>
      </w:r>
    </w:p>
    <w:p w14:paraId="74CA7D3D" w14:textId="77777777" w:rsidR="00A35DFF" w:rsidRPr="008B0AC9" w:rsidRDefault="00A35DFF" w:rsidP="00A35DFF">
      <w:pPr>
        <w:ind w:right="216"/>
        <w:rPr>
          <w:noProof/>
        </w:rPr>
      </w:pPr>
    </w:p>
    <w:tbl>
      <w:tblPr>
        <w:tblW w:w="9407" w:type="dxa"/>
        <w:tblInd w:w="-85" w:type="dxa"/>
        <w:tblLayout w:type="fixed"/>
        <w:tblLook w:val="0000" w:firstRow="0" w:lastRow="0" w:firstColumn="0" w:lastColumn="0" w:noHBand="0" w:noVBand="0"/>
      </w:tblPr>
      <w:tblGrid>
        <w:gridCol w:w="5013"/>
        <w:gridCol w:w="4394"/>
      </w:tblGrid>
      <w:tr w:rsidR="00A35DFF" w:rsidRPr="008B0AC9" w14:paraId="320D923F"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17337889" w14:textId="77777777" w:rsidR="00A35DFF" w:rsidRPr="008B0AC9" w:rsidRDefault="00A35DFF" w:rsidP="003210F0">
            <w:pPr>
              <w:snapToGrid w:val="0"/>
              <w:ind w:right="216"/>
              <w:rPr>
                <w:rFonts w:cs="Arial"/>
                <w:noProof/>
                <w:sz w:val="18"/>
              </w:rPr>
            </w:pPr>
          </w:p>
          <w:p w14:paraId="2CA3DE7C" w14:textId="77777777" w:rsidR="00A35DFF" w:rsidRPr="008B0AC9" w:rsidRDefault="00A35DFF" w:rsidP="003210F0">
            <w:pPr>
              <w:ind w:right="216"/>
              <w:rPr>
                <w:rFonts w:cs="Arial"/>
                <w:noProof/>
                <w:sz w:val="18"/>
              </w:rPr>
            </w:pPr>
            <w:r w:rsidRPr="008B0AC9">
              <w:rPr>
                <w:rFonts w:cs="Arial"/>
                <w:noProof/>
                <w:sz w:val="18"/>
              </w:rPr>
              <w:t>ŠTEVILKA PONUDBE:</w:t>
            </w:r>
          </w:p>
          <w:p w14:paraId="259B1629" w14:textId="77777777" w:rsidR="00A35DFF" w:rsidRPr="008B0AC9" w:rsidRDefault="00A35DFF" w:rsidP="003210F0">
            <w:pPr>
              <w:ind w:right="216"/>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9ADF7F0" w14:textId="77777777" w:rsidR="00A35DFF" w:rsidRPr="008B0AC9" w:rsidRDefault="00A35DFF" w:rsidP="003210F0">
            <w:pPr>
              <w:snapToGrid w:val="0"/>
              <w:ind w:right="216"/>
              <w:rPr>
                <w:rFonts w:cs="Arial"/>
                <w:noProof/>
                <w:sz w:val="18"/>
              </w:rPr>
            </w:pPr>
          </w:p>
        </w:tc>
      </w:tr>
      <w:tr w:rsidR="00A35DFF" w:rsidRPr="008B0AC9" w14:paraId="13A84C98"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4DB04F7B" w14:textId="77777777" w:rsidR="00A35DFF" w:rsidRPr="008B0AC9" w:rsidRDefault="00A35DFF" w:rsidP="003210F0">
            <w:pPr>
              <w:snapToGrid w:val="0"/>
              <w:rPr>
                <w:rFonts w:cs="Arial"/>
                <w:noProof/>
                <w:sz w:val="18"/>
              </w:rPr>
            </w:pPr>
          </w:p>
          <w:p w14:paraId="7FE5FE4B" w14:textId="77777777" w:rsidR="00A35DFF" w:rsidRPr="008B0AC9" w:rsidRDefault="00A35DFF" w:rsidP="003210F0">
            <w:pPr>
              <w:rPr>
                <w:rFonts w:cs="Arial"/>
                <w:noProof/>
                <w:sz w:val="18"/>
              </w:rPr>
            </w:pPr>
            <w:r w:rsidRPr="008B0AC9">
              <w:rPr>
                <w:rFonts w:cs="Arial"/>
                <w:noProof/>
                <w:sz w:val="18"/>
              </w:rPr>
              <w:t>FIRMA OZ. IME  PONUDNIKA:</w:t>
            </w:r>
          </w:p>
          <w:p w14:paraId="35597091"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340451D" w14:textId="77777777" w:rsidR="00A35DFF" w:rsidRPr="008B0AC9" w:rsidRDefault="00A35DFF" w:rsidP="003210F0">
            <w:pPr>
              <w:snapToGrid w:val="0"/>
              <w:rPr>
                <w:rFonts w:cs="Arial"/>
                <w:noProof/>
                <w:sz w:val="18"/>
              </w:rPr>
            </w:pPr>
          </w:p>
        </w:tc>
      </w:tr>
      <w:tr w:rsidR="00A35DFF" w:rsidRPr="008B0AC9" w14:paraId="15FEFA60"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3A8F1BA4" w14:textId="77777777" w:rsidR="00A35DFF" w:rsidRPr="00321F44" w:rsidRDefault="00A35DFF" w:rsidP="003210F0">
            <w:pPr>
              <w:snapToGrid w:val="0"/>
              <w:rPr>
                <w:rFonts w:cs="Arial"/>
                <w:noProof/>
                <w:sz w:val="18"/>
              </w:rPr>
            </w:pPr>
          </w:p>
          <w:p w14:paraId="1F2433CD" w14:textId="77777777" w:rsidR="00A35DFF" w:rsidRPr="00321F44" w:rsidRDefault="00A35DFF" w:rsidP="003210F0">
            <w:pPr>
              <w:rPr>
                <w:rFonts w:cs="Arial"/>
                <w:noProof/>
                <w:sz w:val="18"/>
              </w:rPr>
            </w:pPr>
            <w:r w:rsidRPr="00321F44">
              <w:rPr>
                <w:rFonts w:cs="Arial"/>
                <w:noProof/>
                <w:sz w:val="18"/>
              </w:rPr>
              <w:t>PRAVNOORGANIZACIJSKA OBLIKA:</w:t>
            </w:r>
          </w:p>
          <w:p w14:paraId="4AE4156A" w14:textId="77777777" w:rsidR="00A35DFF" w:rsidRPr="00321F44"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B166A76" w14:textId="77777777" w:rsidR="00A35DFF" w:rsidRPr="00321F44" w:rsidRDefault="00A35DFF" w:rsidP="003210F0">
            <w:pPr>
              <w:snapToGrid w:val="0"/>
              <w:rPr>
                <w:rFonts w:cs="Arial"/>
                <w:noProof/>
                <w:sz w:val="18"/>
              </w:rPr>
            </w:pPr>
          </w:p>
        </w:tc>
      </w:tr>
      <w:tr w:rsidR="00A35DFF" w:rsidRPr="008B0AC9" w14:paraId="04B88D03" w14:textId="77777777" w:rsidTr="002A41A0">
        <w:trPr>
          <w:trHeight w:val="627"/>
        </w:trPr>
        <w:tc>
          <w:tcPr>
            <w:tcW w:w="5013" w:type="dxa"/>
            <w:tcBorders>
              <w:top w:val="single" w:sz="4" w:space="0" w:color="000000"/>
              <w:left w:val="single" w:sz="4" w:space="0" w:color="000000"/>
              <w:bottom w:val="single" w:sz="4" w:space="0" w:color="000000"/>
            </w:tcBorders>
            <w:shd w:val="clear" w:color="auto" w:fill="auto"/>
            <w:vAlign w:val="center"/>
          </w:tcPr>
          <w:p w14:paraId="71D7EF9E" w14:textId="77777777" w:rsidR="00A35DFF" w:rsidRPr="00321F44" w:rsidRDefault="00A35DFF" w:rsidP="003210F0">
            <w:pPr>
              <w:jc w:val="left"/>
              <w:rPr>
                <w:rFonts w:cs="Arial"/>
                <w:sz w:val="18"/>
              </w:rPr>
            </w:pPr>
            <w:r w:rsidRPr="00321F44">
              <w:rPr>
                <w:rFonts w:cs="Arial"/>
                <w:sz w:val="18"/>
              </w:rPr>
              <w:t>PONUDNIK JE MSP (</w:t>
            </w:r>
            <w:proofErr w:type="spellStart"/>
            <w:r w:rsidRPr="00321F44">
              <w:rPr>
                <w:rFonts w:cs="Arial"/>
                <w:sz w:val="18"/>
              </w:rPr>
              <w:t>mikro</w:t>
            </w:r>
            <w:proofErr w:type="spellEnd"/>
            <w:r w:rsidRPr="00321F44">
              <w:rPr>
                <w:rFonts w:cs="Arial"/>
                <w:sz w:val="18"/>
              </w:rPr>
              <w:t xml:space="preserve">, majhno ali srednje veliko podjetje)                                           </w:t>
            </w:r>
            <w:r w:rsidRPr="00321F44">
              <w:rPr>
                <w:rFonts w:cs="Arial"/>
                <w:i/>
                <w:sz w:val="18"/>
              </w:rPr>
              <w:t>– ustrezno obkrožite</w:t>
            </w:r>
            <w:r w:rsidRPr="00321F44">
              <w:rPr>
                <w:rFonts w:cs="Arial"/>
                <w:sz w:val="18"/>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069D4" w14:textId="77777777" w:rsidR="00A35DFF" w:rsidRPr="00321F44" w:rsidRDefault="00A35DFF" w:rsidP="003210F0">
            <w:pPr>
              <w:jc w:val="left"/>
              <w:rPr>
                <w:rFonts w:cs="Arial"/>
                <w:sz w:val="18"/>
              </w:rPr>
            </w:pPr>
            <w:r w:rsidRPr="00321F44">
              <w:rPr>
                <w:rFonts w:cs="Arial"/>
                <w:sz w:val="18"/>
              </w:rPr>
              <w:t>DA                       NE</w:t>
            </w:r>
          </w:p>
        </w:tc>
      </w:tr>
      <w:tr w:rsidR="00A35DFF" w:rsidRPr="008B0AC9" w14:paraId="21B0CB3D"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370658E6" w14:textId="77777777" w:rsidR="00A35DFF" w:rsidRPr="00321F44" w:rsidRDefault="00A35DFF" w:rsidP="003210F0">
            <w:pPr>
              <w:snapToGrid w:val="0"/>
              <w:rPr>
                <w:rFonts w:cs="Arial"/>
                <w:noProof/>
                <w:sz w:val="18"/>
              </w:rPr>
            </w:pPr>
          </w:p>
          <w:p w14:paraId="098D3ADC" w14:textId="77777777" w:rsidR="00A35DFF" w:rsidRPr="00321F44" w:rsidRDefault="00A35DFF" w:rsidP="003210F0">
            <w:pPr>
              <w:rPr>
                <w:rFonts w:cs="Arial"/>
                <w:noProof/>
                <w:sz w:val="18"/>
              </w:rPr>
            </w:pPr>
            <w:r w:rsidRPr="00321F44">
              <w:rPr>
                <w:rFonts w:cs="Arial"/>
                <w:noProof/>
                <w:sz w:val="18"/>
              </w:rPr>
              <w:t>NASLOV PONUDNIKA:</w:t>
            </w:r>
          </w:p>
          <w:p w14:paraId="0A17D275" w14:textId="77777777" w:rsidR="00A35DFF" w:rsidRPr="00321F44"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EF17F63" w14:textId="77777777" w:rsidR="00A35DFF" w:rsidRPr="00321F44" w:rsidRDefault="00A35DFF" w:rsidP="003210F0">
            <w:pPr>
              <w:snapToGrid w:val="0"/>
              <w:rPr>
                <w:rFonts w:cs="Arial"/>
                <w:noProof/>
                <w:sz w:val="18"/>
              </w:rPr>
            </w:pPr>
          </w:p>
        </w:tc>
      </w:tr>
      <w:tr w:rsidR="00A35DFF" w:rsidRPr="008B0AC9" w14:paraId="6E8A002A"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1671A793" w14:textId="77777777" w:rsidR="00A35DFF" w:rsidRPr="008B0AC9" w:rsidRDefault="00A35DFF" w:rsidP="003210F0">
            <w:pPr>
              <w:snapToGrid w:val="0"/>
              <w:rPr>
                <w:rFonts w:cs="Arial"/>
                <w:noProof/>
                <w:sz w:val="18"/>
              </w:rPr>
            </w:pPr>
          </w:p>
          <w:p w14:paraId="21365FA9" w14:textId="77777777" w:rsidR="00A35DFF" w:rsidRPr="008B0AC9" w:rsidRDefault="00A35DFF" w:rsidP="003210F0">
            <w:pPr>
              <w:rPr>
                <w:rFonts w:cs="Arial"/>
                <w:noProof/>
                <w:sz w:val="18"/>
              </w:rPr>
            </w:pPr>
            <w:r w:rsidRPr="008B0AC9">
              <w:rPr>
                <w:rFonts w:cs="Arial"/>
                <w:noProof/>
                <w:sz w:val="18"/>
              </w:rPr>
              <w:t>ŠT. TRANSAKCIJSKEGA (POSLOVNEGA) RAČUNA:</w:t>
            </w:r>
          </w:p>
          <w:p w14:paraId="3E00A525"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9CC529C" w14:textId="77777777" w:rsidR="00A35DFF" w:rsidRPr="008B0AC9" w:rsidRDefault="00A35DFF" w:rsidP="003210F0">
            <w:pPr>
              <w:snapToGrid w:val="0"/>
              <w:rPr>
                <w:rFonts w:cs="Arial"/>
                <w:noProof/>
                <w:sz w:val="18"/>
              </w:rPr>
            </w:pPr>
          </w:p>
        </w:tc>
      </w:tr>
      <w:tr w:rsidR="00A35DFF" w:rsidRPr="008B0AC9" w14:paraId="7B56ED85"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3F352EC3" w14:textId="77777777" w:rsidR="00A35DFF" w:rsidRPr="008B0AC9" w:rsidRDefault="00A35DFF" w:rsidP="003210F0">
            <w:pPr>
              <w:snapToGrid w:val="0"/>
              <w:rPr>
                <w:rFonts w:cs="Arial"/>
                <w:noProof/>
                <w:sz w:val="18"/>
              </w:rPr>
            </w:pPr>
          </w:p>
          <w:p w14:paraId="764FD111" w14:textId="77777777" w:rsidR="00A35DFF" w:rsidRPr="008B0AC9" w:rsidRDefault="00A35DFF" w:rsidP="003210F0">
            <w:pPr>
              <w:rPr>
                <w:rFonts w:cs="Arial"/>
                <w:noProof/>
                <w:sz w:val="18"/>
              </w:rPr>
            </w:pPr>
            <w:r w:rsidRPr="008B0AC9">
              <w:rPr>
                <w:rFonts w:cs="Arial"/>
                <w:noProof/>
                <w:sz w:val="18"/>
              </w:rPr>
              <w:t>NASLOV BANKE:</w:t>
            </w:r>
          </w:p>
          <w:p w14:paraId="6F147E65"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041E766" w14:textId="77777777" w:rsidR="00A35DFF" w:rsidRPr="008B0AC9" w:rsidRDefault="00A35DFF" w:rsidP="003210F0">
            <w:pPr>
              <w:snapToGrid w:val="0"/>
              <w:rPr>
                <w:rFonts w:cs="Arial"/>
                <w:noProof/>
                <w:sz w:val="18"/>
              </w:rPr>
            </w:pPr>
          </w:p>
        </w:tc>
      </w:tr>
      <w:tr w:rsidR="00A35DFF" w:rsidRPr="008B0AC9" w14:paraId="5E793D5B"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50E313BC" w14:textId="77777777" w:rsidR="00A35DFF" w:rsidRPr="008B0AC9" w:rsidRDefault="00A35DFF" w:rsidP="003210F0">
            <w:pPr>
              <w:snapToGrid w:val="0"/>
              <w:rPr>
                <w:rFonts w:cs="Arial"/>
                <w:noProof/>
                <w:sz w:val="18"/>
              </w:rPr>
            </w:pPr>
          </w:p>
          <w:p w14:paraId="3278E44C" w14:textId="77777777" w:rsidR="00A35DFF" w:rsidRPr="008B0AC9" w:rsidRDefault="00A35DFF" w:rsidP="003210F0">
            <w:pPr>
              <w:rPr>
                <w:rFonts w:cs="Arial"/>
                <w:noProof/>
                <w:sz w:val="18"/>
              </w:rPr>
            </w:pPr>
            <w:r w:rsidRPr="008B0AC9">
              <w:rPr>
                <w:rFonts w:cs="Arial"/>
                <w:noProof/>
                <w:sz w:val="18"/>
              </w:rPr>
              <w:t>KONTAK.  OSEBA, ODGOVORNA ZA PONUDBO:</w:t>
            </w:r>
          </w:p>
          <w:p w14:paraId="62DAF8A5"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581C543" w14:textId="77777777" w:rsidR="00A35DFF" w:rsidRPr="008B0AC9" w:rsidRDefault="00A35DFF" w:rsidP="003210F0">
            <w:pPr>
              <w:snapToGrid w:val="0"/>
              <w:rPr>
                <w:rFonts w:cs="Arial"/>
                <w:noProof/>
                <w:sz w:val="18"/>
              </w:rPr>
            </w:pPr>
          </w:p>
        </w:tc>
      </w:tr>
      <w:tr w:rsidR="00A35DFF" w:rsidRPr="008B0AC9" w14:paraId="2786834B"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6C33B7BA" w14:textId="77777777" w:rsidR="00A35DFF" w:rsidRPr="008B0AC9" w:rsidRDefault="00A35DFF" w:rsidP="003210F0">
            <w:pPr>
              <w:snapToGrid w:val="0"/>
              <w:rPr>
                <w:rFonts w:cs="Arial"/>
                <w:noProof/>
                <w:sz w:val="18"/>
              </w:rPr>
            </w:pPr>
          </w:p>
          <w:p w14:paraId="171C5B73" w14:textId="77777777" w:rsidR="00A35DFF" w:rsidRPr="008B0AC9" w:rsidRDefault="00A35DFF" w:rsidP="003210F0">
            <w:pPr>
              <w:ind w:right="-108"/>
              <w:jc w:val="left"/>
              <w:rPr>
                <w:rFonts w:cs="Arial"/>
                <w:noProof/>
                <w:sz w:val="18"/>
              </w:rPr>
            </w:pPr>
            <w:r w:rsidRPr="008B0AC9">
              <w:rPr>
                <w:rFonts w:cs="Arial"/>
                <w:noProof/>
                <w:sz w:val="18"/>
              </w:rPr>
              <w:t>ELEKTRONSKI NASLOV KONTAKTNE OSEBE, TELEFON:</w:t>
            </w:r>
          </w:p>
          <w:p w14:paraId="35ED0E70" w14:textId="77777777" w:rsidR="00A35DFF" w:rsidRPr="008B0AC9" w:rsidRDefault="00A35DFF" w:rsidP="003210F0">
            <w:pPr>
              <w:ind w:right="-108"/>
              <w:jc w:val="left"/>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24FB959" w14:textId="77777777" w:rsidR="00A35DFF" w:rsidRPr="008B0AC9" w:rsidRDefault="00A35DFF" w:rsidP="003210F0">
            <w:pPr>
              <w:snapToGrid w:val="0"/>
              <w:rPr>
                <w:rFonts w:cs="Arial"/>
                <w:noProof/>
                <w:sz w:val="18"/>
              </w:rPr>
            </w:pPr>
          </w:p>
        </w:tc>
      </w:tr>
      <w:tr w:rsidR="00A35DFF" w:rsidRPr="008B0AC9" w14:paraId="35D76905"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6E67A6AA" w14:textId="77777777" w:rsidR="00A35DFF" w:rsidRPr="008B0AC9" w:rsidRDefault="00A35DFF" w:rsidP="003210F0">
            <w:pPr>
              <w:snapToGrid w:val="0"/>
              <w:rPr>
                <w:rFonts w:cs="Arial"/>
                <w:noProof/>
                <w:sz w:val="18"/>
              </w:rPr>
            </w:pPr>
          </w:p>
          <w:p w14:paraId="1971C078" w14:textId="77777777" w:rsidR="00A35DFF" w:rsidRPr="008B0AC9" w:rsidRDefault="00A35DFF" w:rsidP="003210F0">
            <w:pPr>
              <w:rPr>
                <w:rFonts w:cs="Arial"/>
                <w:noProof/>
                <w:sz w:val="18"/>
              </w:rPr>
            </w:pPr>
            <w:r w:rsidRPr="008B0AC9">
              <w:rPr>
                <w:rFonts w:cs="Arial"/>
                <w:noProof/>
                <w:sz w:val="18"/>
              </w:rPr>
              <w:t>DAVČNA ŠTEVILKA PONUDNIKA:</w:t>
            </w:r>
          </w:p>
          <w:p w14:paraId="3BF1870C"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BD6ADD4" w14:textId="77777777" w:rsidR="00A35DFF" w:rsidRPr="008B0AC9" w:rsidRDefault="00A35DFF" w:rsidP="003210F0">
            <w:pPr>
              <w:pStyle w:val="Header"/>
              <w:snapToGrid w:val="0"/>
              <w:rPr>
                <w:rFonts w:ascii="Arial" w:hAnsi="Arial" w:cs="Arial"/>
                <w:noProof/>
                <w:sz w:val="18"/>
                <w:lang w:val="sl-SI"/>
              </w:rPr>
            </w:pPr>
          </w:p>
        </w:tc>
      </w:tr>
      <w:tr w:rsidR="00A35DFF" w:rsidRPr="008B0AC9" w14:paraId="049CFF48"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23E4B7D7" w14:textId="77777777" w:rsidR="00A35DFF" w:rsidRPr="008B0AC9" w:rsidRDefault="00A35DFF" w:rsidP="003210F0">
            <w:pPr>
              <w:snapToGrid w:val="0"/>
              <w:rPr>
                <w:rFonts w:cs="Arial"/>
                <w:noProof/>
                <w:sz w:val="18"/>
              </w:rPr>
            </w:pPr>
          </w:p>
          <w:p w14:paraId="186D7079" w14:textId="77777777" w:rsidR="00A35DFF" w:rsidRPr="008B0AC9" w:rsidRDefault="00A35DFF" w:rsidP="003210F0">
            <w:pPr>
              <w:rPr>
                <w:rFonts w:cs="Arial"/>
                <w:noProof/>
                <w:sz w:val="18"/>
              </w:rPr>
            </w:pPr>
            <w:r w:rsidRPr="008B0AC9">
              <w:rPr>
                <w:rFonts w:cs="Arial"/>
                <w:noProof/>
                <w:sz w:val="18"/>
              </w:rPr>
              <w:t>MATIČNA ŠTEVILKA PONUDNIKA:</w:t>
            </w:r>
          </w:p>
          <w:p w14:paraId="3980A2BB"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6EFB26F" w14:textId="77777777" w:rsidR="00A35DFF" w:rsidRPr="008B0AC9" w:rsidRDefault="00A35DFF" w:rsidP="003210F0">
            <w:pPr>
              <w:pStyle w:val="Header"/>
              <w:snapToGrid w:val="0"/>
              <w:rPr>
                <w:rFonts w:ascii="Arial" w:hAnsi="Arial" w:cs="Arial"/>
                <w:noProof/>
                <w:sz w:val="18"/>
                <w:lang w:val="sl-SI"/>
              </w:rPr>
            </w:pPr>
          </w:p>
        </w:tc>
      </w:tr>
      <w:tr w:rsidR="00A35DFF" w:rsidRPr="008B0AC9" w14:paraId="5E197D71"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15FA0E0D" w14:textId="77777777" w:rsidR="00A35DFF" w:rsidRPr="008B0AC9" w:rsidRDefault="00A35DFF" w:rsidP="003210F0">
            <w:pPr>
              <w:snapToGrid w:val="0"/>
              <w:rPr>
                <w:rFonts w:cs="Arial"/>
                <w:noProof/>
                <w:sz w:val="18"/>
              </w:rPr>
            </w:pPr>
          </w:p>
          <w:p w14:paraId="34F9D899" w14:textId="77777777" w:rsidR="00A35DFF" w:rsidRPr="008B0AC9" w:rsidRDefault="00A35DFF" w:rsidP="003210F0">
            <w:pPr>
              <w:rPr>
                <w:rFonts w:cs="Arial"/>
                <w:noProof/>
                <w:sz w:val="18"/>
              </w:rPr>
            </w:pPr>
            <w:r w:rsidRPr="008B0AC9">
              <w:rPr>
                <w:rFonts w:cs="Arial"/>
                <w:noProof/>
                <w:sz w:val="18"/>
              </w:rPr>
              <w:t>ODGOVORNA OSEBA ZA PODPIS POGODBE:</w:t>
            </w:r>
          </w:p>
          <w:p w14:paraId="6FF7312F"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926BC7A" w14:textId="77777777" w:rsidR="00A35DFF" w:rsidRPr="008B0AC9" w:rsidRDefault="00A35DFF" w:rsidP="003210F0">
            <w:pPr>
              <w:snapToGrid w:val="0"/>
              <w:rPr>
                <w:rFonts w:cs="Arial"/>
                <w:noProof/>
                <w:sz w:val="18"/>
              </w:rPr>
            </w:pPr>
          </w:p>
        </w:tc>
      </w:tr>
      <w:tr w:rsidR="00A35DFF" w:rsidRPr="008B0AC9" w14:paraId="28C9353F" w14:textId="77777777" w:rsidTr="002A41A0">
        <w:trPr>
          <w:trHeight w:val="225"/>
        </w:trPr>
        <w:tc>
          <w:tcPr>
            <w:tcW w:w="5013" w:type="dxa"/>
            <w:tcBorders>
              <w:top w:val="single" w:sz="4" w:space="0" w:color="000000"/>
              <w:left w:val="single" w:sz="4" w:space="0" w:color="000000"/>
              <w:bottom w:val="single" w:sz="4" w:space="0" w:color="000000"/>
            </w:tcBorders>
            <w:shd w:val="clear" w:color="auto" w:fill="auto"/>
          </w:tcPr>
          <w:p w14:paraId="12EE5243" w14:textId="77777777" w:rsidR="00A35DFF" w:rsidRPr="008B0AC9" w:rsidRDefault="00A35DFF" w:rsidP="003210F0">
            <w:pPr>
              <w:snapToGrid w:val="0"/>
              <w:rPr>
                <w:rFonts w:cs="Arial"/>
                <w:noProof/>
                <w:sz w:val="18"/>
              </w:rPr>
            </w:pPr>
          </w:p>
          <w:p w14:paraId="5BD691A1" w14:textId="77777777" w:rsidR="00A35DFF" w:rsidRPr="008B0AC9" w:rsidRDefault="00A35DFF" w:rsidP="003210F0">
            <w:pPr>
              <w:rPr>
                <w:rFonts w:cs="Arial"/>
                <w:noProof/>
                <w:sz w:val="18"/>
              </w:rPr>
            </w:pPr>
            <w:r w:rsidRPr="008B0AC9">
              <w:rPr>
                <w:rFonts w:cs="Arial"/>
                <w:noProof/>
                <w:sz w:val="18"/>
              </w:rPr>
              <w:t>NAZIV ODGOVORNE OSEBE ZA PODPIS POGODBE:</w:t>
            </w:r>
          </w:p>
          <w:p w14:paraId="519DBDA8" w14:textId="77777777" w:rsidR="00A35DFF" w:rsidRPr="008B0AC9" w:rsidRDefault="00A35DFF" w:rsidP="003210F0">
            <w:pPr>
              <w:rPr>
                <w:rFonts w:cs="Arial"/>
                <w:noProof/>
                <w:sz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B81ACA6" w14:textId="77777777" w:rsidR="00A35DFF" w:rsidRPr="008B0AC9" w:rsidRDefault="00A35DFF" w:rsidP="003210F0">
            <w:pPr>
              <w:snapToGrid w:val="0"/>
              <w:rPr>
                <w:rFonts w:cs="Arial"/>
                <w:noProof/>
                <w:sz w:val="18"/>
              </w:rPr>
            </w:pPr>
          </w:p>
        </w:tc>
      </w:tr>
    </w:tbl>
    <w:p w14:paraId="4A0C7CAA" w14:textId="77777777" w:rsidR="00A35DFF" w:rsidRPr="008B0AC9" w:rsidRDefault="00A35DFF" w:rsidP="00A35DFF">
      <w:pPr>
        <w:ind w:right="216"/>
        <w:rPr>
          <w:noProof/>
        </w:rPr>
      </w:pPr>
    </w:p>
    <w:p w14:paraId="5C176A3C" w14:textId="77777777" w:rsidR="00A35DFF" w:rsidRPr="008B0AC9" w:rsidRDefault="00A35DFF" w:rsidP="00A35DFF">
      <w:pPr>
        <w:ind w:right="216"/>
        <w:rPr>
          <w:noProof/>
        </w:rPr>
      </w:pPr>
    </w:p>
    <w:p w14:paraId="09536FE5" w14:textId="77777777" w:rsidR="00A35DFF" w:rsidRDefault="00A35DFF" w:rsidP="00A35DFF">
      <w:pPr>
        <w:tabs>
          <w:tab w:val="center" w:pos="1440"/>
          <w:tab w:val="center" w:pos="4320"/>
          <w:tab w:val="center" w:pos="7200"/>
        </w:tabs>
        <w:spacing w:line="360" w:lineRule="auto"/>
        <w:rPr>
          <w:b/>
          <w:bCs/>
          <w:noProof/>
        </w:rPr>
      </w:pPr>
      <w:r w:rsidRPr="00A35DFF">
        <w:rPr>
          <w:b/>
          <w:bCs/>
          <w:noProof/>
        </w:rPr>
        <w:t>Veljavnost ponudbe: ……………………. dni (vsaj 60 dni) od roka za oddajo ponudb.</w:t>
      </w:r>
    </w:p>
    <w:p w14:paraId="60F84D7A" w14:textId="77777777" w:rsidR="00A35DFF" w:rsidRPr="008B0AC9" w:rsidRDefault="00A35DFF" w:rsidP="00A35DFF">
      <w:pPr>
        <w:tabs>
          <w:tab w:val="center" w:pos="1440"/>
          <w:tab w:val="center" w:pos="4320"/>
          <w:tab w:val="center" w:pos="7200"/>
        </w:tabs>
        <w:spacing w:line="360" w:lineRule="auto"/>
        <w:rPr>
          <w:noProof/>
        </w:rPr>
      </w:pPr>
    </w:p>
    <w:p w14:paraId="30C11E62" w14:textId="77777777" w:rsidR="00A35DFF" w:rsidRPr="008B0AC9" w:rsidRDefault="00A35DFF" w:rsidP="00A35DFF">
      <w:pPr>
        <w:pStyle w:val="BESEDILO"/>
        <w:keepLines w:val="0"/>
        <w:widowControl/>
        <w:tabs>
          <w:tab w:val="clear" w:pos="2155"/>
          <w:tab w:val="center" w:pos="1440"/>
          <w:tab w:val="center" w:pos="4320"/>
          <w:tab w:val="center" w:pos="7200"/>
        </w:tabs>
        <w:spacing w:line="360" w:lineRule="auto"/>
        <w:rPr>
          <w:noProof/>
          <w:szCs w:val="24"/>
        </w:rPr>
      </w:pPr>
    </w:p>
    <w:p w14:paraId="7BB76001" w14:textId="77777777" w:rsidR="00A35DFF" w:rsidRPr="008B0AC9" w:rsidRDefault="00A35DFF" w:rsidP="00A35DFF">
      <w:pPr>
        <w:tabs>
          <w:tab w:val="center" w:pos="1440"/>
          <w:tab w:val="center" w:pos="4320"/>
          <w:tab w:val="center" w:pos="7200"/>
        </w:tabs>
        <w:spacing w:line="360" w:lineRule="auto"/>
        <w:rPr>
          <w:noProof/>
        </w:rPr>
      </w:pPr>
      <w:r w:rsidRPr="008B0AC9">
        <w:rPr>
          <w:noProof/>
        </w:rPr>
        <w:tab/>
        <w:t xml:space="preserve">Kraj in datum: </w:t>
      </w:r>
      <w:r w:rsidRPr="008B0AC9">
        <w:rPr>
          <w:noProof/>
        </w:rPr>
        <w:tab/>
        <w:t>Žig:</w:t>
      </w:r>
      <w:r w:rsidRPr="008B0AC9">
        <w:rPr>
          <w:noProof/>
        </w:rPr>
        <w:tab/>
        <w:t>Podpis zastopnika oz. prokurista:</w:t>
      </w:r>
    </w:p>
    <w:p w14:paraId="44EAEE5D" w14:textId="77777777" w:rsidR="00A35DFF" w:rsidRPr="008B0AC9" w:rsidRDefault="00A35DFF" w:rsidP="00A35DFF">
      <w:pPr>
        <w:tabs>
          <w:tab w:val="center" w:pos="1440"/>
          <w:tab w:val="center" w:pos="4320"/>
          <w:tab w:val="center" w:pos="7200"/>
        </w:tabs>
        <w:spacing w:line="360" w:lineRule="auto"/>
        <w:rPr>
          <w:noProof/>
        </w:rPr>
      </w:pPr>
    </w:p>
    <w:p w14:paraId="03C74420" w14:textId="77777777" w:rsidR="00A35DFF" w:rsidRPr="008B0AC9" w:rsidRDefault="00A35DFF" w:rsidP="00A35DFF">
      <w:pPr>
        <w:tabs>
          <w:tab w:val="center" w:pos="1440"/>
          <w:tab w:val="center" w:pos="4320"/>
          <w:tab w:val="center" w:pos="7200"/>
        </w:tabs>
        <w:rPr>
          <w:noProof/>
        </w:rPr>
      </w:pPr>
      <w:r w:rsidRPr="008B0AC9">
        <w:rPr>
          <w:noProof/>
        </w:rPr>
        <w:tab/>
        <w:t>........................................</w:t>
      </w:r>
      <w:r w:rsidRPr="008B0AC9">
        <w:rPr>
          <w:noProof/>
        </w:rPr>
        <w:tab/>
      </w:r>
      <w:r w:rsidRPr="008B0AC9">
        <w:rPr>
          <w:noProof/>
        </w:rPr>
        <w:tab/>
        <w:t>..............……...........................</w:t>
      </w:r>
    </w:p>
    <w:p w14:paraId="0E8D270A" w14:textId="77777777" w:rsidR="00A35DFF" w:rsidRPr="008B0AC9" w:rsidRDefault="00A35DFF" w:rsidP="00A35DFF">
      <w:pPr>
        <w:tabs>
          <w:tab w:val="center" w:pos="1440"/>
          <w:tab w:val="center" w:pos="4320"/>
          <w:tab w:val="center" w:pos="7200"/>
        </w:tabs>
        <w:rPr>
          <w:noProof/>
        </w:rPr>
      </w:pPr>
    </w:p>
    <w:p w14:paraId="581F72F0" w14:textId="77777777" w:rsidR="00A35DFF" w:rsidRPr="008B0AC9" w:rsidRDefault="00A35DFF" w:rsidP="00A35DFF">
      <w:pPr>
        <w:pStyle w:val="BodyText"/>
        <w:rPr>
          <w:b w:val="0"/>
          <w:noProof/>
          <w:sz w:val="20"/>
        </w:rPr>
      </w:pPr>
    </w:p>
    <w:p w14:paraId="498945E4" w14:textId="77777777" w:rsidR="0019076E" w:rsidRDefault="0019076E" w:rsidP="0019076E">
      <w:pPr>
        <w:suppressAutoHyphens w:val="0"/>
        <w:jc w:val="left"/>
        <w:rPr>
          <w:rFonts w:eastAsia="Calibri" w:cs="Arial"/>
          <w:szCs w:val="20"/>
          <w:lang w:eastAsia="en-US"/>
        </w:rPr>
      </w:pPr>
    </w:p>
    <w:p w14:paraId="324B1A77" w14:textId="77777777" w:rsidR="0019076E" w:rsidRDefault="0019076E" w:rsidP="0019076E">
      <w:pPr>
        <w:suppressAutoHyphens w:val="0"/>
        <w:jc w:val="left"/>
        <w:rPr>
          <w:rFonts w:eastAsia="Calibri" w:cs="Arial"/>
          <w:szCs w:val="20"/>
          <w:lang w:eastAsia="en-US"/>
        </w:rPr>
      </w:pPr>
    </w:p>
    <w:p w14:paraId="06430A85" w14:textId="77777777" w:rsidR="0019076E" w:rsidRDefault="0019076E" w:rsidP="0019076E">
      <w:pPr>
        <w:suppressAutoHyphens w:val="0"/>
        <w:jc w:val="left"/>
        <w:rPr>
          <w:rFonts w:eastAsia="Calibri" w:cs="Arial"/>
          <w:szCs w:val="20"/>
          <w:lang w:eastAsia="en-US"/>
        </w:rPr>
      </w:pPr>
    </w:p>
    <w:p w14:paraId="54F74823" w14:textId="77777777" w:rsidR="0019076E" w:rsidRDefault="0019076E" w:rsidP="0019076E">
      <w:pPr>
        <w:suppressAutoHyphens w:val="0"/>
        <w:jc w:val="left"/>
        <w:rPr>
          <w:rFonts w:eastAsia="Calibri" w:cs="Arial"/>
          <w:szCs w:val="20"/>
          <w:lang w:eastAsia="en-US"/>
        </w:rPr>
      </w:pPr>
    </w:p>
    <w:p w14:paraId="2D974CEB" w14:textId="77777777" w:rsidR="0019076E" w:rsidRPr="00AC0EF3" w:rsidRDefault="0019076E" w:rsidP="0019076E">
      <w:pPr>
        <w:suppressAutoHyphens w:val="0"/>
        <w:jc w:val="left"/>
        <w:rPr>
          <w:rFonts w:eastAsia="Calibri" w:cs="Arial"/>
          <w:i/>
          <w:szCs w:val="20"/>
          <w:lang w:eastAsia="en-US"/>
        </w:rPr>
      </w:pPr>
      <w:r w:rsidRPr="00AC0EF3">
        <w:rPr>
          <w:rFonts w:eastAsia="Calibri" w:cs="Arial"/>
          <w:szCs w:val="20"/>
          <w:lang w:eastAsia="en-US"/>
        </w:rPr>
        <w:t>Ponudnik: ..................................................</w:t>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p>
    <w:p w14:paraId="206EA3EC" w14:textId="77777777" w:rsidR="0019076E" w:rsidRDefault="0019076E" w:rsidP="0019076E">
      <w:pPr>
        <w:suppressAutoHyphens w:val="0"/>
        <w:spacing w:line="360" w:lineRule="auto"/>
        <w:jc w:val="left"/>
        <w:rPr>
          <w:rFonts w:eastAsia="Calibri" w:cs="Arial"/>
          <w:szCs w:val="20"/>
          <w:lang w:eastAsia="en-US"/>
        </w:rPr>
      </w:pPr>
      <w:r w:rsidRPr="00AC0EF3">
        <w:rPr>
          <w:rFonts w:eastAsia="Calibri" w:cs="Arial"/>
          <w:szCs w:val="20"/>
          <w:lang w:eastAsia="en-US"/>
        </w:rPr>
        <w:lastRenderedPageBreak/>
        <w:t>Naslov: .......................................................</w:t>
      </w:r>
      <w:bookmarkStart w:id="203" w:name="_Toc5148382601"/>
      <w:bookmarkStart w:id="204" w:name="_Toc528673199"/>
    </w:p>
    <w:p w14:paraId="4F935253" w14:textId="77777777" w:rsidR="0019076E" w:rsidRDefault="0019076E" w:rsidP="0019076E">
      <w:pPr>
        <w:suppressAutoHyphens w:val="0"/>
        <w:spacing w:line="360" w:lineRule="auto"/>
        <w:jc w:val="left"/>
        <w:rPr>
          <w:rFonts w:eastAsia="Calibri" w:cs="Arial"/>
          <w:szCs w:val="20"/>
          <w:lang w:eastAsia="en-US"/>
        </w:rPr>
      </w:pPr>
    </w:p>
    <w:p w14:paraId="61CA1FD4" w14:textId="77777777" w:rsidR="00AC0EF3" w:rsidRPr="0019076E" w:rsidRDefault="00AC0EF3" w:rsidP="0019076E">
      <w:pPr>
        <w:pStyle w:val="Heading2"/>
        <w:numPr>
          <w:ilvl w:val="0"/>
          <w:numId w:val="0"/>
        </w:numPr>
        <w:jc w:val="center"/>
        <w:rPr>
          <w:b/>
          <w:noProof/>
          <w:sz w:val="24"/>
          <w:szCs w:val="24"/>
        </w:rPr>
      </w:pPr>
      <w:bookmarkStart w:id="205" w:name="_Toc171058867"/>
      <w:r w:rsidRPr="0019076E">
        <w:rPr>
          <w:b/>
          <w:noProof/>
          <w:sz w:val="24"/>
          <w:szCs w:val="24"/>
        </w:rPr>
        <w:t>PREDRAČUN</w:t>
      </w:r>
      <w:bookmarkEnd w:id="203"/>
      <w:bookmarkEnd w:id="204"/>
      <w:bookmarkEnd w:id="205"/>
    </w:p>
    <w:p w14:paraId="2233F484" w14:textId="77777777" w:rsidR="00AC0EF3" w:rsidRPr="0019076E" w:rsidRDefault="00AC0EF3" w:rsidP="00AC0EF3">
      <w:pPr>
        <w:rPr>
          <w:rFonts w:cs="Arial"/>
          <w:sz w:val="22"/>
          <w:szCs w:val="28"/>
        </w:rPr>
      </w:pPr>
    </w:p>
    <w:p w14:paraId="3E382007" w14:textId="77777777" w:rsidR="00AC0EF3" w:rsidRPr="0019076E" w:rsidRDefault="00AC0EF3" w:rsidP="00AC0EF3">
      <w:pPr>
        <w:pStyle w:val="BodyText"/>
        <w:jc w:val="center"/>
        <w:rPr>
          <w:rFonts w:ascii="Arial" w:hAnsi="Arial" w:cs="Arial"/>
          <w:shd w:val="clear" w:color="auto" w:fill="00FFFF"/>
        </w:rPr>
      </w:pPr>
      <w:r w:rsidRPr="0019076E">
        <w:rPr>
          <w:rFonts w:ascii="Arial" w:hAnsi="Arial" w:cs="Arial"/>
        </w:rPr>
        <w:t>ZA JAVNO NAROČILO JN-</w:t>
      </w:r>
      <w:r w:rsidR="00952747">
        <w:rPr>
          <w:rFonts w:ascii="Arial" w:hAnsi="Arial" w:cs="Arial"/>
        </w:rPr>
        <w:t>B1059</w:t>
      </w:r>
    </w:p>
    <w:p w14:paraId="0A318F9A" w14:textId="77777777" w:rsidR="00AC0EF3" w:rsidRDefault="00AC0EF3" w:rsidP="00AC0EF3">
      <w:pPr>
        <w:pStyle w:val="PreformattedText"/>
        <w:rPr>
          <w:rFonts w:ascii="Arial" w:hAnsi="Arial" w:cs="Arial"/>
          <w:shd w:val="clear" w:color="auto" w:fill="00FFFF"/>
        </w:rPr>
      </w:pPr>
    </w:p>
    <w:p w14:paraId="2A5EBF5E" w14:textId="77777777" w:rsidR="00AC0EF3" w:rsidRDefault="00AC0EF3" w:rsidP="00AC0EF3">
      <w:pPr>
        <w:pStyle w:val="PreformattedText"/>
        <w:rPr>
          <w:rFonts w:ascii="Arial" w:hAnsi="Arial" w:cs="Arial"/>
          <w:shd w:val="clear" w:color="auto" w:fill="00FFFF"/>
        </w:rPr>
      </w:pPr>
    </w:p>
    <w:p w14:paraId="0FE04A60" w14:textId="77777777" w:rsidR="00AB5962" w:rsidRDefault="00AB5962" w:rsidP="00AC0EF3">
      <w:pPr>
        <w:rPr>
          <w:b/>
        </w:rPr>
      </w:pPr>
      <w:r>
        <w:rPr>
          <w:b/>
        </w:rPr>
        <w:t>N</w:t>
      </w:r>
      <w:r w:rsidRPr="00AB5962">
        <w:rPr>
          <w:b/>
        </w:rPr>
        <w:t>akup kanalnih združevalnikov za digitalni radijski omrežji R4 in R5</w:t>
      </w:r>
      <w:r>
        <w:rPr>
          <w:b/>
        </w:rPr>
        <w:t>:</w:t>
      </w:r>
    </w:p>
    <w:p w14:paraId="2A91F475" w14:textId="77777777" w:rsidR="00AB5962" w:rsidRDefault="00AB5962" w:rsidP="00AC0EF3">
      <w:pPr>
        <w:rPr>
          <w:b/>
        </w:rPr>
      </w:pPr>
    </w:p>
    <w:tbl>
      <w:tblPr>
        <w:tblW w:w="0" w:type="auto"/>
        <w:tblInd w:w="109" w:type="dxa"/>
        <w:tblLayout w:type="fixed"/>
        <w:tblLook w:val="0000" w:firstRow="0" w:lastRow="0" w:firstColumn="0" w:lastColumn="0" w:noHBand="0" w:noVBand="0"/>
      </w:tblPr>
      <w:tblGrid>
        <w:gridCol w:w="566"/>
        <w:gridCol w:w="5103"/>
        <w:gridCol w:w="3686"/>
      </w:tblGrid>
      <w:tr w:rsidR="00AB5962" w14:paraId="6C0086FC" w14:textId="77777777" w:rsidTr="00AB5962">
        <w:trPr>
          <w:trHeight w:val="734"/>
        </w:trPr>
        <w:tc>
          <w:tcPr>
            <w:tcW w:w="566" w:type="dxa"/>
            <w:tcBorders>
              <w:top w:val="single" w:sz="4" w:space="0" w:color="000000"/>
              <w:left w:val="single" w:sz="4" w:space="0" w:color="000000"/>
              <w:bottom w:val="single" w:sz="4" w:space="0" w:color="000000"/>
            </w:tcBorders>
            <w:shd w:val="clear" w:color="auto" w:fill="D9D9D9"/>
            <w:vAlign w:val="center"/>
          </w:tcPr>
          <w:p w14:paraId="3C5BED18" w14:textId="77777777" w:rsidR="00AB5962" w:rsidRPr="004B09F4" w:rsidRDefault="00AB5962" w:rsidP="003210F0">
            <w:pPr>
              <w:jc w:val="center"/>
              <w:rPr>
                <w:b/>
              </w:rPr>
            </w:pPr>
            <w:r w:rsidRPr="004B09F4">
              <w:rPr>
                <w:b/>
              </w:rPr>
              <w:t>Št.</w:t>
            </w:r>
          </w:p>
        </w:tc>
        <w:tc>
          <w:tcPr>
            <w:tcW w:w="5103" w:type="dxa"/>
            <w:tcBorders>
              <w:top w:val="single" w:sz="4" w:space="0" w:color="000000"/>
              <w:left w:val="single" w:sz="4" w:space="0" w:color="000000"/>
              <w:bottom w:val="single" w:sz="4" w:space="0" w:color="000000"/>
            </w:tcBorders>
            <w:shd w:val="clear" w:color="auto" w:fill="D9D9D9"/>
            <w:vAlign w:val="center"/>
          </w:tcPr>
          <w:p w14:paraId="2DA37B3A" w14:textId="77777777" w:rsidR="00AB5962" w:rsidRPr="004B09F4" w:rsidRDefault="00AB5962" w:rsidP="003210F0">
            <w:pPr>
              <w:jc w:val="center"/>
              <w:rPr>
                <w:b/>
              </w:rPr>
            </w:pPr>
            <w:r w:rsidRPr="004B09F4">
              <w:rPr>
                <w:b/>
              </w:rPr>
              <w:t>Opis postavke</w:t>
            </w:r>
          </w:p>
        </w:tc>
        <w:tc>
          <w:tcPr>
            <w:tcW w:w="36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BB1AD0" w14:textId="77777777" w:rsidR="00AB5962" w:rsidRPr="004B09F4" w:rsidRDefault="00AB5962" w:rsidP="003210F0">
            <w:pPr>
              <w:jc w:val="center"/>
              <w:rPr>
                <w:b/>
              </w:rPr>
            </w:pPr>
            <w:r>
              <w:rPr>
                <w:b/>
              </w:rPr>
              <w:t>Skupaj v</w:t>
            </w:r>
            <w:r w:rsidRPr="004B09F4">
              <w:rPr>
                <w:b/>
              </w:rPr>
              <w:t>rednost  v EUR</w:t>
            </w:r>
            <w:r>
              <w:rPr>
                <w:b/>
              </w:rPr>
              <w:t xml:space="preserve"> brez DDV</w:t>
            </w:r>
            <w:r w:rsidR="00CA344F">
              <w:rPr>
                <w:b/>
              </w:rPr>
              <w:t>*</w:t>
            </w:r>
          </w:p>
        </w:tc>
      </w:tr>
      <w:tr w:rsidR="00AB5962" w:rsidRPr="00791CBB" w14:paraId="1964D181" w14:textId="77777777" w:rsidTr="00AB5962">
        <w:trPr>
          <w:trHeight w:val="890"/>
        </w:trPr>
        <w:tc>
          <w:tcPr>
            <w:tcW w:w="566" w:type="dxa"/>
            <w:tcBorders>
              <w:top w:val="single" w:sz="4" w:space="0" w:color="000000"/>
              <w:left w:val="single" w:sz="4" w:space="0" w:color="000000"/>
              <w:bottom w:val="single" w:sz="4" w:space="0" w:color="000000"/>
            </w:tcBorders>
            <w:shd w:val="clear" w:color="auto" w:fill="auto"/>
            <w:vAlign w:val="center"/>
          </w:tcPr>
          <w:p w14:paraId="6B476143" w14:textId="77777777" w:rsidR="00AB5962" w:rsidRPr="00791CBB" w:rsidRDefault="00AB5962" w:rsidP="003210F0">
            <w:pPr>
              <w:jc w:val="center"/>
            </w:pPr>
            <w:r w:rsidRPr="00791CBB">
              <w:t>01</w:t>
            </w:r>
          </w:p>
        </w:tc>
        <w:tc>
          <w:tcPr>
            <w:tcW w:w="5103" w:type="dxa"/>
            <w:tcBorders>
              <w:top w:val="single" w:sz="4" w:space="0" w:color="000000"/>
              <w:left w:val="single" w:sz="4" w:space="0" w:color="000000"/>
              <w:bottom w:val="single" w:sz="4" w:space="0" w:color="000000"/>
            </w:tcBorders>
            <w:shd w:val="clear" w:color="auto" w:fill="auto"/>
            <w:vAlign w:val="center"/>
          </w:tcPr>
          <w:p w14:paraId="2C6B40F3" w14:textId="0A0D5B10" w:rsidR="00AB5962" w:rsidRPr="00791CBB" w:rsidRDefault="00AB5962" w:rsidP="003210F0">
            <w:r w:rsidRPr="00791CBB">
              <w:t>Skupna cena – združevalniki za MUX – R4, skladno z zahtevami, navedenimi v poglavju 3.</w:t>
            </w:r>
            <w:r w:rsidR="005A4F87" w:rsidRPr="00791CBB">
              <w:t>2</w:t>
            </w:r>
            <w:r w:rsidRPr="00791CBB">
              <w:t xml:space="preserve">.1 </w:t>
            </w:r>
            <w:r w:rsidRPr="00791CBB">
              <w:rPr>
                <w:rFonts w:cs="Arial"/>
                <w:color w:val="282828"/>
                <w:szCs w:val="20"/>
              </w:rPr>
              <w:t>dokumentacije v zvezi z oddajo javnega naročila</w:t>
            </w:r>
          </w:p>
        </w:tc>
        <w:tc>
          <w:tcPr>
            <w:tcW w:w="3686" w:type="dxa"/>
            <w:tcBorders>
              <w:top w:val="single" w:sz="4" w:space="0" w:color="000000"/>
              <w:left w:val="single" w:sz="4" w:space="0" w:color="000000"/>
              <w:bottom w:val="single" w:sz="4" w:space="0" w:color="000000"/>
              <w:right w:val="single" w:sz="4" w:space="0" w:color="000000"/>
            </w:tcBorders>
            <w:vAlign w:val="center"/>
          </w:tcPr>
          <w:p w14:paraId="29A77CA0" w14:textId="77777777" w:rsidR="00AB5962" w:rsidRPr="00791CBB" w:rsidRDefault="00AB5962" w:rsidP="003210F0">
            <w:pPr>
              <w:jc w:val="center"/>
            </w:pPr>
          </w:p>
        </w:tc>
      </w:tr>
      <w:tr w:rsidR="00AB5962" w:rsidRPr="00791CBB" w14:paraId="14E92A23" w14:textId="77777777" w:rsidTr="00AB5962">
        <w:trPr>
          <w:trHeight w:val="847"/>
        </w:trPr>
        <w:tc>
          <w:tcPr>
            <w:tcW w:w="566" w:type="dxa"/>
            <w:tcBorders>
              <w:top w:val="single" w:sz="4" w:space="0" w:color="000000"/>
              <w:left w:val="single" w:sz="4" w:space="0" w:color="000000"/>
              <w:bottom w:val="single" w:sz="4" w:space="0" w:color="000000"/>
            </w:tcBorders>
            <w:shd w:val="clear" w:color="auto" w:fill="auto"/>
            <w:vAlign w:val="center"/>
          </w:tcPr>
          <w:p w14:paraId="4BC6115D" w14:textId="77777777" w:rsidR="00AB5962" w:rsidRPr="00791CBB" w:rsidRDefault="00AB5962" w:rsidP="003210F0">
            <w:pPr>
              <w:jc w:val="center"/>
            </w:pPr>
            <w:r w:rsidRPr="00791CBB">
              <w:t>02</w:t>
            </w:r>
          </w:p>
        </w:tc>
        <w:tc>
          <w:tcPr>
            <w:tcW w:w="5103" w:type="dxa"/>
            <w:tcBorders>
              <w:top w:val="single" w:sz="4" w:space="0" w:color="000000"/>
              <w:left w:val="single" w:sz="4" w:space="0" w:color="000000"/>
              <w:bottom w:val="single" w:sz="4" w:space="0" w:color="000000"/>
            </w:tcBorders>
            <w:shd w:val="clear" w:color="auto" w:fill="auto"/>
            <w:vAlign w:val="center"/>
          </w:tcPr>
          <w:p w14:paraId="0894EBEA" w14:textId="50C7C9A5" w:rsidR="00AB5962" w:rsidRPr="00791CBB" w:rsidRDefault="00AB5962" w:rsidP="003210F0">
            <w:r w:rsidRPr="00791CBB">
              <w:t>Skupna cena – združevalniki za MUX – R5, skladno z zahtevami, navedenimi v poglavju 3.</w:t>
            </w:r>
            <w:r w:rsidR="005A4F87" w:rsidRPr="00791CBB">
              <w:t>2</w:t>
            </w:r>
            <w:r w:rsidRPr="00791CBB">
              <w:t>.</w:t>
            </w:r>
            <w:r w:rsidR="00B74639" w:rsidRPr="00791CBB">
              <w:t>2</w:t>
            </w:r>
            <w:r w:rsidRPr="00791CBB">
              <w:t xml:space="preserve"> dokumentacije v zvezi z oddajo javnega naročila</w:t>
            </w:r>
          </w:p>
        </w:tc>
        <w:tc>
          <w:tcPr>
            <w:tcW w:w="3686" w:type="dxa"/>
            <w:tcBorders>
              <w:top w:val="single" w:sz="4" w:space="0" w:color="000000"/>
              <w:left w:val="single" w:sz="4" w:space="0" w:color="000000"/>
              <w:bottom w:val="single" w:sz="4" w:space="0" w:color="000000"/>
              <w:right w:val="single" w:sz="4" w:space="0" w:color="000000"/>
            </w:tcBorders>
            <w:vAlign w:val="center"/>
          </w:tcPr>
          <w:p w14:paraId="542B1C4A" w14:textId="77777777" w:rsidR="00AB5962" w:rsidRPr="00791CBB" w:rsidRDefault="00AB5962" w:rsidP="003210F0">
            <w:pPr>
              <w:jc w:val="center"/>
            </w:pPr>
          </w:p>
        </w:tc>
      </w:tr>
      <w:tr w:rsidR="002077B4" w:rsidRPr="00791CBB" w14:paraId="6B49C7C8" w14:textId="77777777" w:rsidTr="00AB5962">
        <w:trPr>
          <w:trHeight w:val="1113"/>
        </w:trPr>
        <w:tc>
          <w:tcPr>
            <w:tcW w:w="566" w:type="dxa"/>
            <w:tcBorders>
              <w:top w:val="single" w:sz="4" w:space="0" w:color="000000"/>
              <w:left w:val="single" w:sz="4" w:space="0" w:color="000000"/>
              <w:bottom w:val="single" w:sz="4" w:space="0" w:color="000000"/>
            </w:tcBorders>
            <w:shd w:val="clear" w:color="auto" w:fill="auto"/>
            <w:vAlign w:val="center"/>
          </w:tcPr>
          <w:p w14:paraId="50023FBB" w14:textId="77777777" w:rsidR="002077B4" w:rsidRPr="00791CBB" w:rsidRDefault="002077B4" w:rsidP="003210F0">
            <w:pPr>
              <w:jc w:val="center"/>
              <w:rPr>
                <w:b/>
              </w:rPr>
            </w:pPr>
            <w:r w:rsidRPr="00791CBB">
              <w:rPr>
                <w:b/>
              </w:rPr>
              <w:t>0</w:t>
            </w:r>
            <w:r w:rsidR="00AB5962" w:rsidRPr="00791CBB">
              <w:rPr>
                <w:b/>
              </w:rPr>
              <w:t>3</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3B990" w14:textId="77777777" w:rsidR="006D6A17" w:rsidRPr="00791CBB" w:rsidRDefault="001234B3" w:rsidP="006D6A17">
            <w:pPr>
              <w:rPr>
                <w:b/>
              </w:rPr>
            </w:pPr>
            <w:r w:rsidRPr="00791CBB">
              <w:rPr>
                <w:b/>
              </w:rPr>
              <w:t>KONČNA SKUPNA CENA V EUR Z DDV</w:t>
            </w:r>
          </w:p>
        </w:tc>
        <w:tc>
          <w:tcPr>
            <w:tcW w:w="3686" w:type="dxa"/>
            <w:tcBorders>
              <w:top w:val="single" w:sz="4" w:space="0" w:color="000000"/>
              <w:left w:val="single" w:sz="4" w:space="0" w:color="000000"/>
              <w:bottom w:val="single" w:sz="4" w:space="0" w:color="000000"/>
              <w:right w:val="single" w:sz="4" w:space="0" w:color="000000"/>
            </w:tcBorders>
            <w:vAlign w:val="center"/>
          </w:tcPr>
          <w:p w14:paraId="04026783" w14:textId="77777777" w:rsidR="002077B4" w:rsidRPr="00791CBB" w:rsidRDefault="002077B4" w:rsidP="003210F0">
            <w:pPr>
              <w:jc w:val="center"/>
              <w:rPr>
                <w:b/>
              </w:rPr>
            </w:pPr>
          </w:p>
        </w:tc>
      </w:tr>
    </w:tbl>
    <w:p w14:paraId="08823C07" w14:textId="77777777" w:rsidR="00CA344F" w:rsidRPr="00791CBB" w:rsidRDefault="00CA344F" w:rsidP="00CA344F">
      <w:pPr>
        <w:rPr>
          <w:i/>
          <w:sz w:val="18"/>
          <w:szCs w:val="18"/>
        </w:rPr>
      </w:pPr>
    </w:p>
    <w:p w14:paraId="07459038" w14:textId="77777777" w:rsidR="00CA344F" w:rsidRPr="00791CBB" w:rsidRDefault="00CA344F" w:rsidP="00CA344F">
      <w:pPr>
        <w:rPr>
          <w:i/>
          <w:sz w:val="18"/>
          <w:szCs w:val="18"/>
          <w:shd w:val="clear" w:color="auto" w:fill="00AE00"/>
        </w:rPr>
      </w:pPr>
      <w:r w:rsidRPr="00791CBB">
        <w:rPr>
          <w:i/>
          <w:sz w:val="18"/>
          <w:szCs w:val="18"/>
        </w:rPr>
        <w:t xml:space="preserve">* Cena mora biti izražena v EUR, na osnovi DDP lokacija naročnika: Radiotelevizija Slovenija, Javni zavod, </w:t>
      </w:r>
      <w:r w:rsidRPr="00791CBB">
        <w:rPr>
          <w:bCs/>
          <w:i/>
          <w:sz w:val="18"/>
          <w:szCs w:val="18"/>
        </w:rPr>
        <w:t xml:space="preserve">OC Domžale, Radio cesta 9, 1230 Domžale; </w:t>
      </w:r>
      <w:r w:rsidRPr="00791CBB">
        <w:rPr>
          <w:i/>
          <w:sz w:val="18"/>
          <w:szCs w:val="18"/>
        </w:rPr>
        <w:t>(skladno z INCOTERMS 2020); brez DDV.</w:t>
      </w:r>
    </w:p>
    <w:p w14:paraId="12BA6640" w14:textId="77777777" w:rsidR="002077B4" w:rsidRPr="00791CBB" w:rsidRDefault="002077B4" w:rsidP="00AC0EF3"/>
    <w:p w14:paraId="13F157AE" w14:textId="77777777" w:rsidR="00CA344F" w:rsidRPr="00791CBB" w:rsidRDefault="00CA344F" w:rsidP="00CA344F">
      <w:pPr>
        <w:rPr>
          <w:bCs/>
          <w:u w:val="single"/>
        </w:rPr>
      </w:pPr>
      <w:r w:rsidRPr="00791CBB">
        <w:rPr>
          <w:b/>
          <w:bCs/>
          <w:u w:val="single"/>
        </w:rPr>
        <w:t>Plačilni pogoji:</w:t>
      </w:r>
    </w:p>
    <w:p w14:paraId="2CBD6B0E" w14:textId="77777777" w:rsidR="00AC38AF" w:rsidRPr="00791CBB" w:rsidRDefault="00AC38AF" w:rsidP="001A4049">
      <w:pPr>
        <w:numPr>
          <w:ilvl w:val="0"/>
          <w:numId w:val="9"/>
        </w:numPr>
        <w:suppressAutoHyphens w:val="0"/>
      </w:pPr>
      <w:r w:rsidRPr="00791CBB">
        <w:t>95 % - v roku 30 dni po uspešno opravljenem kosovnem prevzemu opreme za posamezni sklop</w:t>
      </w:r>
      <w:r w:rsidRPr="00791CBB">
        <w:rPr>
          <w:strike/>
        </w:rPr>
        <w:t xml:space="preserve"> </w:t>
      </w:r>
      <w:r w:rsidRPr="00791CBB">
        <w:t>na lokaciji naročnika in prejemu ustreznega računa;</w:t>
      </w:r>
    </w:p>
    <w:p w14:paraId="79C0BE71" w14:textId="77777777" w:rsidR="00AC38AF" w:rsidRPr="00791CBB" w:rsidRDefault="00AC38AF" w:rsidP="001A4049">
      <w:pPr>
        <w:numPr>
          <w:ilvl w:val="0"/>
          <w:numId w:val="9"/>
        </w:numPr>
        <w:suppressAutoHyphens w:val="0"/>
      </w:pPr>
      <w:r w:rsidRPr="00791CBB">
        <w:t>5 % - roku 30 dni od dneva uspešno opravljenega končnega prevzema opreme za posamezni sklop in predložitve s strani naročnika podpisanega zapisnika o opravljenem končnem prevzemu opreme.</w:t>
      </w:r>
    </w:p>
    <w:p w14:paraId="7256E464" w14:textId="77777777" w:rsidR="00CA344F" w:rsidRPr="00791CBB" w:rsidRDefault="00CA344F" w:rsidP="00AC0EF3">
      <w:pPr>
        <w:rPr>
          <w:rFonts w:cs="Arial"/>
          <w:i/>
          <w:iCs/>
          <w:sz w:val="18"/>
          <w:szCs w:val="18"/>
        </w:rPr>
      </w:pPr>
    </w:p>
    <w:p w14:paraId="0A84CD89" w14:textId="77777777" w:rsidR="00AC0EF3" w:rsidRPr="00791CBB" w:rsidRDefault="00AC0EF3" w:rsidP="00AC0EF3">
      <w:pPr>
        <w:rPr>
          <w:b/>
          <w:u w:val="single"/>
        </w:rPr>
      </w:pPr>
      <w:r w:rsidRPr="00791CBB">
        <w:rPr>
          <w:rFonts w:cs="Arial"/>
          <w:i/>
          <w:iCs/>
          <w:sz w:val="18"/>
          <w:szCs w:val="18"/>
        </w:rPr>
        <w:t>Naročnik ne bo predložil garancije za zavarovanje odloženih plačil, kakor tudi ne bo predložil kakšnega drugega instrumenta za zavarovanje plačil.</w:t>
      </w:r>
    </w:p>
    <w:p w14:paraId="23CDC854" w14:textId="77777777" w:rsidR="00AC0EF3" w:rsidRPr="00791CBB" w:rsidRDefault="00AC0EF3" w:rsidP="00AC0EF3">
      <w:pPr>
        <w:rPr>
          <w:b/>
          <w:u w:val="single"/>
        </w:rPr>
      </w:pPr>
    </w:p>
    <w:p w14:paraId="288B03E7" w14:textId="77777777" w:rsidR="00AC0EF3" w:rsidRPr="00791CBB" w:rsidRDefault="00AC0EF3" w:rsidP="00AC0EF3"/>
    <w:p w14:paraId="78217009" w14:textId="77777777" w:rsidR="00AC0EF3" w:rsidRPr="00791CBB" w:rsidRDefault="00AC0EF3" w:rsidP="00AC0EF3">
      <w:r w:rsidRPr="00791CBB">
        <w:rPr>
          <w:b/>
          <w:u w:val="single"/>
        </w:rPr>
        <w:t>Dobavni rok</w:t>
      </w:r>
      <w:r w:rsidRPr="00791CBB">
        <w:rPr>
          <w:b/>
        </w:rPr>
        <w:t>:</w:t>
      </w:r>
      <w:r w:rsidRPr="00791CBB">
        <w:t xml:space="preserve"> </w:t>
      </w:r>
    </w:p>
    <w:p w14:paraId="35D3EF2C" w14:textId="77777777" w:rsidR="00CA344F" w:rsidRPr="00791CBB" w:rsidRDefault="00CA344F" w:rsidP="00AC0EF3"/>
    <w:p w14:paraId="1E8B4606" w14:textId="77777777" w:rsidR="00CA344F" w:rsidRPr="00791CBB" w:rsidRDefault="00CA344F" w:rsidP="00CA344F">
      <w:r w:rsidRPr="00791CBB">
        <w:rPr>
          <w:b/>
          <w:bCs/>
        </w:rPr>
        <w:t>Dobava opreme se izvede v dveh ločenih sklopih:</w:t>
      </w:r>
    </w:p>
    <w:p w14:paraId="600A2241" w14:textId="77777777" w:rsidR="002D549C" w:rsidRPr="00791CBB" w:rsidRDefault="002D549C" w:rsidP="002D549C">
      <w:pPr>
        <w:rPr>
          <w:b/>
        </w:rPr>
      </w:pPr>
    </w:p>
    <w:p w14:paraId="7FD0FBCA" w14:textId="77777777" w:rsidR="002D549C" w:rsidRPr="00791CBB" w:rsidRDefault="002D549C" w:rsidP="001A4049">
      <w:pPr>
        <w:numPr>
          <w:ilvl w:val="0"/>
          <w:numId w:val="21"/>
        </w:numPr>
        <w:rPr>
          <w:b/>
        </w:rPr>
      </w:pPr>
      <w:r w:rsidRPr="00791CBB">
        <w:t>Prvi sklop opreme</w:t>
      </w:r>
      <w:r w:rsidRPr="00791CBB">
        <w:rPr>
          <w:b/>
        </w:rPr>
        <w:t xml:space="preserve"> ………… dni od začetka veljavnosti pogodbe (največ 60 dni)</w:t>
      </w:r>
      <w:r w:rsidR="0024730E" w:rsidRPr="00791CBB">
        <w:rPr>
          <w:b/>
        </w:rPr>
        <w:t>.</w:t>
      </w:r>
    </w:p>
    <w:p w14:paraId="0F586EF8" w14:textId="77777777" w:rsidR="002D549C" w:rsidRPr="00791CBB" w:rsidRDefault="002D549C" w:rsidP="002D549C"/>
    <w:p w14:paraId="4EA5D9DD" w14:textId="1E05E5B3" w:rsidR="002D549C" w:rsidRPr="00791CBB" w:rsidRDefault="002D549C" w:rsidP="001A4049">
      <w:pPr>
        <w:numPr>
          <w:ilvl w:val="0"/>
          <w:numId w:val="21"/>
        </w:numPr>
        <w:rPr>
          <w:b/>
        </w:rPr>
      </w:pPr>
      <w:r w:rsidRPr="00791CBB">
        <w:t>Drugi sklop opreme</w:t>
      </w:r>
      <w:r w:rsidRPr="00791CBB">
        <w:rPr>
          <w:b/>
        </w:rPr>
        <w:t>………… dni od začetka veljavnosti pogodbe (največ 120 dni)</w:t>
      </w:r>
      <w:r w:rsidR="00EA5943" w:rsidRPr="00791CBB">
        <w:t xml:space="preserve"> </w:t>
      </w:r>
      <w:r w:rsidR="00EA5943" w:rsidRPr="00791CBB">
        <w:rPr>
          <w:b/>
        </w:rPr>
        <w:t xml:space="preserve">in ne prej kot </w:t>
      </w:r>
      <w:r w:rsidR="001B5A1A">
        <w:rPr>
          <w:b/>
        </w:rPr>
        <w:t>januarja</w:t>
      </w:r>
      <w:r w:rsidR="00EA5943" w:rsidRPr="00791CBB">
        <w:rPr>
          <w:b/>
        </w:rPr>
        <w:t xml:space="preserve"> 2025</w:t>
      </w:r>
      <w:r w:rsidR="0024730E" w:rsidRPr="00791CBB">
        <w:rPr>
          <w:b/>
        </w:rPr>
        <w:t>.</w:t>
      </w:r>
    </w:p>
    <w:p w14:paraId="4BA3CED9" w14:textId="77777777" w:rsidR="002D549C" w:rsidRPr="00791CBB" w:rsidRDefault="002D549C" w:rsidP="002D549C">
      <w:pPr>
        <w:rPr>
          <w:b/>
          <w:color w:val="000000"/>
        </w:rPr>
      </w:pPr>
    </w:p>
    <w:p w14:paraId="3B14BE7C" w14:textId="77777777" w:rsidR="002D549C" w:rsidRPr="00791CBB" w:rsidRDefault="002D549C" w:rsidP="002D549C">
      <w:pPr>
        <w:rPr>
          <w:b/>
          <w:color w:val="000000"/>
        </w:rPr>
      </w:pPr>
      <w:r w:rsidRPr="00791CBB">
        <w:rPr>
          <w:b/>
          <w:color w:val="000000"/>
        </w:rPr>
        <w:t>Garancijski rok:</w:t>
      </w:r>
      <w:r w:rsidRPr="00791CBB">
        <w:rPr>
          <w:color w:val="000000"/>
        </w:rPr>
        <w:t xml:space="preserve"> </w:t>
      </w:r>
      <w:r w:rsidRPr="00791CBB">
        <w:rPr>
          <w:b/>
          <w:color w:val="000000"/>
        </w:rPr>
        <w:t>………. (najmanj 36 mesecev)</w:t>
      </w:r>
      <w:r w:rsidR="0024730E" w:rsidRPr="00791CBB">
        <w:rPr>
          <w:b/>
          <w:color w:val="000000"/>
        </w:rPr>
        <w:t>.</w:t>
      </w:r>
    </w:p>
    <w:p w14:paraId="25DC71E4" w14:textId="77777777" w:rsidR="00AC0EF3" w:rsidRPr="00791CBB" w:rsidRDefault="00AC0EF3" w:rsidP="00AC0EF3">
      <w:pPr>
        <w:ind w:left="720"/>
        <w:rPr>
          <w:i/>
        </w:rPr>
      </w:pPr>
    </w:p>
    <w:p w14:paraId="1509FF50" w14:textId="77777777" w:rsidR="002C32FD" w:rsidRPr="00791CBB" w:rsidRDefault="002C32FD" w:rsidP="00AC0EF3">
      <w:pPr>
        <w:ind w:left="720"/>
        <w:rPr>
          <w:i/>
        </w:rPr>
      </w:pPr>
    </w:p>
    <w:p w14:paraId="3B945E7A" w14:textId="77777777" w:rsidR="002C32FD" w:rsidRPr="00791CBB" w:rsidRDefault="002C32FD" w:rsidP="00AC0EF3">
      <w:pPr>
        <w:ind w:left="720"/>
        <w:rPr>
          <w:iCs/>
        </w:rPr>
      </w:pPr>
    </w:p>
    <w:p w14:paraId="45F953EC" w14:textId="77777777" w:rsidR="00AC0EF3" w:rsidRPr="00791CBB" w:rsidRDefault="00AC0EF3" w:rsidP="00AC0EF3">
      <w:pPr>
        <w:tabs>
          <w:tab w:val="center" w:pos="1440"/>
          <w:tab w:val="center" w:pos="4320"/>
          <w:tab w:val="center" w:pos="7200"/>
        </w:tabs>
        <w:spacing w:line="360" w:lineRule="auto"/>
      </w:pPr>
      <w:r w:rsidRPr="00791CBB">
        <w:t xml:space="preserve">Kraj in datum: </w:t>
      </w:r>
      <w:r w:rsidRPr="00791CBB">
        <w:tab/>
      </w:r>
      <w:r w:rsidRPr="00791CBB">
        <w:tab/>
        <w:t>Žig:</w:t>
      </w:r>
      <w:r w:rsidRPr="00791CBB">
        <w:tab/>
        <w:t>Podpis zastopnika oz. prokurista:</w:t>
      </w:r>
    </w:p>
    <w:p w14:paraId="09156A44" w14:textId="77777777" w:rsidR="00AC0EF3" w:rsidRDefault="00AC0EF3" w:rsidP="00AC0EF3">
      <w:pPr>
        <w:tabs>
          <w:tab w:val="center" w:pos="1440"/>
          <w:tab w:val="center" w:pos="4320"/>
          <w:tab w:val="center" w:pos="7200"/>
        </w:tabs>
      </w:pPr>
      <w:r w:rsidRPr="00791CBB">
        <w:t>.......................................</w:t>
      </w:r>
      <w:r w:rsidRPr="00791CBB">
        <w:tab/>
      </w:r>
      <w:r w:rsidRPr="00791CBB">
        <w:tab/>
        <w:t>............……..............................</w:t>
      </w:r>
    </w:p>
    <w:p w14:paraId="159A6AE7" w14:textId="77777777" w:rsidR="000066B2" w:rsidRPr="008B0AC9" w:rsidRDefault="00CC7710" w:rsidP="000066B2">
      <w:pPr>
        <w:pStyle w:val="Heading2"/>
        <w:pageBreakBefore/>
        <w:numPr>
          <w:ilvl w:val="0"/>
          <w:numId w:val="0"/>
        </w:numPr>
        <w:jc w:val="center"/>
        <w:rPr>
          <w:rFonts w:cs="Arial"/>
          <w:b/>
          <w:noProof/>
        </w:rPr>
      </w:pPr>
      <w:bookmarkStart w:id="206" w:name="_Toc171058868"/>
      <w:r w:rsidRPr="002D2725">
        <w:rPr>
          <w:b/>
          <w:noProof/>
        </w:rPr>
        <w:lastRenderedPageBreak/>
        <w:t>SPECIFIKACIJA</w:t>
      </w:r>
      <w:bookmarkEnd w:id="206"/>
    </w:p>
    <w:p w14:paraId="6003DC3C" w14:textId="77777777" w:rsidR="000066B2" w:rsidRPr="008B0AC9" w:rsidRDefault="000066B2" w:rsidP="000066B2">
      <w:pPr>
        <w:jc w:val="center"/>
        <w:rPr>
          <w:noProof/>
        </w:rPr>
      </w:pPr>
      <w:r w:rsidRPr="008B0AC9">
        <w:rPr>
          <w:rFonts w:cs="Arial"/>
          <w:b/>
          <w:noProof/>
        </w:rPr>
        <w:t xml:space="preserve">ZA JAVNO NAROČILO </w:t>
      </w:r>
      <w:r w:rsidRPr="008B0AC9">
        <w:rPr>
          <w:b/>
          <w:noProof/>
        </w:rPr>
        <w:t xml:space="preserve">JN- </w:t>
      </w:r>
      <w:r w:rsidR="00952747">
        <w:rPr>
          <w:b/>
          <w:noProof/>
        </w:rPr>
        <w:t>B1059</w:t>
      </w:r>
    </w:p>
    <w:p w14:paraId="0F24CC1B" w14:textId="77777777" w:rsidR="000066B2" w:rsidRPr="008B0AC9" w:rsidRDefault="000066B2" w:rsidP="000066B2">
      <w:pPr>
        <w:rPr>
          <w:noProof/>
        </w:rPr>
      </w:pPr>
    </w:p>
    <w:p w14:paraId="11B6E747" w14:textId="77777777" w:rsidR="000066B2" w:rsidRPr="008B0AC9" w:rsidRDefault="000066B2" w:rsidP="000066B2">
      <w:pPr>
        <w:rPr>
          <w:noProof/>
        </w:rPr>
      </w:pPr>
    </w:p>
    <w:p w14:paraId="30D33C80" w14:textId="77777777" w:rsidR="00AC0EF3" w:rsidRPr="00AC0EF3" w:rsidRDefault="00AC0EF3" w:rsidP="00AC0EF3">
      <w:pPr>
        <w:spacing w:after="200" w:line="276" w:lineRule="auto"/>
        <w:rPr>
          <w:rFonts w:cs="Times New Roman"/>
          <w:lang w:eastAsia="en-US"/>
        </w:rPr>
      </w:pPr>
      <w:r w:rsidRPr="00AC0EF3">
        <w:rPr>
          <w:rFonts w:cs="Times New Roman"/>
          <w:noProof/>
          <w:lang w:eastAsia="en-US"/>
        </w:rPr>
        <w:t xml:space="preserve">Ponudnik mora pripraviti podrobno </w:t>
      </w:r>
      <w:r w:rsidRPr="006C23FE">
        <w:rPr>
          <w:rFonts w:cs="Times New Roman"/>
          <w:noProof/>
          <w:lang w:eastAsia="en-US"/>
        </w:rPr>
        <w:t xml:space="preserve">specifikacijo svojega predračuna </w:t>
      </w:r>
      <w:r w:rsidRPr="006C23FE">
        <w:rPr>
          <w:rFonts w:cs="Times New Roman"/>
          <w:lang w:eastAsia="en-US"/>
        </w:rPr>
        <w:t>za ponujeno opremo in navesti ločene cene po posameznih postavkah</w:t>
      </w:r>
      <w:r w:rsidR="00A90AE4" w:rsidRPr="006C23FE">
        <w:t xml:space="preserve"> </w:t>
      </w:r>
      <w:r w:rsidR="00A90AE4" w:rsidRPr="006C23FE">
        <w:rPr>
          <w:rFonts w:cs="Times New Roman"/>
          <w:lang w:eastAsia="en-US"/>
        </w:rPr>
        <w:t>za vsak posamezni sklop</w:t>
      </w:r>
      <w:r w:rsidR="006C23FE" w:rsidRPr="006C23FE">
        <w:rPr>
          <w:rFonts w:cs="Times New Roman"/>
          <w:lang w:eastAsia="en-US"/>
        </w:rPr>
        <w:t xml:space="preserve"> opreme</w:t>
      </w:r>
      <w:r w:rsidRPr="006C23FE">
        <w:rPr>
          <w:rFonts w:cs="Times New Roman"/>
          <w:lang w:eastAsia="en-US"/>
        </w:rPr>
        <w:t>.</w:t>
      </w:r>
    </w:p>
    <w:p w14:paraId="32C4CCB3" w14:textId="77777777" w:rsidR="002F6057" w:rsidRDefault="002F6057" w:rsidP="002F6057">
      <w:pPr>
        <w:pStyle w:val="BESEDILO"/>
        <w:keepLines w:val="0"/>
        <w:widowControl/>
        <w:tabs>
          <w:tab w:val="clear" w:pos="2155"/>
        </w:tabs>
        <w:rPr>
          <w:rFonts w:cs="Arial"/>
          <w:b/>
          <w:noProof/>
          <w:szCs w:val="24"/>
        </w:rPr>
      </w:pPr>
    </w:p>
    <w:p w14:paraId="42EDAC78" w14:textId="77777777" w:rsidR="002F6057" w:rsidRDefault="002F6057" w:rsidP="002F6057">
      <w:pPr>
        <w:pStyle w:val="BESEDILO"/>
        <w:keepLines w:val="0"/>
        <w:widowControl/>
        <w:tabs>
          <w:tab w:val="clear" w:pos="2155"/>
        </w:tabs>
        <w:rPr>
          <w:rFonts w:cs="Arial"/>
          <w:b/>
          <w:noProof/>
          <w:szCs w:val="24"/>
        </w:rPr>
      </w:pPr>
    </w:p>
    <w:p w14:paraId="32FE4F56" w14:textId="77777777" w:rsidR="00AC0EF3" w:rsidRPr="00AC0EF3" w:rsidRDefault="00AC0EF3" w:rsidP="00AC0EF3">
      <w:pPr>
        <w:suppressAutoHyphens w:val="0"/>
        <w:jc w:val="left"/>
        <w:rPr>
          <w:rFonts w:eastAsia="Calibri" w:cs="Arial"/>
          <w:i/>
          <w:szCs w:val="20"/>
          <w:lang w:eastAsia="en-US"/>
        </w:rPr>
      </w:pPr>
      <w:r>
        <w:rPr>
          <w:rFonts w:eastAsia="Calibri" w:cs="Arial"/>
          <w:szCs w:val="20"/>
          <w:lang w:eastAsia="en-US"/>
        </w:rPr>
        <w:br w:type="page"/>
      </w:r>
      <w:r w:rsidRPr="00AC0EF3">
        <w:rPr>
          <w:rFonts w:eastAsia="Calibri" w:cs="Arial"/>
          <w:szCs w:val="20"/>
          <w:lang w:eastAsia="en-US"/>
        </w:rPr>
        <w:lastRenderedPageBreak/>
        <w:t>Proizvajalec opreme: ..................................................</w:t>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p>
    <w:p w14:paraId="6136649E"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Naslov: …………........................................................</w:t>
      </w:r>
    </w:p>
    <w:p w14:paraId="7EBEDB16" w14:textId="77777777" w:rsidR="00310A6B" w:rsidRDefault="00AC0EF3" w:rsidP="00310A6B">
      <w:pPr>
        <w:suppressAutoHyphens w:val="0"/>
        <w:spacing w:line="360" w:lineRule="auto"/>
        <w:jc w:val="left"/>
        <w:rPr>
          <w:rFonts w:eastAsia="Calibri" w:cs="Arial"/>
          <w:szCs w:val="20"/>
          <w:lang w:eastAsia="en-US"/>
        </w:rPr>
      </w:pPr>
      <w:r w:rsidRPr="00AC0EF3">
        <w:rPr>
          <w:rFonts w:eastAsia="Calibri" w:cs="Arial"/>
          <w:szCs w:val="20"/>
          <w:lang w:eastAsia="en-US"/>
        </w:rPr>
        <w:t>………….....................................................................</w:t>
      </w:r>
      <w:bookmarkStart w:id="207" w:name="__RefHeading__139_645116922"/>
      <w:bookmarkStart w:id="208" w:name="_Toc370472197"/>
      <w:bookmarkStart w:id="209" w:name="_Toc435370620"/>
      <w:bookmarkStart w:id="210" w:name="_Toc528673205"/>
      <w:bookmarkEnd w:id="207"/>
    </w:p>
    <w:p w14:paraId="7AE7C516" w14:textId="77777777" w:rsidR="00310A6B" w:rsidRDefault="00310A6B" w:rsidP="00310A6B">
      <w:pPr>
        <w:suppressAutoHyphens w:val="0"/>
        <w:spacing w:line="360" w:lineRule="auto"/>
        <w:jc w:val="left"/>
        <w:rPr>
          <w:rFonts w:eastAsia="Calibri" w:cs="Arial"/>
          <w:szCs w:val="20"/>
          <w:lang w:eastAsia="en-US"/>
        </w:rPr>
      </w:pPr>
    </w:p>
    <w:p w14:paraId="2880E4FD" w14:textId="77777777" w:rsidR="00AC0EF3" w:rsidRPr="00310A6B" w:rsidRDefault="00AC0EF3" w:rsidP="00310A6B">
      <w:pPr>
        <w:pStyle w:val="Heading2"/>
        <w:numPr>
          <w:ilvl w:val="0"/>
          <w:numId w:val="0"/>
        </w:numPr>
        <w:ind w:left="576"/>
        <w:jc w:val="center"/>
        <w:rPr>
          <w:b/>
          <w:bCs/>
        </w:rPr>
      </w:pPr>
      <w:bookmarkStart w:id="211" w:name="_Toc171058869"/>
      <w:r w:rsidRPr="00310A6B">
        <w:rPr>
          <w:b/>
          <w:bCs/>
        </w:rPr>
        <w:t>IZJAVA PROIZVAJALCA OPREME</w:t>
      </w:r>
      <w:bookmarkEnd w:id="208"/>
      <w:bookmarkEnd w:id="209"/>
      <w:bookmarkEnd w:id="210"/>
      <w:bookmarkEnd w:id="211"/>
    </w:p>
    <w:p w14:paraId="73DD8B75" w14:textId="77777777" w:rsidR="00AC0EF3" w:rsidRPr="00AC0EF3" w:rsidRDefault="00310A6B" w:rsidP="00AC0EF3">
      <w:pPr>
        <w:suppressAutoHyphens w:val="0"/>
        <w:spacing w:after="120"/>
        <w:jc w:val="center"/>
        <w:rPr>
          <w:rFonts w:eastAsia="Calibri" w:cs="Arial"/>
          <w:b/>
          <w:szCs w:val="20"/>
          <w:lang w:eastAsia="en-US"/>
        </w:rPr>
      </w:pPr>
      <w:r>
        <w:rPr>
          <w:rFonts w:eastAsia="Calibri" w:cs="Arial"/>
          <w:b/>
          <w:szCs w:val="20"/>
          <w:lang w:eastAsia="en-US"/>
        </w:rPr>
        <w:t xml:space="preserve">         </w:t>
      </w:r>
      <w:r w:rsidR="00AC0EF3" w:rsidRPr="00AC0EF3">
        <w:rPr>
          <w:rFonts w:eastAsia="Calibri" w:cs="Arial"/>
          <w:b/>
          <w:szCs w:val="20"/>
          <w:lang w:eastAsia="en-US"/>
        </w:rPr>
        <w:t>ZA JAVNO NAROČILO JN-</w:t>
      </w:r>
      <w:r w:rsidR="00952747">
        <w:rPr>
          <w:rFonts w:eastAsia="Calibri" w:cs="Arial"/>
          <w:b/>
          <w:szCs w:val="20"/>
          <w:lang w:eastAsia="en-US"/>
        </w:rPr>
        <w:t>B1059</w:t>
      </w:r>
    </w:p>
    <w:p w14:paraId="153C07A2" w14:textId="77777777" w:rsidR="00AC0EF3" w:rsidRPr="00AC0EF3" w:rsidRDefault="00AC0EF3" w:rsidP="00AC0EF3">
      <w:pPr>
        <w:suppressAutoHyphens w:val="0"/>
        <w:jc w:val="center"/>
        <w:rPr>
          <w:rFonts w:eastAsia="Calibri" w:cs="Arial"/>
          <w:szCs w:val="20"/>
          <w:lang w:eastAsia="en-US"/>
        </w:rPr>
      </w:pPr>
    </w:p>
    <w:p w14:paraId="3AFD9CB5" w14:textId="77777777" w:rsidR="00AC0EF3" w:rsidRPr="00AC0EF3" w:rsidRDefault="00AC0EF3" w:rsidP="00AC0EF3">
      <w:pPr>
        <w:suppressAutoHyphens w:val="0"/>
        <w:jc w:val="left"/>
        <w:rPr>
          <w:rFonts w:eastAsia="Calibri" w:cs="Arial"/>
          <w:szCs w:val="20"/>
          <w:lang w:eastAsia="en-US"/>
        </w:rPr>
      </w:pPr>
    </w:p>
    <w:p w14:paraId="2E7190D7" w14:textId="77777777" w:rsidR="00AC0EF3" w:rsidRPr="00AC0EF3" w:rsidRDefault="00AC0EF3" w:rsidP="00AC0EF3">
      <w:pPr>
        <w:suppressAutoHyphens w:val="0"/>
        <w:jc w:val="left"/>
        <w:rPr>
          <w:rFonts w:eastAsia="Calibri" w:cs="Arial"/>
          <w:szCs w:val="20"/>
          <w:lang w:eastAsia="en-US"/>
        </w:rPr>
      </w:pPr>
    </w:p>
    <w:p w14:paraId="55CE4DB6" w14:textId="77777777" w:rsidR="00AC0EF3" w:rsidRPr="00AC0EF3" w:rsidRDefault="00AC0EF3" w:rsidP="00AC0EF3">
      <w:pPr>
        <w:suppressAutoHyphens w:val="0"/>
        <w:jc w:val="left"/>
        <w:rPr>
          <w:rFonts w:eastAsia="Calibri" w:cs="Arial"/>
          <w:szCs w:val="20"/>
          <w:lang w:eastAsia="en-US"/>
        </w:rPr>
      </w:pPr>
    </w:p>
    <w:p w14:paraId="66883580" w14:textId="77777777" w:rsidR="00AC0EF3" w:rsidRPr="00AC0EF3" w:rsidRDefault="00AC0EF3" w:rsidP="00AC0EF3">
      <w:pPr>
        <w:suppressAutoHyphens w:val="0"/>
        <w:spacing w:after="120"/>
        <w:rPr>
          <w:rFonts w:eastAsia="Calibri" w:cs="Arial"/>
          <w:bCs/>
          <w:szCs w:val="20"/>
          <w:lang w:eastAsia="en-US"/>
        </w:rPr>
      </w:pPr>
      <w:r w:rsidRPr="00AC0EF3">
        <w:rPr>
          <w:rFonts w:eastAsia="Calibri" w:cs="Arial"/>
          <w:bCs/>
          <w:szCs w:val="20"/>
          <w:lang w:eastAsia="en-US"/>
        </w:rPr>
        <w:t>……………. (proizvajalec opreme)  potrjujemo, da smo seznanjeni z vsebino javnega naročila JN-</w:t>
      </w:r>
      <w:r w:rsidR="00952747">
        <w:rPr>
          <w:rFonts w:eastAsia="Calibri" w:cs="Arial"/>
          <w:bCs/>
          <w:szCs w:val="20"/>
          <w:lang w:eastAsia="en-US"/>
        </w:rPr>
        <w:t>B1059</w:t>
      </w:r>
      <w:r w:rsidRPr="00AC0EF3">
        <w:rPr>
          <w:rFonts w:eastAsia="Calibri" w:cs="Arial"/>
          <w:bCs/>
          <w:szCs w:val="20"/>
          <w:lang w:eastAsia="en-US"/>
        </w:rPr>
        <w:t xml:space="preserve"> (</w:t>
      </w:r>
      <w:r w:rsidR="002D549C" w:rsidRPr="002D549C">
        <w:rPr>
          <w:noProof/>
          <w:szCs w:val="20"/>
        </w:rPr>
        <w:t>nakup kanalnih združevalnikov za digitalni radijski omrežji R4 in R5</w:t>
      </w:r>
      <w:r w:rsidR="002077B4" w:rsidRPr="001225AF">
        <w:rPr>
          <w:noProof/>
          <w:szCs w:val="20"/>
        </w:rPr>
        <w:t>)</w:t>
      </w:r>
      <w:r w:rsidRPr="00AC0EF3">
        <w:rPr>
          <w:rFonts w:eastAsia="Calibri" w:cs="Arial"/>
          <w:bCs/>
          <w:szCs w:val="20"/>
          <w:lang w:eastAsia="en-US"/>
        </w:rPr>
        <w:t xml:space="preserve">, na katerega se prijavlja …………….…..  (ponudnik) s svojim </w:t>
      </w:r>
      <w:r w:rsidR="00942D61" w:rsidRPr="00942D61">
        <w:rPr>
          <w:rFonts w:eastAsia="Calibri" w:cs="Arial"/>
          <w:bCs/>
          <w:szCs w:val="20"/>
          <w:lang w:eastAsia="en-US"/>
        </w:rPr>
        <w:t xml:space="preserve">s svojim predračunom oz. specifikacijo št. ………………………                   </w:t>
      </w:r>
    </w:p>
    <w:p w14:paraId="12796F68" w14:textId="77777777" w:rsidR="00AC0EF3" w:rsidRPr="00AC0EF3" w:rsidRDefault="00AC0EF3" w:rsidP="00AC0EF3">
      <w:pPr>
        <w:suppressAutoHyphens w:val="0"/>
        <w:spacing w:after="120"/>
        <w:rPr>
          <w:rFonts w:eastAsia="Calibri" w:cs="Arial"/>
          <w:b/>
          <w:bCs/>
          <w:szCs w:val="20"/>
          <w:lang w:eastAsia="en-US"/>
        </w:rPr>
      </w:pPr>
    </w:p>
    <w:p w14:paraId="57B39E94" w14:textId="77777777" w:rsidR="00AC0EF3" w:rsidRPr="00AC0EF3" w:rsidRDefault="00AC0EF3" w:rsidP="00AC0EF3">
      <w:pPr>
        <w:suppressAutoHyphens w:val="0"/>
        <w:rPr>
          <w:rFonts w:cs="Arial"/>
          <w:szCs w:val="20"/>
          <w:lang w:eastAsia="sl-SI"/>
        </w:rPr>
      </w:pPr>
    </w:p>
    <w:p w14:paraId="20D77DA4" w14:textId="77777777" w:rsidR="00AC0EF3" w:rsidRPr="00AC0EF3" w:rsidRDefault="00AC0EF3" w:rsidP="00AC0EF3">
      <w:pPr>
        <w:suppressAutoHyphens w:val="0"/>
        <w:rPr>
          <w:rFonts w:cs="Arial"/>
          <w:bCs/>
          <w:szCs w:val="20"/>
          <w:lang w:eastAsia="sl-SI"/>
        </w:rPr>
      </w:pPr>
      <w:r w:rsidRPr="00AC0EF3">
        <w:rPr>
          <w:rFonts w:cs="Arial"/>
          <w:bCs/>
          <w:szCs w:val="20"/>
          <w:lang w:eastAsia="sl-SI"/>
        </w:rPr>
        <w:t xml:space="preserve">IZJAVLJAMO, da ima ……………… (ponudnik) popoln dostop do rezervnih delov in nadomestne opreme za ponujeno opremo, skladno z zahtevami iz </w:t>
      </w:r>
      <w:r w:rsidRPr="00AC0EF3">
        <w:rPr>
          <w:rFonts w:cs="Arial"/>
          <w:color w:val="282828"/>
          <w:szCs w:val="20"/>
          <w:lang w:eastAsia="en-US"/>
        </w:rPr>
        <w:t>dokumentacije v zvezi z oddajo javnega naročila</w:t>
      </w:r>
      <w:r w:rsidRPr="00AC0EF3">
        <w:rPr>
          <w:rFonts w:cs="Arial"/>
          <w:bCs/>
          <w:szCs w:val="20"/>
          <w:lang w:eastAsia="sl-SI"/>
        </w:rPr>
        <w:t xml:space="preserve"> JN-</w:t>
      </w:r>
      <w:r w:rsidR="00952747">
        <w:rPr>
          <w:rFonts w:cs="Arial"/>
          <w:bCs/>
          <w:szCs w:val="20"/>
          <w:lang w:eastAsia="sl-SI"/>
        </w:rPr>
        <w:t>B1059</w:t>
      </w:r>
      <w:r w:rsidRPr="00AC0EF3">
        <w:rPr>
          <w:rFonts w:cs="Arial"/>
          <w:bCs/>
          <w:szCs w:val="20"/>
          <w:lang w:eastAsia="sl-SI"/>
        </w:rPr>
        <w:t xml:space="preserve">. </w:t>
      </w:r>
    </w:p>
    <w:p w14:paraId="05FBC94F" w14:textId="77777777" w:rsidR="00AC0EF3" w:rsidRPr="00AC0EF3" w:rsidRDefault="00AC0EF3" w:rsidP="00AC0EF3">
      <w:pPr>
        <w:suppressAutoHyphens w:val="0"/>
        <w:rPr>
          <w:rFonts w:cs="Arial"/>
          <w:szCs w:val="20"/>
          <w:lang w:eastAsia="sl-SI"/>
        </w:rPr>
      </w:pPr>
    </w:p>
    <w:p w14:paraId="27668F2D" w14:textId="77777777" w:rsidR="00AC0EF3" w:rsidRPr="00AC0EF3" w:rsidRDefault="00AC0EF3" w:rsidP="00AC0EF3">
      <w:pPr>
        <w:suppressAutoHyphens w:val="0"/>
        <w:jc w:val="left"/>
        <w:rPr>
          <w:rFonts w:eastAsia="Calibri" w:cs="Arial"/>
          <w:szCs w:val="20"/>
          <w:lang w:eastAsia="en-US"/>
        </w:rPr>
      </w:pPr>
    </w:p>
    <w:p w14:paraId="248F8306" w14:textId="77777777" w:rsidR="00AC0EF3" w:rsidRPr="00AC0EF3" w:rsidRDefault="00AC0EF3" w:rsidP="00AC0EF3">
      <w:pPr>
        <w:suppressAutoHyphens w:val="0"/>
        <w:jc w:val="left"/>
        <w:rPr>
          <w:rFonts w:eastAsia="Calibri" w:cs="Arial"/>
          <w:szCs w:val="20"/>
          <w:lang w:eastAsia="en-US"/>
        </w:rPr>
      </w:pPr>
    </w:p>
    <w:p w14:paraId="30A23035" w14:textId="77777777" w:rsidR="00AC0EF3" w:rsidRPr="00AC0EF3" w:rsidRDefault="00AC0EF3" w:rsidP="00AC0EF3">
      <w:pPr>
        <w:suppressAutoHyphens w:val="0"/>
        <w:jc w:val="left"/>
        <w:rPr>
          <w:rFonts w:eastAsia="Calibri" w:cs="Arial"/>
          <w:szCs w:val="20"/>
          <w:lang w:eastAsia="en-US"/>
        </w:rPr>
      </w:pPr>
    </w:p>
    <w:p w14:paraId="59202F7A" w14:textId="77777777" w:rsidR="00AC0EF3" w:rsidRPr="00AC0EF3" w:rsidRDefault="00AC0EF3" w:rsidP="00AC0EF3">
      <w:pPr>
        <w:suppressAutoHyphens w:val="0"/>
        <w:jc w:val="left"/>
        <w:rPr>
          <w:rFonts w:eastAsia="Calibri" w:cs="Arial"/>
          <w:szCs w:val="20"/>
          <w:lang w:eastAsia="en-US"/>
        </w:rPr>
      </w:pPr>
    </w:p>
    <w:p w14:paraId="42CA4D70" w14:textId="77777777" w:rsidR="00AC0EF3" w:rsidRPr="00AC0EF3" w:rsidRDefault="00AC0EF3" w:rsidP="00AC0EF3">
      <w:pPr>
        <w:suppressAutoHyphens w:val="0"/>
        <w:jc w:val="left"/>
        <w:rPr>
          <w:rFonts w:eastAsia="Calibri" w:cs="Arial"/>
          <w:szCs w:val="20"/>
          <w:lang w:eastAsia="en-US"/>
        </w:rPr>
      </w:pPr>
    </w:p>
    <w:p w14:paraId="66098DAA" w14:textId="77777777" w:rsidR="00AC0EF3" w:rsidRPr="00AC0EF3" w:rsidRDefault="00AC0EF3" w:rsidP="00AC0EF3">
      <w:pPr>
        <w:suppressAutoHyphens w:val="0"/>
        <w:jc w:val="left"/>
        <w:rPr>
          <w:rFonts w:eastAsia="Calibri" w:cs="Arial"/>
          <w:szCs w:val="20"/>
          <w:lang w:eastAsia="en-US"/>
        </w:rPr>
      </w:pPr>
    </w:p>
    <w:p w14:paraId="178C93A5" w14:textId="77777777" w:rsidR="00AC0EF3" w:rsidRPr="00AC0EF3" w:rsidRDefault="00AC0EF3" w:rsidP="00AC0EF3">
      <w:pPr>
        <w:suppressAutoHyphens w:val="0"/>
        <w:jc w:val="left"/>
        <w:rPr>
          <w:rFonts w:eastAsia="Calibri" w:cs="Arial"/>
          <w:szCs w:val="20"/>
          <w:lang w:eastAsia="en-US"/>
        </w:rPr>
      </w:pPr>
    </w:p>
    <w:p w14:paraId="0708CF1A" w14:textId="77777777" w:rsidR="00AC0EF3" w:rsidRPr="00AC0EF3" w:rsidRDefault="00AC0EF3" w:rsidP="00AC0EF3">
      <w:pPr>
        <w:suppressAutoHyphens w:val="0"/>
        <w:jc w:val="left"/>
        <w:rPr>
          <w:rFonts w:eastAsia="Calibri" w:cs="Arial"/>
          <w:szCs w:val="20"/>
          <w:lang w:eastAsia="en-US"/>
        </w:rPr>
      </w:pPr>
    </w:p>
    <w:p w14:paraId="77FDC7B9" w14:textId="77777777" w:rsidR="00AC0EF3" w:rsidRPr="00AC0EF3" w:rsidRDefault="00AC0EF3" w:rsidP="00AC0EF3">
      <w:pPr>
        <w:suppressAutoHyphens w:val="0"/>
        <w:jc w:val="left"/>
        <w:rPr>
          <w:rFonts w:eastAsia="Calibri" w:cs="Arial"/>
          <w:szCs w:val="20"/>
          <w:lang w:eastAsia="en-US"/>
        </w:rPr>
      </w:pPr>
    </w:p>
    <w:p w14:paraId="5DE3F5A6" w14:textId="77777777" w:rsidR="00AC0EF3" w:rsidRPr="00AC0EF3" w:rsidRDefault="00AC0EF3" w:rsidP="00AC0EF3">
      <w:pPr>
        <w:suppressAutoHyphens w:val="0"/>
        <w:jc w:val="left"/>
        <w:rPr>
          <w:rFonts w:eastAsia="Calibri" w:cs="Arial"/>
          <w:szCs w:val="20"/>
          <w:lang w:eastAsia="en-US"/>
        </w:rPr>
      </w:pPr>
    </w:p>
    <w:p w14:paraId="0D53BB72"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 xml:space="preserve">Kraj in datum: </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 xml:space="preserve">  Žig:</w:t>
      </w:r>
      <w:r w:rsidRPr="00AC0EF3">
        <w:rPr>
          <w:rFonts w:eastAsia="Calibri" w:cs="Arial"/>
          <w:szCs w:val="20"/>
          <w:lang w:eastAsia="en-US"/>
        </w:rPr>
        <w:tab/>
      </w:r>
      <w:r w:rsidRPr="00AC0EF3">
        <w:rPr>
          <w:rFonts w:eastAsia="Calibri" w:cs="Arial"/>
          <w:szCs w:val="20"/>
          <w:lang w:eastAsia="en-US"/>
        </w:rPr>
        <w:tab/>
        <w:t xml:space="preserve">       Podpis zastopnika proizvajalca opreme</w:t>
      </w:r>
    </w:p>
    <w:p w14:paraId="604ACB98"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 xml:space="preserve">           oz. prokurista:</w:t>
      </w:r>
    </w:p>
    <w:p w14:paraId="3071757D" w14:textId="77777777" w:rsidR="00AC0EF3" w:rsidRPr="00AC0EF3" w:rsidRDefault="00AC0EF3" w:rsidP="00AC0EF3">
      <w:pPr>
        <w:suppressAutoHyphens w:val="0"/>
        <w:spacing w:line="360" w:lineRule="auto"/>
        <w:jc w:val="left"/>
        <w:rPr>
          <w:rFonts w:eastAsia="Calibri" w:cs="Arial"/>
          <w:szCs w:val="20"/>
          <w:lang w:eastAsia="en-US"/>
        </w:rPr>
      </w:pPr>
    </w:p>
    <w:p w14:paraId="0BB50C23"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w:t>
      </w:r>
    </w:p>
    <w:p w14:paraId="3B9F5862" w14:textId="77777777" w:rsidR="00AC0EF3" w:rsidRPr="00AC0EF3" w:rsidRDefault="00AC0EF3" w:rsidP="00AC0EF3">
      <w:pPr>
        <w:suppressAutoHyphens w:val="0"/>
        <w:jc w:val="left"/>
        <w:rPr>
          <w:rFonts w:eastAsia="Calibri" w:cs="Arial"/>
          <w:szCs w:val="20"/>
          <w:lang w:eastAsia="en-US"/>
        </w:rPr>
      </w:pPr>
    </w:p>
    <w:p w14:paraId="6B0E6DE2" w14:textId="77777777" w:rsidR="00AC0EF3" w:rsidRPr="00AC0EF3" w:rsidRDefault="00AC0EF3" w:rsidP="00AC0EF3">
      <w:pPr>
        <w:suppressAutoHyphens w:val="0"/>
        <w:jc w:val="left"/>
        <w:rPr>
          <w:rFonts w:eastAsia="Calibri" w:cs="Arial"/>
          <w:szCs w:val="20"/>
          <w:lang w:eastAsia="en-US"/>
        </w:rPr>
      </w:pPr>
    </w:p>
    <w:p w14:paraId="239A5F7B" w14:textId="77777777" w:rsidR="00AC0EF3" w:rsidRPr="00AC0EF3" w:rsidRDefault="00AC0EF3" w:rsidP="00AC0EF3">
      <w:pPr>
        <w:suppressAutoHyphens w:val="0"/>
        <w:jc w:val="left"/>
        <w:rPr>
          <w:rFonts w:eastAsia="Calibri" w:cs="Arial"/>
          <w:szCs w:val="20"/>
          <w:lang w:eastAsia="en-US"/>
        </w:rPr>
      </w:pPr>
    </w:p>
    <w:p w14:paraId="744DA635" w14:textId="77777777" w:rsidR="00AC0EF3" w:rsidRPr="00AC0EF3" w:rsidRDefault="00AC0EF3" w:rsidP="00AC0EF3">
      <w:pPr>
        <w:suppressAutoHyphens w:val="0"/>
        <w:jc w:val="left"/>
        <w:rPr>
          <w:rFonts w:eastAsia="Calibri" w:cs="Arial"/>
          <w:szCs w:val="20"/>
          <w:lang w:eastAsia="en-US"/>
        </w:rPr>
      </w:pPr>
    </w:p>
    <w:p w14:paraId="61EE25C1" w14:textId="77777777" w:rsidR="00AC0EF3" w:rsidRPr="00AC0EF3" w:rsidRDefault="00AC0EF3" w:rsidP="00AC0EF3">
      <w:pPr>
        <w:suppressAutoHyphens w:val="0"/>
        <w:jc w:val="left"/>
        <w:rPr>
          <w:rFonts w:eastAsia="Calibri" w:cs="Arial"/>
          <w:szCs w:val="20"/>
          <w:lang w:eastAsia="en-US"/>
        </w:rPr>
      </w:pPr>
    </w:p>
    <w:p w14:paraId="082B498A" w14:textId="77777777" w:rsidR="00AC0EF3" w:rsidRPr="00AC0EF3" w:rsidRDefault="00AC0EF3" w:rsidP="00AC0EF3">
      <w:pPr>
        <w:suppressAutoHyphens w:val="0"/>
        <w:jc w:val="left"/>
        <w:rPr>
          <w:rFonts w:eastAsia="Calibri" w:cs="Arial"/>
          <w:szCs w:val="20"/>
          <w:lang w:eastAsia="en-US"/>
        </w:rPr>
      </w:pPr>
    </w:p>
    <w:p w14:paraId="7FB0E03C" w14:textId="77777777" w:rsidR="00AC0EF3" w:rsidRPr="00AC0EF3" w:rsidRDefault="00AC0EF3" w:rsidP="00AC0EF3">
      <w:pPr>
        <w:suppressAutoHyphens w:val="0"/>
        <w:jc w:val="left"/>
        <w:rPr>
          <w:rFonts w:eastAsia="Calibri" w:cs="Arial"/>
          <w:szCs w:val="20"/>
          <w:lang w:eastAsia="en-US"/>
        </w:rPr>
      </w:pPr>
    </w:p>
    <w:p w14:paraId="3F976B56" w14:textId="77777777" w:rsidR="00AC0EF3" w:rsidRPr="00AC0EF3" w:rsidRDefault="00AC0EF3" w:rsidP="00AC0EF3">
      <w:pPr>
        <w:pageBreakBefore/>
        <w:suppressAutoHyphens w:val="0"/>
        <w:jc w:val="left"/>
        <w:rPr>
          <w:rFonts w:eastAsia="Calibri" w:cs="Arial"/>
          <w:i/>
          <w:szCs w:val="20"/>
          <w:lang w:eastAsia="en-US"/>
        </w:rPr>
      </w:pPr>
      <w:r w:rsidRPr="00AC0EF3">
        <w:rPr>
          <w:rFonts w:eastAsia="Calibri" w:cs="Arial"/>
          <w:szCs w:val="20"/>
          <w:lang w:eastAsia="en-US"/>
        </w:rPr>
        <w:lastRenderedPageBreak/>
        <w:t>Principal: ...........................................................</w:t>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p>
    <w:p w14:paraId="2EFDA0BA"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Naslov: .............................................................</w:t>
      </w:r>
    </w:p>
    <w:p w14:paraId="530BDB48"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w:t>
      </w:r>
    </w:p>
    <w:p w14:paraId="08E83F96" w14:textId="77777777" w:rsidR="00AC0EF3" w:rsidRPr="00AC0EF3" w:rsidRDefault="00AC0EF3" w:rsidP="00AC0EF3">
      <w:pPr>
        <w:tabs>
          <w:tab w:val="center" w:pos="4536"/>
          <w:tab w:val="right" w:pos="9072"/>
        </w:tabs>
        <w:suppressAutoHyphens w:val="0"/>
        <w:jc w:val="left"/>
        <w:rPr>
          <w:rFonts w:eastAsia="Calibri" w:cs="Arial"/>
          <w:szCs w:val="20"/>
          <w:lang w:eastAsia="en-US"/>
        </w:rPr>
      </w:pPr>
    </w:p>
    <w:p w14:paraId="50DC1C95" w14:textId="77777777" w:rsidR="00AC0EF3" w:rsidRPr="00AC0EF3" w:rsidRDefault="00AC0EF3" w:rsidP="00AC0EF3">
      <w:pPr>
        <w:suppressAutoHyphens w:val="0"/>
        <w:jc w:val="left"/>
        <w:rPr>
          <w:rFonts w:eastAsia="Calibri" w:cs="Arial"/>
          <w:szCs w:val="20"/>
          <w:lang w:eastAsia="en-US"/>
        </w:rPr>
      </w:pPr>
    </w:p>
    <w:p w14:paraId="274157B9" w14:textId="77777777" w:rsidR="00AC0EF3" w:rsidRPr="00AC0EF3" w:rsidRDefault="00AC0EF3" w:rsidP="00AC0EF3">
      <w:pPr>
        <w:suppressAutoHyphens w:val="0"/>
        <w:jc w:val="left"/>
        <w:rPr>
          <w:rFonts w:eastAsia="Calibri" w:cs="Arial"/>
          <w:szCs w:val="20"/>
          <w:lang w:eastAsia="en-US"/>
        </w:rPr>
      </w:pPr>
    </w:p>
    <w:p w14:paraId="10CF14A6" w14:textId="77777777" w:rsidR="00AC0EF3" w:rsidRPr="00AC0EF3" w:rsidRDefault="00AC0EF3" w:rsidP="00AC0EF3">
      <w:pPr>
        <w:suppressAutoHyphens w:val="0"/>
        <w:jc w:val="left"/>
        <w:rPr>
          <w:rFonts w:eastAsia="Calibri" w:cs="Arial"/>
          <w:szCs w:val="20"/>
          <w:lang w:eastAsia="en-US"/>
        </w:rPr>
      </w:pPr>
    </w:p>
    <w:p w14:paraId="7357DFDF" w14:textId="77777777" w:rsidR="00AC0EF3" w:rsidRPr="00AC0EF3" w:rsidRDefault="00AC0EF3" w:rsidP="00AC0EF3">
      <w:pPr>
        <w:suppressAutoHyphens w:val="0"/>
        <w:jc w:val="left"/>
        <w:rPr>
          <w:rFonts w:eastAsia="Calibri" w:cs="Arial"/>
          <w:szCs w:val="20"/>
          <w:lang w:eastAsia="en-US"/>
        </w:rPr>
      </w:pPr>
    </w:p>
    <w:p w14:paraId="0D34575D" w14:textId="77777777" w:rsidR="00AC0EF3" w:rsidRPr="00310A6B" w:rsidRDefault="00AC0EF3" w:rsidP="00310A6B">
      <w:pPr>
        <w:pStyle w:val="Heading2"/>
        <w:numPr>
          <w:ilvl w:val="0"/>
          <w:numId w:val="0"/>
        </w:numPr>
        <w:ind w:left="576" w:hanging="576"/>
        <w:jc w:val="center"/>
        <w:rPr>
          <w:b/>
          <w:bCs/>
          <w:lang w:eastAsia="en-US"/>
        </w:rPr>
      </w:pPr>
      <w:bookmarkStart w:id="212" w:name="__RefHeading__141_645116922"/>
      <w:bookmarkStart w:id="213" w:name="_Toc370472198"/>
      <w:bookmarkStart w:id="214" w:name="_Toc435370621"/>
      <w:bookmarkStart w:id="215" w:name="_Toc528673206"/>
      <w:bookmarkStart w:id="216" w:name="_Toc171058870"/>
      <w:bookmarkEnd w:id="212"/>
      <w:r w:rsidRPr="00310A6B">
        <w:rPr>
          <w:b/>
          <w:bCs/>
          <w:lang w:eastAsia="en-US"/>
        </w:rPr>
        <w:t>IZJAVA PRINCIPALA</w:t>
      </w:r>
      <w:bookmarkEnd w:id="213"/>
      <w:bookmarkEnd w:id="214"/>
      <w:bookmarkEnd w:id="215"/>
      <w:bookmarkEnd w:id="216"/>
    </w:p>
    <w:p w14:paraId="2C084D40" w14:textId="77777777" w:rsidR="00AC0EF3" w:rsidRPr="00AC0EF3" w:rsidRDefault="00AC0EF3" w:rsidP="00AC0EF3">
      <w:pPr>
        <w:suppressAutoHyphens w:val="0"/>
        <w:jc w:val="center"/>
        <w:rPr>
          <w:rFonts w:cs="Times New Roman"/>
          <w:b/>
          <w:lang w:eastAsia="en-US"/>
        </w:rPr>
      </w:pPr>
      <w:r w:rsidRPr="00AC0EF3">
        <w:rPr>
          <w:rFonts w:eastAsia="Calibri" w:cs="Times New Roman"/>
          <w:b/>
          <w:lang w:eastAsia="en-US"/>
        </w:rPr>
        <w:t xml:space="preserve">            ZA JAVNO NAROČILO JN-</w:t>
      </w:r>
      <w:r w:rsidR="00952747">
        <w:rPr>
          <w:rFonts w:cs="Times New Roman"/>
          <w:b/>
          <w:caps/>
          <w:szCs w:val="20"/>
          <w:lang w:eastAsia="en-US"/>
        </w:rPr>
        <w:t>B1059</w:t>
      </w:r>
    </w:p>
    <w:p w14:paraId="55884825" w14:textId="77777777" w:rsidR="00AC0EF3" w:rsidRPr="00AC0EF3" w:rsidRDefault="00AC0EF3" w:rsidP="00AC0EF3">
      <w:pPr>
        <w:suppressAutoHyphens w:val="0"/>
        <w:jc w:val="left"/>
        <w:rPr>
          <w:rFonts w:eastAsia="Calibri" w:cs="Arial"/>
          <w:szCs w:val="20"/>
          <w:lang w:eastAsia="en-US"/>
        </w:rPr>
      </w:pPr>
    </w:p>
    <w:p w14:paraId="6844A09C" w14:textId="77777777" w:rsidR="00AC0EF3" w:rsidRPr="00AC0EF3" w:rsidRDefault="00AC0EF3" w:rsidP="00AC0EF3">
      <w:pPr>
        <w:suppressAutoHyphens w:val="0"/>
        <w:jc w:val="left"/>
        <w:rPr>
          <w:rFonts w:eastAsia="Calibri" w:cs="Arial"/>
          <w:szCs w:val="20"/>
          <w:lang w:eastAsia="en-US"/>
        </w:rPr>
      </w:pPr>
    </w:p>
    <w:p w14:paraId="2BD27377" w14:textId="77777777" w:rsidR="00AC0EF3" w:rsidRPr="00AC0EF3" w:rsidRDefault="00AC0EF3" w:rsidP="00AC0EF3">
      <w:pPr>
        <w:suppressAutoHyphens w:val="0"/>
        <w:jc w:val="left"/>
        <w:rPr>
          <w:rFonts w:eastAsia="Calibri" w:cs="Arial"/>
          <w:szCs w:val="20"/>
          <w:lang w:eastAsia="en-US"/>
        </w:rPr>
      </w:pPr>
    </w:p>
    <w:p w14:paraId="43A45A32" w14:textId="77777777" w:rsidR="00AC0EF3" w:rsidRPr="00AC0EF3" w:rsidRDefault="00AC0EF3" w:rsidP="00AC0EF3">
      <w:pPr>
        <w:suppressAutoHyphens w:val="0"/>
        <w:jc w:val="left"/>
        <w:rPr>
          <w:rFonts w:eastAsia="Calibri" w:cs="Arial"/>
          <w:szCs w:val="20"/>
          <w:lang w:eastAsia="en-US"/>
        </w:rPr>
      </w:pPr>
    </w:p>
    <w:p w14:paraId="13251253" w14:textId="77777777" w:rsidR="00AC0EF3" w:rsidRPr="00AC0EF3" w:rsidRDefault="00AC0EF3" w:rsidP="00AC0EF3">
      <w:pPr>
        <w:suppressAutoHyphens w:val="0"/>
        <w:spacing w:after="120"/>
        <w:rPr>
          <w:rFonts w:eastAsia="Calibri" w:cs="Arial"/>
          <w:bCs/>
          <w:szCs w:val="20"/>
          <w:lang w:eastAsia="en-US"/>
        </w:rPr>
      </w:pPr>
      <w:r w:rsidRPr="00AC0EF3">
        <w:rPr>
          <w:rFonts w:eastAsia="Calibri" w:cs="Arial"/>
          <w:bCs/>
          <w:szCs w:val="20"/>
          <w:lang w:eastAsia="en-US"/>
        </w:rPr>
        <w:t>……………. (principal)  potrjujemo, da smo seznanjeni z vsebino javnega naročila JN-</w:t>
      </w:r>
      <w:r w:rsidR="00952747">
        <w:rPr>
          <w:rFonts w:eastAsia="Calibri" w:cs="Arial"/>
          <w:bCs/>
          <w:szCs w:val="20"/>
          <w:lang w:eastAsia="en-US"/>
        </w:rPr>
        <w:t>B1059</w:t>
      </w:r>
      <w:r w:rsidRPr="00AC0EF3">
        <w:rPr>
          <w:rFonts w:eastAsia="Calibri" w:cs="Arial"/>
          <w:bCs/>
          <w:szCs w:val="20"/>
          <w:lang w:eastAsia="en-US"/>
        </w:rPr>
        <w:t xml:space="preserve"> (</w:t>
      </w:r>
      <w:r w:rsidR="002D549C" w:rsidRPr="002D549C">
        <w:rPr>
          <w:noProof/>
          <w:szCs w:val="20"/>
        </w:rPr>
        <w:t>nakup kanalnih združevalnikov za digitalni radijski omrežji R4 in R5</w:t>
      </w:r>
      <w:r w:rsidRPr="00AC0EF3">
        <w:rPr>
          <w:rFonts w:eastAsia="Calibri" w:cs="Arial"/>
          <w:bCs/>
          <w:szCs w:val="20"/>
          <w:lang w:eastAsia="en-US"/>
        </w:rPr>
        <w:t xml:space="preserve">), na katerega se prijavlja …………..  (ponudnik) s svojim predračunom št. ………………………                   </w:t>
      </w:r>
    </w:p>
    <w:p w14:paraId="103CABAF" w14:textId="77777777" w:rsidR="00AC0EF3" w:rsidRPr="00AC0EF3" w:rsidRDefault="00AC0EF3" w:rsidP="00AC0EF3">
      <w:pPr>
        <w:suppressAutoHyphens w:val="0"/>
        <w:spacing w:after="120"/>
        <w:rPr>
          <w:rFonts w:eastAsia="Calibri" w:cs="Arial"/>
          <w:b/>
          <w:bCs/>
          <w:szCs w:val="20"/>
          <w:lang w:eastAsia="en-US"/>
        </w:rPr>
      </w:pPr>
    </w:p>
    <w:p w14:paraId="02930E87" w14:textId="77777777" w:rsidR="00AC0EF3" w:rsidRPr="00AC0EF3" w:rsidRDefault="00AC0EF3" w:rsidP="00AC0EF3">
      <w:pPr>
        <w:suppressAutoHyphens w:val="0"/>
        <w:rPr>
          <w:rFonts w:cs="Arial"/>
          <w:szCs w:val="20"/>
          <w:lang w:eastAsia="sl-SI"/>
        </w:rPr>
      </w:pPr>
    </w:p>
    <w:p w14:paraId="5EA0FC20" w14:textId="77777777" w:rsidR="00AC0EF3" w:rsidRPr="00AC0EF3" w:rsidRDefault="00AC0EF3" w:rsidP="00AC0EF3">
      <w:pPr>
        <w:suppressAutoHyphens w:val="0"/>
        <w:rPr>
          <w:rFonts w:cs="Arial"/>
          <w:bCs/>
          <w:szCs w:val="20"/>
          <w:lang w:eastAsia="sl-SI"/>
        </w:rPr>
      </w:pPr>
      <w:r w:rsidRPr="00AC0EF3">
        <w:rPr>
          <w:rFonts w:cs="Arial"/>
          <w:bCs/>
          <w:szCs w:val="20"/>
          <w:lang w:eastAsia="sl-SI"/>
        </w:rPr>
        <w:t xml:space="preserve">IZJAVLJAMO, da ima ……………… (ponudnik) popoln dostop do rezervnih delov in nadomestne opreme za ponujeno opremo, skladno z zahtevami iz </w:t>
      </w:r>
      <w:r w:rsidRPr="00AC0EF3">
        <w:rPr>
          <w:rFonts w:cs="Arial"/>
          <w:color w:val="282828"/>
          <w:szCs w:val="20"/>
          <w:lang w:eastAsia="en-US"/>
        </w:rPr>
        <w:t>dokumentacije v zvezi z oddajo javnega naročila</w:t>
      </w:r>
      <w:r w:rsidRPr="00AC0EF3">
        <w:rPr>
          <w:rFonts w:cs="Arial"/>
          <w:bCs/>
          <w:szCs w:val="20"/>
          <w:lang w:eastAsia="sl-SI"/>
        </w:rPr>
        <w:t xml:space="preserve"> JN-</w:t>
      </w:r>
      <w:r w:rsidR="00952747">
        <w:rPr>
          <w:rFonts w:cs="Arial"/>
          <w:bCs/>
          <w:szCs w:val="20"/>
          <w:lang w:eastAsia="sl-SI"/>
        </w:rPr>
        <w:t>B1059</w:t>
      </w:r>
      <w:r w:rsidRPr="00AC0EF3">
        <w:rPr>
          <w:rFonts w:cs="Arial"/>
          <w:bCs/>
          <w:szCs w:val="20"/>
          <w:lang w:eastAsia="sl-SI"/>
        </w:rPr>
        <w:t xml:space="preserve">, in sicer preko našega podjetja. </w:t>
      </w:r>
    </w:p>
    <w:p w14:paraId="60F54279" w14:textId="77777777" w:rsidR="00AC0EF3" w:rsidRPr="00AC0EF3" w:rsidRDefault="00AC0EF3" w:rsidP="00AC0EF3">
      <w:pPr>
        <w:suppressAutoHyphens w:val="0"/>
        <w:rPr>
          <w:rFonts w:cs="Arial"/>
          <w:bCs/>
          <w:szCs w:val="20"/>
          <w:lang w:eastAsia="sl-SI"/>
        </w:rPr>
      </w:pPr>
    </w:p>
    <w:p w14:paraId="3C040D8D" w14:textId="77777777" w:rsidR="0042139E" w:rsidRPr="0042139E" w:rsidRDefault="0042139E" w:rsidP="0042139E">
      <w:pPr>
        <w:suppressAutoHyphens w:val="0"/>
        <w:rPr>
          <w:rFonts w:cs="Arial"/>
          <w:bCs/>
          <w:szCs w:val="20"/>
          <w:lang w:eastAsia="sl-SI"/>
        </w:rPr>
      </w:pPr>
      <w:r w:rsidRPr="0042139E">
        <w:rPr>
          <w:rFonts w:cs="Arial"/>
          <w:szCs w:val="20"/>
          <w:lang w:eastAsia="sl-SI"/>
        </w:rPr>
        <w:t xml:space="preserve">Kot dokazilo </w:t>
      </w:r>
      <w:r w:rsidRPr="0042139E">
        <w:rPr>
          <w:rFonts w:cs="Arial"/>
          <w:bCs/>
          <w:szCs w:val="20"/>
          <w:lang w:eastAsia="sl-SI"/>
        </w:rPr>
        <w:t>prilagamo kopijo pogodbe ali izjave med nami in proizvajalcem opreme, iz katere je razvidno, da imamo popoln dostop do rezervnih delov in nadomestne opreme za ponujeno opremo.</w:t>
      </w:r>
    </w:p>
    <w:p w14:paraId="02889BCA" w14:textId="77777777" w:rsidR="0042139E" w:rsidRPr="0042139E" w:rsidRDefault="0042139E" w:rsidP="0042139E">
      <w:pPr>
        <w:suppressAutoHyphens w:val="0"/>
        <w:rPr>
          <w:rFonts w:eastAsia="Calibri" w:cs="Arial"/>
          <w:szCs w:val="20"/>
          <w:lang w:eastAsia="en-US"/>
        </w:rPr>
      </w:pPr>
    </w:p>
    <w:p w14:paraId="4DCD4563" w14:textId="77777777" w:rsidR="0042139E" w:rsidRPr="00AC0EF3" w:rsidRDefault="0042139E" w:rsidP="0042139E">
      <w:pPr>
        <w:tabs>
          <w:tab w:val="left" w:pos="0"/>
        </w:tabs>
        <w:suppressAutoHyphens w:val="0"/>
        <w:rPr>
          <w:rFonts w:eastAsia="Calibri" w:cs="Arial"/>
          <w:szCs w:val="20"/>
          <w:lang w:eastAsia="en-US"/>
        </w:rPr>
      </w:pPr>
      <w:r w:rsidRPr="0042139E">
        <w:rPr>
          <w:rFonts w:eastAsia="Calibri" w:cs="Arial"/>
          <w:szCs w:val="20"/>
          <w:lang w:eastAsia="en-US"/>
        </w:rPr>
        <w:t>V primeru, da naročnik naknadno zahteva originalno pogodbo, jo bomo naročniku prinesli v vpogled.</w:t>
      </w:r>
      <w:r w:rsidRPr="00AC0EF3">
        <w:rPr>
          <w:rFonts w:eastAsia="Calibri" w:cs="Arial"/>
          <w:szCs w:val="20"/>
          <w:lang w:eastAsia="en-US"/>
        </w:rPr>
        <w:t xml:space="preserve"> </w:t>
      </w:r>
    </w:p>
    <w:p w14:paraId="56EBB8DD" w14:textId="77777777" w:rsidR="00AC0EF3" w:rsidRPr="00AC0EF3" w:rsidRDefault="00AC0EF3" w:rsidP="00AC0EF3">
      <w:pPr>
        <w:suppressAutoHyphens w:val="0"/>
        <w:jc w:val="left"/>
        <w:rPr>
          <w:rFonts w:eastAsia="Calibri" w:cs="Arial"/>
          <w:szCs w:val="20"/>
          <w:lang w:eastAsia="en-US"/>
        </w:rPr>
      </w:pPr>
    </w:p>
    <w:p w14:paraId="2C1FD539" w14:textId="77777777" w:rsidR="00AC0EF3" w:rsidRPr="00AC0EF3" w:rsidRDefault="00AC0EF3" w:rsidP="00AC0EF3">
      <w:pPr>
        <w:suppressAutoHyphens w:val="0"/>
        <w:jc w:val="left"/>
        <w:rPr>
          <w:rFonts w:eastAsia="Calibri" w:cs="Arial"/>
          <w:szCs w:val="20"/>
          <w:lang w:eastAsia="en-US"/>
        </w:rPr>
      </w:pPr>
    </w:p>
    <w:p w14:paraId="5C43A480" w14:textId="77777777" w:rsidR="00AC0EF3" w:rsidRPr="00AC0EF3" w:rsidRDefault="00AC0EF3" w:rsidP="00AC0EF3">
      <w:pPr>
        <w:suppressAutoHyphens w:val="0"/>
        <w:jc w:val="left"/>
        <w:rPr>
          <w:rFonts w:eastAsia="Calibri" w:cs="Arial"/>
          <w:szCs w:val="20"/>
          <w:lang w:eastAsia="en-US"/>
        </w:rPr>
      </w:pPr>
    </w:p>
    <w:p w14:paraId="2A0AB691" w14:textId="77777777" w:rsidR="00AC0EF3" w:rsidRPr="00AC0EF3" w:rsidRDefault="00AC0EF3" w:rsidP="00AC0EF3">
      <w:pPr>
        <w:suppressAutoHyphens w:val="0"/>
        <w:jc w:val="left"/>
        <w:rPr>
          <w:rFonts w:eastAsia="Calibri" w:cs="Arial"/>
          <w:szCs w:val="20"/>
          <w:lang w:eastAsia="en-US"/>
        </w:rPr>
      </w:pPr>
    </w:p>
    <w:p w14:paraId="780A9A03" w14:textId="77777777" w:rsidR="00AC0EF3" w:rsidRPr="00AC0EF3" w:rsidRDefault="00AC0EF3" w:rsidP="00AC0EF3">
      <w:pPr>
        <w:suppressAutoHyphens w:val="0"/>
        <w:jc w:val="left"/>
        <w:rPr>
          <w:rFonts w:eastAsia="Calibri" w:cs="Arial"/>
          <w:szCs w:val="20"/>
          <w:lang w:eastAsia="en-US"/>
        </w:rPr>
      </w:pPr>
    </w:p>
    <w:p w14:paraId="49C34DEA" w14:textId="77777777" w:rsidR="00AC0EF3" w:rsidRPr="00AC0EF3" w:rsidRDefault="00AC0EF3" w:rsidP="00AC0EF3">
      <w:pPr>
        <w:suppressAutoHyphens w:val="0"/>
        <w:jc w:val="left"/>
        <w:rPr>
          <w:rFonts w:eastAsia="Calibri" w:cs="Arial"/>
          <w:szCs w:val="20"/>
          <w:lang w:eastAsia="en-US"/>
        </w:rPr>
      </w:pPr>
    </w:p>
    <w:p w14:paraId="6490E857" w14:textId="77777777" w:rsidR="00AC0EF3" w:rsidRPr="00AC0EF3" w:rsidRDefault="00AC0EF3" w:rsidP="00AC0EF3">
      <w:pPr>
        <w:suppressAutoHyphens w:val="0"/>
        <w:jc w:val="left"/>
        <w:rPr>
          <w:rFonts w:eastAsia="Calibri" w:cs="Arial"/>
          <w:szCs w:val="20"/>
          <w:lang w:eastAsia="en-US"/>
        </w:rPr>
      </w:pPr>
    </w:p>
    <w:p w14:paraId="262E45BF" w14:textId="77777777" w:rsidR="00AC0EF3" w:rsidRPr="00AC0EF3" w:rsidRDefault="00AC0EF3" w:rsidP="00AC0EF3">
      <w:pPr>
        <w:suppressAutoHyphens w:val="0"/>
        <w:jc w:val="left"/>
        <w:rPr>
          <w:rFonts w:eastAsia="Calibri" w:cs="Arial"/>
          <w:szCs w:val="20"/>
          <w:lang w:eastAsia="en-US"/>
        </w:rPr>
      </w:pPr>
    </w:p>
    <w:p w14:paraId="583678B1" w14:textId="77777777" w:rsidR="00AC0EF3" w:rsidRPr="00AC0EF3" w:rsidRDefault="00AC0EF3" w:rsidP="00AC0EF3">
      <w:pPr>
        <w:suppressAutoHyphens w:val="0"/>
        <w:jc w:val="left"/>
        <w:rPr>
          <w:rFonts w:eastAsia="Calibri" w:cs="Arial"/>
          <w:szCs w:val="20"/>
          <w:lang w:eastAsia="en-US"/>
        </w:rPr>
      </w:pPr>
    </w:p>
    <w:p w14:paraId="3CC10301" w14:textId="77777777" w:rsidR="00AC0EF3" w:rsidRPr="00AC0EF3" w:rsidRDefault="00AC0EF3" w:rsidP="00AC0EF3">
      <w:pPr>
        <w:suppressAutoHyphens w:val="0"/>
        <w:jc w:val="left"/>
        <w:rPr>
          <w:rFonts w:eastAsia="Calibri" w:cs="Arial"/>
          <w:szCs w:val="20"/>
          <w:lang w:eastAsia="en-US"/>
        </w:rPr>
      </w:pPr>
    </w:p>
    <w:p w14:paraId="539D1BFF" w14:textId="77777777" w:rsidR="00AC0EF3" w:rsidRPr="00AC0EF3" w:rsidRDefault="00AC0EF3" w:rsidP="00AC0EF3">
      <w:pPr>
        <w:suppressAutoHyphens w:val="0"/>
        <w:jc w:val="left"/>
        <w:rPr>
          <w:rFonts w:eastAsia="Calibri" w:cs="Arial"/>
          <w:szCs w:val="20"/>
          <w:lang w:eastAsia="en-US"/>
        </w:rPr>
      </w:pPr>
    </w:p>
    <w:p w14:paraId="4D47EF49" w14:textId="77777777" w:rsidR="00AC0EF3" w:rsidRPr="00AC0EF3" w:rsidRDefault="00AC0EF3" w:rsidP="00AC0EF3">
      <w:pPr>
        <w:suppressAutoHyphens w:val="0"/>
        <w:jc w:val="left"/>
        <w:rPr>
          <w:rFonts w:eastAsia="Calibri" w:cs="Arial"/>
          <w:szCs w:val="20"/>
          <w:lang w:eastAsia="en-US"/>
        </w:rPr>
      </w:pPr>
    </w:p>
    <w:p w14:paraId="5BB3A1B4"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 xml:space="preserve">Kraj in datum: </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 xml:space="preserve">  Žig:</w:t>
      </w:r>
      <w:r w:rsidRPr="00AC0EF3">
        <w:rPr>
          <w:rFonts w:eastAsia="Calibri" w:cs="Arial"/>
          <w:szCs w:val="20"/>
          <w:lang w:eastAsia="en-US"/>
        </w:rPr>
        <w:tab/>
      </w:r>
      <w:r w:rsidRPr="00AC0EF3">
        <w:rPr>
          <w:rFonts w:eastAsia="Calibri" w:cs="Arial"/>
          <w:szCs w:val="20"/>
          <w:lang w:eastAsia="en-US"/>
        </w:rPr>
        <w:tab/>
        <w:t xml:space="preserve">            Podpis zastopnika principala</w:t>
      </w:r>
    </w:p>
    <w:p w14:paraId="154F5C99"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 xml:space="preserve">           oz. prokurista:</w:t>
      </w:r>
    </w:p>
    <w:p w14:paraId="20A003C5" w14:textId="77777777" w:rsidR="00AC0EF3" w:rsidRPr="00AC0EF3" w:rsidRDefault="00AC0EF3" w:rsidP="00AC0EF3">
      <w:pPr>
        <w:suppressAutoHyphens w:val="0"/>
        <w:spacing w:line="360" w:lineRule="auto"/>
        <w:jc w:val="left"/>
        <w:rPr>
          <w:rFonts w:eastAsia="Calibri" w:cs="Arial"/>
          <w:szCs w:val="20"/>
          <w:lang w:eastAsia="en-US"/>
        </w:rPr>
      </w:pPr>
    </w:p>
    <w:p w14:paraId="35BD5A29"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w:t>
      </w:r>
    </w:p>
    <w:p w14:paraId="3C389636" w14:textId="77777777" w:rsidR="00AC0EF3" w:rsidRPr="00AC0EF3" w:rsidRDefault="00AC0EF3" w:rsidP="00AC0EF3">
      <w:pPr>
        <w:suppressAutoHyphens w:val="0"/>
        <w:jc w:val="left"/>
        <w:rPr>
          <w:rFonts w:eastAsia="Calibri" w:cs="Arial"/>
          <w:szCs w:val="20"/>
          <w:lang w:eastAsia="en-US"/>
        </w:rPr>
      </w:pPr>
    </w:p>
    <w:p w14:paraId="61E75BC0" w14:textId="77777777" w:rsidR="00AC0EF3" w:rsidRPr="00AC0EF3" w:rsidRDefault="00AC0EF3" w:rsidP="00AC0EF3">
      <w:pPr>
        <w:suppressAutoHyphens w:val="0"/>
        <w:spacing w:line="360" w:lineRule="auto"/>
        <w:jc w:val="left"/>
        <w:rPr>
          <w:rFonts w:eastAsia="Calibri" w:cs="Arial"/>
          <w:szCs w:val="20"/>
          <w:lang w:eastAsia="en-US"/>
        </w:rPr>
      </w:pPr>
    </w:p>
    <w:p w14:paraId="03B7AF31" w14:textId="77777777" w:rsidR="00AC0EF3" w:rsidRPr="00AC0EF3" w:rsidRDefault="00AC0EF3" w:rsidP="00AC0EF3">
      <w:pPr>
        <w:suppressAutoHyphens w:val="0"/>
        <w:spacing w:line="360" w:lineRule="auto"/>
        <w:jc w:val="left"/>
        <w:rPr>
          <w:rFonts w:eastAsia="Calibri" w:cs="Arial"/>
          <w:szCs w:val="22"/>
          <w:lang w:eastAsia="en-US"/>
        </w:rPr>
      </w:pPr>
    </w:p>
    <w:p w14:paraId="38C8A77E" w14:textId="77777777" w:rsidR="00AC0EF3" w:rsidRPr="00AC0EF3" w:rsidRDefault="00AC0EF3" w:rsidP="00AC0EF3">
      <w:pPr>
        <w:suppressAutoHyphens w:val="0"/>
        <w:spacing w:line="360" w:lineRule="auto"/>
        <w:jc w:val="left"/>
        <w:rPr>
          <w:rFonts w:eastAsia="Calibri" w:cs="Arial"/>
          <w:szCs w:val="22"/>
          <w:lang w:eastAsia="en-US"/>
        </w:rPr>
      </w:pPr>
    </w:p>
    <w:p w14:paraId="04CE6B90" w14:textId="77777777" w:rsidR="00AC0EF3" w:rsidRPr="00AC0EF3" w:rsidRDefault="00AC0EF3" w:rsidP="00AC0EF3">
      <w:pPr>
        <w:suppressAutoHyphens w:val="0"/>
        <w:jc w:val="left"/>
        <w:rPr>
          <w:rFonts w:eastAsia="Calibri" w:cs="Arial"/>
          <w:szCs w:val="20"/>
          <w:lang w:eastAsia="en-US"/>
        </w:rPr>
      </w:pPr>
    </w:p>
    <w:p w14:paraId="7E011E2B" w14:textId="77777777" w:rsidR="00AC0EF3" w:rsidRPr="00AC0EF3" w:rsidRDefault="00AC0EF3" w:rsidP="00AC0EF3">
      <w:pPr>
        <w:pageBreakBefore/>
        <w:suppressAutoHyphens w:val="0"/>
        <w:jc w:val="left"/>
        <w:rPr>
          <w:rFonts w:eastAsia="Calibri" w:cs="Arial"/>
          <w:szCs w:val="20"/>
          <w:lang w:eastAsia="en-US"/>
        </w:rPr>
      </w:pPr>
    </w:p>
    <w:p w14:paraId="0BEF53EE" w14:textId="77777777" w:rsidR="00AC0EF3" w:rsidRPr="00AC0EF3" w:rsidRDefault="00AC0EF3" w:rsidP="00AC0EF3">
      <w:pPr>
        <w:suppressAutoHyphens w:val="0"/>
        <w:jc w:val="left"/>
        <w:rPr>
          <w:rFonts w:eastAsia="Calibri" w:cs="Arial"/>
          <w:i/>
          <w:szCs w:val="20"/>
          <w:lang w:eastAsia="en-US"/>
        </w:rPr>
      </w:pPr>
      <w:r w:rsidRPr="00AC0EF3">
        <w:rPr>
          <w:rFonts w:eastAsia="Calibri" w:cs="Arial"/>
          <w:szCs w:val="20"/>
          <w:lang w:eastAsia="en-US"/>
        </w:rPr>
        <w:t>Ponudnik: ..................................................</w:t>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p>
    <w:p w14:paraId="7773921F"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Naslov: .......................................................</w:t>
      </w:r>
    </w:p>
    <w:p w14:paraId="27B9A61A" w14:textId="77777777" w:rsidR="00AC0EF3" w:rsidRPr="00AC0EF3" w:rsidRDefault="00AC0EF3" w:rsidP="00AC0EF3">
      <w:pPr>
        <w:suppressAutoHyphens w:val="0"/>
        <w:jc w:val="left"/>
        <w:rPr>
          <w:rFonts w:eastAsia="Calibri" w:cs="Arial"/>
          <w:szCs w:val="20"/>
          <w:lang w:eastAsia="en-US"/>
        </w:rPr>
      </w:pPr>
    </w:p>
    <w:p w14:paraId="1825EA38" w14:textId="77777777" w:rsidR="00AC0EF3" w:rsidRPr="00AC0EF3" w:rsidRDefault="00AC0EF3" w:rsidP="00AC0EF3">
      <w:pPr>
        <w:suppressAutoHyphens w:val="0"/>
        <w:jc w:val="left"/>
        <w:rPr>
          <w:rFonts w:eastAsia="Calibri" w:cs="Arial"/>
          <w:szCs w:val="20"/>
          <w:lang w:eastAsia="en-US"/>
        </w:rPr>
      </w:pPr>
    </w:p>
    <w:p w14:paraId="019737B8" w14:textId="77777777" w:rsidR="00AC0EF3" w:rsidRPr="00AC0EF3" w:rsidRDefault="00AC0EF3" w:rsidP="00AC0EF3">
      <w:pPr>
        <w:suppressAutoHyphens w:val="0"/>
        <w:jc w:val="left"/>
        <w:rPr>
          <w:rFonts w:eastAsia="Calibri" w:cs="Arial"/>
          <w:szCs w:val="20"/>
          <w:lang w:eastAsia="en-US"/>
        </w:rPr>
      </w:pPr>
    </w:p>
    <w:p w14:paraId="21414B5D" w14:textId="32EF367F" w:rsidR="00AC0EF3" w:rsidRPr="00AC0EF3" w:rsidRDefault="0010129D" w:rsidP="0010129D">
      <w:pPr>
        <w:tabs>
          <w:tab w:val="left" w:pos="7365"/>
        </w:tabs>
        <w:suppressAutoHyphens w:val="0"/>
        <w:spacing w:after="120"/>
        <w:jc w:val="left"/>
        <w:rPr>
          <w:rFonts w:eastAsia="Calibri" w:cs="Arial"/>
          <w:szCs w:val="20"/>
          <w:lang w:eastAsia="en-US"/>
        </w:rPr>
      </w:pPr>
      <w:r>
        <w:rPr>
          <w:rFonts w:eastAsia="Calibri" w:cs="Arial"/>
          <w:szCs w:val="20"/>
          <w:lang w:eastAsia="en-US"/>
        </w:rPr>
        <w:tab/>
      </w:r>
    </w:p>
    <w:p w14:paraId="60F4E721" w14:textId="77777777" w:rsidR="00AC0EF3" w:rsidRPr="00310A6B" w:rsidRDefault="00AC0EF3" w:rsidP="00310A6B">
      <w:pPr>
        <w:pStyle w:val="Heading2"/>
        <w:numPr>
          <w:ilvl w:val="0"/>
          <w:numId w:val="0"/>
        </w:numPr>
        <w:ind w:left="576" w:hanging="576"/>
        <w:jc w:val="center"/>
        <w:rPr>
          <w:b/>
          <w:bCs/>
          <w:lang w:eastAsia="en-US"/>
        </w:rPr>
      </w:pPr>
      <w:bookmarkStart w:id="217" w:name="_Toc370472196"/>
      <w:bookmarkStart w:id="218" w:name="_Toc435370618"/>
      <w:bookmarkStart w:id="219" w:name="_Toc450569217"/>
      <w:bookmarkStart w:id="220" w:name="_Toc528673207"/>
      <w:bookmarkStart w:id="221" w:name="_Toc171058871"/>
      <w:r w:rsidRPr="00310A6B">
        <w:rPr>
          <w:b/>
          <w:bCs/>
          <w:lang w:eastAsia="en-US"/>
        </w:rPr>
        <w:t>IZJAVA PONUDNIKA, DA JE VSA OPREMA TOVARNIŠKO NOVA</w:t>
      </w:r>
      <w:bookmarkEnd w:id="217"/>
      <w:bookmarkEnd w:id="218"/>
      <w:bookmarkEnd w:id="219"/>
      <w:bookmarkEnd w:id="220"/>
      <w:bookmarkEnd w:id="221"/>
    </w:p>
    <w:p w14:paraId="2E53D91C" w14:textId="77777777" w:rsidR="00AC0EF3" w:rsidRPr="00AC0EF3" w:rsidRDefault="00AC0EF3" w:rsidP="00AC0EF3">
      <w:pPr>
        <w:suppressAutoHyphens w:val="0"/>
        <w:spacing w:after="120"/>
        <w:jc w:val="center"/>
        <w:rPr>
          <w:rFonts w:eastAsia="Calibri" w:cs="Arial"/>
          <w:b/>
          <w:szCs w:val="20"/>
          <w:lang w:eastAsia="en-US"/>
        </w:rPr>
      </w:pPr>
      <w:r w:rsidRPr="00AC0EF3">
        <w:rPr>
          <w:rFonts w:eastAsia="Calibri" w:cs="Arial"/>
          <w:b/>
          <w:szCs w:val="20"/>
          <w:lang w:eastAsia="en-US"/>
        </w:rPr>
        <w:t>ZA JAVNO NAROČILO JN-</w:t>
      </w:r>
      <w:r w:rsidR="00952747">
        <w:rPr>
          <w:rFonts w:eastAsia="Calibri" w:cs="Arial"/>
          <w:b/>
          <w:szCs w:val="20"/>
          <w:lang w:eastAsia="en-US"/>
        </w:rPr>
        <w:t>B1059</w:t>
      </w:r>
    </w:p>
    <w:p w14:paraId="61BCC98E" w14:textId="77777777" w:rsidR="00AC0EF3" w:rsidRPr="00AC0EF3" w:rsidRDefault="00AC0EF3" w:rsidP="00AC0EF3">
      <w:pPr>
        <w:suppressAutoHyphens w:val="0"/>
        <w:spacing w:after="120"/>
        <w:jc w:val="left"/>
        <w:rPr>
          <w:rFonts w:eastAsia="Calibri" w:cs="Arial"/>
          <w:szCs w:val="20"/>
          <w:lang w:eastAsia="en-US"/>
        </w:rPr>
      </w:pPr>
    </w:p>
    <w:p w14:paraId="228D4A3E" w14:textId="77777777" w:rsidR="00AC0EF3" w:rsidRPr="00AC0EF3" w:rsidRDefault="00AC0EF3" w:rsidP="00AC0EF3">
      <w:pPr>
        <w:suppressAutoHyphens w:val="0"/>
        <w:spacing w:after="120"/>
        <w:jc w:val="left"/>
        <w:rPr>
          <w:rFonts w:eastAsia="Calibri" w:cs="Arial"/>
          <w:szCs w:val="20"/>
          <w:lang w:eastAsia="en-US"/>
        </w:rPr>
      </w:pPr>
    </w:p>
    <w:p w14:paraId="2165F774" w14:textId="77777777" w:rsidR="00AC0EF3" w:rsidRPr="00AC0EF3" w:rsidRDefault="00AC0EF3" w:rsidP="00AC0EF3">
      <w:pPr>
        <w:suppressAutoHyphens w:val="0"/>
        <w:spacing w:after="120"/>
        <w:jc w:val="left"/>
        <w:rPr>
          <w:rFonts w:eastAsia="Calibri" w:cs="Arial"/>
          <w:szCs w:val="20"/>
          <w:lang w:eastAsia="en-US"/>
        </w:rPr>
      </w:pPr>
    </w:p>
    <w:p w14:paraId="5FD2E931" w14:textId="77777777" w:rsidR="00AC0EF3" w:rsidRPr="00AC0EF3" w:rsidRDefault="00AC0EF3" w:rsidP="00AC0EF3">
      <w:pPr>
        <w:suppressAutoHyphens w:val="0"/>
        <w:ind w:right="525"/>
        <w:jc w:val="left"/>
        <w:rPr>
          <w:rFonts w:eastAsia="Calibri" w:cs="Arial"/>
          <w:szCs w:val="20"/>
          <w:lang w:eastAsia="en-US"/>
        </w:rPr>
      </w:pPr>
    </w:p>
    <w:p w14:paraId="3948E4A7" w14:textId="77777777" w:rsidR="00AC0EF3" w:rsidRPr="00AC0EF3" w:rsidRDefault="00AC0EF3" w:rsidP="00AC0EF3">
      <w:pPr>
        <w:suppressAutoHyphens w:val="0"/>
        <w:jc w:val="left"/>
        <w:rPr>
          <w:rFonts w:eastAsia="Calibri" w:cs="Arial"/>
          <w:szCs w:val="20"/>
          <w:lang w:eastAsia="en-US"/>
        </w:rPr>
      </w:pPr>
      <w:r w:rsidRPr="00AC0EF3">
        <w:rPr>
          <w:rFonts w:eastAsia="Calibri" w:cs="Arial"/>
          <w:szCs w:val="20"/>
          <w:lang w:eastAsia="en-US"/>
        </w:rPr>
        <w:t xml:space="preserve">Izjavljamo pod kazensko in materialno </w:t>
      </w:r>
      <w:r w:rsidRPr="00AD5274">
        <w:rPr>
          <w:rFonts w:eastAsia="Calibri" w:cs="Arial"/>
          <w:szCs w:val="20"/>
          <w:lang w:eastAsia="en-US"/>
        </w:rPr>
        <w:t>odgovornostjo, da je vsa oprema, ki jo ponujamo na javno naročilo JN-</w:t>
      </w:r>
      <w:r w:rsidR="00952747">
        <w:rPr>
          <w:rFonts w:eastAsia="Calibri" w:cs="Arial"/>
          <w:szCs w:val="20"/>
          <w:lang w:eastAsia="en-US"/>
        </w:rPr>
        <w:t>B1059</w:t>
      </w:r>
      <w:r w:rsidRPr="00AD5274">
        <w:rPr>
          <w:rFonts w:eastAsia="Calibri" w:cs="Arial"/>
          <w:szCs w:val="20"/>
          <w:lang w:eastAsia="en-US"/>
        </w:rPr>
        <w:t>, tovarniško nova</w:t>
      </w:r>
      <w:r w:rsidR="001531A7" w:rsidRPr="00AD5274">
        <w:rPr>
          <w:rFonts w:eastAsia="Calibri" w:cs="Arial"/>
          <w:szCs w:val="20"/>
          <w:lang w:eastAsia="en-US"/>
        </w:rPr>
        <w:t>.</w:t>
      </w:r>
    </w:p>
    <w:p w14:paraId="3C78AB11" w14:textId="77777777" w:rsidR="00AC0EF3" w:rsidRPr="00AC0EF3" w:rsidRDefault="00AC0EF3" w:rsidP="00AC0EF3">
      <w:pPr>
        <w:suppressAutoHyphens w:val="0"/>
        <w:rPr>
          <w:rFonts w:cs="Arial"/>
          <w:kern w:val="16"/>
          <w:szCs w:val="20"/>
          <w:lang w:eastAsia="en-US"/>
        </w:rPr>
      </w:pPr>
    </w:p>
    <w:p w14:paraId="7C478131" w14:textId="77777777" w:rsidR="00AC0EF3" w:rsidRPr="00AC0EF3" w:rsidRDefault="00AC0EF3" w:rsidP="00AC0EF3">
      <w:pPr>
        <w:suppressAutoHyphens w:val="0"/>
        <w:jc w:val="left"/>
        <w:rPr>
          <w:rFonts w:eastAsia="Calibri" w:cs="Arial"/>
          <w:szCs w:val="20"/>
          <w:lang w:eastAsia="en-US"/>
        </w:rPr>
      </w:pPr>
    </w:p>
    <w:p w14:paraId="5E3422B8" w14:textId="77777777" w:rsidR="00AC0EF3" w:rsidRPr="00AC0EF3" w:rsidRDefault="00AC0EF3" w:rsidP="00AC0EF3">
      <w:pPr>
        <w:suppressAutoHyphens w:val="0"/>
        <w:ind w:right="525"/>
        <w:jc w:val="left"/>
        <w:rPr>
          <w:rFonts w:eastAsia="Calibri" w:cs="Arial"/>
          <w:szCs w:val="20"/>
          <w:lang w:eastAsia="en-US"/>
        </w:rPr>
      </w:pPr>
    </w:p>
    <w:p w14:paraId="1124D8AB" w14:textId="77777777" w:rsidR="00AC0EF3" w:rsidRPr="00AC0EF3" w:rsidRDefault="00AC0EF3" w:rsidP="00AC0EF3">
      <w:pPr>
        <w:suppressAutoHyphens w:val="0"/>
        <w:jc w:val="left"/>
        <w:rPr>
          <w:rFonts w:eastAsia="Calibri" w:cs="Arial"/>
          <w:szCs w:val="20"/>
          <w:lang w:eastAsia="en-US"/>
        </w:rPr>
      </w:pPr>
    </w:p>
    <w:p w14:paraId="4D98DA35" w14:textId="77777777" w:rsidR="00AC0EF3" w:rsidRPr="00AC0EF3" w:rsidRDefault="00AC0EF3" w:rsidP="00AC0EF3">
      <w:pPr>
        <w:suppressAutoHyphens w:val="0"/>
        <w:jc w:val="left"/>
        <w:rPr>
          <w:rFonts w:eastAsia="Calibri" w:cs="Arial"/>
          <w:szCs w:val="20"/>
          <w:lang w:eastAsia="en-US"/>
        </w:rPr>
      </w:pPr>
    </w:p>
    <w:p w14:paraId="7BF80508" w14:textId="77777777" w:rsidR="00AC0EF3" w:rsidRDefault="00AC0EF3" w:rsidP="00AC0EF3">
      <w:pPr>
        <w:suppressAutoHyphens w:val="0"/>
        <w:jc w:val="left"/>
        <w:rPr>
          <w:rFonts w:eastAsia="Calibri" w:cs="Arial"/>
          <w:szCs w:val="20"/>
          <w:lang w:eastAsia="en-US"/>
        </w:rPr>
      </w:pPr>
    </w:p>
    <w:p w14:paraId="74E605AE" w14:textId="77777777" w:rsidR="001234B3" w:rsidRDefault="001234B3" w:rsidP="00AC0EF3">
      <w:pPr>
        <w:suppressAutoHyphens w:val="0"/>
        <w:jc w:val="left"/>
        <w:rPr>
          <w:rFonts w:eastAsia="Calibri" w:cs="Arial"/>
          <w:szCs w:val="20"/>
          <w:lang w:eastAsia="en-US"/>
        </w:rPr>
      </w:pPr>
    </w:p>
    <w:p w14:paraId="3774D521" w14:textId="77777777" w:rsidR="001234B3" w:rsidRDefault="001234B3" w:rsidP="00AC0EF3">
      <w:pPr>
        <w:suppressAutoHyphens w:val="0"/>
        <w:jc w:val="left"/>
        <w:rPr>
          <w:rFonts w:eastAsia="Calibri" w:cs="Arial"/>
          <w:szCs w:val="20"/>
          <w:lang w:eastAsia="en-US"/>
        </w:rPr>
      </w:pPr>
    </w:p>
    <w:p w14:paraId="182122A4" w14:textId="77777777" w:rsidR="001234B3" w:rsidRDefault="001234B3" w:rsidP="00AC0EF3">
      <w:pPr>
        <w:suppressAutoHyphens w:val="0"/>
        <w:jc w:val="left"/>
        <w:rPr>
          <w:rFonts w:eastAsia="Calibri" w:cs="Arial"/>
          <w:szCs w:val="20"/>
          <w:lang w:eastAsia="en-US"/>
        </w:rPr>
      </w:pPr>
    </w:p>
    <w:p w14:paraId="4A3AA447" w14:textId="77777777" w:rsidR="001234B3" w:rsidRDefault="001234B3" w:rsidP="00AC0EF3">
      <w:pPr>
        <w:suppressAutoHyphens w:val="0"/>
        <w:jc w:val="left"/>
        <w:rPr>
          <w:rFonts w:eastAsia="Calibri" w:cs="Arial"/>
          <w:szCs w:val="20"/>
          <w:lang w:eastAsia="en-US"/>
        </w:rPr>
      </w:pPr>
    </w:p>
    <w:p w14:paraId="46BD0232" w14:textId="77777777" w:rsidR="001234B3" w:rsidRDefault="001234B3" w:rsidP="00AC0EF3">
      <w:pPr>
        <w:suppressAutoHyphens w:val="0"/>
        <w:jc w:val="left"/>
        <w:rPr>
          <w:rFonts w:eastAsia="Calibri" w:cs="Arial"/>
          <w:szCs w:val="20"/>
          <w:lang w:eastAsia="en-US"/>
        </w:rPr>
      </w:pPr>
    </w:p>
    <w:p w14:paraId="5C0A202A" w14:textId="77777777" w:rsidR="001234B3" w:rsidRDefault="001234B3" w:rsidP="00AC0EF3">
      <w:pPr>
        <w:suppressAutoHyphens w:val="0"/>
        <w:jc w:val="left"/>
        <w:rPr>
          <w:rFonts w:eastAsia="Calibri" w:cs="Arial"/>
          <w:szCs w:val="20"/>
          <w:lang w:eastAsia="en-US"/>
        </w:rPr>
      </w:pPr>
    </w:p>
    <w:p w14:paraId="0B80C999" w14:textId="77777777" w:rsidR="001234B3" w:rsidRPr="00AC0EF3" w:rsidRDefault="001234B3" w:rsidP="00AC0EF3">
      <w:pPr>
        <w:suppressAutoHyphens w:val="0"/>
        <w:jc w:val="left"/>
        <w:rPr>
          <w:rFonts w:eastAsia="Calibri" w:cs="Arial"/>
          <w:szCs w:val="20"/>
          <w:lang w:eastAsia="en-US"/>
        </w:rPr>
      </w:pPr>
    </w:p>
    <w:p w14:paraId="66C299FE" w14:textId="77777777" w:rsidR="00AC0EF3" w:rsidRPr="00AC0EF3" w:rsidRDefault="00AC0EF3" w:rsidP="00AC0EF3">
      <w:pPr>
        <w:suppressAutoHyphens w:val="0"/>
        <w:jc w:val="left"/>
        <w:rPr>
          <w:rFonts w:eastAsia="Calibri" w:cs="Arial"/>
          <w:szCs w:val="20"/>
          <w:lang w:eastAsia="en-US"/>
        </w:rPr>
      </w:pPr>
    </w:p>
    <w:p w14:paraId="529A93F1" w14:textId="77777777" w:rsidR="00AC0EF3" w:rsidRPr="00AC0EF3" w:rsidRDefault="00AC0EF3" w:rsidP="00AC0EF3">
      <w:pPr>
        <w:suppressAutoHyphens w:val="0"/>
        <w:jc w:val="left"/>
        <w:rPr>
          <w:rFonts w:eastAsia="Calibri" w:cs="Arial"/>
          <w:szCs w:val="20"/>
          <w:lang w:eastAsia="en-US"/>
        </w:rPr>
      </w:pPr>
    </w:p>
    <w:p w14:paraId="0F2A6942" w14:textId="77777777" w:rsidR="00AC0EF3" w:rsidRPr="00AC0EF3" w:rsidRDefault="00AC0EF3" w:rsidP="00AC0EF3">
      <w:pPr>
        <w:suppressAutoHyphens w:val="0"/>
        <w:jc w:val="left"/>
        <w:rPr>
          <w:rFonts w:eastAsia="Calibri" w:cs="Arial"/>
          <w:szCs w:val="20"/>
          <w:lang w:eastAsia="en-US"/>
        </w:rPr>
      </w:pPr>
    </w:p>
    <w:p w14:paraId="6914C13F" w14:textId="77777777" w:rsidR="00AC0EF3" w:rsidRPr="00AC0EF3" w:rsidRDefault="00AC0EF3" w:rsidP="00AC0EF3">
      <w:pPr>
        <w:suppressAutoHyphens w:val="0"/>
        <w:jc w:val="left"/>
        <w:rPr>
          <w:rFonts w:eastAsia="Calibri" w:cs="Arial"/>
          <w:szCs w:val="20"/>
          <w:lang w:eastAsia="en-US"/>
        </w:rPr>
      </w:pPr>
    </w:p>
    <w:p w14:paraId="5C467789" w14:textId="77777777" w:rsidR="00AC0EF3" w:rsidRPr="00AC0EF3" w:rsidRDefault="00AC0EF3" w:rsidP="00AC0EF3">
      <w:pPr>
        <w:suppressAutoHyphens w:val="0"/>
        <w:jc w:val="left"/>
        <w:rPr>
          <w:rFonts w:eastAsia="Calibri" w:cs="Arial"/>
          <w:szCs w:val="20"/>
          <w:lang w:eastAsia="en-US"/>
        </w:rPr>
      </w:pPr>
    </w:p>
    <w:p w14:paraId="1664A0F5" w14:textId="77777777" w:rsidR="00AC0EF3" w:rsidRPr="00AC0EF3" w:rsidRDefault="00AC0EF3" w:rsidP="00AC0EF3">
      <w:pPr>
        <w:suppressAutoHyphens w:val="0"/>
        <w:jc w:val="left"/>
        <w:rPr>
          <w:rFonts w:eastAsia="Calibri" w:cs="Arial"/>
          <w:szCs w:val="20"/>
          <w:lang w:eastAsia="en-US"/>
        </w:rPr>
      </w:pPr>
    </w:p>
    <w:p w14:paraId="2D7F96D8" w14:textId="77777777" w:rsidR="00AC0EF3" w:rsidRPr="00AC0EF3" w:rsidRDefault="00AC0EF3" w:rsidP="00AC0EF3">
      <w:pPr>
        <w:suppressAutoHyphens w:val="0"/>
        <w:jc w:val="left"/>
        <w:rPr>
          <w:rFonts w:eastAsia="Calibri" w:cs="Arial"/>
          <w:szCs w:val="20"/>
          <w:lang w:eastAsia="en-US"/>
        </w:rPr>
      </w:pPr>
    </w:p>
    <w:p w14:paraId="12CAAD05"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 xml:space="preserve">Kraj in datum: </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Žig:</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Podpis zastopnika</w:t>
      </w:r>
    </w:p>
    <w:p w14:paraId="045C5669"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oz. prokurista:</w:t>
      </w:r>
    </w:p>
    <w:p w14:paraId="656BB975" w14:textId="77777777" w:rsidR="00AC0EF3" w:rsidRPr="00AC0EF3" w:rsidRDefault="00AC0EF3" w:rsidP="00AC0EF3">
      <w:pPr>
        <w:suppressAutoHyphens w:val="0"/>
        <w:spacing w:line="360" w:lineRule="auto"/>
        <w:jc w:val="left"/>
        <w:rPr>
          <w:rFonts w:eastAsia="Calibri" w:cs="Arial"/>
          <w:szCs w:val="20"/>
          <w:lang w:eastAsia="en-US"/>
        </w:rPr>
      </w:pPr>
    </w:p>
    <w:p w14:paraId="70B6A9FF"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w:t>
      </w:r>
    </w:p>
    <w:p w14:paraId="2AA49C71" w14:textId="77777777" w:rsidR="00AC0EF3" w:rsidRPr="00AC0EF3" w:rsidRDefault="00AC0EF3" w:rsidP="00AC0EF3">
      <w:pPr>
        <w:suppressAutoHyphens w:val="0"/>
        <w:jc w:val="left"/>
        <w:rPr>
          <w:rFonts w:eastAsia="Calibri" w:cs="Arial"/>
          <w:szCs w:val="20"/>
          <w:lang w:eastAsia="en-US"/>
        </w:rPr>
      </w:pPr>
    </w:p>
    <w:p w14:paraId="081257D2" w14:textId="77777777" w:rsidR="00AC0EF3" w:rsidRPr="00AC0EF3" w:rsidRDefault="00AC0EF3" w:rsidP="00AC0EF3">
      <w:pPr>
        <w:suppressAutoHyphens w:val="0"/>
        <w:jc w:val="left"/>
        <w:rPr>
          <w:rFonts w:eastAsia="Calibri" w:cs="Arial"/>
          <w:szCs w:val="20"/>
          <w:lang w:eastAsia="en-US"/>
        </w:rPr>
      </w:pPr>
    </w:p>
    <w:p w14:paraId="42BFD2AE" w14:textId="77777777" w:rsidR="00AC0EF3" w:rsidRPr="00AC0EF3" w:rsidRDefault="00AC0EF3" w:rsidP="00AC0EF3">
      <w:pPr>
        <w:suppressAutoHyphens w:val="0"/>
        <w:jc w:val="left"/>
        <w:rPr>
          <w:rFonts w:eastAsia="Calibri" w:cs="Arial"/>
          <w:szCs w:val="20"/>
          <w:lang w:eastAsia="en-US"/>
        </w:rPr>
      </w:pPr>
    </w:p>
    <w:p w14:paraId="54022A50" w14:textId="77777777" w:rsidR="00AC0EF3" w:rsidRPr="00AC0EF3" w:rsidRDefault="00AC0EF3" w:rsidP="00AC0EF3">
      <w:pPr>
        <w:suppressAutoHyphens w:val="0"/>
        <w:jc w:val="left"/>
        <w:rPr>
          <w:rFonts w:eastAsia="Calibri" w:cs="Arial"/>
          <w:szCs w:val="20"/>
          <w:lang w:eastAsia="en-US"/>
        </w:rPr>
      </w:pPr>
    </w:p>
    <w:p w14:paraId="721E1561" w14:textId="77777777" w:rsidR="00AC0EF3" w:rsidRPr="00AC0EF3" w:rsidRDefault="00AC0EF3" w:rsidP="00AC0EF3">
      <w:pPr>
        <w:suppressAutoHyphens w:val="0"/>
        <w:jc w:val="left"/>
        <w:rPr>
          <w:rFonts w:eastAsia="Calibri" w:cs="Arial"/>
          <w:szCs w:val="20"/>
          <w:lang w:eastAsia="en-US"/>
        </w:rPr>
      </w:pPr>
    </w:p>
    <w:p w14:paraId="07270DAC" w14:textId="77777777" w:rsidR="00AC0EF3" w:rsidRPr="00AC0EF3" w:rsidRDefault="00AC0EF3" w:rsidP="00AC0EF3">
      <w:pPr>
        <w:pageBreakBefore/>
        <w:suppressAutoHyphens w:val="0"/>
        <w:jc w:val="left"/>
        <w:rPr>
          <w:rFonts w:eastAsia="Calibri" w:cs="Arial"/>
          <w:szCs w:val="22"/>
          <w:lang w:eastAsia="en-US"/>
        </w:rPr>
      </w:pPr>
    </w:p>
    <w:p w14:paraId="00443477" w14:textId="77777777" w:rsidR="00AC0EF3" w:rsidRPr="00AC0EF3" w:rsidRDefault="00AC0EF3" w:rsidP="00AC0EF3">
      <w:pPr>
        <w:suppressAutoHyphens w:val="0"/>
        <w:jc w:val="left"/>
        <w:rPr>
          <w:rFonts w:eastAsia="Calibri" w:cs="Arial"/>
          <w:szCs w:val="22"/>
          <w:lang w:eastAsia="en-US"/>
        </w:rPr>
      </w:pPr>
    </w:p>
    <w:p w14:paraId="539D5674" w14:textId="77777777" w:rsidR="00AC0EF3" w:rsidRPr="00AC0EF3" w:rsidRDefault="00AC0EF3" w:rsidP="00AC0EF3">
      <w:pPr>
        <w:suppressAutoHyphens w:val="0"/>
        <w:jc w:val="left"/>
        <w:rPr>
          <w:rFonts w:eastAsia="Calibri" w:cs="Arial"/>
          <w:i/>
          <w:szCs w:val="20"/>
          <w:lang w:eastAsia="en-US"/>
        </w:rPr>
      </w:pPr>
      <w:r w:rsidRPr="00AC0EF3">
        <w:rPr>
          <w:rFonts w:eastAsia="Calibri" w:cs="Arial"/>
          <w:szCs w:val="20"/>
          <w:lang w:eastAsia="en-US"/>
        </w:rPr>
        <w:t>Ponudnik: ..................................................</w:t>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r w:rsidRPr="00AC0EF3">
        <w:rPr>
          <w:rFonts w:eastAsia="Calibri" w:cs="Arial"/>
          <w:i/>
          <w:szCs w:val="20"/>
          <w:lang w:eastAsia="en-US"/>
        </w:rPr>
        <w:tab/>
      </w:r>
    </w:p>
    <w:p w14:paraId="560A73D6"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Naslov: .......................................................</w:t>
      </w:r>
    </w:p>
    <w:p w14:paraId="6A0ABCD8" w14:textId="77777777" w:rsidR="00AC0EF3" w:rsidRPr="00AC0EF3" w:rsidRDefault="00AC0EF3" w:rsidP="00AC0EF3">
      <w:pPr>
        <w:suppressAutoHyphens w:val="0"/>
        <w:jc w:val="left"/>
        <w:rPr>
          <w:rFonts w:eastAsia="Calibri" w:cs="Arial"/>
          <w:szCs w:val="20"/>
          <w:lang w:eastAsia="en-US"/>
        </w:rPr>
      </w:pPr>
    </w:p>
    <w:p w14:paraId="38FB9E15" w14:textId="77777777" w:rsidR="00AC0EF3" w:rsidRPr="00AC0EF3" w:rsidRDefault="00AC0EF3" w:rsidP="00AC0EF3">
      <w:pPr>
        <w:suppressAutoHyphens w:val="0"/>
        <w:jc w:val="left"/>
        <w:rPr>
          <w:rFonts w:eastAsia="Calibri" w:cs="Arial"/>
          <w:szCs w:val="20"/>
          <w:lang w:eastAsia="en-US"/>
        </w:rPr>
      </w:pPr>
    </w:p>
    <w:p w14:paraId="27EC6FE2" w14:textId="77777777" w:rsidR="00AC0EF3" w:rsidRPr="00AC0EF3" w:rsidRDefault="00AC0EF3" w:rsidP="00AC0EF3">
      <w:pPr>
        <w:suppressAutoHyphens w:val="0"/>
        <w:jc w:val="left"/>
        <w:rPr>
          <w:rFonts w:eastAsia="Calibri" w:cs="Arial"/>
          <w:szCs w:val="20"/>
          <w:lang w:eastAsia="en-US"/>
        </w:rPr>
      </w:pPr>
    </w:p>
    <w:p w14:paraId="348D0C4A" w14:textId="77777777" w:rsidR="00AC0EF3" w:rsidRPr="00AC0EF3" w:rsidRDefault="00AC0EF3" w:rsidP="00AC0EF3">
      <w:pPr>
        <w:suppressAutoHyphens w:val="0"/>
        <w:spacing w:after="120"/>
        <w:jc w:val="left"/>
        <w:rPr>
          <w:rFonts w:eastAsia="Calibri" w:cs="Arial"/>
          <w:szCs w:val="20"/>
          <w:lang w:eastAsia="en-US"/>
        </w:rPr>
      </w:pPr>
    </w:p>
    <w:p w14:paraId="221D4EE6" w14:textId="77777777" w:rsidR="00AC0EF3" w:rsidRPr="00310A6B" w:rsidRDefault="00AC0EF3" w:rsidP="00310A6B">
      <w:pPr>
        <w:pStyle w:val="Heading2"/>
        <w:numPr>
          <w:ilvl w:val="0"/>
          <w:numId w:val="0"/>
        </w:numPr>
        <w:ind w:left="576" w:hanging="576"/>
        <w:jc w:val="center"/>
        <w:rPr>
          <w:b/>
          <w:bCs/>
          <w:lang w:eastAsia="en-US"/>
        </w:rPr>
      </w:pPr>
      <w:bookmarkStart w:id="222" w:name="_Toc528673208"/>
      <w:bookmarkStart w:id="223" w:name="_Toc171058872"/>
      <w:r w:rsidRPr="00310A6B">
        <w:rPr>
          <w:b/>
          <w:bCs/>
          <w:lang w:eastAsia="en-US"/>
        </w:rPr>
        <w:t>IZJAVA PONUDNIKA O ZAGOTAVLJANJU REZERVNIH DELOV</w:t>
      </w:r>
      <w:bookmarkEnd w:id="222"/>
      <w:bookmarkEnd w:id="223"/>
    </w:p>
    <w:p w14:paraId="59688321" w14:textId="77777777" w:rsidR="00AC0EF3" w:rsidRPr="00AC0EF3" w:rsidRDefault="00AC0EF3" w:rsidP="00AC0EF3">
      <w:pPr>
        <w:suppressAutoHyphens w:val="0"/>
        <w:spacing w:after="120"/>
        <w:jc w:val="center"/>
        <w:rPr>
          <w:rFonts w:eastAsia="Calibri" w:cs="Arial"/>
          <w:b/>
          <w:szCs w:val="20"/>
          <w:lang w:eastAsia="en-US"/>
        </w:rPr>
      </w:pPr>
      <w:r w:rsidRPr="00AC0EF3">
        <w:rPr>
          <w:rFonts w:eastAsia="Calibri" w:cs="Arial"/>
          <w:b/>
          <w:szCs w:val="20"/>
          <w:lang w:eastAsia="en-US"/>
        </w:rPr>
        <w:t xml:space="preserve">ZA JAVNO </w:t>
      </w:r>
      <w:r w:rsidRPr="00310A6B">
        <w:rPr>
          <w:rFonts w:cs="Times New Roman"/>
          <w:b/>
          <w:caps/>
          <w:szCs w:val="20"/>
          <w:lang w:eastAsia="en-US"/>
        </w:rPr>
        <w:t>NAROČILO</w:t>
      </w:r>
      <w:r w:rsidRPr="00AC0EF3">
        <w:rPr>
          <w:rFonts w:eastAsia="Calibri" w:cs="Arial"/>
          <w:b/>
          <w:szCs w:val="20"/>
          <w:lang w:eastAsia="en-US"/>
        </w:rPr>
        <w:t xml:space="preserve"> JN-</w:t>
      </w:r>
      <w:r w:rsidR="00952747">
        <w:rPr>
          <w:rFonts w:eastAsia="Calibri" w:cs="Arial"/>
          <w:b/>
          <w:szCs w:val="20"/>
          <w:lang w:eastAsia="en-US"/>
        </w:rPr>
        <w:t>B1059</w:t>
      </w:r>
      <w:r w:rsidRPr="00AC0EF3">
        <w:rPr>
          <w:rFonts w:eastAsia="Calibri" w:cs="Arial"/>
          <w:b/>
          <w:szCs w:val="20"/>
          <w:lang w:eastAsia="en-US"/>
        </w:rPr>
        <w:t xml:space="preserve"> </w:t>
      </w:r>
    </w:p>
    <w:p w14:paraId="197B5DF6" w14:textId="77777777" w:rsidR="00AC0EF3" w:rsidRPr="00AC0EF3" w:rsidRDefault="00AC0EF3" w:rsidP="00AC0EF3">
      <w:pPr>
        <w:suppressAutoHyphens w:val="0"/>
        <w:spacing w:after="120"/>
        <w:jc w:val="left"/>
        <w:rPr>
          <w:rFonts w:eastAsia="Calibri" w:cs="Arial"/>
          <w:szCs w:val="20"/>
          <w:lang w:eastAsia="en-US"/>
        </w:rPr>
      </w:pPr>
    </w:p>
    <w:p w14:paraId="2CD05918" w14:textId="77777777" w:rsidR="00AC0EF3" w:rsidRPr="00AC0EF3" w:rsidRDefault="00AC0EF3" w:rsidP="00AC0EF3">
      <w:pPr>
        <w:suppressAutoHyphens w:val="0"/>
        <w:spacing w:after="120"/>
        <w:jc w:val="left"/>
        <w:rPr>
          <w:rFonts w:eastAsia="Calibri" w:cs="Arial"/>
          <w:szCs w:val="20"/>
          <w:lang w:eastAsia="en-US"/>
        </w:rPr>
      </w:pPr>
    </w:p>
    <w:p w14:paraId="4FF6C66F" w14:textId="77777777" w:rsidR="00AC0EF3" w:rsidRPr="00AC0EF3" w:rsidRDefault="00AC0EF3" w:rsidP="00AC0EF3">
      <w:pPr>
        <w:suppressAutoHyphens w:val="0"/>
        <w:spacing w:after="120"/>
        <w:jc w:val="left"/>
        <w:rPr>
          <w:rFonts w:eastAsia="Calibri" w:cs="Arial"/>
          <w:szCs w:val="20"/>
          <w:lang w:eastAsia="en-US"/>
        </w:rPr>
      </w:pPr>
    </w:p>
    <w:p w14:paraId="49276C90" w14:textId="77777777" w:rsidR="00247FA1" w:rsidRDefault="00247FA1" w:rsidP="00247FA1">
      <w:pPr>
        <w:suppressAutoHyphens w:val="0"/>
        <w:rPr>
          <w:rFonts w:eastAsia="Calibri" w:cs="Arial"/>
          <w:szCs w:val="20"/>
          <w:lang w:eastAsia="en-US"/>
        </w:rPr>
      </w:pPr>
      <w:r w:rsidRPr="00AD5274">
        <w:rPr>
          <w:rFonts w:cs="Arial"/>
          <w:lang w:eastAsia="en-US"/>
        </w:rPr>
        <w:t xml:space="preserve">Izjavljamo pod kazensko in materialno odgovornostjo, da </w:t>
      </w:r>
      <w:r w:rsidRPr="00AD5274">
        <w:rPr>
          <w:rFonts w:cs="Times New Roman"/>
          <w:lang w:eastAsia="en-US"/>
        </w:rPr>
        <w:t xml:space="preserve">bomo zagotavljali od proizvajalca </w:t>
      </w:r>
      <w:r w:rsidR="009A054D" w:rsidRPr="009A054D">
        <w:rPr>
          <w:rFonts w:cs="Times New Roman"/>
          <w:lang w:eastAsia="en-US"/>
        </w:rPr>
        <w:t xml:space="preserve">razpoložljivost in združljivost nadomestnih delov </w:t>
      </w:r>
      <w:r w:rsidRPr="00AD5274">
        <w:rPr>
          <w:rFonts w:cs="Times New Roman"/>
          <w:lang w:eastAsia="en-US"/>
        </w:rPr>
        <w:t xml:space="preserve">še najmanj </w:t>
      </w:r>
      <w:r>
        <w:rPr>
          <w:rFonts w:cs="Times New Roman"/>
          <w:lang w:eastAsia="en-US"/>
        </w:rPr>
        <w:t>osem</w:t>
      </w:r>
      <w:r w:rsidRPr="00AD5274">
        <w:rPr>
          <w:rFonts w:cs="Times New Roman"/>
          <w:lang w:eastAsia="en-US"/>
        </w:rPr>
        <w:t xml:space="preserve"> (</w:t>
      </w:r>
      <w:r>
        <w:rPr>
          <w:rFonts w:cs="Times New Roman"/>
          <w:lang w:eastAsia="en-US"/>
        </w:rPr>
        <w:t>8</w:t>
      </w:r>
      <w:r w:rsidRPr="00AD5274">
        <w:rPr>
          <w:rFonts w:cs="Times New Roman"/>
          <w:lang w:eastAsia="en-US"/>
        </w:rPr>
        <w:t>) let od datuma končnega prevzema opreme, ki smo jo ponudili na javno naročilo JN-</w:t>
      </w:r>
      <w:r w:rsidR="00952747">
        <w:rPr>
          <w:rFonts w:cs="Times New Roman"/>
          <w:lang w:eastAsia="en-US"/>
        </w:rPr>
        <w:t>B1059</w:t>
      </w:r>
      <w:r w:rsidRPr="00AD5274">
        <w:rPr>
          <w:rFonts w:cs="Times New Roman"/>
          <w:lang w:eastAsia="en-US"/>
        </w:rPr>
        <w:t>.</w:t>
      </w:r>
    </w:p>
    <w:p w14:paraId="087C9ACC" w14:textId="77777777" w:rsidR="001234B3" w:rsidRDefault="001234B3" w:rsidP="00AC0EF3">
      <w:pPr>
        <w:suppressAutoHyphens w:val="0"/>
        <w:ind w:right="525"/>
        <w:jc w:val="left"/>
        <w:rPr>
          <w:rFonts w:eastAsia="Calibri" w:cs="Arial"/>
          <w:szCs w:val="20"/>
          <w:lang w:eastAsia="en-US"/>
        </w:rPr>
      </w:pPr>
    </w:p>
    <w:p w14:paraId="2F4B265A" w14:textId="77777777" w:rsidR="001234B3" w:rsidRPr="00AC0EF3" w:rsidRDefault="001234B3" w:rsidP="00AC0EF3">
      <w:pPr>
        <w:suppressAutoHyphens w:val="0"/>
        <w:ind w:right="525"/>
        <w:jc w:val="left"/>
        <w:rPr>
          <w:rFonts w:eastAsia="Calibri" w:cs="Arial"/>
          <w:szCs w:val="20"/>
          <w:lang w:eastAsia="en-US"/>
        </w:rPr>
      </w:pPr>
    </w:p>
    <w:p w14:paraId="710B24E8" w14:textId="77777777" w:rsidR="00AC0EF3" w:rsidRDefault="00AC0EF3" w:rsidP="00AC0EF3">
      <w:pPr>
        <w:suppressAutoHyphens w:val="0"/>
        <w:jc w:val="left"/>
        <w:rPr>
          <w:rFonts w:eastAsia="Calibri" w:cs="Arial"/>
          <w:szCs w:val="20"/>
          <w:lang w:eastAsia="en-US"/>
        </w:rPr>
      </w:pPr>
    </w:p>
    <w:p w14:paraId="5393CCCB" w14:textId="77777777" w:rsidR="00C43C7B" w:rsidRDefault="00C43C7B" w:rsidP="00AC0EF3">
      <w:pPr>
        <w:suppressAutoHyphens w:val="0"/>
        <w:jc w:val="left"/>
        <w:rPr>
          <w:rFonts w:eastAsia="Calibri" w:cs="Arial"/>
          <w:szCs w:val="20"/>
          <w:lang w:eastAsia="en-US"/>
        </w:rPr>
      </w:pPr>
    </w:p>
    <w:p w14:paraId="682472F7" w14:textId="77777777" w:rsidR="00C43C7B" w:rsidRDefault="00C43C7B" w:rsidP="00AC0EF3">
      <w:pPr>
        <w:suppressAutoHyphens w:val="0"/>
        <w:jc w:val="left"/>
        <w:rPr>
          <w:rFonts w:eastAsia="Calibri" w:cs="Arial"/>
          <w:szCs w:val="20"/>
          <w:lang w:eastAsia="en-US"/>
        </w:rPr>
      </w:pPr>
    </w:p>
    <w:p w14:paraId="595B6B29" w14:textId="77777777" w:rsidR="00C43C7B" w:rsidRDefault="00C43C7B" w:rsidP="00AC0EF3">
      <w:pPr>
        <w:suppressAutoHyphens w:val="0"/>
        <w:jc w:val="left"/>
        <w:rPr>
          <w:rFonts w:eastAsia="Calibri" w:cs="Arial"/>
          <w:szCs w:val="20"/>
          <w:lang w:eastAsia="en-US"/>
        </w:rPr>
      </w:pPr>
    </w:p>
    <w:p w14:paraId="232AE048" w14:textId="77777777" w:rsidR="00C43C7B" w:rsidRDefault="00C43C7B" w:rsidP="00AC0EF3">
      <w:pPr>
        <w:suppressAutoHyphens w:val="0"/>
        <w:jc w:val="left"/>
        <w:rPr>
          <w:rFonts w:eastAsia="Calibri" w:cs="Arial"/>
          <w:szCs w:val="20"/>
          <w:lang w:eastAsia="en-US"/>
        </w:rPr>
      </w:pPr>
    </w:p>
    <w:p w14:paraId="3EEB0292" w14:textId="77777777" w:rsidR="00C43C7B" w:rsidRPr="00AC0EF3" w:rsidRDefault="00C43C7B" w:rsidP="00AC0EF3">
      <w:pPr>
        <w:suppressAutoHyphens w:val="0"/>
        <w:jc w:val="left"/>
        <w:rPr>
          <w:rFonts w:eastAsia="Calibri" w:cs="Arial"/>
          <w:szCs w:val="20"/>
          <w:lang w:eastAsia="en-US"/>
        </w:rPr>
      </w:pPr>
    </w:p>
    <w:p w14:paraId="58CE81C4" w14:textId="77777777" w:rsidR="00AC0EF3" w:rsidRPr="00AC0EF3" w:rsidRDefault="00AC0EF3" w:rsidP="00AC0EF3">
      <w:pPr>
        <w:suppressAutoHyphens w:val="0"/>
        <w:jc w:val="left"/>
        <w:rPr>
          <w:rFonts w:eastAsia="Calibri" w:cs="Arial"/>
          <w:szCs w:val="20"/>
          <w:lang w:eastAsia="en-US"/>
        </w:rPr>
      </w:pPr>
    </w:p>
    <w:p w14:paraId="0555172C" w14:textId="77777777" w:rsidR="00AC0EF3" w:rsidRPr="00AC0EF3" w:rsidRDefault="00AC0EF3" w:rsidP="00AC0EF3">
      <w:pPr>
        <w:suppressAutoHyphens w:val="0"/>
        <w:jc w:val="left"/>
        <w:rPr>
          <w:rFonts w:eastAsia="Calibri" w:cs="Arial"/>
          <w:szCs w:val="20"/>
          <w:lang w:eastAsia="en-US"/>
        </w:rPr>
      </w:pPr>
    </w:p>
    <w:p w14:paraId="2C6693BB" w14:textId="77777777" w:rsidR="00AC0EF3" w:rsidRPr="00AC0EF3" w:rsidRDefault="00AC0EF3" w:rsidP="00AC0EF3">
      <w:pPr>
        <w:suppressAutoHyphens w:val="0"/>
        <w:jc w:val="left"/>
        <w:rPr>
          <w:rFonts w:eastAsia="Calibri" w:cs="Arial"/>
          <w:szCs w:val="20"/>
          <w:lang w:eastAsia="en-US"/>
        </w:rPr>
      </w:pPr>
    </w:p>
    <w:p w14:paraId="763E2EDE" w14:textId="77777777" w:rsidR="00AC0EF3" w:rsidRPr="00AC0EF3" w:rsidRDefault="00AC0EF3" w:rsidP="00AC0EF3">
      <w:pPr>
        <w:suppressAutoHyphens w:val="0"/>
        <w:jc w:val="left"/>
        <w:rPr>
          <w:rFonts w:eastAsia="Calibri" w:cs="Arial"/>
          <w:szCs w:val="20"/>
          <w:lang w:eastAsia="en-US"/>
        </w:rPr>
      </w:pPr>
    </w:p>
    <w:p w14:paraId="4A98F4DB" w14:textId="77777777" w:rsidR="00AC0EF3" w:rsidRPr="00AC0EF3" w:rsidRDefault="00AC0EF3" w:rsidP="00AC0EF3">
      <w:pPr>
        <w:suppressAutoHyphens w:val="0"/>
        <w:jc w:val="left"/>
        <w:rPr>
          <w:rFonts w:eastAsia="Calibri" w:cs="Arial"/>
          <w:szCs w:val="20"/>
          <w:lang w:eastAsia="en-US"/>
        </w:rPr>
      </w:pPr>
    </w:p>
    <w:p w14:paraId="68F65949" w14:textId="77777777" w:rsidR="00AC0EF3" w:rsidRPr="00AC0EF3" w:rsidRDefault="00AC0EF3" w:rsidP="00AC0EF3">
      <w:pPr>
        <w:suppressAutoHyphens w:val="0"/>
        <w:jc w:val="left"/>
        <w:rPr>
          <w:rFonts w:eastAsia="Calibri" w:cs="Arial"/>
          <w:szCs w:val="20"/>
          <w:lang w:eastAsia="en-US"/>
        </w:rPr>
      </w:pPr>
    </w:p>
    <w:p w14:paraId="4DCC3CA8" w14:textId="77777777" w:rsidR="00AC0EF3" w:rsidRPr="00AC0EF3" w:rsidRDefault="00AC0EF3" w:rsidP="00AC0EF3">
      <w:pPr>
        <w:suppressAutoHyphens w:val="0"/>
        <w:jc w:val="left"/>
        <w:rPr>
          <w:rFonts w:eastAsia="Calibri" w:cs="Arial"/>
          <w:szCs w:val="20"/>
          <w:lang w:eastAsia="en-US"/>
        </w:rPr>
      </w:pPr>
    </w:p>
    <w:p w14:paraId="2F3FCB87" w14:textId="77777777" w:rsidR="00AC0EF3" w:rsidRPr="00AC0EF3" w:rsidRDefault="00AC0EF3" w:rsidP="00AC0EF3">
      <w:pPr>
        <w:suppressAutoHyphens w:val="0"/>
        <w:jc w:val="left"/>
        <w:rPr>
          <w:rFonts w:eastAsia="Calibri" w:cs="Arial"/>
          <w:szCs w:val="20"/>
          <w:lang w:eastAsia="en-US"/>
        </w:rPr>
      </w:pPr>
    </w:p>
    <w:p w14:paraId="3D6FD35C" w14:textId="77777777" w:rsidR="00AC0EF3" w:rsidRPr="00AC0EF3" w:rsidRDefault="00AC0EF3" w:rsidP="00AC0EF3">
      <w:pPr>
        <w:suppressAutoHyphens w:val="0"/>
        <w:jc w:val="left"/>
        <w:rPr>
          <w:rFonts w:eastAsia="Calibri" w:cs="Arial"/>
          <w:szCs w:val="20"/>
          <w:lang w:eastAsia="en-US"/>
        </w:rPr>
      </w:pPr>
    </w:p>
    <w:p w14:paraId="060C37AF"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 xml:space="preserve">Kraj in datum: </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Žig:</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Podpis zastopnika</w:t>
      </w:r>
    </w:p>
    <w:p w14:paraId="1DC0DE16"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oz. prokurista:</w:t>
      </w:r>
    </w:p>
    <w:p w14:paraId="0B14BD99" w14:textId="77777777" w:rsidR="00AC0EF3" w:rsidRPr="00AC0EF3" w:rsidRDefault="00AC0EF3" w:rsidP="00AC0EF3">
      <w:pPr>
        <w:suppressAutoHyphens w:val="0"/>
        <w:spacing w:line="360" w:lineRule="auto"/>
        <w:jc w:val="left"/>
        <w:rPr>
          <w:rFonts w:eastAsia="Calibri" w:cs="Arial"/>
          <w:szCs w:val="20"/>
          <w:lang w:eastAsia="en-US"/>
        </w:rPr>
      </w:pPr>
    </w:p>
    <w:p w14:paraId="35BA54A0" w14:textId="77777777" w:rsidR="00AC0EF3" w:rsidRPr="00AC0EF3" w:rsidRDefault="00AC0EF3" w:rsidP="00AC0EF3">
      <w:pPr>
        <w:suppressAutoHyphens w:val="0"/>
        <w:spacing w:line="360" w:lineRule="auto"/>
        <w:jc w:val="left"/>
        <w:rPr>
          <w:rFonts w:eastAsia="Calibri" w:cs="Arial"/>
          <w:szCs w:val="20"/>
          <w:lang w:eastAsia="en-US"/>
        </w:rPr>
      </w:pPr>
      <w:r w:rsidRPr="00AC0EF3">
        <w:rPr>
          <w:rFonts w:eastAsia="Calibri" w:cs="Arial"/>
          <w:szCs w:val="20"/>
          <w:lang w:eastAsia="en-US"/>
        </w:rPr>
        <w:t>........................................</w:t>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r>
      <w:r w:rsidRPr="00AC0EF3">
        <w:rPr>
          <w:rFonts w:eastAsia="Calibri" w:cs="Arial"/>
          <w:szCs w:val="20"/>
          <w:lang w:eastAsia="en-US"/>
        </w:rPr>
        <w:tab/>
        <w:t>.........................................</w:t>
      </w:r>
    </w:p>
    <w:p w14:paraId="484D40E3" w14:textId="77777777" w:rsidR="00AC0EF3" w:rsidRPr="00AC0EF3" w:rsidRDefault="00AC0EF3" w:rsidP="00AC0EF3">
      <w:pPr>
        <w:suppressAutoHyphens w:val="0"/>
        <w:jc w:val="left"/>
        <w:rPr>
          <w:rFonts w:eastAsia="Calibri" w:cs="Arial"/>
          <w:szCs w:val="20"/>
          <w:lang w:eastAsia="en-US"/>
        </w:rPr>
      </w:pPr>
    </w:p>
    <w:p w14:paraId="56BF183C" w14:textId="77777777" w:rsidR="00AC0EF3" w:rsidRPr="00AC0EF3" w:rsidRDefault="00AC0EF3" w:rsidP="00AC0EF3">
      <w:pPr>
        <w:suppressAutoHyphens w:val="0"/>
        <w:spacing w:line="360" w:lineRule="auto"/>
        <w:jc w:val="left"/>
        <w:rPr>
          <w:rFonts w:eastAsia="Calibri" w:cs="Arial"/>
          <w:szCs w:val="20"/>
          <w:lang w:eastAsia="en-US"/>
        </w:rPr>
      </w:pPr>
    </w:p>
    <w:p w14:paraId="7C11927B" w14:textId="77777777" w:rsidR="00AC0EF3" w:rsidRPr="00AC0EF3" w:rsidRDefault="00AC0EF3" w:rsidP="00AC0EF3">
      <w:pPr>
        <w:suppressAutoHyphens w:val="0"/>
        <w:spacing w:line="360" w:lineRule="auto"/>
        <w:jc w:val="left"/>
        <w:rPr>
          <w:rFonts w:eastAsia="Calibri" w:cs="Arial"/>
          <w:szCs w:val="20"/>
          <w:lang w:eastAsia="en-US"/>
        </w:rPr>
      </w:pPr>
    </w:p>
    <w:p w14:paraId="492D6CF9" w14:textId="77777777" w:rsidR="00B12CC3" w:rsidRPr="006F26EB" w:rsidRDefault="00B12CC3" w:rsidP="00B12CC3">
      <w:pPr>
        <w:jc w:val="left"/>
        <w:rPr>
          <w:b/>
        </w:rPr>
      </w:pPr>
      <w:r>
        <w:br w:type="page"/>
      </w:r>
      <w:r w:rsidRPr="006F26EB">
        <w:lastRenderedPageBreak/>
        <w:t>Ponudnik ..................................................</w:t>
      </w:r>
    </w:p>
    <w:p w14:paraId="6EBA62B2" w14:textId="77777777" w:rsidR="00B12CC3" w:rsidRPr="006F26EB" w:rsidRDefault="00B12CC3" w:rsidP="00B12CC3">
      <w:pPr>
        <w:rPr>
          <w:i/>
        </w:rPr>
      </w:pPr>
    </w:p>
    <w:p w14:paraId="7F69497C" w14:textId="77777777" w:rsidR="00B12CC3" w:rsidRPr="006F26EB" w:rsidRDefault="00B12CC3" w:rsidP="00B12CC3">
      <w:pPr>
        <w:spacing w:line="360" w:lineRule="auto"/>
      </w:pPr>
      <w:r w:rsidRPr="006F26EB">
        <w:t>Naslov ......................................................</w:t>
      </w:r>
    </w:p>
    <w:p w14:paraId="05351FF3" w14:textId="77777777" w:rsidR="00B12CC3" w:rsidRPr="006F26EB" w:rsidRDefault="00B12CC3" w:rsidP="00B12CC3"/>
    <w:p w14:paraId="6217512B" w14:textId="77777777" w:rsidR="00B12CC3" w:rsidRPr="006F26EB" w:rsidRDefault="00B12CC3" w:rsidP="00B12CC3"/>
    <w:p w14:paraId="3391B8B0" w14:textId="77777777" w:rsidR="00B12CC3" w:rsidRPr="006F26EB" w:rsidRDefault="00B12CC3" w:rsidP="00B12CC3">
      <w:pPr>
        <w:pStyle w:val="Heading2"/>
        <w:numPr>
          <w:ilvl w:val="0"/>
          <w:numId w:val="0"/>
        </w:numPr>
        <w:jc w:val="center"/>
        <w:rPr>
          <w:b/>
        </w:rPr>
      </w:pPr>
      <w:bookmarkStart w:id="224" w:name="_Toc134177097"/>
      <w:bookmarkStart w:id="225" w:name="_Toc171058873"/>
      <w:r w:rsidRPr="006F26EB">
        <w:rPr>
          <w:b/>
        </w:rPr>
        <w:t>Izjava o garanciji in vzdrževanju</w:t>
      </w:r>
      <w:bookmarkEnd w:id="224"/>
      <w:bookmarkEnd w:id="225"/>
    </w:p>
    <w:p w14:paraId="7866F826" w14:textId="77777777" w:rsidR="00B12CC3" w:rsidRPr="006F26EB" w:rsidRDefault="00B12CC3" w:rsidP="00B12CC3">
      <w:pPr>
        <w:jc w:val="center"/>
        <w:rPr>
          <w:rFonts w:eastAsia="Calibri" w:cs="Arial"/>
          <w:b/>
          <w:szCs w:val="20"/>
        </w:rPr>
      </w:pPr>
      <w:r w:rsidRPr="006F26EB">
        <w:rPr>
          <w:rFonts w:eastAsia="Calibri" w:cs="Arial"/>
          <w:b/>
          <w:szCs w:val="20"/>
        </w:rPr>
        <w:t>JAVNO NAROČILO JN-</w:t>
      </w:r>
      <w:r w:rsidR="00952747">
        <w:rPr>
          <w:rFonts w:eastAsia="Calibri" w:cs="Arial"/>
          <w:b/>
          <w:szCs w:val="20"/>
        </w:rPr>
        <w:t>B1059</w:t>
      </w:r>
    </w:p>
    <w:p w14:paraId="214ABD32" w14:textId="77777777" w:rsidR="00B12CC3" w:rsidRPr="006F26EB" w:rsidRDefault="00B12CC3" w:rsidP="00B12CC3">
      <w:pPr>
        <w:jc w:val="center"/>
        <w:rPr>
          <w:rFonts w:eastAsia="Calibri" w:cs="Arial"/>
          <w:b/>
          <w:szCs w:val="20"/>
        </w:rPr>
      </w:pPr>
    </w:p>
    <w:p w14:paraId="4B48F683" w14:textId="77777777" w:rsidR="00B12CC3" w:rsidRPr="006F26EB" w:rsidRDefault="00B12CC3" w:rsidP="00B12CC3">
      <w:pPr>
        <w:rPr>
          <w:b/>
          <w:u w:val="single"/>
        </w:rPr>
      </w:pPr>
    </w:p>
    <w:p w14:paraId="4925E724" w14:textId="77777777" w:rsidR="00B12CC3" w:rsidRPr="006F26EB" w:rsidRDefault="00B12CC3" w:rsidP="00B12CC3">
      <w:pPr>
        <w:tabs>
          <w:tab w:val="left" w:pos="0"/>
        </w:tabs>
        <w:spacing w:line="280" w:lineRule="atLeast"/>
      </w:pPr>
      <w:r w:rsidRPr="006F26EB">
        <w:t>Pod kazensko in materialno odgovornostjo izjavljamo, da:</w:t>
      </w:r>
    </w:p>
    <w:p w14:paraId="4E212AF7" w14:textId="77777777" w:rsidR="00B12CC3" w:rsidRPr="006F26EB" w:rsidRDefault="00B12CC3" w:rsidP="00B12CC3">
      <w:pPr>
        <w:tabs>
          <w:tab w:val="left" w:pos="0"/>
        </w:tabs>
        <w:spacing w:line="280" w:lineRule="atLeast"/>
      </w:pPr>
    </w:p>
    <w:p w14:paraId="697A2C3B" w14:textId="77777777" w:rsidR="00B12CC3" w:rsidRPr="006F26EB" w:rsidRDefault="00B12CC3" w:rsidP="001A4049">
      <w:pPr>
        <w:pStyle w:val="ListParagraph"/>
        <w:numPr>
          <w:ilvl w:val="0"/>
          <w:numId w:val="24"/>
        </w:numPr>
        <w:tabs>
          <w:tab w:val="left" w:pos="0"/>
        </w:tabs>
        <w:suppressAutoHyphens w:val="0"/>
        <w:spacing w:line="280" w:lineRule="atLeast"/>
      </w:pPr>
      <w:r w:rsidRPr="006F26EB">
        <w:t xml:space="preserve">nudimo najmanj ……….. </w:t>
      </w:r>
      <w:r w:rsidR="003F618E">
        <w:t xml:space="preserve">(najmanj 36) </w:t>
      </w:r>
      <w:r w:rsidRPr="006F26EB">
        <w:t>mesečno brezplačno garancijsko vzdrževanje in odpravo napak od datuma uspešno opravljenega končnega prevzema ponujene opreme;</w:t>
      </w:r>
    </w:p>
    <w:p w14:paraId="0EFFBFDC" w14:textId="77777777" w:rsidR="00B12CC3" w:rsidRPr="006F26EB" w:rsidRDefault="00B12CC3" w:rsidP="001A4049">
      <w:pPr>
        <w:pStyle w:val="ListParagraph"/>
        <w:numPr>
          <w:ilvl w:val="0"/>
          <w:numId w:val="24"/>
        </w:numPr>
        <w:tabs>
          <w:tab w:val="left" w:pos="0"/>
        </w:tabs>
        <w:suppressAutoHyphens w:val="0"/>
        <w:spacing w:line="280" w:lineRule="atLeast"/>
      </w:pPr>
      <w:r w:rsidRPr="006F26EB">
        <w:t xml:space="preserve">za celotno ponujeno opremo nudimo v obdobju iz prejšnje alineje brezplačno podporo za servisiranje, brezplačno servisiranje in brezplačne rezervne (nadomestne) dele; </w:t>
      </w:r>
    </w:p>
    <w:p w14:paraId="04700808" w14:textId="77777777" w:rsidR="00B12CC3" w:rsidRPr="006F26EB" w:rsidRDefault="00B12CC3" w:rsidP="001A4049">
      <w:pPr>
        <w:pStyle w:val="ListParagraph"/>
        <w:numPr>
          <w:ilvl w:val="0"/>
          <w:numId w:val="24"/>
        </w:numPr>
        <w:tabs>
          <w:tab w:val="left" w:pos="0"/>
        </w:tabs>
        <w:suppressAutoHyphens w:val="0"/>
        <w:spacing w:line="280" w:lineRule="atLeast"/>
      </w:pPr>
      <w:r w:rsidRPr="006F26EB">
        <w:t>brezplačna podpora za servisiranje pomeni pomoč naročniku pri odpravljanju napak preko telefona, elektronske pošte ali upravljanja na daljavo;</w:t>
      </w:r>
    </w:p>
    <w:p w14:paraId="58F0DBB8" w14:textId="77777777" w:rsidR="00B12CC3" w:rsidRPr="006F26EB" w:rsidRDefault="00247FA1" w:rsidP="001A4049">
      <w:pPr>
        <w:pStyle w:val="ListParagraph"/>
        <w:numPr>
          <w:ilvl w:val="0"/>
          <w:numId w:val="24"/>
        </w:numPr>
        <w:tabs>
          <w:tab w:val="left" w:pos="0"/>
        </w:tabs>
        <w:suppressAutoHyphens w:val="0"/>
        <w:spacing w:line="280" w:lineRule="atLeast"/>
      </w:pPr>
      <w:r>
        <w:t xml:space="preserve">v času garancije </w:t>
      </w:r>
      <w:r w:rsidR="00B12CC3" w:rsidRPr="006F26EB">
        <w:t xml:space="preserve">zagotavljamo odzivni čas </w:t>
      </w:r>
      <w:r>
        <w:t>………. (</w:t>
      </w:r>
      <w:r w:rsidR="00B12CC3" w:rsidRPr="006F26EB">
        <w:t>največ 12</w:t>
      </w:r>
      <w:r>
        <w:t>)</w:t>
      </w:r>
      <w:r w:rsidR="00B12CC3" w:rsidRPr="006F26EB">
        <w:t xml:space="preserve"> ur ob prijavi napake s strani naročnika</w:t>
      </w:r>
      <w:r>
        <w:t xml:space="preserve"> po e-mailu</w:t>
      </w:r>
      <w:r w:rsidR="00B12CC3" w:rsidRPr="006F26EB">
        <w:t>;</w:t>
      </w:r>
    </w:p>
    <w:p w14:paraId="2B2A0041" w14:textId="77777777" w:rsidR="00B12CC3" w:rsidRPr="00284184" w:rsidRDefault="00B12CC3" w:rsidP="001A4049">
      <w:pPr>
        <w:pStyle w:val="ListParagraph"/>
        <w:numPr>
          <w:ilvl w:val="0"/>
          <w:numId w:val="24"/>
        </w:numPr>
        <w:tabs>
          <w:tab w:val="left" w:pos="0"/>
        </w:tabs>
        <w:suppressAutoHyphens w:val="0"/>
        <w:spacing w:line="280" w:lineRule="atLeast"/>
      </w:pPr>
      <w:r w:rsidRPr="006F26EB">
        <w:t xml:space="preserve">zagotavljamo popravilo ponujene opreme oziroma odpravo napak v roku pet (5) delovnih dni od prijave </w:t>
      </w:r>
      <w:r w:rsidRPr="00284184">
        <w:t>napake s strani naročnika;</w:t>
      </w:r>
    </w:p>
    <w:p w14:paraId="0558925C" w14:textId="77777777" w:rsidR="001636B4" w:rsidRPr="00284184" w:rsidRDefault="002A73B9" w:rsidP="001A4049">
      <w:pPr>
        <w:pStyle w:val="ListParagraph"/>
        <w:numPr>
          <w:ilvl w:val="0"/>
          <w:numId w:val="24"/>
        </w:numPr>
        <w:tabs>
          <w:tab w:val="left" w:pos="0"/>
        </w:tabs>
        <w:suppressAutoHyphens w:val="0"/>
        <w:spacing w:line="280" w:lineRule="atLeast"/>
      </w:pPr>
      <w:r w:rsidRPr="00284184">
        <w:t xml:space="preserve">bomo na lastne stroške v primeru treh ali več sistemskih napak na istem funkcionalnem delu, ki se pojavijo v garancijskem roku, zagotovili zamenjavo vseh tovrstnih delov s tehnološko izboljšanim funkcionalnim delom. </w:t>
      </w:r>
      <w:r w:rsidR="001636B4" w:rsidRPr="00284184">
        <w:t>Z</w:t>
      </w:r>
      <w:r w:rsidRPr="00284184">
        <w:t xml:space="preserve">amenjavo </w:t>
      </w:r>
      <w:r w:rsidR="001636B4" w:rsidRPr="00284184">
        <w:t xml:space="preserve">bomo </w:t>
      </w:r>
      <w:r w:rsidRPr="00284184">
        <w:t>izvrši</w:t>
      </w:r>
      <w:r w:rsidR="001636B4" w:rsidRPr="00284184">
        <w:t>li</w:t>
      </w:r>
      <w:r w:rsidRPr="00284184">
        <w:t xml:space="preserve"> v roku 15 dni od ugotovitve tretje napake. Za zamenjan del prične teči nova garancijska doma od dne zamenjave dela</w:t>
      </w:r>
      <w:r w:rsidR="001636B4" w:rsidRPr="00284184">
        <w:t>;</w:t>
      </w:r>
    </w:p>
    <w:p w14:paraId="31F3979C" w14:textId="77777777" w:rsidR="001636B4" w:rsidRPr="00284184" w:rsidRDefault="00B12CC3" w:rsidP="001A4049">
      <w:pPr>
        <w:pStyle w:val="ListParagraph"/>
        <w:numPr>
          <w:ilvl w:val="0"/>
          <w:numId w:val="24"/>
        </w:numPr>
        <w:tabs>
          <w:tab w:val="left" w:pos="0"/>
        </w:tabs>
        <w:suppressAutoHyphens w:val="0"/>
        <w:spacing w:line="280" w:lineRule="atLeast"/>
      </w:pPr>
      <w:r w:rsidRPr="00284184">
        <w:t xml:space="preserve">bomo v primeru šestih ali več napak na isti napravi </w:t>
      </w:r>
      <w:r w:rsidR="003C3B8D" w:rsidRPr="00284184">
        <w:t xml:space="preserve">iz posameznega sklopa </w:t>
      </w:r>
      <w:r w:rsidRPr="00284184">
        <w:t>na lastne stroške zagotovili zamenjavo okvarjene naprave z novo napravo v roku 15 dni od prijave šeste napake</w:t>
      </w:r>
      <w:r w:rsidR="003C3B8D" w:rsidRPr="00284184">
        <w:t>. V tem primeru prične za zamenjani sklop garancijska doba teči od začetka</w:t>
      </w:r>
      <w:r w:rsidR="001636B4" w:rsidRPr="00284184">
        <w:t>;</w:t>
      </w:r>
    </w:p>
    <w:p w14:paraId="690BFA62" w14:textId="77777777" w:rsidR="00B12CC3" w:rsidRPr="006F26EB" w:rsidRDefault="00B12CC3" w:rsidP="001A4049">
      <w:pPr>
        <w:pStyle w:val="ListParagraph"/>
        <w:numPr>
          <w:ilvl w:val="0"/>
          <w:numId w:val="24"/>
        </w:numPr>
        <w:tabs>
          <w:tab w:val="left" w:pos="0"/>
        </w:tabs>
        <w:suppressAutoHyphens w:val="0"/>
        <w:spacing w:line="280" w:lineRule="atLeast"/>
      </w:pPr>
      <w:r w:rsidRPr="00284184">
        <w:t>bomo ob vsaki intervenciji (popravilu</w:t>
      </w:r>
      <w:r w:rsidRPr="006F26EB">
        <w:t xml:space="preserve"> napake) naročniku izdali pisno poročilo o opravljenem delu in morebitnih zamenjanih komponentah.</w:t>
      </w:r>
    </w:p>
    <w:p w14:paraId="0B918315" w14:textId="77777777" w:rsidR="00B12CC3" w:rsidRPr="006F26EB" w:rsidRDefault="00B12CC3" w:rsidP="00B12CC3">
      <w:bookmarkStart w:id="226" w:name="_Hlk526753941"/>
    </w:p>
    <w:bookmarkEnd w:id="226"/>
    <w:p w14:paraId="685E6B4F" w14:textId="77777777" w:rsidR="00B12CC3" w:rsidRPr="006F26EB" w:rsidRDefault="00247FA1" w:rsidP="00B12CC3">
      <w:r>
        <w:t>Spodaj</w:t>
      </w:r>
      <w:r w:rsidR="00B12CC3" w:rsidRPr="006F26EB">
        <w:t xml:space="preserve"> navajamo podatke o pooblaščenem servisu za ponujeno opremo:</w:t>
      </w:r>
    </w:p>
    <w:p w14:paraId="094795C3" w14:textId="77777777" w:rsidR="00B12CC3" w:rsidRPr="006F26EB" w:rsidRDefault="00B12CC3" w:rsidP="00B12CC3"/>
    <w:p w14:paraId="1A490813" w14:textId="77777777" w:rsidR="00B12CC3" w:rsidRPr="006F26EB" w:rsidRDefault="00B12CC3" w:rsidP="00B12CC3">
      <w:r w:rsidRPr="006F26EB">
        <w:t>NAZIV SERVISA: …………………………………………………………………………………………………..</w:t>
      </w:r>
    </w:p>
    <w:p w14:paraId="7EC77726" w14:textId="77777777" w:rsidR="00B12CC3" w:rsidRPr="006F26EB" w:rsidRDefault="00B12CC3" w:rsidP="00B12CC3"/>
    <w:p w14:paraId="4532DA20" w14:textId="77777777" w:rsidR="00B12CC3" w:rsidRPr="006F26EB" w:rsidRDefault="00B12CC3" w:rsidP="00B12CC3">
      <w:r w:rsidRPr="006F26EB">
        <w:t>NASLOV SERVIS: …………………………………………………………………………………………………</w:t>
      </w:r>
    </w:p>
    <w:p w14:paraId="4AE6D810" w14:textId="77777777" w:rsidR="00B12CC3" w:rsidRPr="006F26EB" w:rsidRDefault="00B12CC3" w:rsidP="00B12CC3"/>
    <w:p w14:paraId="14FBC0DF" w14:textId="77777777" w:rsidR="00B12CC3" w:rsidRPr="006F26EB" w:rsidRDefault="00B12CC3" w:rsidP="00B12CC3">
      <w:r w:rsidRPr="006F26EB">
        <w:t>KONTAKTNA OSEBA: …………………………… TELEFON: …………………. E-POŠTA: ……………….</w:t>
      </w:r>
    </w:p>
    <w:p w14:paraId="1922E36F" w14:textId="77777777" w:rsidR="00B12CC3" w:rsidRPr="006F26EB" w:rsidRDefault="00B12CC3" w:rsidP="00B12CC3"/>
    <w:p w14:paraId="6A7BEA8B" w14:textId="77777777" w:rsidR="00B12CC3" w:rsidRPr="006F26EB" w:rsidRDefault="00B12CC3" w:rsidP="00B12CC3"/>
    <w:p w14:paraId="2EE1D2CE" w14:textId="77777777" w:rsidR="00B12CC3" w:rsidRPr="006F26EB" w:rsidRDefault="00B12CC3" w:rsidP="00B12CC3">
      <w:pPr>
        <w:rPr>
          <w:rFonts w:cs="Arial"/>
          <w:bCs/>
          <w:szCs w:val="20"/>
        </w:rPr>
      </w:pPr>
      <w:r w:rsidRPr="006F26EB">
        <w:rPr>
          <w:rFonts w:cs="Arial"/>
          <w:bCs/>
          <w:szCs w:val="20"/>
        </w:rPr>
        <w:t xml:space="preserve">Okvarjeno napravo bomo prevzeli v popravilo in vrnili na </w:t>
      </w:r>
      <w:r w:rsidRPr="009A054D">
        <w:rPr>
          <w:rFonts w:cs="Arial"/>
          <w:bCs/>
          <w:szCs w:val="20"/>
        </w:rPr>
        <w:t>naslov naročnika</w:t>
      </w:r>
      <w:r w:rsidR="00A90AE4" w:rsidRPr="009A054D">
        <w:rPr>
          <w:rFonts w:cs="Arial"/>
          <w:bCs/>
          <w:szCs w:val="20"/>
        </w:rPr>
        <w:t xml:space="preserve"> RTV Slovenija v Ljubljani</w:t>
      </w:r>
      <w:r w:rsidRPr="009A054D">
        <w:rPr>
          <w:rFonts w:cs="Arial"/>
          <w:bCs/>
          <w:szCs w:val="20"/>
        </w:rPr>
        <w:t>. V kolikor je mogoče okvarjeno napravo poslati s pomočjo hitre pošte, nosimo vse stroške pošiljanja okvarjene naprave in vračanja popravljene naprave naročniku.</w:t>
      </w:r>
    </w:p>
    <w:p w14:paraId="2860E96D" w14:textId="77777777" w:rsidR="00B12CC3" w:rsidRPr="006F26EB" w:rsidRDefault="00B12CC3" w:rsidP="00B12CC3">
      <w:pPr>
        <w:rPr>
          <w:b/>
          <w:u w:val="single"/>
        </w:rPr>
      </w:pPr>
    </w:p>
    <w:p w14:paraId="28E7C41B" w14:textId="77777777" w:rsidR="00B12CC3" w:rsidRPr="006F26EB" w:rsidRDefault="00B12CC3" w:rsidP="00B12CC3">
      <w:pPr>
        <w:jc w:val="center"/>
        <w:rPr>
          <w:b/>
          <w:u w:val="single"/>
        </w:rPr>
      </w:pPr>
    </w:p>
    <w:p w14:paraId="5E5AFA8D" w14:textId="77777777" w:rsidR="00B12CC3" w:rsidRPr="006F26EB" w:rsidRDefault="00B12CC3" w:rsidP="00B12CC3">
      <w:pPr>
        <w:spacing w:line="360"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634ADCA5" w14:textId="77777777" w:rsidR="00B12CC3" w:rsidRPr="006F26EB" w:rsidRDefault="00B12CC3" w:rsidP="00B12CC3">
      <w:pPr>
        <w:spacing w:line="360" w:lineRule="auto"/>
        <w:ind w:left="4956" w:firstLine="708"/>
        <w:jc w:val="center"/>
      </w:pPr>
      <w:r w:rsidRPr="006F26EB">
        <w:t>oz. prokurista:</w:t>
      </w:r>
    </w:p>
    <w:p w14:paraId="49FF9596" w14:textId="77777777" w:rsidR="00AC0EF3" w:rsidRPr="00AC0EF3" w:rsidRDefault="00B12CC3" w:rsidP="001636B4">
      <w:pPr>
        <w:spacing w:line="360" w:lineRule="auto"/>
        <w:jc w:val="center"/>
        <w:rPr>
          <w:rFonts w:cs="Arial"/>
          <w:szCs w:val="20"/>
        </w:rPr>
      </w:pPr>
      <w:r w:rsidRPr="006F26EB">
        <w:t>........................................</w:t>
      </w:r>
      <w:r w:rsidRPr="006F26EB">
        <w:tab/>
      </w:r>
      <w:r w:rsidRPr="006F26EB">
        <w:tab/>
      </w:r>
      <w:r w:rsidRPr="006F26EB">
        <w:tab/>
      </w:r>
      <w:r w:rsidRPr="006F26EB">
        <w:tab/>
      </w:r>
      <w:r w:rsidRPr="006F26EB">
        <w:tab/>
        <w:t>.........................................</w:t>
      </w:r>
    </w:p>
    <w:p w14:paraId="6D1A67B1" w14:textId="77777777" w:rsidR="00AC0EF3" w:rsidRPr="00AC0EF3" w:rsidRDefault="00AC0EF3" w:rsidP="00AC0EF3">
      <w:pPr>
        <w:rPr>
          <w:rFonts w:cs="Arial"/>
          <w:szCs w:val="20"/>
        </w:rPr>
      </w:pPr>
    </w:p>
    <w:p w14:paraId="548E0C02" w14:textId="0C0EE135" w:rsidR="00AC0EF3" w:rsidRPr="00AC0EF3" w:rsidRDefault="00540907" w:rsidP="00FA6620">
      <w:pPr>
        <w:suppressAutoHyphens w:val="0"/>
        <w:jc w:val="left"/>
        <w:rPr>
          <w:rFonts w:cs="Times New Roman"/>
          <w:lang w:eastAsia="en-US"/>
        </w:rPr>
      </w:pPr>
      <w:r>
        <w:br w:type="page"/>
      </w:r>
    </w:p>
    <w:p w14:paraId="686F9D8A" w14:textId="77777777" w:rsidR="00AC0EF3" w:rsidRPr="00AC0EF3" w:rsidRDefault="00AC0EF3" w:rsidP="00AC0EF3">
      <w:pPr>
        <w:keepNext/>
        <w:suppressAutoHyphens w:val="0"/>
        <w:spacing w:before="120" w:after="120"/>
        <w:outlineLvl w:val="1"/>
        <w:rPr>
          <w:rFonts w:cs="Times New Roman"/>
          <w:b/>
          <w:caps/>
          <w:szCs w:val="20"/>
          <w:lang w:eastAsia="en-US"/>
        </w:rPr>
      </w:pPr>
    </w:p>
    <w:p w14:paraId="1CFB97CB" w14:textId="77777777" w:rsidR="00AC0EF3" w:rsidRPr="00310A6B" w:rsidRDefault="00AC0EF3" w:rsidP="00220F71">
      <w:pPr>
        <w:pStyle w:val="Heading2"/>
        <w:numPr>
          <w:ilvl w:val="0"/>
          <w:numId w:val="0"/>
        </w:numPr>
        <w:ind w:left="576"/>
        <w:jc w:val="right"/>
        <w:rPr>
          <w:b/>
          <w:bCs/>
          <w:lang w:eastAsia="en-US"/>
        </w:rPr>
      </w:pPr>
      <w:bookmarkStart w:id="227" w:name="_Toc528673210"/>
      <w:bookmarkStart w:id="228" w:name="_Toc171058874"/>
      <w:r w:rsidRPr="00310A6B">
        <w:rPr>
          <w:b/>
          <w:bCs/>
          <w:lang w:eastAsia="en-US"/>
        </w:rPr>
        <w:t>VZOREC POGODBE</w:t>
      </w:r>
      <w:bookmarkEnd w:id="227"/>
      <w:bookmarkEnd w:id="228"/>
    </w:p>
    <w:p w14:paraId="7AFB065B" w14:textId="77777777" w:rsidR="00AC0EF3" w:rsidRPr="00AC0EF3" w:rsidRDefault="00AC0EF3" w:rsidP="00AC0EF3">
      <w:pPr>
        <w:suppressAutoHyphens w:val="0"/>
        <w:rPr>
          <w:rFonts w:cs="Times New Roman"/>
          <w:lang w:eastAsia="en-US"/>
        </w:rPr>
      </w:pPr>
    </w:p>
    <w:p w14:paraId="0B2FD96E" w14:textId="77777777" w:rsidR="00AC0EF3" w:rsidRPr="00AC0EF3" w:rsidRDefault="00AC0EF3" w:rsidP="00AC0EF3">
      <w:pPr>
        <w:suppressAutoHyphens w:val="0"/>
        <w:rPr>
          <w:rFonts w:cs="Times New Roman"/>
          <w:lang w:eastAsia="en-US"/>
        </w:rPr>
      </w:pPr>
    </w:p>
    <w:p w14:paraId="45B51AEA" w14:textId="77777777" w:rsidR="00AC0EF3" w:rsidRPr="00AC0EF3" w:rsidRDefault="00AC0EF3" w:rsidP="00AC0EF3">
      <w:pPr>
        <w:widowControl w:val="0"/>
        <w:suppressAutoHyphens w:val="0"/>
        <w:autoSpaceDE w:val="0"/>
        <w:autoSpaceDN w:val="0"/>
        <w:adjustRightInd w:val="0"/>
        <w:jc w:val="center"/>
        <w:rPr>
          <w:rFonts w:cs="Times New Roman"/>
          <w:b/>
          <w:lang w:eastAsia="sl-SI"/>
        </w:rPr>
      </w:pPr>
    </w:p>
    <w:p w14:paraId="4FD66790" w14:textId="77777777" w:rsidR="00AC0EF3" w:rsidRPr="00AC0EF3" w:rsidRDefault="00AC0EF3" w:rsidP="00AC0EF3">
      <w:pPr>
        <w:suppressAutoHyphens w:val="0"/>
        <w:rPr>
          <w:rFonts w:cs="Times New Roman"/>
          <w:lang w:eastAsia="sl-SI"/>
        </w:rPr>
      </w:pPr>
    </w:p>
    <w:p w14:paraId="6F4FD002" w14:textId="77777777" w:rsidR="00AC0EF3" w:rsidRPr="00C65527" w:rsidRDefault="00AC0EF3" w:rsidP="00AC0EF3">
      <w:pPr>
        <w:widowControl w:val="0"/>
        <w:suppressAutoHyphens w:val="0"/>
        <w:autoSpaceDE w:val="0"/>
        <w:autoSpaceDN w:val="0"/>
        <w:adjustRightInd w:val="0"/>
        <w:jc w:val="center"/>
        <w:rPr>
          <w:rFonts w:cs="Times New Roman"/>
          <w:b/>
          <w:sz w:val="28"/>
          <w:szCs w:val="28"/>
          <w:lang w:eastAsia="en-US"/>
        </w:rPr>
      </w:pPr>
      <w:bookmarkStart w:id="229" w:name="_Hlk168574560"/>
      <w:r w:rsidRPr="00C65527">
        <w:rPr>
          <w:rFonts w:cs="Times New Roman"/>
          <w:b/>
          <w:bCs/>
          <w:sz w:val="28"/>
          <w:szCs w:val="28"/>
          <w:lang w:eastAsia="en-US"/>
        </w:rPr>
        <w:t>POGODBA  štev. JN-</w:t>
      </w:r>
      <w:r w:rsidR="00952747">
        <w:rPr>
          <w:rFonts w:cs="Times New Roman"/>
          <w:b/>
          <w:bCs/>
          <w:sz w:val="28"/>
          <w:szCs w:val="28"/>
          <w:lang w:eastAsia="en-US"/>
        </w:rPr>
        <w:t>B1059</w:t>
      </w:r>
    </w:p>
    <w:bookmarkEnd w:id="229"/>
    <w:p w14:paraId="63EBCE9E" w14:textId="77777777" w:rsidR="00AC0EF3" w:rsidRPr="00C65527" w:rsidRDefault="00AC0EF3" w:rsidP="00AC0EF3">
      <w:pPr>
        <w:suppressAutoHyphens w:val="0"/>
        <w:spacing w:after="120"/>
        <w:rPr>
          <w:rFonts w:cs="Times New Roman"/>
          <w:b/>
          <w:sz w:val="22"/>
          <w:szCs w:val="22"/>
          <w:lang w:eastAsia="en-US"/>
        </w:rPr>
      </w:pPr>
    </w:p>
    <w:p w14:paraId="686260D5" w14:textId="77777777" w:rsidR="00AC0EF3" w:rsidRPr="00AC0EF3" w:rsidRDefault="008D024F" w:rsidP="008D024F">
      <w:pPr>
        <w:suppressAutoHyphens w:val="0"/>
        <w:spacing w:after="120"/>
        <w:jc w:val="center"/>
        <w:rPr>
          <w:rFonts w:cs="Times New Roman"/>
          <w:b/>
          <w:lang w:eastAsia="en-US"/>
        </w:rPr>
      </w:pPr>
      <w:r>
        <w:rPr>
          <w:rFonts w:cs="Times New Roman"/>
          <w:b/>
          <w:bCs/>
          <w:sz w:val="24"/>
          <w:lang w:eastAsia="en-US"/>
        </w:rPr>
        <w:t>N</w:t>
      </w:r>
      <w:r w:rsidRPr="008D024F">
        <w:rPr>
          <w:rFonts w:cs="Times New Roman"/>
          <w:b/>
          <w:bCs/>
          <w:sz w:val="24"/>
          <w:lang w:eastAsia="en-US"/>
        </w:rPr>
        <w:t>akup kanalnih združevalnikov za digitalni radijski omrežji R4 in R5</w:t>
      </w:r>
    </w:p>
    <w:p w14:paraId="2129B8A0" w14:textId="77777777" w:rsidR="00AC0EF3" w:rsidRDefault="00AC0EF3" w:rsidP="00AC0EF3">
      <w:pPr>
        <w:suppressAutoHyphens w:val="0"/>
        <w:spacing w:after="120"/>
        <w:rPr>
          <w:rFonts w:cs="Times New Roman"/>
          <w:b/>
          <w:lang w:eastAsia="en-US"/>
        </w:rPr>
      </w:pPr>
    </w:p>
    <w:p w14:paraId="589CA585" w14:textId="77777777" w:rsidR="008D024F" w:rsidRDefault="008D024F" w:rsidP="00AC0EF3">
      <w:pPr>
        <w:suppressAutoHyphens w:val="0"/>
        <w:spacing w:after="120"/>
        <w:rPr>
          <w:rFonts w:cs="Times New Roman"/>
          <w:b/>
          <w:lang w:eastAsia="en-US"/>
        </w:rPr>
      </w:pPr>
    </w:p>
    <w:p w14:paraId="0C86BF87" w14:textId="77777777" w:rsidR="008D024F" w:rsidRDefault="008D024F" w:rsidP="00AC0EF3">
      <w:pPr>
        <w:suppressAutoHyphens w:val="0"/>
        <w:spacing w:after="120"/>
        <w:rPr>
          <w:rFonts w:cs="Times New Roman"/>
          <w:b/>
          <w:lang w:eastAsia="en-US"/>
        </w:rPr>
      </w:pPr>
    </w:p>
    <w:p w14:paraId="286E5A36" w14:textId="77777777" w:rsidR="008D024F" w:rsidRDefault="008D024F" w:rsidP="00AC0EF3">
      <w:pPr>
        <w:suppressAutoHyphens w:val="0"/>
        <w:spacing w:after="120"/>
        <w:rPr>
          <w:rFonts w:cs="Times New Roman"/>
          <w:b/>
          <w:lang w:eastAsia="en-US"/>
        </w:rPr>
      </w:pPr>
    </w:p>
    <w:p w14:paraId="2C879DFD" w14:textId="77777777" w:rsidR="008D024F" w:rsidRPr="00AC0EF3" w:rsidRDefault="008D024F" w:rsidP="00AC0EF3">
      <w:pPr>
        <w:suppressAutoHyphens w:val="0"/>
        <w:spacing w:after="120"/>
        <w:rPr>
          <w:rFonts w:cs="Times New Roman"/>
          <w:b/>
          <w:lang w:eastAsia="en-US"/>
        </w:rPr>
      </w:pPr>
    </w:p>
    <w:p w14:paraId="69C4BA9D" w14:textId="77777777" w:rsidR="00AC0EF3" w:rsidRPr="00AC0EF3" w:rsidRDefault="00AC0EF3" w:rsidP="00AC0EF3">
      <w:pPr>
        <w:suppressAutoHyphens w:val="0"/>
        <w:rPr>
          <w:rFonts w:cs="Times New Roman"/>
          <w:lang w:eastAsia="en-US"/>
        </w:rPr>
      </w:pPr>
      <w:r w:rsidRPr="00AC0EF3">
        <w:rPr>
          <w:rFonts w:cs="Times New Roman"/>
          <w:lang w:eastAsia="en-US"/>
        </w:rPr>
        <w:t>sklenjena med:</w:t>
      </w:r>
    </w:p>
    <w:p w14:paraId="3B3812B8" w14:textId="77777777" w:rsidR="00AC0EF3" w:rsidRPr="00AC0EF3" w:rsidRDefault="00AC0EF3" w:rsidP="00AC0EF3">
      <w:pPr>
        <w:suppressAutoHyphens w:val="0"/>
        <w:rPr>
          <w:rFonts w:cs="Times New Roman"/>
          <w:lang w:eastAsia="en-US"/>
        </w:rPr>
      </w:pPr>
    </w:p>
    <w:p w14:paraId="7132F615" w14:textId="77777777" w:rsidR="00AC0EF3" w:rsidRPr="00AC0EF3" w:rsidRDefault="00AC0EF3" w:rsidP="00AC0EF3">
      <w:pPr>
        <w:suppressAutoHyphens w:val="0"/>
        <w:rPr>
          <w:rFonts w:cs="Times New Roman"/>
          <w:lang w:eastAsia="en-US"/>
        </w:rPr>
      </w:pPr>
    </w:p>
    <w:p w14:paraId="4B176A48" w14:textId="77777777" w:rsidR="00AC0EF3" w:rsidRPr="00AC0EF3" w:rsidRDefault="00AC0EF3" w:rsidP="00AC0EF3">
      <w:pPr>
        <w:suppressAutoHyphens w:val="0"/>
        <w:rPr>
          <w:rFonts w:cs="Times New Roman"/>
          <w:lang w:eastAsia="en-US"/>
        </w:rPr>
      </w:pPr>
      <w:r w:rsidRPr="00AC0EF3">
        <w:rPr>
          <w:rFonts w:cs="Times New Roman"/>
          <w:lang w:eastAsia="en-US"/>
        </w:rPr>
        <w:t>Radiotelevizija Slovenija, Javni zavod</w:t>
      </w:r>
    </w:p>
    <w:p w14:paraId="5C55204D" w14:textId="77777777" w:rsidR="00AC0EF3" w:rsidRPr="00AC0EF3" w:rsidRDefault="00AC0EF3" w:rsidP="00AC0EF3">
      <w:pPr>
        <w:suppressAutoHyphens w:val="0"/>
        <w:rPr>
          <w:rFonts w:cs="Times New Roman"/>
          <w:lang w:eastAsia="en-US"/>
        </w:rPr>
      </w:pPr>
      <w:r w:rsidRPr="00AC0EF3">
        <w:rPr>
          <w:rFonts w:cs="Times New Roman"/>
          <w:lang w:eastAsia="en-US"/>
        </w:rPr>
        <w:t>Kolodvorska 2</w:t>
      </w:r>
    </w:p>
    <w:p w14:paraId="48C50323" w14:textId="77777777" w:rsidR="00AC0EF3" w:rsidRPr="00AC0EF3" w:rsidRDefault="00AC0EF3" w:rsidP="00AC0EF3">
      <w:pPr>
        <w:suppressAutoHyphens w:val="0"/>
        <w:rPr>
          <w:rFonts w:cs="Times New Roman"/>
          <w:lang w:eastAsia="en-US"/>
        </w:rPr>
      </w:pPr>
      <w:r w:rsidRPr="00AC0EF3">
        <w:rPr>
          <w:rFonts w:cs="Times New Roman"/>
          <w:lang w:eastAsia="en-US"/>
        </w:rPr>
        <w:t>1550 Ljubljana</w:t>
      </w:r>
    </w:p>
    <w:p w14:paraId="49163566" w14:textId="77777777" w:rsidR="00AC0EF3" w:rsidRPr="00AC0EF3" w:rsidRDefault="00AC0EF3" w:rsidP="00AC0EF3">
      <w:pPr>
        <w:suppressAutoHyphens w:val="0"/>
        <w:rPr>
          <w:rFonts w:cs="Times New Roman"/>
          <w:lang w:eastAsia="en-US"/>
        </w:rPr>
      </w:pPr>
    </w:p>
    <w:p w14:paraId="740B622B" w14:textId="77777777" w:rsidR="00AC0EF3" w:rsidRPr="00AC0EF3" w:rsidRDefault="00AC0EF3" w:rsidP="00AC0EF3">
      <w:pPr>
        <w:suppressAutoHyphens w:val="0"/>
        <w:rPr>
          <w:rFonts w:cs="Times New Roman"/>
          <w:lang w:eastAsia="en-US"/>
        </w:rPr>
      </w:pPr>
      <w:r w:rsidRPr="00AC0EF3">
        <w:rPr>
          <w:rFonts w:cs="Times New Roman"/>
          <w:lang w:eastAsia="en-US"/>
        </w:rPr>
        <w:t>Identifikacijska štev. za DDV: SI29865174</w:t>
      </w:r>
    </w:p>
    <w:p w14:paraId="73C1FCD6" w14:textId="77777777" w:rsidR="00AC0EF3" w:rsidRPr="00AC0EF3" w:rsidRDefault="00AC0EF3" w:rsidP="00AC0EF3">
      <w:pPr>
        <w:suppressAutoHyphens w:val="0"/>
        <w:rPr>
          <w:rFonts w:cs="Times New Roman"/>
          <w:lang w:eastAsia="en-US"/>
        </w:rPr>
      </w:pPr>
      <w:r w:rsidRPr="00AC0EF3">
        <w:rPr>
          <w:rFonts w:cs="Times New Roman"/>
          <w:lang w:eastAsia="en-US"/>
        </w:rPr>
        <w:t>Matična številka: 5056497</w:t>
      </w:r>
    </w:p>
    <w:p w14:paraId="740D8943" w14:textId="77777777" w:rsidR="00AC0EF3" w:rsidRPr="00AC0EF3" w:rsidRDefault="00AC0EF3" w:rsidP="00AC0EF3">
      <w:pPr>
        <w:suppressAutoHyphens w:val="0"/>
        <w:rPr>
          <w:rFonts w:cs="Times New Roman"/>
          <w:lang w:eastAsia="en-US"/>
        </w:rPr>
      </w:pPr>
    </w:p>
    <w:p w14:paraId="4657C25B" w14:textId="77777777" w:rsidR="00EF08B4" w:rsidRDefault="00EF08B4" w:rsidP="00EF08B4">
      <w:pPr>
        <w:rPr>
          <w:rFonts w:cs="Arial"/>
          <w:szCs w:val="20"/>
        </w:rPr>
      </w:pPr>
      <w:r w:rsidRPr="00D66FB5">
        <w:rPr>
          <w:rFonts w:cs="Arial"/>
          <w:szCs w:val="20"/>
        </w:rPr>
        <w:t xml:space="preserve">ki ga zastopa Uprava javnega zavoda Radiotelevizije Slovenija </w:t>
      </w:r>
    </w:p>
    <w:p w14:paraId="2FC7F001" w14:textId="77777777" w:rsidR="00EF08B4" w:rsidRDefault="00EF08B4" w:rsidP="00AC0EF3">
      <w:pPr>
        <w:suppressAutoHyphens w:val="0"/>
        <w:rPr>
          <w:rFonts w:cs="Times New Roman"/>
          <w:u w:val="single"/>
          <w:lang w:eastAsia="en-US"/>
        </w:rPr>
      </w:pPr>
    </w:p>
    <w:p w14:paraId="244F3320" w14:textId="77777777" w:rsidR="00AC0EF3" w:rsidRPr="00AC0EF3" w:rsidRDefault="00AC0EF3" w:rsidP="00AC0EF3">
      <w:pPr>
        <w:suppressAutoHyphens w:val="0"/>
        <w:rPr>
          <w:rFonts w:cs="Times New Roman"/>
          <w:u w:val="single"/>
          <w:lang w:eastAsia="en-US"/>
        </w:rPr>
      </w:pPr>
      <w:r w:rsidRPr="00AC0EF3">
        <w:rPr>
          <w:rFonts w:cs="Times New Roman"/>
          <w:u w:val="single"/>
          <w:lang w:eastAsia="en-US"/>
        </w:rPr>
        <w:t>(v nadaljevanju teksta NAROČNIK)</w:t>
      </w:r>
    </w:p>
    <w:p w14:paraId="0D692786" w14:textId="77777777" w:rsidR="00AC0EF3" w:rsidRPr="00AC0EF3" w:rsidRDefault="00AC0EF3" w:rsidP="00AC0EF3">
      <w:pPr>
        <w:suppressAutoHyphens w:val="0"/>
        <w:rPr>
          <w:rFonts w:cs="Times New Roman"/>
          <w:b/>
          <w:u w:val="single"/>
          <w:lang w:eastAsia="en-US"/>
        </w:rPr>
      </w:pPr>
    </w:p>
    <w:p w14:paraId="161DEB71" w14:textId="77777777" w:rsidR="00AC0EF3" w:rsidRPr="00AC0EF3" w:rsidRDefault="00AC0EF3" w:rsidP="00AC0EF3">
      <w:pPr>
        <w:suppressAutoHyphens w:val="0"/>
        <w:rPr>
          <w:rFonts w:cs="Times New Roman"/>
          <w:b/>
          <w:u w:val="single"/>
          <w:lang w:eastAsia="en-US"/>
        </w:rPr>
      </w:pPr>
    </w:p>
    <w:p w14:paraId="14DE0487" w14:textId="77777777" w:rsidR="00AC0EF3" w:rsidRPr="00AC0EF3" w:rsidRDefault="00AC0EF3" w:rsidP="00AC0EF3">
      <w:pPr>
        <w:suppressAutoHyphens w:val="0"/>
        <w:rPr>
          <w:rFonts w:cs="Times New Roman"/>
          <w:b/>
          <w:u w:val="single"/>
          <w:lang w:eastAsia="en-US"/>
        </w:rPr>
      </w:pPr>
    </w:p>
    <w:p w14:paraId="2460648B" w14:textId="77777777" w:rsidR="00AC0EF3" w:rsidRPr="00AC0EF3" w:rsidRDefault="00AC0EF3" w:rsidP="00AC0EF3">
      <w:pPr>
        <w:suppressAutoHyphens w:val="0"/>
        <w:rPr>
          <w:rFonts w:cs="Times New Roman"/>
          <w:b/>
          <w:lang w:eastAsia="en-US"/>
        </w:rPr>
      </w:pPr>
    </w:p>
    <w:p w14:paraId="20FDF680"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in</w:t>
      </w:r>
    </w:p>
    <w:p w14:paraId="49E64359" w14:textId="77777777" w:rsidR="00AC0EF3" w:rsidRPr="00AC0EF3" w:rsidRDefault="00AC0EF3" w:rsidP="00AC0EF3">
      <w:pPr>
        <w:suppressAutoHyphens w:val="0"/>
        <w:jc w:val="left"/>
        <w:rPr>
          <w:rFonts w:cs="Times New Roman"/>
          <w:szCs w:val="20"/>
          <w:lang w:eastAsia="en-US"/>
        </w:rPr>
      </w:pPr>
    </w:p>
    <w:p w14:paraId="21B285AD" w14:textId="77777777" w:rsidR="00AC0EF3" w:rsidRPr="00AC0EF3" w:rsidRDefault="00AC0EF3" w:rsidP="00AC0EF3">
      <w:pPr>
        <w:suppressAutoHyphens w:val="0"/>
        <w:jc w:val="left"/>
        <w:rPr>
          <w:rFonts w:cs="Times New Roman"/>
          <w:szCs w:val="20"/>
          <w:lang w:eastAsia="en-US"/>
        </w:rPr>
      </w:pPr>
    </w:p>
    <w:p w14:paraId="58BEF73E" w14:textId="77777777" w:rsidR="00AC0EF3" w:rsidRPr="00AC0EF3" w:rsidRDefault="00AC0EF3" w:rsidP="00AC0EF3">
      <w:pPr>
        <w:suppressAutoHyphens w:val="0"/>
        <w:jc w:val="left"/>
        <w:rPr>
          <w:rFonts w:cs="Times New Roman"/>
          <w:szCs w:val="20"/>
          <w:lang w:eastAsia="en-US"/>
        </w:rPr>
      </w:pPr>
    </w:p>
    <w:p w14:paraId="311FE49C"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w:t>
      </w:r>
    </w:p>
    <w:p w14:paraId="2F91FB68"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w:t>
      </w:r>
    </w:p>
    <w:p w14:paraId="0E668A3E"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w:t>
      </w:r>
    </w:p>
    <w:p w14:paraId="0ED22E9D"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w:t>
      </w:r>
    </w:p>
    <w:p w14:paraId="3052F874" w14:textId="77777777" w:rsidR="00AC0EF3" w:rsidRPr="00AC0EF3" w:rsidRDefault="00AC0EF3" w:rsidP="00AC0EF3">
      <w:pPr>
        <w:suppressAutoHyphens w:val="0"/>
        <w:jc w:val="left"/>
        <w:rPr>
          <w:rFonts w:cs="Times New Roman"/>
          <w:szCs w:val="20"/>
          <w:lang w:eastAsia="en-US"/>
        </w:rPr>
      </w:pPr>
    </w:p>
    <w:p w14:paraId="7A12558D"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 xml:space="preserve">Identifikacijska štev. za DDV: </w:t>
      </w:r>
    </w:p>
    <w:p w14:paraId="2C68F324"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 xml:space="preserve">Matična številka: </w:t>
      </w:r>
    </w:p>
    <w:p w14:paraId="51447BBA" w14:textId="77777777" w:rsidR="00AC0EF3" w:rsidRPr="00AC0EF3" w:rsidRDefault="00AC0EF3" w:rsidP="00AC0EF3">
      <w:pPr>
        <w:suppressAutoHyphens w:val="0"/>
        <w:jc w:val="left"/>
        <w:rPr>
          <w:rFonts w:cs="Times New Roman"/>
          <w:szCs w:val="20"/>
          <w:lang w:eastAsia="en-US"/>
        </w:rPr>
      </w:pPr>
    </w:p>
    <w:p w14:paraId="4B4B6BA2" w14:textId="77777777" w:rsidR="00AC0EF3" w:rsidRPr="00AC0EF3" w:rsidRDefault="00AC0EF3" w:rsidP="00AC0EF3">
      <w:pPr>
        <w:suppressAutoHyphens w:val="0"/>
        <w:jc w:val="left"/>
        <w:rPr>
          <w:rFonts w:cs="Times New Roman"/>
          <w:szCs w:val="20"/>
          <w:lang w:eastAsia="en-US"/>
        </w:rPr>
      </w:pPr>
    </w:p>
    <w:p w14:paraId="276CF042" w14:textId="77777777" w:rsidR="00AC0EF3" w:rsidRPr="00AC0EF3" w:rsidRDefault="00AC0EF3" w:rsidP="00AC0EF3">
      <w:pPr>
        <w:suppressAutoHyphens w:val="0"/>
        <w:jc w:val="left"/>
        <w:rPr>
          <w:rFonts w:cs="Times New Roman"/>
          <w:szCs w:val="20"/>
          <w:lang w:eastAsia="en-US"/>
        </w:rPr>
      </w:pPr>
      <w:r w:rsidRPr="00AC0EF3">
        <w:rPr>
          <w:rFonts w:cs="Times New Roman"/>
          <w:szCs w:val="20"/>
          <w:lang w:eastAsia="en-US"/>
        </w:rPr>
        <w:t>ki ga zastopa ..............................................</w:t>
      </w:r>
    </w:p>
    <w:p w14:paraId="1949D59E" w14:textId="77777777" w:rsidR="00AC0EF3" w:rsidRPr="00AC0EF3" w:rsidRDefault="00AC0EF3" w:rsidP="00AC0EF3">
      <w:pPr>
        <w:suppressAutoHyphens w:val="0"/>
        <w:jc w:val="left"/>
        <w:rPr>
          <w:rFonts w:cs="Times New Roman"/>
          <w:szCs w:val="20"/>
          <w:lang w:eastAsia="en-US"/>
        </w:rPr>
      </w:pPr>
    </w:p>
    <w:p w14:paraId="4094C65F" w14:textId="77777777" w:rsidR="00AC0EF3" w:rsidRPr="00AC0EF3" w:rsidRDefault="00AC0EF3" w:rsidP="00AC0EF3">
      <w:pPr>
        <w:suppressAutoHyphens w:val="0"/>
        <w:jc w:val="left"/>
        <w:rPr>
          <w:rFonts w:cs="Times New Roman"/>
          <w:szCs w:val="20"/>
          <w:u w:val="single"/>
          <w:lang w:eastAsia="en-US"/>
        </w:rPr>
      </w:pPr>
      <w:r w:rsidRPr="00AC0EF3">
        <w:rPr>
          <w:rFonts w:cs="Times New Roman"/>
          <w:szCs w:val="20"/>
          <w:u w:val="single"/>
          <w:lang w:eastAsia="en-US"/>
        </w:rPr>
        <w:t>(v nadaljevanju teksta PONUDNIK)</w:t>
      </w:r>
    </w:p>
    <w:p w14:paraId="268AF84A" w14:textId="77777777" w:rsidR="00AC0EF3" w:rsidRPr="00AC0EF3" w:rsidRDefault="00AC0EF3" w:rsidP="00AC0EF3">
      <w:pPr>
        <w:suppressAutoHyphens w:val="0"/>
        <w:rPr>
          <w:rFonts w:cs="Arial"/>
          <w:szCs w:val="20"/>
          <w:lang w:eastAsia="sl-SI"/>
        </w:rPr>
      </w:pPr>
    </w:p>
    <w:p w14:paraId="3C63F730" w14:textId="77777777" w:rsidR="00F0580F" w:rsidRPr="00745E08" w:rsidRDefault="00AC0EF3" w:rsidP="00F0580F">
      <w:pPr>
        <w:jc w:val="center"/>
        <w:rPr>
          <w:rFonts w:cs="Times New Roman"/>
          <w:b/>
        </w:rPr>
      </w:pPr>
      <w:r w:rsidRPr="00AC0EF3">
        <w:rPr>
          <w:rFonts w:cs="Arial"/>
          <w:szCs w:val="20"/>
          <w:lang w:eastAsia="sl-SI"/>
        </w:rPr>
        <w:br w:type="page"/>
      </w:r>
      <w:bookmarkStart w:id="230" w:name="_Hlk170471928"/>
      <w:r w:rsidR="00F0580F" w:rsidRPr="00745E08">
        <w:rPr>
          <w:rFonts w:cs="Times New Roman"/>
          <w:b/>
        </w:rPr>
        <w:lastRenderedPageBreak/>
        <w:t>UVODNE DOLOČBE</w:t>
      </w:r>
      <w:bookmarkEnd w:id="230"/>
    </w:p>
    <w:p w14:paraId="620ED124" w14:textId="77777777" w:rsidR="00F0580F" w:rsidRDefault="00F0580F" w:rsidP="00AC0EF3">
      <w:pPr>
        <w:suppressAutoHyphens w:val="0"/>
        <w:rPr>
          <w:rFonts w:cs="Arial"/>
          <w:szCs w:val="20"/>
          <w:lang w:eastAsia="sl-SI"/>
        </w:rPr>
      </w:pPr>
    </w:p>
    <w:p w14:paraId="6D7A30B6" w14:textId="77777777" w:rsidR="00AC0EF3" w:rsidRPr="00AC0EF3" w:rsidRDefault="00AC0EF3" w:rsidP="00AC0EF3">
      <w:pPr>
        <w:suppressAutoHyphens w:val="0"/>
        <w:rPr>
          <w:rFonts w:cs="Times New Roman"/>
          <w:b/>
          <w:lang w:eastAsia="en-US"/>
        </w:rPr>
      </w:pPr>
      <w:bookmarkStart w:id="231" w:name="_Hlk170471945"/>
      <w:r w:rsidRPr="00AC0EF3">
        <w:rPr>
          <w:rFonts w:cs="Times New Roman"/>
          <w:b/>
          <w:lang w:eastAsia="en-US"/>
        </w:rPr>
        <w:t>1. člen</w:t>
      </w:r>
    </w:p>
    <w:p w14:paraId="03AB9FC5" w14:textId="77777777" w:rsidR="00AC0EF3" w:rsidRPr="00AC0EF3" w:rsidRDefault="00AC0EF3" w:rsidP="00AC0EF3">
      <w:pPr>
        <w:suppressAutoHyphens w:val="0"/>
        <w:rPr>
          <w:rFonts w:cs="Arial"/>
          <w:lang w:eastAsia="en-US"/>
        </w:rPr>
      </w:pPr>
    </w:p>
    <w:p w14:paraId="6A1D0089" w14:textId="77777777" w:rsidR="00220F71" w:rsidRPr="00220F71" w:rsidRDefault="00EF08B4" w:rsidP="00220F71">
      <w:pPr>
        <w:rPr>
          <w:rFonts w:cs="Arial"/>
          <w:b/>
          <w:szCs w:val="20"/>
        </w:rPr>
      </w:pPr>
      <w:r w:rsidRPr="009240C2">
        <w:rPr>
          <w:rFonts w:cs="Arial"/>
          <w:szCs w:val="20"/>
          <w:lang w:eastAsia="sl-SI"/>
        </w:rPr>
        <w:t>Naročnik in ponudnik ugotavljata, da je</w:t>
      </w:r>
      <w:r>
        <w:rPr>
          <w:rFonts w:cs="Arial"/>
          <w:szCs w:val="20"/>
          <w:lang w:eastAsia="sl-SI"/>
        </w:rPr>
        <w:t xml:space="preserve"> </w:t>
      </w:r>
      <w:r w:rsidRPr="009240C2">
        <w:rPr>
          <w:rFonts w:cs="Arial"/>
          <w:szCs w:val="20"/>
          <w:lang w:eastAsia="sl-SI"/>
        </w:rPr>
        <w:t>naročnik izvedel postopek oddaje javnega naročila na osnovi 4</w:t>
      </w:r>
      <w:r w:rsidR="007C2D2C">
        <w:rPr>
          <w:rFonts w:cs="Arial"/>
          <w:szCs w:val="20"/>
          <w:lang w:eastAsia="sl-SI"/>
        </w:rPr>
        <w:t>0</w:t>
      </w:r>
      <w:r w:rsidRPr="009240C2">
        <w:rPr>
          <w:rFonts w:cs="Arial"/>
          <w:szCs w:val="20"/>
          <w:lang w:eastAsia="sl-SI"/>
        </w:rPr>
        <w:t xml:space="preserve">. člena Zakona o javnem naročanju – ZJN-3 (Ur. list RS št. 91/2015 z vsemi nadaljnjimi spremembami in dopolnitvami) </w:t>
      </w:r>
      <w:r w:rsidR="00AC0EF3" w:rsidRPr="00AC0EF3">
        <w:rPr>
          <w:noProof/>
        </w:rPr>
        <w:t>za:</w:t>
      </w:r>
      <w:bookmarkStart w:id="232" w:name="_Hlk11318936"/>
      <w:r>
        <w:rPr>
          <w:noProof/>
        </w:rPr>
        <w:t xml:space="preserve"> </w:t>
      </w:r>
      <w:r w:rsidR="008D024F" w:rsidRPr="008D024F">
        <w:rPr>
          <w:rFonts w:cs="Arial"/>
          <w:b/>
          <w:szCs w:val="20"/>
        </w:rPr>
        <w:t>nakup kanalnih združevalnikov za digitalni radijski omrežji R4 in R5</w:t>
      </w:r>
      <w:r w:rsidR="00220F71" w:rsidRPr="00220F71">
        <w:rPr>
          <w:rFonts w:cs="Arial"/>
          <w:b/>
          <w:szCs w:val="20"/>
        </w:rPr>
        <w:t>:</w:t>
      </w:r>
    </w:p>
    <w:bookmarkEnd w:id="232"/>
    <w:p w14:paraId="75AA7BE8" w14:textId="77777777" w:rsidR="00EF08B4" w:rsidRPr="009240C2" w:rsidRDefault="00EF08B4" w:rsidP="001A4049">
      <w:pPr>
        <w:numPr>
          <w:ilvl w:val="0"/>
          <w:numId w:val="13"/>
        </w:numPr>
        <w:contextualSpacing/>
        <w:rPr>
          <w:rFonts w:cs="Arial"/>
        </w:rPr>
      </w:pPr>
      <w:r w:rsidRPr="009240C2">
        <w:rPr>
          <w:rFonts w:cs="Arial"/>
        </w:rPr>
        <w:t>naročnik izbral ponudnika kot najugodnejšega ponudnika</w:t>
      </w:r>
      <w:r w:rsidR="00F0580F" w:rsidRPr="00F0580F">
        <w:t xml:space="preserve"> </w:t>
      </w:r>
      <w:r w:rsidR="00F0580F" w:rsidRPr="00F0580F">
        <w:rPr>
          <w:rFonts w:cs="Arial"/>
        </w:rPr>
        <w:t>………,</w:t>
      </w:r>
      <w:r w:rsidRPr="009240C2">
        <w:rPr>
          <w:rFonts w:cs="Arial"/>
        </w:rPr>
        <w:t xml:space="preserve"> na osnovi javnega naročila, objavljenega na Portalu javnih naročil RS, pod štev. ….., z dne …………</w:t>
      </w:r>
      <w:r w:rsidR="00F0580F" w:rsidRPr="00F0580F">
        <w:t xml:space="preserve"> </w:t>
      </w:r>
      <w:r w:rsidR="00F0580F" w:rsidRPr="00F0580F">
        <w:rPr>
          <w:rFonts w:cs="Arial"/>
        </w:rPr>
        <w:t>in v Uradnem listu EU, štev. …., z dne ………...</w:t>
      </w:r>
      <w:r w:rsidRPr="009240C2">
        <w:rPr>
          <w:rFonts w:cs="Arial"/>
        </w:rPr>
        <w:t xml:space="preserve"> za izvedbo javnega naročila iz prve alineje, </w:t>
      </w:r>
    </w:p>
    <w:p w14:paraId="286061F4" w14:textId="77777777" w:rsidR="00EF08B4" w:rsidRPr="009240C2" w:rsidRDefault="00EF08B4" w:rsidP="001A4049">
      <w:pPr>
        <w:numPr>
          <w:ilvl w:val="0"/>
          <w:numId w:val="13"/>
        </w:numPr>
        <w:contextualSpacing/>
        <w:rPr>
          <w:rFonts w:cs="Arial"/>
        </w:rPr>
      </w:pPr>
      <w:r w:rsidRPr="009240C2">
        <w:rPr>
          <w:rFonts w:cs="Arial"/>
        </w:rPr>
        <w:t>ponudnik strokovno in tehnično sposoben izvesti naročilo po tej pogodbi.</w:t>
      </w:r>
    </w:p>
    <w:bookmarkEnd w:id="231"/>
    <w:p w14:paraId="149A8C0F" w14:textId="77777777" w:rsidR="00EF08B4" w:rsidRDefault="00EF08B4" w:rsidP="00AC0EF3">
      <w:pPr>
        <w:suppressAutoHyphens w:val="0"/>
        <w:rPr>
          <w:rFonts w:cs="Arial"/>
          <w:bCs/>
          <w:szCs w:val="20"/>
          <w:lang w:eastAsia="en-US"/>
        </w:rPr>
      </w:pPr>
    </w:p>
    <w:p w14:paraId="07FBDAB1" w14:textId="77777777" w:rsidR="00EF08B4" w:rsidRPr="00AC0EF3" w:rsidRDefault="00EF08B4" w:rsidP="00EF08B4">
      <w:pPr>
        <w:suppressAutoHyphens w:val="0"/>
        <w:rPr>
          <w:rFonts w:cs="Times New Roman"/>
          <w:b/>
          <w:lang w:eastAsia="en-US"/>
        </w:rPr>
      </w:pPr>
      <w:r w:rsidRPr="00AC0EF3">
        <w:rPr>
          <w:rFonts w:cs="Times New Roman"/>
          <w:b/>
          <w:lang w:eastAsia="en-US"/>
        </w:rPr>
        <w:t>2. člen</w:t>
      </w:r>
    </w:p>
    <w:p w14:paraId="64017777" w14:textId="77777777" w:rsidR="00EF08B4" w:rsidRDefault="00EF08B4" w:rsidP="00EF08B4">
      <w:pPr>
        <w:rPr>
          <w:rFonts w:cs="Times New Roman"/>
          <w:szCs w:val="20"/>
        </w:rPr>
      </w:pPr>
    </w:p>
    <w:p w14:paraId="2750EECB" w14:textId="77777777" w:rsidR="00EF08B4" w:rsidRDefault="00EF08B4" w:rsidP="00EF08B4">
      <w:pPr>
        <w:rPr>
          <w:rFonts w:cs="Times New Roman"/>
          <w:szCs w:val="20"/>
        </w:rPr>
      </w:pPr>
      <w:bookmarkStart w:id="233" w:name="_Hlk170471959"/>
      <w:r w:rsidRPr="00745E08">
        <w:rPr>
          <w:rFonts w:cs="Times New Roman"/>
          <w:szCs w:val="20"/>
        </w:rPr>
        <w:t>S to pogodbo se pogodbeni stranki dogovorita o splošnih in posebnih pogojih izvedbe javnega naročila. Sestavni del te pogodbe so pogoji, določeni z dokumentacijo v zvezi z oddajo javnega naročila št. JN-</w:t>
      </w:r>
      <w:r w:rsidR="00952747">
        <w:rPr>
          <w:rFonts w:cs="Times New Roman"/>
          <w:szCs w:val="20"/>
        </w:rPr>
        <w:t>B1059</w:t>
      </w:r>
      <w:r w:rsidRPr="00745E08">
        <w:rPr>
          <w:rFonts w:cs="Times New Roman"/>
          <w:szCs w:val="20"/>
        </w:rPr>
        <w:t>, sprejeti in navedeni v ponudbeni dokumentaciji št. ........</w:t>
      </w:r>
    </w:p>
    <w:bookmarkEnd w:id="233"/>
    <w:p w14:paraId="66E59E10" w14:textId="77777777" w:rsidR="0090729D" w:rsidRDefault="0090729D" w:rsidP="00AC0EF3">
      <w:pPr>
        <w:suppressAutoHyphens w:val="0"/>
        <w:rPr>
          <w:rFonts w:cs="Times New Roman"/>
          <w:b/>
          <w:lang w:eastAsia="en-US"/>
        </w:rPr>
      </w:pPr>
    </w:p>
    <w:p w14:paraId="11EDAE1F" w14:textId="77777777" w:rsidR="00582046" w:rsidRDefault="00582046" w:rsidP="00AC0EF3">
      <w:pPr>
        <w:suppressAutoHyphens w:val="0"/>
        <w:rPr>
          <w:rFonts w:cs="Times New Roman"/>
          <w:b/>
          <w:lang w:eastAsia="en-US"/>
        </w:rPr>
      </w:pPr>
    </w:p>
    <w:p w14:paraId="663D9AB9" w14:textId="77777777" w:rsidR="00F0580F" w:rsidRPr="00745E08" w:rsidRDefault="00F0580F" w:rsidP="00F0580F">
      <w:pPr>
        <w:jc w:val="center"/>
        <w:rPr>
          <w:rFonts w:cs="Times New Roman"/>
          <w:b/>
        </w:rPr>
      </w:pPr>
      <w:bookmarkStart w:id="234" w:name="_Hlk170472006"/>
      <w:r w:rsidRPr="00745E08">
        <w:rPr>
          <w:rFonts w:cs="Times New Roman"/>
          <w:b/>
        </w:rPr>
        <w:t>PREDMET</w:t>
      </w:r>
      <w:r>
        <w:rPr>
          <w:rFonts w:cs="Times New Roman"/>
          <w:b/>
        </w:rPr>
        <w:t xml:space="preserve"> JAVNEGA NAROČILA</w:t>
      </w:r>
    </w:p>
    <w:p w14:paraId="6465A5A3" w14:textId="77777777" w:rsidR="00F0580F" w:rsidRPr="00AC0EF3" w:rsidRDefault="00F0580F" w:rsidP="00F0580F">
      <w:pPr>
        <w:suppressAutoHyphens w:val="0"/>
        <w:rPr>
          <w:rFonts w:cs="Times New Roman"/>
          <w:b/>
          <w:lang w:eastAsia="en-US"/>
        </w:rPr>
      </w:pPr>
      <w:r w:rsidRPr="00AC0EF3">
        <w:rPr>
          <w:rFonts w:cs="Times New Roman"/>
          <w:b/>
          <w:lang w:eastAsia="en-US"/>
        </w:rPr>
        <w:t>3. člen</w:t>
      </w:r>
    </w:p>
    <w:p w14:paraId="2A9056C7" w14:textId="77777777" w:rsidR="00B522BF" w:rsidRPr="00AC0EF3" w:rsidRDefault="00B522BF" w:rsidP="00AC0EF3">
      <w:pPr>
        <w:suppressAutoHyphens w:val="0"/>
        <w:rPr>
          <w:rFonts w:cs="Times New Roman"/>
          <w:b/>
          <w:lang w:eastAsia="en-US"/>
        </w:rPr>
      </w:pPr>
    </w:p>
    <w:p w14:paraId="7E5DCDBB" w14:textId="77777777" w:rsidR="00220F71" w:rsidRPr="00220F71" w:rsidRDefault="00F0580F" w:rsidP="00220F71">
      <w:pPr>
        <w:rPr>
          <w:rFonts w:cs="Arial"/>
        </w:rPr>
      </w:pPr>
      <w:r w:rsidRPr="00F81BE4">
        <w:rPr>
          <w:rFonts w:cs="Arial"/>
        </w:rPr>
        <w:t xml:space="preserve">Predmet javnega naročila je </w:t>
      </w:r>
      <w:r w:rsidR="008D024F" w:rsidRPr="008D024F">
        <w:rPr>
          <w:rFonts w:cs="Arial"/>
        </w:rPr>
        <w:t>nakup kanalnih združevalnikov za digitalni radijski omrežji R4 in R5</w:t>
      </w:r>
      <w:r w:rsidR="008D024F">
        <w:rPr>
          <w:rFonts w:cs="Arial"/>
        </w:rPr>
        <w:t>.</w:t>
      </w:r>
    </w:p>
    <w:p w14:paraId="6FAA7D09" w14:textId="77777777" w:rsidR="00220F71" w:rsidRDefault="00220F71" w:rsidP="00220F71">
      <w:pPr>
        <w:rPr>
          <w:rFonts w:cs="Arial"/>
        </w:rPr>
      </w:pPr>
    </w:p>
    <w:p w14:paraId="7A8BB714" w14:textId="77777777" w:rsidR="00F0580F" w:rsidRPr="009240C2" w:rsidRDefault="00F0580F" w:rsidP="00220F71">
      <w:pPr>
        <w:rPr>
          <w:rFonts w:cs="Arial"/>
        </w:rPr>
      </w:pPr>
      <w:r w:rsidRPr="00F81BE4">
        <w:rPr>
          <w:rFonts w:cs="Arial"/>
        </w:rPr>
        <w:t>Podrobnosti in tehnične zahteve naprav so razvidne iz tehničnih specifikacij, ki so del Dokumentacije v zvezi z oddajo javnega naročila in te pogodbe</w:t>
      </w:r>
      <w:r w:rsidRPr="009240C2">
        <w:rPr>
          <w:rFonts w:cs="Arial"/>
        </w:rPr>
        <w:t>.</w:t>
      </w:r>
    </w:p>
    <w:bookmarkEnd w:id="234"/>
    <w:p w14:paraId="5CFB815C" w14:textId="77777777" w:rsidR="00B522BF" w:rsidRDefault="00B522BF" w:rsidP="00AC0EF3">
      <w:pPr>
        <w:suppressAutoHyphens w:val="0"/>
        <w:rPr>
          <w:rFonts w:cs="Arial"/>
          <w:lang w:eastAsia="en-US"/>
        </w:rPr>
      </w:pPr>
    </w:p>
    <w:p w14:paraId="379E9372" w14:textId="77777777" w:rsidR="00582046" w:rsidRDefault="00582046" w:rsidP="00AC0EF3">
      <w:pPr>
        <w:suppressAutoHyphens w:val="0"/>
        <w:rPr>
          <w:rFonts w:cs="Arial"/>
          <w:lang w:eastAsia="en-US"/>
        </w:rPr>
      </w:pPr>
    </w:p>
    <w:p w14:paraId="598B3AE7" w14:textId="77777777" w:rsidR="00F0580F" w:rsidRPr="009240C2" w:rsidRDefault="00F0580F" w:rsidP="00F0580F">
      <w:pPr>
        <w:spacing w:line="280" w:lineRule="atLeast"/>
        <w:jc w:val="center"/>
        <w:rPr>
          <w:rFonts w:cs="Arial"/>
          <w:b/>
          <w:bCs/>
        </w:rPr>
      </w:pPr>
      <w:bookmarkStart w:id="235" w:name="_Hlk170472052"/>
      <w:r w:rsidRPr="009240C2">
        <w:rPr>
          <w:rFonts w:cs="Arial"/>
          <w:b/>
          <w:bCs/>
        </w:rPr>
        <w:t>POGODBENA VREDNOST IN PLAČILO</w:t>
      </w:r>
    </w:p>
    <w:p w14:paraId="4D5F9C7D" w14:textId="77777777" w:rsidR="00F0580F" w:rsidRDefault="00F0580F" w:rsidP="00AC0EF3">
      <w:pPr>
        <w:suppressAutoHyphens w:val="0"/>
        <w:rPr>
          <w:rFonts w:cs="Arial"/>
          <w:lang w:eastAsia="en-US"/>
        </w:rPr>
      </w:pPr>
    </w:p>
    <w:p w14:paraId="680348D1" w14:textId="77777777" w:rsidR="00AC0EF3" w:rsidRPr="00AC0EF3" w:rsidRDefault="00F0580F" w:rsidP="00AC0EF3">
      <w:pPr>
        <w:suppressAutoHyphens w:val="0"/>
        <w:rPr>
          <w:rFonts w:cs="Times New Roman"/>
          <w:b/>
          <w:lang w:eastAsia="en-US"/>
        </w:rPr>
      </w:pPr>
      <w:r>
        <w:rPr>
          <w:rFonts w:cs="Times New Roman"/>
          <w:b/>
          <w:lang w:eastAsia="en-US"/>
        </w:rPr>
        <w:t>4</w:t>
      </w:r>
      <w:r w:rsidR="00AC0EF3" w:rsidRPr="00AC0EF3">
        <w:rPr>
          <w:rFonts w:cs="Times New Roman"/>
          <w:b/>
          <w:lang w:eastAsia="en-US"/>
        </w:rPr>
        <w:t>. člen</w:t>
      </w:r>
    </w:p>
    <w:p w14:paraId="610D58DC" w14:textId="77777777" w:rsidR="00AC0EF3" w:rsidRPr="00AC0EF3" w:rsidRDefault="00AC0EF3" w:rsidP="00AC0EF3">
      <w:pPr>
        <w:suppressAutoHyphens w:val="0"/>
        <w:rPr>
          <w:rFonts w:cs="Times New Roman"/>
          <w:b/>
          <w:lang w:eastAsia="en-US"/>
        </w:rPr>
      </w:pPr>
    </w:p>
    <w:p w14:paraId="5816CF14" w14:textId="77777777" w:rsidR="00AC0EF3" w:rsidRDefault="00AC0EF3" w:rsidP="00AC0EF3">
      <w:pPr>
        <w:suppressAutoHyphens w:val="0"/>
        <w:rPr>
          <w:rFonts w:cs="Times New Roman"/>
          <w:bCs/>
          <w:lang w:eastAsia="en-US"/>
        </w:rPr>
      </w:pPr>
      <w:r w:rsidRPr="00AC0EF3">
        <w:rPr>
          <w:rFonts w:cs="Times New Roman"/>
          <w:bCs/>
          <w:lang w:eastAsia="en-US"/>
        </w:rPr>
        <w:t>Končna vrednost pogodbe znaša:</w:t>
      </w:r>
    </w:p>
    <w:p w14:paraId="7E132653" w14:textId="77777777" w:rsidR="00AC0EF3" w:rsidRPr="00AC0EF3" w:rsidRDefault="00AC0EF3" w:rsidP="00AC0EF3">
      <w:pPr>
        <w:suppressAutoHyphens w:val="0"/>
        <w:rPr>
          <w:rFonts w:cs="Times New Roman"/>
          <w:bCs/>
          <w:lang w:eastAsia="en-US"/>
        </w:rPr>
      </w:pPr>
    </w:p>
    <w:p w14:paraId="3FB24C37" w14:textId="77777777" w:rsidR="001234B3" w:rsidRPr="001B12E8" w:rsidRDefault="001234B3" w:rsidP="001234B3">
      <w:pPr>
        <w:rPr>
          <w:rFonts w:cs="Arial"/>
          <w:b/>
        </w:rPr>
      </w:pPr>
      <w:r w:rsidRPr="001B12E8">
        <w:rPr>
          <w:rFonts w:cs="Arial"/>
          <w:b/>
        </w:rPr>
        <w:t>znaša</w:t>
      </w:r>
      <w:r w:rsidRPr="001B12E8">
        <w:rPr>
          <w:rFonts w:cs="Arial"/>
          <w:b/>
        </w:rPr>
        <w:tab/>
      </w:r>
      <w:r w:rsidRPr="001B12E8">
        <w:rPr>
          <w:rFonts w:cs="Arial"/>
          <w:b/>
        </w:rPr>
        <w:tab/>
      </w:r>
      <w:r w:rsidRPr="001B12E8">
        <w:rPr>
          <w:rFonts w:cs="Arial"/>
          <w:b/>
        </w:rPr>
        <w:tab/>
        <w:t xml:space="preserve"> </w:t>
      </w:r>
      <w:r w:rsidRPr="001B12E8">
        <w:rPr>
          <w:rFonts w:cs="Arial"/>
          <w:b/>
        </w:rPr>
        <w:tab/>
        <w:t>EUR .…………………….. DDP lokacija naročnika (ponudb. vred.)</w:t>
      </w:r>
    </w:p>
    <w:p w14:paraId="3622C2CE" w14:textId="77777777" w:rsidR="001234B3" w:rsidRPr="001B12E8" w:rsidRDefault="001234B3" w:rsidP="001234B3">
      <w:pPr>
        <w:rPr>
          <w:rFonts w:cs="Arial"/>
          <w:b/>
        </w:rPr>
      </w:pPr>
      <w:r w:rsidRPr="001B12E8">
        <w:rPr>
          <w:rFonts w:cs="Arial"/>
          <w:b/>
        </w:rPr>
        <w:t xml:space="preserve">+ 22 % DDV                       </w:t>
      </w:r>
      <w:r w:rsidRPr="001B12E8">
        <w:rPr>
          <w:rFonts w:cs="Arial"/>
          <w:b/>
        </w:rPr>
        <w:tab/>
        <w:t>EUR ……………………...</w:t>
      </w:r>
    </w:p>
    <w:p w14:paraId="6E983718" w14:textId="77777777" w:rsidR="001234B3" w:rsidRPr="001B12E8" w:rsidRDefault="001234B3" w:rsidP="001234B3">
      <w:r w:rsidRPr="001B12E8">
        <w:rPr>
          <w:rFonts w:cs="Arial"/>
          <w:b/>
        </w:rPr>
        <w:t>KONČNA VREDNOST</w:t>
      </w:r>
      <w:r w:rsidRPr="001B12E8">
        <w:rPr>
          <w:rFonts w:cs="Arial"/>
          <w:b/>
        </w:rPr>
        <w:tab/>
      </w:r>
      <w:r w:rsidRPr="001B12E8">
        <w:rPr>
          <w:rFonts w:cs="Arial"/>
          <w:b/>
        </w:rPr>
        <w:tab/>
        <w:t>EUR ……………………… DDP lokacija naročnika z vklj. DDV</w:t>
      </w:r>
    </w:p>
    <w:p w14:paraId="608680E3" w14:textId="77777777" w:rsidR="001234B3" w:rsidRPr="001B12E8" w:rsidRDefault="001234B3" w:rsidP="001234B3"/>
    <w:p w14:paraId="230B7755" w14:textId="77777777" w:rsidR="00AC0EF3" w:rsidRPr="00AC0EF3" w:rsidRDefault="00AC0EF3" w:rsidP="00AC0EF3">
      <w:pPr>
        <w:suppressAutoHyphens w:val="0"/>
        <w:rPr>
          <w:rFonts w:cs="Times New Roman"/>
          <w:i/>
          <w:lang w:eastAsia="sl-SI"/>
        </w:rPr>
      </w:pPr>
    </w:p>
    <w:p w14:paraId="09EDBCD1" w14:textId="77777777" w:rsidR="00AC0EF3" w:rsidRPr="00AC0EF3" w:rsidRDefault="00AC0EF3" w:rsidP="00AC0EF3">
      <w:pPr>
        <w:suppressAutoHyphens w:val="0"/>
        <w:spacing w:after="120"/>
        <w:rPr>
          <w:rFonts w:cs="Arial"/>
          <w:bCs/>
          <w:lang w:eastAsia="en-US"/>
        </w:rPr>
      </w:pPr>
      <w:r w:rsidRPr="00AC0EF3">
        <w:rPr>
          <w:rFonts w:cs="Arial"/>
          <w:bCs/>
          <w:lang w:eastAsia="en-US"/>
        </w:rPr>
        <w:t>Cene po tej pogodbi so fiksne in se ne smejo spreminjati do konca trajanja te pogodbe.</w:t>
      </w:r>
    </w:p>
    <w:p w14:paraId="0071559A" w14:textId="77777777" w:rsidR="00AC0EF3" w:rsidRPr="00AC0EF3" w:rsidRDefault="00AC0EF3" w:rsidP="00AC0EF3">
      <w:pPr>
        <w:suppressAutoHyphens w:val="0"/>
        <w:spacing w:after="120"/>
        <w:rPr>
          <w:rFonts w:cs="Arial"/>
          <w:bCs/>
          <w:lang w:eastAsia="en-US"/>
        </w:rPr>
      </w:pPr>
    </w:p>
    <w:p w14:paraId="16EDA6DA" w14:textId="77777777" w:rsidR="00AC0EF3" w:rsidRPr="00936EFE" w:rsidRDefault="00AC0EF3" w:rsidP="00AC0EF3">
      <w:pPr>
        <w:suppressAutoHyphens w:val="0"/>
        <w:rPr>
          <w:rFonts w:cs="Arial"/>
          <w:szCs w:val="20"/>
          <w:lang w:eastAsia="en-US"/>
        </w:rPr>
      </w:pPr>
      <w:r w:rsidRPr="00AC0EF3">
        <w:rPr>
          <w:rFonts w:cs="Arial"/>
          <w:szCs w:val="20"/>
          <w:lang w:eastAsia="en-US"/>
        </w:rPr>
        <w:t>Vsi dokumenti, ki jih izda ponudnik (računi, dobavnice), morajo vsebovati tudi</w:t>
      </w:r>
      <w:r w:rsidRPr="00AC0EF3">
        <w:rPr>
          <w:rFonts w:cs="Times New Roman"/>
          <w:szCs w:val="20"/>
          <w:lang w:eastAsia="en-US"/>
        </w:rPr>
        <w:t xml:space="preserve"> oznako javnega naročila oz. pogodbe in</w:t>
      </w:r>
      <w:r w:rsidRPr="00AC0EF3">
        <w:rPr>
          <w:rFonts w:cs="Arial"/>
          <w:szCs w:val="20"/>
          <w:lang w:eastAsia="en-US"/>
        </w:rPr>
        <w:t xml:space="preserve"> oznako naročila. </w:t>
      </w:r>
      <w:r w:rsidRPr="00936EFE">
        <w:rPr>
          <w:rFonts w:cs="Arial"/>
          <w:szCs w:val="20"/>
          <w:lang w:eastAsia="en-US"/>
        </w:rPr>
        <w:t>Naročilo bo ponudnik prejel po pričetku veljavnosti pogodbe.</w:t>
      </w:r>
    </w:p>
    <w:p w14:paraId="3626ABA0" w14:textId="77777777" w:rsidR="00AC0EF3" w:rsidRPr="00936EFE" w:rsidRDefault="00AC0EF3" w:rsidP="00AC0EF3">
      <w:pPr>
        <w:suppressAutoHyphens w:val="0"/>
        <w:rPr>
          <w:rFonts w:cs="Times New Roman"/>
          <w:szCs w:val="20"/>
          <w:lang w:eastAsia="en-US"/>
        </w:rPr>
      </w:pPr>
    </w:p>
    <w:p w14:paraId="0492E179" w14:textId="77777777" w:rsidR="00BC650F" w:rsidRPr="009A054D" w:rsidRDefault="00AC0EF3" w:rsidP="00AC0EF3">
      <w:pPr>
        <w:suppressAutoHyphens w:val="0"/>
        <w:rPr>
          <w:rFonts w:cs="Arial"/>
          <w:szCs w:val="20"/>
          <w:lang w:eastAsia="en-US"/>
        </w:rPr>
      </w:pPr>
      <w:bookmarkStart w:id="236" w:name="_Hlk11319013"/>
      <w:r w:rsidRPr="00936EFE">
        <w:rPr>
          <w:rFonts w:cs="Arial"/>
          <w:szCs w:val="20"/>
          <w:lang w:eastAsia="en-US"/>
        </w:rPr>
        <w:t>Naročnik bo navedeni znesek plačal na račun ponudnika štev.:...........................</w:t>
      </w:r>
      <w:r w:rsidR="00FF5377">
        <w:rPr>
          <w:rFonts w:cs="Arial"/>
          <w:szCs w:val="20"/>
          <w:lang w:eastAsia="en-US"/>
        </w:rPr>
        <w:t>.................</w:t>
      </w:r>
      <w:r w:rsidRPr="00936EFE">
        <w:rPr>
          <w:rFonts w:cs="Arial"/>
          <w:szCs w:val="20"/>
          <w:lang w:eastAsia="en-US"/>
        </w:rPr>
        <w:t xml:space="preserve">.........pri banki: ....................................................;  </w:t>
      </w:r>
      <w:r w:rsidRPr="009A054D">
        <w:rPr>
          <w:rFonts w:cs="Arial"/>
          <w:szCs w:val="20"/>
          <w:lang w:eastAsia="en-US"/>
        </w:rPr>
        <w:t>v skladu z naslednjimi plačilnimi pogoji</w:t>
      </w:r>
      <w:r w:rsidR="00530374" w:rsidRPr="009A054D">
        <w:rPr>
          <w:rFonts w:cs="Arial"/>
          <w:szCs w:val="20"/>
          <w:lang w:eastAsia="en-US"/>
        </w:rPr>
        <w:t xml:space="preserve"> za</w:t>
      </w:r>
      <w:r w:rsidR="00BC650F" w:rsidRPr="009A054D">
        <w:rPr>
          <w:rFonts w:cs="Arial"/>
          <w:szCs w:val="20"/>
          <w:lang w:eastAsia="en-US"/>
        </w:rPr>
        <w:t>:</w:t>
      </w:r>
    </w:p>
    <w:bookmarkEnd w:id="236"/>
    <w:p w14:paraId="11E08D91" w14:textId="77777777" w:rsidR="00AC38AF" w:rsidRPr="009A054D" w:rsidRDefault="00AC38AF" w:rsidP="001A4049">
      <w:pPr>
        <w:numPr>
          <w:ilvl w:val="0"/>
          <w:numId w:val="9"/>
        </w:numPr>
        <w:suppressAutoHyphens w:val="0"/>
      </w:pPr>
      <w:r w:rsidRPr="009A054D">
        <w:t>95 % - v roku 30 dni po uspešno opravljenem kosovnem prevzemu opreme za posamezni sklop</w:t>
      </w:r>
      <w:r w:rsidRPr="009A054D">
        <w:rPr>
          <w:strike/>
        </w:rPr>
        <w:t xml:space="preserve"> </w:t>
      </w:r>
      <w:r w:rsidRPr="009A054D">
        <w:t>na lokaciji naročnika in prejemu ustreznega računa;</w:t>
      </w:r>
    </w:p>
    <w:p w14:paraId="6EA3A666" w14:textId="77777777" w:rsidR="00AC38AF" w:rsidRPr="009A054D" w:rsidRDefault="00AC38AF" w:rsidP="001A4049">
      <w:pPr>
        <w:numPr>
          <w:ilvl w:val="0"/>
          <w:numId w:val="9"/>
        </w:numPr>
        <w:suppressAutoHyphens w:val="0"/>
      </w:pPr>
      <w:r w:rsidRPr="009A054D">
        <w:t>5 % - roku 30 dni od dneva uspešno opravljenega končnega prevzema opreme za posamezni sklop in predložitve s strani naročnika podpisanega zapisnika o opravljenem končnem prevzemu opreme.</w:t>
      </w:r>
    </w:p>
    <w:p w14:paraId="17339623" w14:textId="77777777" w:rsidR="00FF5377" w:rsidRDefault="00FF5377" w:rsidP="00C164FA">
      <w:pPr>
        <w:suppressAutoHyphens w:val="0"/>
        <w:rPr>
          <w:rFonts w:eastAsia="Calibri" w:cs="Arial"/>
          <w:i/>
          <w:sz w:val="18"/>
          <w:szCs w:val="18"/>
          <w:lang w:eastAsia="en-US"/>
        </w:rPr>
      </w:pPr>
    </w:p>
    <w:p w14:paraId="31137297" w14:textId="77777777" w:rsidR="00AC0EF3" w:rsidRPr="00AC0EF3" w:rsidRDefault="00AC0EF3" w:rsidP="00C164FA">
      <w:pPr>
        <w:suppressAutoHyphens w:val="0"/>
        <w:rPr>
          <w:rFonts w:eastAsia="Calibri" w:cs="Arial"/>
          <w:i/>
          <w:sz w:val="18"/>
          <w:szCs w:val="18"/>
          <w:lang w:eastAsia="en-US"/>
        </w:rPr>
      </w:pPr>
      <w:r w:rsidRPr="00AC0EF3">
        <w:rPr>
          <w:rFonts w:eastAsia="Calibri" w:cs="Arial"/>
          <w:i/>
          <w:sz w:val="18"/>
          <w:szCs w:val="18"/>
          <w:lang w:eastAsia="en-US"/>
        </w:rPr>
        <w:t>Naročnik ne bo predložil garancije za zavarovanje odloženih plačil, kakor tudi ne bo predložil kakšnega drugega instrumenta za zavarovanje plačil.</w:t>
      </w:r>
    </w:p>
    <w:p w14:paraId="521FD555" w14:textId="77777777" w:rsidR="00F0580F" w:rsidRDefault="00F0580F" w:rsidP="00F0580F">
      <w:pPr>
        <w:spacing w:line="280" w:lineRule="atLeast"/>
        <w:jc w:val="center"/>
        <w:rPr>
          <w:rFonts w:cs="Arial"/>
          <w:b/>
        </w:rPr>
      </w:pPr>
    </w:p>
    <w:p w14:paraId="2A480CD9" w14:textId="77777777" w:rsidR="00597A15" w:rsidRDefault="00597A15" w:rsidP="00F0580F">
      <w:pPr>
        <w:spacing w:line="280" w:lineRule="atLeast"/>
        <w:jc w:val="center"/>
        <w:rPr>
          <w:rFonts w:cs="Arial"/>
          <w:b/>
        </w:rPr>
      </w:pPr>
    </w:p>
    <w:p w14:paraId="2921BB0C" w14:textId="77777777" w:rsidR="00597A15" w:rsidRDefault="00597A15" w:rsidP="00F0580F">
      <w:pPr>
        <w:spacing w:line="280" w:lineRule="atLeast"/>
        <w:jc w:val="center"/>
        <w:rPr>
          <w:rFonts w:cs="Arial"/>
          <w:b/>
        </w:rPr>
      </w:pPr>
    </w:p>
    <w:p w14:paraId="0E118983" w14:textId="77777777" w:rsidR="00597A15" w:rsidRDefault="00597A15" w:rsidP="00F0580F">
      <w:pPr>
        <w:spacing w:line="280" w:lineRule="atLeast"/>
        <w:jc w:val="center"/>
        <w:rPr>
          <w:rFonts w:cs="Arial"/>
          <w:b/>
        </w:rPr>
      </w:pPr>
    </w:p>
    <w:p w14:paraId="51D52B60" w14:textId="77777777" w:rsidR="00597A15" w:rsidRDefault="00597A15" w:rsidP="00F0580F">
      <w:pPr>
        <w:spacing w:line="280" w:lineRule="atLeast"/>
        <w:jc w:val="center"/>
        <w:rPr>
          <w:rFonts w:cs="Arial"/>
          <w:b/>
        </w:rPr>
      </w:pPr>
    </w:p>
    <w:p w14:paraId="79EDD1F8" w14:textId="77777777" w:rsidR="00597A15" w:rsidRDefault="00597A15" w:rsidP="00F0580F">
      <w:pPr>
        <w:spacing w:line="280" w:lineRule="atLeast"/>
        <w:jc w:val="center"/>
        <w:rPr>
          <w:rFonts w:cs="Arial"/>
          <w:b/>
        </w:rPr>
      </w:pPr>
    </w:p>
    <w:p w14:paraId="339D1DF7" w14:textId="77777777" w:rsidR="00F0580F" w:rsidRPr="009240C2" w:rsidRDefault="00F0580F" w:rsidP="00F0580F">
      <w:pPr>
        <w:spacing w:line="280" w:lineRule="atLeast"/>
        <w:jc w:val="center"/>
        <w:rPr>
          <w:rFonts w:cs="Arial"/>
          <w:b/>
        </w:rPr>
      </w:pPr>
      <w:r w:rsidRPr="009240C2">
        <w:rPr>
          <w:rFonts w:cs="Arial"/>
          <w:b/>
        </w:rPr>
        <w:lastRenderedPageBreak/>
        <w:t>DOBAVA BLAGA</w:t>
      </w:r>
    </w:p>
    <w:p w14:paraId="2D9364C6" w14:textId="77777777" w:rsidR="0090729D" w:rsidRDefault="0090729D" w:rsidP="00AC0EF3">
      <w:pPr>
        <w:suppressAutoHyphens w:val="0"/>
        <w:jc w:val="left"/>
        <w:rPr>
          <w:rFonts w:eastAsia="Calibri" w:cs="Arial"/>
          <w:i/>
          <w:sz w:val="18"/>
          <w:szCs w:val="18"/>
          <w:lang w:eastAsia="en-US"/>
        </w:rPr>
      </w:pPr>
    </w:p>
    <w:p w14:paraId="0A8DC3D1" w14:textId="77777777" w:rsidR="00C164FA" w:rsidRDefault="00C164FA" w:rsidP="00AC0EF3">
      <w:pPr>
        <w:suppressAutoHyphens w:val="0"/>
        <w:jc w:val="left"/>
        <w:rPr>
          <w:rFonts w:eastAsia="Calibri" w:cs="Arial"/>
          <w:i/>
          <w:sz w:val="18"/>
          <w:szCs w:val="18"/>
          <w:lang w:eastAsia="en-US"/>
        </w:rPr>
      </w:pPr>
    </w:p>
    <w:p w14:paraId="7B9DF221" w14:textId="77777777" w:rsidR="00AC0EF3" w:rsidRPr="00AC0EF3" w:rsidRDefault="00F0580F" w:rsidP="00AC0EF3">
      <w:pPr>
        <w:suppressAutoHyphens w:val="0"/>
        <w:rPr>
          <w:rFonts w:cs="Times New Roman"/>
          <w:b/>
          <w:lang w:eastAsia="en-US"/>
        </w:rPr>
      </w:pPr>
      <w:r>
        <w:rPr>
          <w:rFonts w:cs="Times New Roman"/>
          <w:b/>
          <w:lang w:eastAsia="en-US"/>
        </w:rPr>
        <w:t>5</w:t>
      </w:r>
      <w:r w:rsidR="00AC0EF3" w:rsidRPr="00AC0EF3">
        <w:rPr>
          <w:rFonts w:cs="Times New Roman"/>
          <w:b/>
          <w:lang w:eastAsia="en-US"/>
        </w:rPr>
        <w:t>. člen</w:t>
      </w:r>
    </w:p>
    <w:p w14:paraId="755EC795" w14:textId="77777777" w:rsidR="00A53B96" w:rsidRPr="00715049" w:rsidRDefault="00A53B96" w:rsidP="00AC0EF3">
      <w:pPr>
        <w:suppressAutoHyphens w:val="0"/>
        <w:rPr>
          <w:rFonts w:cs="Arial"/>
          <w:b/>
          <w:bCs/>
        </w:rPr>
      </w:pPr>
    </w:p>
    <w:p w14:paraId="501B9909" w14:textId="77777777" w:rsidR="00715049" w:rsidRPr="00715049" w:rsidRDefault="00715049" w:rsidP="00AC0EF3">
      <w:pPr>
        <w:suppressAutoHyphens w:val="0"/>
        <w:rPr>
          <w:rFonts w:cs="Arial"/>
          <w:b/>
          <w:bCs/>
        </w:rPr>
      </w:pPr>
      <w:r w:rsidRPr="00715049">
        <w:rPr>
          <w:rFonts w:cs="Arial"/>
          <w:b/>
          <w:bCs/>
        </w:rPr>
        <w:t>5.1</w:t>
      </w:r>
    </w:p>
    <w:p w14:paraId="4DCADC7D" w14:textId="77777777" w:rsidR="004A3A4D" w:rsidRDefault="004A3A4D" w:rsidP="004A3A4D">
      <w:pPr>
        <w:rPr>
          <w:rFonts w:cs="Arial"/>
        </w:rPr>
      </w:pPr>
      <w:r w:rsidRPr="006F26EB">
        <w:rPr>
          <w:rFonts w:cs="Arial"/>
        </w:rPr>
        <w:t xml:space="preserve">Ponudnik bo izpolnil naročilo skladno s pogoji ponudbene dokumentacije, ki je sestavni del te pogodbe, v količini, kvaliteti in rokih. </w:t>
      </w:r>
      <w:bookmarkStart w:id="237" w:name="_Hlk526418093"/>
      <w:r w:rsidRPr="006F26EB">
        <w:rPr>
          <w:rFonts w:cs="Arial"/>
        </w:rPr>
        <w:t>V nasprotnem primeru bo naročnik unovčil garancijo za dobro izvedbo pogodbenih obveznosti.</w:t>
      </w:r>
    </w:p>
    <w:p w14:paraId="7A7988AA" w14:textId="77777777" w:rsidR="004A3A4D" w:rsidRPr="006F26EB" w:rsidRDefault="004A3A4D" w:rsidP="004A3A4D">
      <w:pPr>
        <w:rPr>
          <w:rFonts w:cs="Arial"/>
        </w:rPr>
      </w:pPr>
    </w:p>
    <w:p w14:paraId="237CD91F" w14:textId="77777777" w:rsidR="002C6853" w:rsidRPr="00791CBB" w:rsidRDefault="002C6853" w:rsidP="00AC0EF3">
      <w:pPr>
        <w:suppressAutoHyphens w:val="0"/>
        <w:rPr>
          <w:rFonts w:cs="Arial"/>
          <w:bCs/>
        </w:rPr>
      </w:pPr>
      <w:bookmarkStart w:id="238" w:name="_Hlk170472922"/>
      <w:bookmarkEnd w:id="237"/>
      <w:r w:rsidRPr="00936EFE">
        <w:rPr>
          <w:rFonts w:cs="Arial"/>
        </w:rPr>
        <w:t>Ponudnik mora dostaviti ponujeno opremo v celotnem obsegu</w:t>
      </w:r>
      <w:r w:rsidRPr="00936EFE">
        <w:t>,</w:t>
      </w:r>
      <w:r w:rsidRPr="00936EFE">
        <w:rPr>
          <w:rFonts w:cs="Arial"/>
        </w:rPr>
        <w:t xml:space="preserve"> na naslov naročnika: Radiotelevizija Slovenija, Javni zavod, </w:t>
      </w:r>
      <w:r w:rsidRPr="00936EFE">
        <w:rPr>
          <w:rFonts w:cs="Arial"/>
          <w:bCs/>
        </w:rPr>
        <w:t xml:space="preserve">OC Domžale, </w:t>
      </w:r>
      <w:r w:rsidRPr="00791CBB">
        <w:rPr>
          <w:rFonts w:cs="Arial"/>
          <w:bCs/>
        </w:rPr>
        <w:t xml:space="preserve">Radio cesta 9, 1230 Domžale; </w:t>
      </w:r>
      <w:r w:rsidRPr="00791CBB">
        <w:rPr>
          <w:rFonts w:cs="Times New Roman"/>
          <w:szCs w:val="20"/>
          <w:lang w:eastAsia="en-US"/>
        </w:rPr>
        <w:t xml:space="preserve">v </w:t>
      </w:r>
      <w:r w:rsidRPr="00791CBB">
        <w:t>dveh ločenih sklopih:</w:t>
      </w:r>
    </w:p>
    <w:p w14:paraId="07A23B61" w14:textId="77777777" w:rsidR="00C43C7B" w:rsidRPr="00791CBB" w:rsidRDefault="00C43C7B" w:rsidP="001A4049">
      <w:pPr>
        <w:numPr>
          <w:ilvl w:val="0"/>
          <w:numId w:val="20"/>
        </w:numPr>
      </w:pPr>
      <w:bookmarkStart w:id="239" w:name="_Hlk11319188"/>
      <w:r w:rsidRPr="00791CBB">
        <w:t>Prvi sklop opreme, definiran v točki 3.</w:t>
      </w:r>
      <w:r w:rsidR="000A46F8" w:rsidRPr="00791CBB">
        <w:t>2</w:t>
      </w:r>
      <w:r w:rsidRPr="00791CBB">
        <w:t>.1</w:t>
      </w:r>
      <w:r w:rsidR="002C6853" w:rsidRPr="00791CBB">
        <w:t xml:space="preserve"> dokumentacije v zvezi z oddajo javnega naročila</w:t>
      </w:r>
      <w:r w:rsidRPr="00791CBB">
        <w:t xml:space="preserve"> se dobavi najkasneje 60 dni po pričetku veljavnosti pogodbe. </w:t>
      </w:r>
    </w:p>
    <w:p w14:paraId="2072FADB" w14:textId="77777777" w:rsidR="001B5A1A" w:rsidRPr="00791CBB" w:rsidRDefault="001B5A1A" w:rsidP="001B5A1A">
      <w:pPr>
        <w:numPr>
          <w:ilvl w:val="0"/>
          <w:numId w:val="20"/>
        </w:numPr>
      </w:pPr>
      <w:r w:rsidRPr="00791CBB">
        <w:t xml:space="preserve">Drugi sklop opreme, definiran v točki 3.2.2 se dobavi najkasneje 120 dni po pričetku veljavnosti pogodbe in ne prej </w:t>
      </w:r>
      <w:r>
        <w:t>kot januarja</w:t>
      </w:r>
      <w:r w:rsidRPr="00791CBB">
        <w:t xml:space="preserve"> 2025.</w:t>
      </w:r>
    </w:p>
    <w:p w14:paraId="4701475E" w14:textId="77777777" w:rsidR="002C6853" w:rsidRPr="00791CBB" w:rsidRDefault="002C6853" w:rsidP="00AC0EF3">
      <w:pPr>
        <w:suppressAutoHyphens w:val="0"/>
        <w:rPr>
          <w:rFonts w:cs="Times New Roman"/>
          <w:szCs w:val="20"/>
          <w:lang w:eastAsia="en-US"/>
        </w:rPr>
      </w:pPr>
    </w:p>
    <w:bookmarkEnd w:id="239"/>
    <w:p w14:paraId="171BCD46" w14:textId="77777777" w:rsidR="00597A15" w:rsidRPr="00936EFE" w:rsidRDefault="00597A15" w:rsidP="00597A15">
      <w:r w:rsidRPr="00791CBB">
        <w:t>O točnem terminu dostave se ponudnik in naročnik dogovorita naknadno. Ponudnik mora naročnika obvestiti o terminu dostave vsaj 5 delovnih dni pred predvideno dostavo.</w:t>
      </w:r>
    </w:p>
    <w:p w14:paraId="209EAE07" w14:textId="77777777" w:rsidR="00597A15" w:rsidRPr="00936EFE" w:rsidRDefault="00597A15" w:rsidP="00597A15"/>
    <w:p w14:paraId="028713D8" w14:textId="77777777" w:rsidR="00597A15" w:rsidRPr="00936EFE" w:rsidRDefault="00597A15" w:rsidP="00597A15">
      <w:r w:rsidRPr="00936EFE">
        <w:t>Ponudnik mora hkrati z blagom ob prevzemu naročniku izročiti še:</w:t>
      </w:r>
    </w:p>
    <w:p w14:paraId="1310FC05" w14:textId="77777777" w:rsidR="00597A15" w:rsidRPr="00936EFE" w:rsidRDefault="00597A15" w:rsidP="001A4049">
      <w:pPr>
        <w:numPr>
          <w:ilvl w:val="0"/>
          <w:numId w:val="20"/>
        </w:numPr>
      </w:pPr>
      <w:r w:rsidRPr="00936EFE">
        <w:t>pravilno izpolnjeno dobavnico,</w:t>
      </w:r>
    </w:p>
    <w:p w14:paraId="0DA1084A" w14:textId="77777777" w:rsidR="00597A15" w:rsidRPr="00936EFE" w:rsidRDefault="00597A15" w:rsidP="001A4049">
      <w:pPr>
        <w:numPr>
          <w:ilvl w:val="0"/>
          <w:numId w:val="20"/>
        </w:numPr>
      </w:pPr>
      <w:r w:rsidRPr="00936EFE">
        <w:t>podpisane in potrjene garancijske liste (za tehnično blago),</w:t>
      </w:r>
    </w:p>
    <w:p w14:paraId="75C7B966" w14:textId="77777777" w:rsidR="00597A15" w:rsidRPr="00936EFE" w:rsidRDefault="00597A15" w:rsidP="001A4049">
      <w:pPr>
        <w:numPr>
          <w:ilvl w:val="0"/>
          <w:numId w:val="20"/>
        </w:numPr>
      </w:pPr>
      <w:r w:rsidRPr="00936EFE">
        <w:t>tehnično dokumentacijo in navodila za uporabo,</w:t>
      </w:r>
    </w:p>
    <w:p w14:paraId="0A2078F1" w14:textId="77777777" w:rsidR="00597A15" w:rsidRPr="00936EFE" w:rsidRDefault="00597A15" w:rsidP="001A4049">
      <w:pPr>
        <w:numPr>
          <w:ilvl w:val="0"/>
          <w:numId w:val="20"/>
        </w:numPr>
      </w:pPr>
      <w:r w:rsidRPr="00936EFE">
        <w:t>druge dokumente, kot je opredeljeno v tehničnih specifikacijah.</w:t>
      </w:r>
    </w:p>
    <w:bookmarkEnd w:id="238"/>
    <w:p w14:paraId="1ACC64D5" w14:textId="77777777" w:rsidR="00715049" w:rsidRDefault="00715049" w:rsidP="00597A15">
      <w:pPr>
        <w:rPr>
          <w:b/>
          <w:bCs/>
        </w:rPr>
      </w:pPr>
    </w:p>
    <w:p w14:paraId="2E450A75" w14:textId="77777777" w:rsidR="00597A15" w:rsidRPr="00715049" w:rsidRDefault="00715049" w:rsidP="00597A15">
      <w:pPr>
        <w:rPr>
          <w:b/>
          <w:bCs/>
        </w:rPr>
      </w:pPr>
      <w:r w:rsidRPr="00715049">
        <w:rPr>
          <w:b/>
          <w:bCs/>
        </w:rPr>
        <w:t>5.2</w:t>
      </w:r>
    </w:p>
    <w:p w14:paraId="29AF047F" w14:textId="77777777" w:rsidR="004A3A4D" w:rsidRPr="00936EFE" w:rsidRDefault="004A3A4D" w:rsidP="004A3A4D">
      <w:bookmarkStart w:id="240" w:name="_Hlk170472936"/>
      <w:r w:rsidRPr="00936EFE">
        <w:t xml:space="preserve">Ponudnik zagotovi celovito tehnično dokumentacijo v slovenskem ali angleškem jeziku, ki jo uporabnik potrebuje pri vsakodnevni uporabi in vzdrževanju opreme. Za format v elektronski obliki se uporablja PDF zapis. Dokumentacija mora ustrezati dejanskemu stanju naprave ob dobavi. </w:t>
      </w:r>
    </w:p>
    <w:p w14:paraId="3A4C3562" w14:textId="77777777" w:rsidR="004A3A4D" w:rsidRPr="00936EFE" w:rsidRDefault="004A3A4D" w:rsidP="004A3A4D"/>
    <w:p w14:paraId="18A8C1C0" w14:textId="77777777" w:rsidR="004A3A4D" w:rsidRDefault="004A3A4D" w:rsidP="004A3A4D">
      <w:r w:rsidRPr="00936EFE">
        <w:t>Ponudnik zagotovi za posamezno napravo dokumentacijo v 2 izvodih v tiskani in 1 izvod v elektronski obliki. V primeru, če obstajajo 3 ali več naprav istega tipa je potrebno zagotoviti dokumentacijo v 6 izvodih v tiskani in elektronski obliki za posamezen</w:t>
      </w:r>
      <w:r w:rsidRPr="000D1FAB">
        <w:t xml:space="preserve"> tip naprave.</w:t>
      </w:r>
    </w:p>
    <w:p w14:paraId="1D1DB1BA" w14:textId="77777777" w:rsidR="004A3A4D" w:rsidRPr="000D1FAB" w:rsidRDefault="004A3A4D" w:rsidP="004A3A4D"/>
    <w:p w14:paraId="1737F148" w14:textId="77777777" w:rsidR="004A3A4D" w:rsidRPr="000D1FAB" w:rsidRDefault="004A3A4D" w:rsidP="004A3A4D">
      <w:r w:rsidRPr="000D1FAB">
        <w:t xml:space="preserve">Tehnična dokumentacija mora obsega najmanj naslednje postavke: </w:t>
      </w:r>
    </w:p>
    <w:p w14:paraId="58302049" w14:textId="77777777" w:rsidR="004A3A4D" w:rsidRDefault="004A3A4D" w:rsidP="001A4049">
      <w:pPr>
        <w:numPr>
          <w:ilvl w:val="0"/>
          <w:numId w:val="20"/>
        </w:numPr>
      </w:pPr>
      <w:r w:rsidRPr="000D1FAB">
        <w:t xml:space="preserve">Opis </w:t>
      </w:r>
      <w:r>
        <w:t>opreme in posameznih komponent ter njenega delovanja,</w:t>
      </w:r>
    </w:p>
    <w:p w14:paraId="49537526" w14:textId="77777777" w:rsidR="004A3A4D" w:rsidRDefault="004A3A4D" w:rsidP="001A4049">
      <w:pPr>
        <w:numPr>
          <w:ilvl w:val="0"/>
          <w:numId w:val="20"/>
        </w:numPr>
      </w:pPr>
      <w:r>
        <w:t>Navodila za uporabo in vzdrževanje,</w:t>
      </w:r>
    </w:p>
    <w:p w14:paraId="21C20A79" w14:textId="77777777" w:rsidR="004A3A4D" w:rsidRDefault="004A3A4D" w:rsidP="001A4049">
      <w:pPr>
        <w:numPr>
          <w:ilvl w:val="0"/>
          <w:numId w:val="20"/>
        </w:numPr>
      </w:pPr>
      <w:r>
        <w:t>Navodila za instalacijo opreme,</w:t>
      </w:r>
    </w:p>
    <w:p w14:paraId="2C188B5E" w14:textId="77777777" w:rsidR="004A3A4D" w:rsidRDefault="004A3A4D" w:rsidP="001A4049">
      <w:pPr>
        <w:numPr>
          <w:ilvl w:val="0"/>
          <w:numId w:val="20"/>
        </w:numPr>
      </w:pPr>
      <w:r>
        <w:t>T</w:t>
      </w:r>
      <w:r w:rsidRPr="00EB3903">
        <w:t>ehnične podatke na zahtevanih delovnih kanalih</w:t>
      </w:r>
      <w:r>
        <w:t>,</w:t>
      </w:r>
    </w:p>
    <w:p w14:paraId="44A74C98" w14:textId="77777777" w:rsidR="004A3A4D" w:rsidRPr="000D1FAB" w:rsidRDefault="004A3A4D" w:rsidP="001A4049">
      <w:pPr>
        <w:numPr>
          <w:ilvl w:val="0"/>
          <w:numId w:val="20"/>
        </w:numPr>
      </w:pPr>
      <w:r>
        <w:t>Merilne protokole,</w:t>
      </w:r>
    </w:p>
    <w:p w14:paraId="61324CF1" w14:textId="77777777" w:rsidR="004A3A4D" w:rsidRDefault="004A3A4D" w:rsidP="001A4049">
      <w:pPr>
        <w:numPr>
          <w:ilvl w:val="0"/>
          <w:numId w:val="20"/>
        </w:numPr>
      </w:pPr>
      <w:r w:rsidRPr="000D1FAB">
        <w:t>Opi</w:t>
      </w:r>
      <w:r>
        <w:t>s postopkov preglasitve na drug DAB kanal,</w:t>
      </w:r>
    </w:p>
    <w:p w14:paraId="61BE9EB4" w14:textId="77777777" w:rsidR="004A3A4D" w:rsidRDefault="004A3A4D" w:rsidP="001A4049">
      <w:pPr>
        <w:numPr>
          <w:ilvl w:val="0"/>
          <w:numId w:val="20"/>
        </w:numPr>
      </w:pPr>
      <w:r>
        <w:t xml:space="preserve">Navodila za nastavitev  vseh parametrov, katere je mogoče spreminjati, z opisom le-teh, </w:t>
      </w:r>
    </w:p>
    <w:p w14:paraId="68DB4178" w14:textId="77777777" w:rsidR="004A3A4D" w:rsidRPr="000D1FAB" w:rsidRDefault="004A3A4D" w:rsidP="001A4049">
      <w:pPr>
        <w:numPr>
          <w:ilvl w:val="0"/>
          <w:numId w:val="20"/>
        </w:numPr>
      </w:pPr>
      <w:r w:rsidRPr="000D1FAB">
        <w:t>Navedbo in opis potrebnih servisnih posegov, kot jih predvideva proizvajalec,</w:t>
      </w:r>
    </w:p>
    <w:p w14:paraId="3E6B8FE1" w14:textId="77777777" w:rsidR="004A3A4D" w:rsidRPr="000D1FAB" w:rsidRDefault="004A3A4D" w:rsidP="001A4049">
      <w:pPr>
        <w:numPr>
          <w:ilvl w:val="0"/>
          <w:numId w:val="20"/>
        </w:numPr>
      </w:pPr>
      <w:r w:rsidRPr="000D1FAB">
        <w:t>Opis postopkov ob popravilu in zamenjavi delov</w:t>
      </w:r>
      <w:r>
        <w:t>,</w:t>
      </w:r>
    </w:p>
    <w:p w14:paraId="3F7B8B2C" w14:textId="77777777" w:rsidR="004A3A4D" w:rsidRDefault="004A3A4D" w:rsidP="001A4049">
      <w:pPr>
        <w:numPr>
          <w:ilvl w:val="0"/>
          <w:numId w:val="20"/>
        </w:numPr>
      </w:pPr>
      <w:r w:rsidRPr="000D1FAB">
        <w:t>Navedba vseh uporabljenih nevarnih snovi in navodila za rokovanje ter odstranitev.</w:t>
      </w:r>
    </w:p>
    <w:p w14:paraId="0196E810" w14:textId="77777777" w:rsidR="004A3A4D" w:rsidRPr="000D1FAB" w:rsidRDefault="004A3A4D" w:rsidP="004A3A4D">
      <w:pPr>
        <w:ind w:left="714"/>
      </w:pPr>
    </w:p>
    <w:p w14:paraId="15514F75" w14:textId="77777777" w:rsidR="004A3A4D" w:rsidRPr="00936EFE" w:rsidRDefault="004A3A4D" w:rsidP="004A3A4D">
      <w:r w:rsidRPr="00936EFE">
        <w:t>Ponudnik zagotovi napise na napravah morajo biti v slovenskem ali angleškem jeziku.</w:t>
      </w:r>
    </w:p>
    <w:p w14:paraId="6B620455" w14:textId="77777777" w:rsidR="00597A15" w:rsidRPr="00936EFE" w:rsidRDefault="00597A15" w:rsidP="00597A15">
      <w:pPr>
        <w:rPr>
          <w:rFonts w:cs="Arial"/>
        </w:rPr>
      </w:pPr>
    </w:p>
    <w:p w14:paraId="2A4D2B80" w14:textId="77777777" w:rsidR="00A57D6A" w:rsidRPr="000D1FAB" w:rsidRDefault="00A57D6A" w:rsidP="00A57D6A">
      <w:r w:rsidRPr="00936EFE">
        <w:t>Tehnično dokumentacijo bo ponudnik dostavil naročniku 10 dni pred zagonom opreme za posamezni sklop.</w:t>
      </w:r>
    </w:p>
    <w:bookmarkEnd w:id="240"/>
    <w:p w14:paraId="6D8A9E0C" w14:textId="77777777" w:rsidR="00A57D6A" w:rsidRPr="006F26EB" w:rsidRDefault="00A57D6A" w:rsidP="00597A15">
      <w:pPr>
        <w:rPr>
          <w:rFonts w:cs="Arial"/>
        </w:rPr>
      </w:pPr>
    </w:p>
    <w:p w14:paraId="79DE164F" w14:textId="77777777" w:rsidR="004A3A4D" w:rsidRDefault="004A3A4D" w:rsidP="007E6A16">
      <w:pPr>
        <w:widowControl w:val="0"/>
        <w:rPr>
          <w:rFonts w:eastAsia="NSimSun" w:cs="Arial"/>
          <w:kern w:val="1"/>
          <w:szCs w:val="20"/>
          <w:lang w:eastAsia="hi-IN" w:bidi="hi-IN"/>
        </w:rPr>
      </w:pPr>
    </w:p>
    <w:p w14:paraId="580AE0E4" w14:textId="77777777" w:rsidR="00597A15" w:rsidRDefault="00A53B96" w:rsidP="00F0580F">
      <w:pPr>
        <w:spacing w:line="280" w:lineRule="atLeast"/>
        <w:jc w:val="center"/>
        <w:rPr>
          <w:rFonts w:cs="Arial"/>
          <w:b/>
        </w:rPr>
      </w:pPr>
      <w:r w:rsidRPr="002C6853">
        <w:rPr>
          <w:rFonts w:eastAsia="NSimSun" w:cs="Arial"/>
          <w:b/>
          <w:bCs/>
          <w:kern w:val="1"/>
          <w:szCs w:val="20"/>
          <w:lang w:eastAsia="hi-IN" w:bidi="hi-IN"/>
        </w:rPr>
        <w:t>TOVARNIŠKI</w:t>
      </w:r>
      <w:r w:rsidR="00597A15" w:rsidRPr="00597A15">
        <w:t xml:space="preserve"> </w:t>
      </w:r>
      <w:r w:rsidR="00597A15" w:rsidRPr="00597A15">
        <w:rPr>
          <w:rFonts w:eastAsia="NSimSun" w:cs="Arial"/>
          <w:b/>
          <w:bCs/>
          <w:kern w:val="1"/>
          <w:szCs w:val="20"/>
          <w:lang w:eastAsia="hi-IN" w:bidi="hi-IN"/>
        </w:rPr>
        <w:t>PREVZEM OPREME</w:t>
      </w:r>
    </w:p>
    <w:p w14:paraId="34625EF9" w14:textId="77777777" w:rsidR="00597A15" w:rsidRPr="00597A15" w:rsidRDefault="00597A15" w:rsidP="00597A15">
      <w:pPr>
        <w:rPr>
          <w:b/>
          <w:bCs/>
        </w:rPr>
      </w:pPr>
      <w:r w:rsidRPr="00597A15">
        <w:rPr>
          <w:b/>
          <w:bCs/>
        </w:rPr>
        <w:t>6. člen</w:t>
      </w:r>
    </w:p>
    <w:p w14:paraId="3CE24F9F" w14:textId="77777777" w:rsidR="00FC311E" w:rsidRDefault="00FC311E" w:rsidP="00FC311E">
      <w:pPr>
        <w:rPr>
          <w:u w:val="single"/>
        </w:rPr>
      </w:pPr>
    </w:p>
    <w:p w14:paraId="51156672" w14:textId="77777777" w:rsidR="00A90AE4" w:rsidRDefault="00A90AE4" w:rsidP="00A90AE4">
      <w:r w:rsidRPr="00715049">
        <w:t xml:space="preserve">Dogovorjen datum in trajanje primopredaje za prvi sklop opreme </w:t>
      </w:r>
      <w:r w:rsidR="00715049">
        <w:t>bo</w:t>
      </w:r>
      <w:r w:rsidRPr="00715049">
        <w:t xml:space="preserve"> ponudnik pisno sporoči</w:t>
      </w:r>
      <w:r w:rsidR="00715049">
        <w:t>l</w:t>
      </w:r>
      <w:r w:rsidRPr="00715049">
        <w:t xml:space="preserve"> najmanj 10 delovnih dni pred opravljanjem tovarniškega prevzema.</w:t>
      </w:r>
      <w:r w:rsidRPr="00AB4F87">
        <w:t xml:space="preserve"> </w:t>
      </w:r>
    </w:p>
    <w:p w14:paraId="3D07FB88" w14:textId="77777777" w:rsidR="00993FF5" w:rsidRDefault="00993FF5" w:rsidP="00993FF5"/>
    <w:p w14:paraId="76495B42" w14:textId="77777777" w:rsidR="00FC311E" w:rsidRPr="00FC311E" w:rsidRDefault="00FC311E" w:rsidP="00FC311E">
      <w:pPr>
        <w:rPr>
          <w:color w:val="FF0000"/>
        </w:rPr>
      </w:pPr>
      <w:r w:rsidRPr="00FC311E">
        <w:t xml:space="preserve">Najkasneje 10 dni pred predvideno dobavo prvega sklopa opreme dva pooblaščena predstavnika naročnika opravita tovarniški </w:t>
      </w:r>
      <w:r w:rsidRPr="00936EFE">
        <w:t>prevzem prvega sklopa opreme pri proizvajalcu opreme.</w:t>
      </w:r>
      <w:r w:rsidRPr="00FC311E">
        <w:t xml:space="preserve"> </w:t>
      </w:r>
    </w:p>
    <w:p w14:paraId="773EDE6C" w14:textId="77777777" w:rsidR="00597A15" w:rsidRPr="00FC311E" w:rsidRDefault="00597A15" w:rsidP="00597A15"/>
    <w:p w14:paraId="41E7C15B" w14:textId="77777777" w:rsidR="00597A15" w:rsidRDefault="00597A15" w:rsidP="00597A15">
      <w:r w:rsidRPr="00936EFE">
        <w:lastRenderedPageBreak/>
        <w:t xml:space="preserve">V okviru tovarniškega prevzema se ugotavlja ustreznost in skladnost posameznih elementov s tehničnimi pogoji in zahtevami iz </w:t>
      </w:r>
      <w:r w:rsidRPr="00791CBB">
        <w:t>točk 3.</w:t>
      </w:r>
      <w:r w:rsidR="00EA6DA3" w:rsidRPr="00791CBB">
        <w:t>2</w:t>
      </w:r>
      <w:r w:rsidRPr="00791CBB">
        <w:t>.</w:t>
      </w:r>
      <w:r w:rsidR="00982808" w:rsidRPr="00791CBB">
        <w:t xml:space="preserve">1 </w:t>
      </w:r>
      <w:r w:rsidR="00715049" w:rsidRPr="00791CBB">
        <w:t>in 3.</w:t>
      </w:r>
      <w:r w:rsidR="00EA6DA3" w:rsidRPr="00791CBB">
        <w:t>2.2</w:t>
      </w:r>
      <w:r w:rsidR="00715049" w:rsidRPr="00791CBB">
        <w:t xml:space="preserve"> </w:t>
      </w:r>
      <w:r w:rsidR="00982808" w:rsidRPr="00791CBB">
        <w:t>dokumentacije</w:t>
      </w:r>
      <w:r w:rsidR="00982808" w:rsidRPr="00936EFE">
        <w:t xml:space="preserve"> v zvezi z oddajo javnega naročila.</w:t>
      </w:r>
      <w:r w:rsidRPr="00936EFE">
        <w:t xml:space="preserve"> Ponudnik zagotovi vso potrebno merilno opremo za opravljanje meritev in vso zahtevano dokumentacijo.</w:t>
      </w:r>
      <w:r w:rsidRPr="004D462A">
        <w:t xml:space="preserve"> </w:t>
      </w:r>
    </w:p>
    <w:p w14:paraId="72F19E17" w14:textId="77777777" w:rsidR="00597A15" w:rsidRDefault="00597A15" w:rsidP="00597A15"/>
    <w:p w14:paraId="3A4AD6FC" w14:textId="77777777" w:rsidR="00597A15" w:rsidRDefault="00597A15" w:rsidP="00597A15">
      <w:r>
        <w:t>Ponudnik zagotov</w:t>
      </w:r>
      <w:r w:rsidR="00982808">
        <w:t>i</w:t>
      </w:r>
      <w:r>
        <w:t xml:space="preserve"> 2 izvoda merilnega zapisnika o preizkusu v tovarni.</w:t>
      </w:r>
    </w:p>
    <w:p w14:paraId="64265A7C" w14:textId="77777777" w:rsidR="00597A15" w:rsidRPr="004D462A" w:rsidRDefault="00597A15" w:rsidP="00597A15"/>
    <w:p w14:paraId="2E6A3831" w14:textId="77777777" w:rsidR="00FC311E" w:rsidRPr="004F2EC0" w:rsidRDefault="00FC311E" w:rsidP="00FC311E">
      <w:r w:rsidRPr="00F3510A">
        <w:t xml:space="preserve">Vse morebitne </w:t>
      </w:r>
      <w:r w:rsidRPr="00FC311E">
        <w:t xml:space="preserve">nepravilnosti, ugotovljene pri tovarniškem prevzemu opreme, morajo biti odpravljene s strani ponudnika v roku </w:t>
      </w:r>
      <w:r w:rsidR="00736620">
        <w:t>5</w:t>
      </w:r>
      <w:r w:rsidRPr="00FC311E">
        <w:t xml:space="preserve"> dni. Po tem roku se celotni postopek tovarniškega prevzema ponovi. V tem primeru se pod enakimi pogoji kot tovarniški prevzem prvega sklopa, opravi tudi tovarniški prevzem drugega sklopa opreme.</w:t>
      </w:r>
    </w:p>
    <w:p w14:paraId="3BFA6DEB" w14:textId="77777777" w:rsidR="00597A15" w:rsidRPr="004F2EC0" w:rsidRDefault="00597A15" w:rsidP="00597A15"/>
    <w:p w14:paraId="11579A1B" w14:textId="77777777" w:rsidR="00597A15" w:rsidRPr="00F3510A" w:rsidRDefault="00597A15" w:rsidP="00597A15">
      <w:r w:rsidRPr="004F2EC0">
        <w:t xml:space="preserve">V primeru, da se pri ponovitvi tovarniškega prevzema pojavijo nepravilnosti, ima naročnik pravico unovčiti garancijo za dobro izvedbo pogodbenih </w:t>
      </w:r>
      <w:r w:rsidRPr="00A90AE4">
        <w:t xml:space="preserve">obveznosti, ponudnik pa mora predložiti novo garancijo za dobro izvedbo pogodbenih obveznosti. </w:t>
      </w:r>
      <w:r w:rsidR="00FC311E" w:rsidRPr="00A90AE4">
        <w:t>Pri ponovnem tovarniškem prevzemu in posledično tovarniškem prevzemu drugega sklopa mora ponudnik kriti stroške prevoza in nastanitve za 2 predstavnika naročnika</w:t>
      </w:r>
      <w:r w:rsidRPr="00A90AE4">
        <w:t>.</w:t>
      </w:r>
    </w:p>
    <w:p w14:paraId="68BFA718" w14:textId="77777777" w:rsidR="00597A15" w:rsidRDefault="00597A15" w:rsidP="00597A15"/>
    <w:p w14:paraId="1B7A20C8" w14:textId="77777777" w:rsidR="00982808" w:rsidRPr="00AB4F87" w:rsidRDefault="00982808" w:rsidP="00982808"/>
    <w:p w14:paraId="37486310" w14:textId="77777777" w:rsidR="00597A15" w:rsidRDefault="00597A15" w:rsidP="00982808">
      <w:pPr>
        <w:jc w:val="center"/>
        <w:rPr>
          <w:rFonts w:cs="Arial"/>
          <w:b/>
        </w:rPr>
      </w:pPr>
    </w:p>
    <w:p w14:paraId="6F0D1E72" w14:textId="77777777" w:rsidR="006B0145" w:rsidRPr="00982808" w:rsidRDefault="006B0145" w:rsidP="00982808">
      <w:pPr>
        <w:jc w:val="center"/>
        <w:rPr>
          <w:rFonts w:cs="Arial"/>
          <w:b/>
        </w:rPr>
      </w:pPr>
      <w:r w:rsidRPr="00982808">
        <w:rPr>
          <w:rFonts w:cs="Arial"/>
          <w:b/>
        </w:rPr>
        <w:t>KOSOVNI PREVZEM OPREME</w:t>
      </w:r>
    </w:p>
    <w:p w14:paraId="6556001C" w14:textId="77777777" w:rsidR="00982808" w:rsidRDefault="00982808" w:rsidP="00982808">
      <w:pPr>
        <w:pStyle w:val="BodyText3"/>
        <w:rPr>
          <w:rFonts w:cs="Arial"/>
          <w:b/>
          <w:sz w:val="20"/>
          <w:lang w:val="sl-SI"/>
        </w:rPr>
      </w:pPr>
    </w:p>
    <w:p w14:paraId="2F4F2663" w14:textId="77777777" w:rsidR="006B0145" w:rsidRPr="006F26EB" w:rsidRDefault="006B0145" w:rsidP="006B0145">
      <w:pPr>
        <w:pStyle w:val="BodyText3"/>
        <w:rPr>
          <w:rFonts w:cs="Arial"/>
          <w:b/>
          <w:sz w:val="20"/>
          <w:lang w:val="sl-SI"/>
        </w:rPr>
      </w:pPr>
      <w:r w:rsidRPr="00982808">
        <w:rPr>
          <w:rFonts w:cs="Arial"/>
          <w:b/>
          <w:sz w:val="20"/>
          <w:lang w:val="sl-SI"/>
        </w:rPr>
        <w:t>7. člen</w:t>
      </w:r>
    </w:p>
    <w:p w14:paraId="0A80733E" w14:textId="77777777" w:rsidR="00982808" w:rsidRDefault="00982808" w:rsidP="00982808"/>
    <w:p w14:paraId="7CD1CBBD" w14:textId="77777777" w:rsidR="00982808" w:rsidRPr="00982808" w:rsidRDefault="00982808" w:rsidP="00982808">
      <w:pPr>
        <w:rPr>
          <w:bCs/>
        </w:rPr>
      </w:pPr>
      <w:bookmarkStart w:id="241" w:name="_Hlk170473045"/>
      <w:r w:rsidRPr="006F26EB">
        <w:t xml:space="preserve">Kosovni prevzem po prejemu opreme </w:t>
      </w:r>
      <w:r w:rsidRPr="00936EFE">
        <w:t xml:space="preserve">opravi naročnik, in sicer najkasneje v roku 5 delovnih dni po prejemu opreme na lokacijo naročnika </w:t>
      </w:r>
      <w:r w:rsidRPr="00936EFE">
        <w:rPr>
          <w:bCs/>
        </w:rPr>
        <w:t>OC Domžale, Radio cesta 9, 1230 Domžale.</w:t>
      </w:r>
    </w:p>
    <w:p w14:paraId="17821709" w14:textId="77777777" w:rsidR="006B0145" w:rsidRPr="006F26EB" w:rsidRDefault="006B0145" w:rsidP="006B0145">
      <w:pPr>
        <w:pStyle w:val="BodyText3"/>
        <w:rPr>
          <w:rFonts w:cs="Arial"/>
          <w:b/>
          <w:sz w:val="20"/>
          <w:lang w:val="sl-SI"/>
        </w:rPr>
      </w:pPr>
    </w:p>
    <w:p w14:paraId="74BA7408" w14:textId="77777777" w:rsidR="00982808" w:rsidRDefault="00982808" w:rsidP="00982808">
      <w:pPr>
        <w:pStyle w:val="BodyText3"/>
        <w:rPr>
          <w:sz w:val="20"/>
          <w:szCs w:val="24"/>
          <w:lang w:val="sl-SI"/>
        </w:rPr>
      </w:pPr>
      <w:bookmarkStart w:id="242" w:name="_Hlk528058670"/>
      <w:bookmarkStart w:id="243" w:name="_Hlk526418165"/>
      <w:r w:rsidRPr="006F26EB">
        <w:rPr>
          <w:sz w:val="20"/>
          <w:szCs w:val="24"/>
          <w:lang w:val="sl-SI"/>
        </w:rPr>
        <w:t>Naročnik bo pri kosovnem prevzemu opreme, na podlagi priloženih dobavnic in drugih spremljajočih listin ter fizične kontrole prejete opreme, preveril ali je dobavljena vsa ponujena oz. naročena oprema</w:t>
      </w:r>
      <w:r w:rsidR="00FC311E" w:rsidRPr="00FC311E">
        <w:rPr>
          <w:lang w:val="sl-SI"/>
        </w:rPr>
        <w:t xml:space="preserve"> </w:t>
      </w:r>
      <w:r w:rsidR="00FC311E" w:rsidRPr="00FC311E">
        <w:rPr>
          <w:sz w:val="20"/>
          <w:szCs w:val="24"/>
          <w:lang w:val="sl-SI"/>
        </w:rPr>
        <w:t>posameznega sklopa</w:t>
      </w:r>
      <w:r w:rsidRPr="006F26EB">
        <w:rPr>
          <w:sz w:val="20"/>
          <w:szCs w:val="24"/>
          <w:lang w:val="sl-SI"/>
        </w:rPr>
        <w:t>.</w:t>
      </w:r>
    </w:p>
    <w:p w14:paraId="300246DA" w14:textId="77777777" w:rsidR="00982808" w:rsidRPr="006F26EB" w:rsidRDefault="00982808" w:rsidP="00982808">
      <w:pPr>
        <w:pStyle w:val="BodyText3"/>
        <w:rPr>
          <w:sz w:val="20"/>
          <w:szCs w:val="24"/>
          <w:lang w:val="sl-SI"/>
        </w:rPr>
      </w:pPr>
    </w:p>
    <w:p w14:paraId="6264DB0E" w14:textId="77777777" w:rsidR="006B0145" w:rsidRPr="006F26EB" w:rsidRDefault="006B0145" w:rsidP="006B0145">
      <w:pPr>
        <w:pStyle w:val="BodyText3"/>
        <w:rPr>
          <w:sz w:val="20"/>
          <w:szCs w:val="24"/>
          <w:lang w:val="sl-SI"/>
        </w:rPr>
      </w:pPr>
      <w:r w:rsidRPr="006F26EB">
        <w:rPr>
          <w:sz w:val="20"/>
          <w:szCs w:val="24"/>
          <w:lang w:val="sl-SI"/>
        </w:rPr>
        <w:t xml:space="preserve">Kosovni prevzem </w:t>
      </w:r>
      <w:r w:rsidR="00FC311E" w:rsidRPr="00FC311E">
        <w:rPr>
          <w:sz w:val="20"/>
          <w:szCs w:val="24"/>
          <w:lang w:val="sl-SI"/>
        </w:rPr>
        <w:t xml:space="preserve">posameznega sklopa </w:t>
      </w:r>
      <w:r w:rsidRPr="006F26EB">
        <w:rPr>
          <w:sz w:val="20"/>
          <w:szCs w:val="24"/>
          <w:lang w:val="sl-SI"/>
        </w:rPr>
        <w:t>ponujene opreme se izvede s prevzemnim zapisnikom, ki ga na podlagi pravilno izročene ustrezne opreme ter spremljajočih dodatkov in listin podpiše naročnikov skrbnik pogodbe.</w:t>
      </w:r>
    </w:p>
    <w:p w14:paraId="52349B53" w14:textId="77777777" w:rsidR="006B0145" w:rsidRPr="006F26EB" w:rsidRDefault="006B0145" w:rsidP="006B0145">
      <w:pPr>
        <w:pStyle w:val="BodyText3"/>
        <w:rPr>
          <w:strike/>
          <w:sz w:val="20"/>
          <w:szCs w:val="24"/>
          <w:lang w:val="sl-SI"/>
        </w:rPr>
      </w:pPr>
    </w:p>
    <w:p w14:paraId="4737A6EE" w14:textId="77777777" w:rsidR="006B0145" w:rsidRPr="006F26EB" w:rsidRDefault="006B0145" w:rsidP="006B0145">
      <w:pPr>
        <w:pStyle w:val="BodyText3"/>
        <w:rPr>
          <w:sz w:val="20"/>
          <w:szCs w:val="24"/>
          <w:lang w:val="sl-SI"/>
        </w:rPr>
      </w:pPr>
      <w:r w:rsidRPr="006F26EB">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41"/>
    <w:bookmarkEnd w:id="242"/>
    <w:bookmarkEnd w:id="243"/>
    <w:p w14:paraId="3D0BC1E4" w14:textId="77777777" w:rsidR="006B0145" w:rsidRDefault="006B0145" w:rsidP="006B0145">
      <w:pPr>
        <w:jc w:val="center"/>
        <w:rPr>
          <w:rFonts w:cs="Arial"/>
          <w:b/>
        </w:rPr>
      </w:pPr>
    </w:p>
    <w:p w14:paraId="071A21F8" w14:textId="77777777" w:rsidR="006B0145" w:rsidRDefault="006B0145" w:rsidP="00F0580F">
      <w:pPr>
        <w:spacing w:line="280" w:lineRule="atLeast"/>
        <w:jc w:val="center"/>
        <w:rPr>
          <w:rFonts w:cs="Arial"/>
          <w:b/>
        </w:rPr>
      </w:pPr>
    </w:p>
    <w:p w14:paraId="1095EE47" w14:textId="77777777" w:rsidR="00F0580F" w:rsidRPr="0083081A" w:rsidRDefault="001234B3" w:rsidP="00F0580F">
      <w:pPr>
        <w:spacing w:line="280" w:lineRule="atLeast"/>
        <w:jc w:val="center"/>
        <w:rPr>
          <w:rFonts w:cs="Arial"/>
          <w:b/>
        </w:rPr>
      </w:pPr>
      <w:r>
        <w:rPr>
          <w:rFonts w:cs="Arial"/>
          <w:b/>
        </w:rPr>
        <w:t>K</w:t>
      </w:r>
      <w:r w:rsidR="00C447EE">
        <w:rPr>
          <w:rFonts w:cs="Arial"/>
          <w:b/>
        </w:rPr>
        <w:t>ONČNI</w:t>
      </w:r>
      <w:r w:rsidR="00F0580F" w:rsidRPr="0083081A">
        <w:rPr>
          <w:rFonts w:cs="Arial"/>
          <w:b/>
        </w:rPr>
        <w:t xml:space="preserve"> PREVZEM OPREME</w:t>
      </w:r>
    </w:p>
    <w:p w14:paraId="62E2E2B2" w14:textId="77777777" w:rsidR="0090729D" w:rsidRDefault="0090729D" w:rsidP="007E6A16">
      <w:pPr>
        <w:widowControl w:val="0"/>
        <w:rPr>
          <w:rFonts w:cs="Times New Roman"/>
          <w:lang w:eastAsia="en-US"/>
        </w:rPr>
      </w:pPr>
    </w:p>
    <w:p w14:paraId="351FBCC1" w14:textId="77777777" w:rsidR="00A8780F" w:rsidRPr="00AC0EF3" w:rsidRDefault="00A8780F" w:rsidP="007E6A16">
      <w:pPr>
        <w:widowControl w:val="0"/>
        <w:rPr>
          <w:rFonts w:cs="Times New Roman"/>
          <w:lang w:eastAsia="en-US"/>
        </w:rPr>
      </w:pPr>
    </w:p>
    <w:p w14:paraId="1D98F5C8" w14:textId="77777777" w:rsidR="00AC0EF3" w:rsidRDefault="00563B8E" w:rsidP="00AC0EF3">
      <w:pPr>
        <w:suppressAutoHyphens w:val="0"/>
        <w:rPr>
          <w:rFonts w:cs="Times New Roman"/>
          <w:b/>
          <w:bCs/>
          <w:szCs w:val="20"/>
          <w:lang w:eastAsia="en-US"/>
        </w:rPr>
      </w:pPr>
      <w:r w:rsidRPr="00073D87">
        <w:rPr>
          <w:rFonts w:cs="Times New Roman"/>
          <w:b/>
          <w:bCs/>
          <w:szCs w:val="20"/>
          <w:lang w:eastAsia="en-US"/>
        </w:rPr>
        <w:t>8</w:t>
      </w:r>
      <w:r w:rsidR="00AC0EF3" w:rsidRPr="00073D87">
        <w:rPr>
          <w:rFonts w:cs="Times New Roman"/>
          <w:b/>
          <w:bCs/>
          <w:szCs w:val="20"/>
          <w:lang w:eastAsia="en-US"/>
        </w:rPr>
        <w:t>. člen</w:t>
      </w:r>
    </w:p>
    <w:p w14:paraId="1019BFF1" w14:textId="77777777" w:rsidR="00597A15" w:rsidRDefault="00597A15" w:rsidP="00AC0EF3">
      <w:pPr>
        <w:suppressAutoHyphens w:val="0"/>
        <w:rPr>
          <w:rFonts w:cs="Times New Roman"/>
          <w:b/>
          <w:bCs/>
          <w:szCs w:val="20"/>
          <w:lang w:eastAsia="en-US"/>
        </w:rPr>
      </w:pPr>
    </w:p>
    <w:p w14:paraId="46E54290" w14:textId="77777777" w:rsidR="00A90AE4" w:rsidRDefault="00A90AE4" w:rsidP="00A90AE4">
      <w:bookmarkStart w:id="244" w:name="_Hlk528058993"/>
      <w:r w:rsidRPr="00BC10E0">
        <w:t>Končni prevzem</w:t>
      </w:r>
      <w:r>
        <w:t xml:space="preserve"> </w:t>
      </w:r>
      <w:r w:rsidRPr="00EE7931">
        <w:t xml:space="preserve">bo </w:t>
      </w:r>
      <w:r w:rsidRPr="00715049">
        <w:t>opravljen v šestdesetih (60) delovnih dneh po dostavi opreme za posamezni sklop opreme na lokacijo naročnika. Končni prevzem opravi naročnik na lokaciji posameznega elementa z oddajo v obratovanje.</w:t>
      </w:r>
    </w:p>
    <w:p w14:paraId="64376920" w14:textId="77777777" w:rsidR="006B0145" w:rsidRPr="006F26EB" w:rsidRDefault="006B0145" w:rsidP="006B0145">
      <w:pPr>
        <w:pStyle w:val="BodyText3"/>
        <w:rPr>
          <w:sz w:val="20"/>
          <w:szCs w:val="24"/>
          <w:lang w:val="sl-SI"/>
        </w:rPr>
      </w:pPr>
    </w:p>
    <w:p w14:paraId="3CC8D029" w14:textId="77777777" w:rsidR="003C215A" w:rsidRDefault="00357CF3" w:rsidP="006B0145">
      <w:pPr>
        <w:pStyle w:val="BodyText3"/>
        <w:rPr>
          <w:sz w:val="20"/>
          <w:szCs w:val="24"/>
          <w:lang w:val="sl-SI"/>
        </w:rPr>
      </w:pPr>
      <w:r w:rsidRPr="00357CF3">
        <w:rPr>
          <w:sz w:val="20"/>
          <w:szCs w:val="24"/>
          <w:lang w:val="sl-SI"/>
        </w:rPr>
        <w:t>V okviru končnega prevzema sklopa se opravi se opravi vizualen pregled opreme, količinska ustreznost in preizkus delovanja ponujene opreme.</w:t>
      </w:r>
      <w:r>
        <w:rPr>
          <w:sz w:val="20"/>
          <w:szCs w:val="24"/>
          <w:lang w:val="sl-SI"/>
        </w:rPr>
        <w:t xml:space="preserve"> </w:t>
      </w:r>
    </w:p>
    <w:p w14:paraId="7EE67F12" w14:textId="77777777" w:rsidR="003C215A" w:rsidRDefault="003C215A" w:rsidP="006B0145">
      <w:pPr>
        <w:pStyle w:val="BodyText3"/>
        <w:rPr>
          <w:sz w:val="20"/>
          <w:szCs w:val="24"/>
          <w:lang w:val="sl-SI"/>
        </w:rPr>
      </w:pPr>
    </w:p>
    <w:p w14:paraId="6BA5CEFF" w14:textId="77777777" w:rsidR="006B0145" w:rsidRPr="006F26EB" w:rsidRDefault="006B0145" w:rsidP="006B0145">
      <w:pPr>
        <w:pStyle w:val="BodyText3"/>
        <w:rPr>
          <w:sz w:val="20"/>
          <w:szCs w:val="24"/>
          <w:lang w:val="sl-SI"/>
        </w:rPr>
      </w:pPr>
      <w:r w:rsidRPr="006F26EB">
        <w:rPr>
          <w:sz w:val="20"/>
          <w:szCs w:val="24"/>
          <w:lang w:val="sl-SI"/>
        </w:rPr>
        <w:t xml:space="preserve">Pri končnem prevzemu in </w:t>
      </w:r>
      <w:r w:rsidRPr="006B0145">
        <w:rPr>
          <w:sz w:val="20"/>
          <w:szCs w:val="24"/>
          <w:lang w:val="sl-SI"/>
        </w:rPr>
        <w:t>preizkus</w:t>
      </w:r>
      <w:r>
        <w:rPr>
          <w:sz w:val="20"/>
          <w:szCs w:val="24"/>
          <w:lang w:val="sl-SI"/>
        </w:rPr>
        <w:t>u</w:t>
      </w:r>
      <w:r w:rsidRPr="006B0145">
        <w:rPr>
          <w:sz w:val="20"/>
          <w:szCs w:val="24"/>
          <w:lang w:val="sl-SI"/>
        </w:rPr>
        <w:t xml:space="preserve"> delovanja ponujene opreme </w:t>
      </w:r>
      <w:r w:rsidRPr="006F26EB">
        <w:rPr>
          <w:sz w:val="20"/>
          <w:szCs w:val="24"/>
          <w:lang w:val="sl-SI"/>
        </w:rPr>
        <w:t>bo naročnik ugotavljal naslednje karakteristike:</w:t>
      </w:r>
    </w:p>
    <w:p w14:paraId="5302F769" w14:textId="77777777" w:rsidR="006B0145" w:rsidRPr="006F26EB" w:rsidRDefault="006B0145" w:rsidP="001A4049">
      <w:pPr>
        <w:pStyle w:val="BodyText3"/>
        <w:numPr>
          <w:ilvl w:val="0"/>
          <w:numId w:val="22"/>
        </w:numPr>
        <w:suppressAutoHyphens w:val="0"/>
        <w:rPr>
          <w:sz w:val="20"/>
          <w:szCs w:val="24"/>
          <w:lang w:val="sl-SI"/>
        </w:rPr>
      </w:pPr>
      <w:r w:rsidRPr="006F26EB">
        <w:rPr>
          <w:sz w:val="20"/>
          <w:szCs w:val="24"/>
          <w:lang w:val="sl-SI"/>
        </w:rPr>
        <w:t>kakovost dobavljenih in vgrajenih delov sistema</w:t>
      </w:r>
      <w:r>
        <w:rPr>
          <w:sz w:val="20"/>
          <w:szCs w:val="24"/>
          <w:lang w:val="sl-SI"/>
        </w:rPr>
        <w:t>,</w:t>
      </w:r>
    </w:p>
    <w:p w14:paraId="33DA4AD7" w14:textId="77777777" w:rsidR="006B0145" w:rsidRPr="006F26EB" w:rsidRDefault="006B0145" w:rsidP="001A4049">
      <w:pPr>
        <w:pStyle w:val="BodyText3"/>
        <w:numPr>
          <w:ilvl w:val="0"/>
          <w:numId w:val="22"/>
        </w:numPr>
        <w:suppressAutoHyphens w:val="0"/>
        <w:rPr>
          <w:sz w:val="20"/>
          <w:szCs w:val="24"/>
          <w:lang w:val="sl-SI"/>
        </w:rPr>
      </w:pPr>
      <w:r w:rsidRPr="006F26EB">
        <w:rPr>
          <w:sz w:val="20"/>
          <w:szCs w:val="24"/>
          <w:lang w:val="sl-SI"/>
        </w:rPr>
        <w:t>funkcionalnost sistema</w:t>
      </w:r>
      <w:r>
        <w:rPr>
          <w:sz w:val="20"/>
          <w:szCs w:val="24"/>
          <w:lang w:val="sl-SI"/>
        </w:rPr>
        <w:t>,</w:t>
      </w:r>
    </w:p>
    <w:p w14:paraId="5875EFD3" w14:textId="77777777" w:rsidR="006B0145" w:rsidRPr="006F26EB" w:rsidRDefault="006B0145" w:rsidP="001A4049">
      <w:pPr>
        <w:pStyle w:val="BodyText3"/>
        <w:numPr>
          <w:ilvl w:val="0"/>
          <w:numId w:val="22"/>
        </w:numPr>
        <w:suppressAutoHyphens w:val="0"/>
        <w:rPr>
          <w:sz w:val="20"/>
          <w:szCs w:val="24"/>
          <w:lang w:val="sl-SI"/>
        </w:rPr>
      </w:pPr>
      <w:r w:rsidRPr="006F26EB">
        <w:rPr>
          <w:sz w:val="20"/>
          <w:szCs w:val="24"/>
          <w:lang w:val="sl-SI"/>
        </w:rPr>
        <w:t>stabilnost delovanja sistema</w:t>
      </w:r>
      <w:r>
        <w:rPr>
          <w:sz w:val="20"/>
          <w:szCs w:val="24"/>
          <w:lang w:val="sl-SI"/>
        </w:rPr>
        <w:t>,</w:t>
      </w:r>
    </w:p>
    <w:p w14:paraId="3F7E43B3" w14:textId="77777777" w:rsidR="006B0145" w:rsidRPr="006F26EB" w:rsidRDefault="006B0145" w:rsidP="001A4049">
      <w:pPr>
        <w:pStyle w:val="BodyText3"/>
        <w:numPr>
          <w:ilvl w:val="0"/>
          <w:numId w:val="22"/>
        </w:numPr>
        <w:suppressAutoHyphens w:val="0"/>
        <w:rPr>
          <w:sz w:val="20"/>
          <w:szCs w:val="24"/>
          <w:lang w:val="sl-SI"/>
        </w:rPr>
      </w:pPr>
      <w:r w:rsidRPr="006F26EB">
        <w:rPr>
          <w:sz w:val="20"/>
          <w:szCs w:val="24"/>
          <w:lang w:val="sl-SI"/>
        </w:rPr>
        <w:t>odpravljanje morebitnih napak v sistemu</w:t>
      </w:r>
      <w:r>
        <w:rPr>
          <w:sz w:val="20"/>
          <w:szCs w:val="24"/>
          <w:lang w:val="sl-SI"/>
        </w:rPr>
        <w:t>.</w:t>
      </w:r>
    </w:p>
    <w:p w14:paraId="69F7FFE5" w14:textId="77777777" w:rsidR="00357CF3" w:rsidRDefault="00357CF3" w:rsidP="006B0145">
      <w:pPr>
        <w:pStyle w:val="BodyText3"/>
        <w:rPr>
          <w:sz w:val="20"/>
          <w:szCs w:val="24"/>
          <w:lang w:val="sl-SI"/>
        </w:rPr>
      </w:pPr>
    </w:p>
    <w:p w14:paraId="6A20D42C" w14:textId="77777777" w:rsidR="00357CF3" w:rsidRPr="00E40F5F" w:rsidRDefault="00357CF3" w:rsidP="00357CF3">
      <w:r w:rsidRPr="00E40F5F">
        <w:t xml:space="preserve">Zapisnik končnega prevzema mora biti podpisan s strani </w:t>
      </w:r>
      <w:r w:rsidR="00E40F5F" w:rsidRPr="00E40F5F">
        <w:t>ponudnika</w:t>
      </w:r>
      <w:r w:rsidRPr="00E40F5F">
        <w:t xml:space="preserve"> in naročnika.</w:t>
      </w:r>
    </w:p>
    <w:p w14:paraId="08788FFA" w14:textId="77777777" w:rsidR="00357CF3" w:rsidRDefault="00357CF3" w:rsidP="006B0145">
      <w:pPr>
        <w:pStyle w:val="BodyText3"/>
        <w:rPr>
          <w:sz w:val="20"/>
          <w:szCs w:val="24"/>
          <w:lang w:val="sl-SI"/>
        </w:rPr>
      </w:pPr>
    </w:p>
    <w:p w14:paraId="14382431" w14:textId="77777777" w:rsidR="006B0145" w:rsidRPr="006F26EB" w:rsidRDefault="006B0145" w:rsidP="006B0145">
      <w:pPr>
        <w:pStyle w:val="BodyText3"/>
        <w:rPr>
          <w:rFonts w:cs="Arial"/>
          <w:sz w:val="20"/>
          <w:lang w:val="sl-SI"/>
        </w:rPr>
      </w:pPr>
      <w:r w:rsidRPr="006F26EB">
        <w:rPr>
          <w:sz w:val="20"/>
          <w:szCs w:val="24"/>
          <w:lang w:val="sl-SI"/>
        </w:rPr>
        <w:lastRenderedPageBreak/>
        <w:t xml:space="preserve">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končnega prevzema ponovi. </w:t>
      </w:r>
    </w:p>
    <w:p w14:paraId="48D13262" w14:textId="77777777" w:rsidR="006B0145" w:rsidRPr="006F26EB" w:rsidRDefault="006B0145" w:rsidP="006B0145">
      <w:pPr>
        <w:pStyle w:val="BodyText3"/>
        <w:rPr>
          <w:sz w:val="20"/>
          <w:szCs w:val="24"/>
          <w:lang w:val="sl-SI"/>
        </w:rPr>
      </w:pPr>
    </w:p>
    <w:p w14:paraId="1C86B77D" w14:textId="77777777" w:rsidR="006B0145" w:rsidRPr="006F26EB" w:rsidRDefault="006B0145" w:rsidP="006B0145">
      <w:pPr>
        <w:pStyle w:val="BodyText3"/>
        <w:rPr>
          <w:sz w:val="20"/>
          <w:szCs w:val="24"/>
          <w:lang w:val="sl-SI"/>
        </w:rPr>
      </w:pPr>
      <w:r w:rsidRPr="006F26EB">
        <w:rPr>
          <w:sz w:val="20"/>
          <w:szCs w:val="24"/>
          <w:lang w:val="sl-SI"/>
        </w:rPr>
        <w:t xml:space="preserve">V primeru, ko je potrebno postopek končnega prevzema ponoviti, ima naročnik pravico unovčiti garancijo za dobro izvedbo pogodbenih obveznosti, ponudnik pa mora predložiti novo garancijo za dobro izvedbo pogodbenih obveznosti.  </w:t>
      </w:r>
    </w:p>
    <w:p w14:paraId="773A00BC" w14:textId="77777777" w:rsidR="006B0145" w:rsidRPr="006F26EB" w:rsidRDefault="006B0145" w:rsidP="006B0145">
      <w:pPr>
        <w:pStyle w:val="BodyText3"/>
        <w:rPr>
          <w:sz w:val="20"/>
          <w:szCs w:val="24"/>
          <w:lang w:val="sl-SI"/>
        </w:rPr>
      </w:pPr>
    </w:p>
    <w:bookmarkEnd w:id="244"/>
    <w:p w14:paraId="073B33B2" w14:textId="77777777" w:rsidR="00582046" w:rsidRDefault="00467A8C" w:rsidP="00AC0EF3">
      <w:pPr>
        <w:suppressAutoHyphens w:val="0"/>
        <w:rPr>
          <w:rFonts w:cs="Times New Roman"/>
          <w:b/>
          <w:bCs/>
          <w:szCs w:val="20"/>
          <w:lang w:eastAsia="en-US"/>
        </w:rPr>
      </w:pPr>
      <w:r w:rsidRPr="00467A8C">
        <w:t>Garancijski rok za dobavljen sklop opreme prične teči  dnem, ko naročnik in ponudnik podpišeta zapisnik o uspešno opravljenem končnem prevzemu sklopa opreme.</w:t>
      </w:r>
    </w:p>
    <w:p w14:paraId="053AEFD6" w14:textId="77777777" w:rsidR="004F51C6" w:rsidRPr="00A80C75" w:rsidRDefault="004F51C6" w:rsidP="00AC0EF3">
      <w:pPr>
        <w:suppressAutoHyphens w:val="0"/>
        <w:rPr>
          <w:rFonts w:cs="Times New Roman"/>
          <w:b/>
          <w:bCs/>
          <w:szCs w:val="20"/>
          <w:lang w:eastAsia="en-US"/>
        </w:rPr>
      </w:pPr>
    </w:p>
    <w:p w14:paraId="410F92C0" w14:textId="77777777" w:rsidR="00F0580F" w:rsidRPr="00A80C75" w:rsidRDefault="00F0580F" w:rsidP="00F0580F">
      <w:pPr>
        <w:jc w:val="center"/>
        <w:rPr>
          <w:rFonts w:cs="Arial"/>
          <w:b/>
        </w:rPr>
      </w:pPr>
      <w:r w:rsidRPr="00A80C75">
        <w:rPr>
          <w:rFonts w:cs="Arial"/>
          <w:b/>
        </w:rPr>
        <w:t>JAMSTVA IN GARANCIJSKE OBVEZNOSTI PONUDNIKA</w:t>
      </w:r>
    </w:p>
    <w:p w14:paraId="0D7D9776" w14:textId="77777777" w:rsidR="00F0580F" w:rsidRPr="00A80C75" w:rsidRDefault="00F0580F" w:rsidP="00F0580F">
      <w:pPr>
        <w:suppressAutoHyphens w:val="0"/>
        <w:rPr>
          <w:rFonts w:cs="Times New Roman"/>
          <w:b/>
          <w:bCs/>
          <w:szCs w:val="20"/>
          <w:lang w:eastAsia="en-US"/>
        </w:rPr>
      </w:pPr>
    </w:p>
    <w:p w14:paraId="262836D3" w14:textId="77777777" w:rsidR="00F0580F" w:rsidRPr="00AC0EF3" w:rsidRDefault="00563B8E" w:rsidP="00F0580F">
      <w:pPr>
        <w:suppressAutoHyphens w:val="0"/>
        <w:rPr>
          <w:rFonts w:cs="Times New Roman"/>
          <w:b/>
          <w:bCs/>
          <w:szCs w:val="20"/>
          <w:lang w:eastAsia="en-US"/>
        </w:rPr>
      </w:pPr>
      <w:r>
        <w:rPr>
          <w:rFonts w:cs="Times New Roman"/>
          <w:b/>
          <w:bCs/>
          <w:szCs w:val="20"/>
          <w:lang w:eastAsia="en-US"/>
        </w:rPr>
        <w:t>9</w:t>
      </w:r>
      <w:r w:rsidR="00F0580F" w:rsidRPr="00A80C75">
        <w:rPr>
          <w:rFonts w:cs="Times New Roman"/>
          <w:b/>
          <w:bCs/>
          <w:szCs w:val="20"/>
          <w:lang w:eastAsia="en-US"/>
        </w:rPr>
        <w:t>. člen</w:t>
      </w:r>
    </w:p>
    <w:p w14:paraId="6FCC15E4" w14:textId="77777777" w:rsidR="00F0580F" w:rsidRDefault="00F0580F" w:rsidP="00F0580F">
      <w:pPr>
        <w:suppressAutoHyphens w:val="0"/>
        <w:rPr>
          <w:rFonts w:cs="Times New Roman"/>
          <w:szCs w:val="20"/>
          <w:lang w:eastAsia="en-US"/>
        </w:rPr>
      </w:pPr>
    </w:p>
    <w:p w14:paraId="0370B27C" w14:textId="77777777" w:rsidR="00A53A8C" w:rsidRPr="006F26EB" w:rsidRDefault="00A53A8C" w:rsidP="00A53A8C">
      <w:pPr>
        <w:pStyle w:val="BodyText3"/>
        <w:rPr>
          <w:rFonts w:cs="Arial"/>
          <w:sz w:val="20"/>
          <w:lang w:val="sl-SI"/>
        </w:rPr>
      </w:pPr>
      <w:bookmarkStart w:id="245" w:name="_Hlk528060371"/>
      <w:r w:rsidRPr="006F26EB">
        <w:rPr>
          <w:rFonts w:cs="Arial"/>
          <w:sz w:val="20"/>
          <w:lang w:val="sl-SI"/>
        </w:rPr>
        <w:t>Ponudnik naročniku jamči:</w:t>
      </w:r>
    </w:p>
    <w:p w14:paraId="157BECD5" w14:textId="77777777" w:rsidR="00A53A8C" w:rsidRPr="006F26EB" w:rsidRDefault="00A53A8C" w:rsidP="001A4049">
      <w:pPr>
        <w:pStyle w:val="BodyText3"/>
        <w:numPr>
          <w:ilvl w:val="0"/>
          <w:numId w:val="23"/>
        </w:numPr>
        <w:suppressAutoHyphens w:val="0"/>
        <w:rPr>
          <w:rFonts w:cs="Arial"/>
          <w:sz w:val="20"/>
          <w:lang w:val="sl-SI"/>
        </w:rPr>
      </w:pPr>
      <w:r w:rsidRPr="006F26EB">
        <w:rPr>
          <w:rFonts w:cs="Arial"/>
          <w:sz w:val="20"/>
          <w:lang w:val="sl-SI"/>
        </w:rPr>
        <w:t>da kupljena oprema deluje brezhibno in nima skritih napak,</w:t>
      </w:r>
    </w:p>
    <w:p w14:paraId="4E395A2E" w14:textId="77777777" w:rsidR="00A53A8C" w:rsidRPr="006F26EB" w:rsidRDefault="00A53A8C" w:rsidP="001A4049">
      <w:pPr>
        <w:pStyle w:val="BodyText3"/>
        <w:numPr>
          <w:ilvl w:val="0"/>
          <w:numId w:val="23"/>
        </w:numPr>
        <w:suppressAutoHyphens w:val="0"/>
        <w:rPr>
          <w:rFonts w:cs="Arial"/>
          <w:sz w:val="20"/>
          <w:lang w:val="sl-SI"/>
        </w:rPr>
      </w:pPr>
      <w:r w:rsidRPr="006F26EB">
        <w:rPr>
          <w:rFonts w:cs="Arial"/>
          <w:sz w:val="20"/>
          <w:lang w:val="sl-SI"/>
        </w:rPr>
        <w:t>da oprema, ki je predmet te pogodbe, ni obremenjeno s pravicami tretjih oseb,</w:t>
      </w:r>
    </w:p>
    <w:p w14:paraId="09457666" w14:textId="77777777" w:rsidR="00A53A8C" w:rsidRPr="006F26EB" w:rsidRDefault="00A53A8C" w:rsidP="001A4049">
      <w:pPr>
        <w:pStyle w:val="BodyText3"/>
        <w:numPr>
          <w:ilvl w:val="0"/>
          <w:numId w:val="23"/>
        </w:numPr>
        <w:suppressAutoHyphens w:val="0"/>
        <w:rPr>
          <w:rFonts w:cs="Arial"/>
          <w:sz w:val="20"/>
          <w:lang w:val="sl-SI"/>
        </w:rPr>
      </w:pPr>
      <w:r w:rsidRPr="006F26EB">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48DBD8CF" w14:textId="77777777" w:rsidR="00A53A8C" w:rsidRPr="00284184" w:rsidRDefault="00A53A8C" w:rsidP="001A4049">
      <w:pPr>
        <w:pStyle w:val="BodyText3"/>
        <w:numPr>
          <w:ilvl w:val="0"/>
          <w:numId w:val="23"/>
        </w:numPr>
        <w:suppressAutoHyphens w:val="0"/>
        <w:rPr>
          <w:rFonts w:cs="Arial"/>
          <w:sz w:val="20"/>
          <w:lang w:val="sl-SI"/>
        </w:rPr>
      </w:pPr>
      <w:r w:rsidRPr="006F26EB">
        <w:rPr>
          <w:rFonts w:cs="Arial"/>
          <w:sz w:val="20"/>
          <w:lang w:val="sl-SI"/>
        </w:rPr>
        <w:t xml:space="preserve">da bo naročnik pridobil vse pravice, ki so vezane na opremo, ponudnik pa bo brezhibno izvrševal vse obveznosti, ki so </w:t>
      </w:r>
      <w:r w:rsidRPr="00284184">
        <w:rPr>
          <w:rFonts w:cs="Arial"/>
          <w:sz w:val="20"/>
          <w:lang w:val="sl-SI"/>
        </w:rPr>
        <w:t>vezane na opremo.</w:t>
      </w:r>
    </w:p>
    <w:p w14:paraId="3519480E" w14:textId="77777777" w:rsidR="00A53A8C" w:rsidRPr="00284184" w:rsidRDefault="00A53A8C" w:rsidP="00A53A8C">
      <w:pPr>
        <w:pStyle w:val="BodyText3"/>
        <w:rPr>
          <w:rFonts w:cs="Arial"/>
          <w:sz w:val="20"/>
          <w:lang w:val="sl-SI"/>
        </w:rPr>
      </w:pPr>
    </w:p>
    <w:p w14:paraId="25EE062C" w14:textId="77777777" w:rsidR="00A53A8C" w:rsidRPr="00715049" w:rsidRDefault="00A53A8C" w:rsidP="00A53A8C">
      <w:pPr>
        <w:pStyle w:val="BodyText3"/>
        <w:rPr>
          <w:rFonts w:cs="Arial"/>
          <w:strike/>
          <w:sz w:val="20"/>
          <w:lang w:val="sl-SI"/>
        </w:rPr>
      </w:pPr>
      <w:r w:rsidRPr="00284184">
        <w:rPr>
          <w:rFonts w:cs="Arial"/>
          <w:sz w:val="20"/>
          <w:lang w:val="sl-SI"/>
        </w:rPr>
        <w:t xml:space="preserve">Za opremo, ki je predmet te </w:t>
      </w:r>
      <w:r w:rsidRPr="00715049">
        <w:rPr>
          <w:rFonts w:cs="Arial"/>
          <w:sz w:val="20"/>
          <w:lang w:val="sl-SI"/>
        </w:rPr>
        <w:t xml:space="preserve">pogodbe, daje ponudnik ……..  mesečno garancijo </w:t>
      </w:r>
      <w:r w:rsidRPr="00715049">
        <w:rPr>
          <w:rFonts w:cs="Arial"/>
          <w:i/>
          <w:sz w:val="16"/>
          <w:szCs w:val="16"/>
          <w:lang w:val="sl-SI"/>
        </w:rPr>
        <w:t>(najmanj 36-mesečno garancijo)</w:t>
      </w:r>
      <w:r w:rsidRPr="00715049">
        <w:rPr>
          <w:rFonts w:cs="Arial"/>
          <w:sz w:val="20"/>
          <w:lang w:val="sl-SI"/>
        </w:rPr>
        <w:t xml:space="preserve"> za brezhibno tehnično delovanje. Garancijski rok teče od dneva podpisa zapisnika o uspešnem končnem prevzemu. </w:t>
      </w:r>
    </w:p>
    <w:p w14:paraId="376F8B98" w14:textId="77777777" w:rsidR="00A53A8C" w:rsidRPr="00715049" w:rsidRDefault="00A53A8C" w:rsidP="00A53A8C">
      <w:pPr>
        <w:pStyle w:val="BodyText3"/>
        <w:rPr>
          <w:rFonts w:cs="Arial"/>
          <w:sz w:val="20"/>
          <w:lang w:val="sl-SI"/>
        </w:rPr>
      </w:pPr>
    </w:p>
    <w:p w14:paraId="4D4B163E" w14:textId="77777777" w:rsidR="00A53A8C" w:rsidRPr="00284184" w:rsidRDefault="00A53A8C" w:rsidP="00A53A8C">
      <w:pPr>
        <w:pStyle w:val="BodyText3"/>
        <w:rPr>
          <w:rFonts w:cs="Arial"/>
          <w:strike/>
          <w:sz w:val="20"/>
          <w:lang w:val="sl-SI"/>
        </w:rPr>
      </w:pPr>
      <w:r w:rsidRPr="00715049">
        <w:rPr>
          <w:rFonts w:cs="Arial"/>
          <w:sz w:val="20"/>
          <w:lang w:val="sl-SI"/>
        </w:rPr>
        <w:t>Ponudnik mora za celotno trajanje garancijske dobe zagotavljati odzivni čas 12 ur.</w:t>
      </w:r>
      <w:r w:rsidR="00936EFE" w:rsidRPr="00715049">
        <w:rPr>
          <w:rFonts w:cs="Arial"/>
          <w:sz w:val="20"/>
          <w:lang w:val="sl-SI"/>
        </w:rPr>
        <w:t xml:space="preserve"> Ponudnik mora v tem času stopiti v kontakt (prijava po e-mailu). Ponudnik mora napravo prevzeti v popravilo in vrniti na naslov naročnika RTV Slovenija v Ljubljani.</w:t>
      </w:r>
      <w:r w:rsidR="00936EFE" w:rsidRPr="00284184">
        <w:rPr>
          <w:rFonts w:cs="Arial"/>
          <w:sz w:val="20"/>
          <w:lang w:val="sl-SI"/>
        </w:rPr>
        <w:t xml:space="preserve"> </w:t>
      </w:r>
    </w:p>
    <w:p w14:paraId="54A12210" w14:textId="77777777" w:rsidR="00EA3BDF" w:rsidRPr="00284184" w:rsidRDefault="00EA3BDF" w:rsidP="00A53A8C">
      <w:pPr>
        <w:pStyle w:val="BodyText3"/>
        <w:rPr>
          <w:rFonts w:cs="Arial"/>
          <w:strike/>
          <w:sz w:val="20"/>
          <w:lang w:val="sl-SI"/>
        </w:rPr>
      </w:pPr>
    </w:p>
    <w:p w14:paraId="44A49BF9" w14:textId="77777777" w:rsidR="00A53A8C" w:rsidRPr="00284184" w:rsidRDefault="00EA3BDF" w:rsidP="00A53A8C">
      <w:pPr>
        <w:pStyle w:val="BodyText3"/>
        <w:rPr>
          <w:rFonts w:cs="Arial"/>
          <w:sz w:val="20"/>
          <w:lang w:val="sl-SI"/>
        </w:rPr>
      </w:pPr>
      <w:r w:rsidRPr="00284184">
        <w:rPr>
          <w:rFonts w:cs="Arial"/>
          <w:sz w:val="20"/>
          <w:lang w:val="sl-SI"/>
        </w:rPr>
        <w:t>Rok za odpravo napak na pooblaščenem servisu je 5 delovnih dni od prejete prijave po e-mailu.</w:t>
      </w:r>
    </w:p>
    <w:p w14:paraId="7A008954" w14:textId="77777777" w:rsidR="00EA3BDF" w:rsidRPr="00284184" w:rsidRDefault="00EA3BDF" w:rsidP="00A53A8C">
      <w:pPr>
        <w:pStyle w:val="BodyText3"/>
        <w:rPr>
          <w:rFonts w:cs="Arial"/>
          <w:sz w:val="20"/>
          <w:lang w:val="sl-SI"/>
        </w:rPr>
      </w:pPr>
    </w:p>
    <w:p w14:paraId="01A14E9C" w14:textId="77777777" w:rsidR="00126096" w:rsidRDefault="00EA3BDF" w:rsidP="00A53A8C">
      <w:pPr>
        <w:pStyle w:val="BodyText3"/>
        <w:rPr>
          <w:rFonts w:cs="Arial"/>
          <w:sz w:val="20"/>
          <w:lang w:val="sl-SI"/>
        </w:rPr>
      </w:pPr>
      <w:r w:rsidRPr="00284184">
        <w:rPr>
          <w:rFonts w:cs="Arial"/>
          <w:sz w:val="20"/>
          <w:lang w:val="sl-SI"/>
        </w:rPr>
        <w:t xml:space="preserve">Ponudnik mora za celotno ponujeno opremo, v času garancijskega roka iz drugega odstavka tega člena, zagotavljati brezplačno podporo za servisiranje, brezplačno servisiranje in brezplačne rezervne (nadomestne) dele. </w:t>
      </w:r>
    </w:p>
    <w:p w14:paraId="24516A26" w14:textId="77777777" w:rsidR="00126096" w:rsidRDefault="00126096" w:rsidP="00A53A8C">
      <w:pPr>
        <w:pStyle w:val="BodyText3"/>
        <w:rPr>
          <w:rFonts w:cs="Arial"/>
          <w:sz w:val="20"/>
          <w:lang w:val="sl-SI"/>
        </w:rPr>
      </w:pPr>
    </w:p>
    <w:p w14:paraId="6262057A" w14:textId="77777777" w:rsidR="00EA3BDF" w:rsidRPr="00284184" w:rsidRDefault="00EA3BDF" w:rsidP="00A53A8C">
      <w:pPr>
        <w:pStyle w:val="BodyText3"/>
        <w:rPr>
          <w:rFonts w:cs="Arial"/>
          <w:sz w:val="20"/>
          <w:lang w:val="sl-SI"/>
        </w:rPr>
      </w:pPr>
      <w:r w:rsidRPr="00284184">
        <w:rPr>
          <w:rFonts w:cs="Arial"/>
          <w:sz w:val="20"/>
          <w:lang w:val="sl-SI"/>
        </w:rPr>
        <w:t>Podpora za servisiranje je pomoč pri odpravljanju napak. Le-ta je lahko preko telefona, upravljanje na daljavo ali preko elektronske pošte.</w:t>
      </w:r>
    </w:p>
    <w:p w14:paraId="6578FE36" w14:textId="77777777" w:rsidR="00EA3BDF" w:rsidRPr="00284184" w:rsidRDefault="00EA3BDF" w:rsidP="00A53A8C">
      <w:pPr>
        <w:pStyle w:val="BodyText3"/>
        <w:rPr>
          <w:rFonts w:cs="Arial"/>
          <w:sz w:val="20"/>
          <w:lang w:val="sl-SI"/>
        </w:rPr>
      </w:pPr>
    </w:p>
    <w:p w14:paraId="6DBD3A87" w14:textId="77777777" w:rsidR="00EA3BDF" w:rsidRPr="00284184" w:rsidRDefault="00EA3BDF" w:rsidP="00EA3BDF">
      <w:r w:rsidRPr="00284184">
        <w:t xml:space="preserve">Ponudnik je dolžan na lastne stroške v primeru treh ali več sistemskih napak na istem funkcionalnem delu, ki se pojavijo v garancijskem roku, zagotoviti zamenjavo vseh tovrstnih delov s tehnološko izboljšanim funkcionalnim delom. Ponudnik mora zamenjavo izvršiti v roku 15 dni od ugotovitve tretje napake. Za zamenjan del prične teči nova garancijska doma od dne zamenjave dela.   </w:t>
      </w:r>
    </w:p>
    <w:p w14:paraId="0F7B2FE0" w14:textId="77777777" w:rsidR="00A53A8C" w:rsidRPr="00284184" w:rsidRDefault="00A53A8C" w:rsidP="00A53A8C">
      <w:pPr>
        <w:pStyle w:val="BodyText3"/>
        <w:rPr>
          <w:rFonts w:cs="Arial"/>
          <w:sz w:val="20"/>
          <w:lang w:val="sl-SI"/>
        </w:rPr>
      </w:pPr>
    </w:p>
    <w:p w14:paraId="03E86E55" w14:textId="77777777" w:rsidR="00EA3BDF" w:rsidRPr="00284184" w:rsidRDefault="00EA3BDF" w:rsidP="00EA3BDF">
      <w:r w:rsidRPr="00284184">
        <w:t>Šest ali več napak na isti napravi iz posameznega sklopa, ki se pojavijo v garancijskem roku, velja kot nekorektno delovanje naprave. V takšnem primeru je ponudnik dolžan na lastne stroške zagotoviti zamenjavo te naprave z novo napravo. V tem primeru prične za zamenjani sklop garancijska doba teči od začetka. Ponudnik je dolžan to zamenjavo izvršiti v roku 15 dni od ugotovitve šeste napake.</w:t>
      </w:r>
    </w:p>
    <w:p w14:paraId="06DD7113" w14:textId="77777777" w:rsidR="00A53A8C" w:rsidRPr="00284184" w:rsidRDefault="00A53A8C" w:rsidP="00A53A8C">
      <w:pPr>
        <w:pStyle w:val="BodyText3"/>
        <w:rPr>
          <w:rFonts w:cs="Arial"/>
          <w:sz w:val="20"/>
          <w:lang w:val="sl-SI"/>
        </w:rPr>
      </w:pPr>
    </w:p>
    <w:p w14:paraId="7847903C" w14:textId="77777777" w:rsidR="00A53A8C" w:rsidRPr="00284184" w:rsidRDefault="00A53A8C" w:rsidP="00A53A8C">
      <w:pPr>
        <w:pStyle w:val="BodyText3"/>
        <w:rPr>
          <w:rFonts w:cs="Arial"/>
          <w:sz w:val="20"/>
          <w:lang w:val="sl-SI"/>
        </w:rPr>
      </w:pPr>
      <w:r w:rsidRPr="00284184">
        <w:rPr>
          <w:rFonts w:cs="Arial"/>
          <w:sz w:val="20"/>
          <w:lang w:val="sl-SI"/>
        </w:rPr>
        <w:t>O vsaki intervenciji (popravilu napake) mora ponudnik naročniku izdati pisno poročilo o opravljenem delu in morebitnih zamenjanih komponentah.</w:t>
      </w:r>
    </w:p>
    <w:p w14:paraId="6C753FAF" w14:textId="77777777" w:rsidR="00A53A8C" w:rsidRPr="00284184" w:rsidRDefault="00A53A8C" w:rsidP="00A53A8C">
      <w:pPr>
        <w:pStyle w:val="BodyText3"/>
        <w:rPr>
          <w:rFonts w:cs="Arial"/>
          <w:sz w:val="20"/>
          <w:lang w:val="sl-SI"/>
        </w:rPr>
      </w:pPr>
    </w:p>
    <w:p w14:paraId="6919205F" w14:textId="77777777" w:rsidR="00A53A8C" w:rsidRPr="006F26EB" w:rsidRDefault="00A53A8C" w:rsidP="00A53A8C">
      <w:pPr>
        <w:pStyle w:val="BodyText3"/>
        <w:rPr>
          <w:rFonts w:cs="Arial"/>
          <w:sz w:val="20"/>
          <w:lang w:val="sl-SI"/>
        </w:rPr>
      </w:pPr>
      <w:r w:rsidRPr="00284184">
        <w:rPr>
          <w:rFonts w:cs="Arial"/>
          <w:sz w:val="20"/>
          <w:lang w:val="sl-SI"/>
        </w:rPr>
        <w:t xml:space="preserve">Ponudnik mora zagotoviti razpoložljivost in združljivost nadomestnih delov najmanj 8 let od datuma končnega prevzema ponujene opreme. Za čas trajanja garancijske dobe so vsi nadomestni deli </w:t>
      </w:r>
      <w:bookmarkEnd w:id="245"/>
      <w:r w:rsidR="008510DA" w:rsidRPr="00284184">
        <w:rPr>
          <w:rFonts w:cs="Arial"/>
          <w:sz w:val="20"/>
          <w:lang w:val="sl-SI"/>
        </w:rPr>
        <w:t>brezplačni.</w:t>
      </w:r>
    </w:p>
    <w:p w14:paraId="03FBC9D6" w14:textId="77777777" w:rsidR="007E6A16" w:rsidRDefault="007E6A16" w:rsidP="00A53A8C">
      <w:pPr>
        <w:suppressAutoHyphens w:val="0"/>
        <w:rPr>
          <w:rFonts w:cs="Times New Roman"/>
          <w:lang w:eastAsia="en-US"/>
        </w:rPr>
      </w:pPr>
    </w:p>
    <w:p w14:paraId="6D7ACABD" w14:textId="77777777" w:rsidR="00936EFE" w:rsidRDefault="00A90AE4" w:rsidP="00A90AE4">
      <w:pPr>
        <w:tabs>
          <w:tab w:val="left" w:pos="2685"/>
        </w:tabs>
        <w:suppressAutoHyphens w:val="0"/>
        <w:rPr>
          <w:rFonts w:cs="Times New Roman"/>
          <w:lang w:eastAsia="en-US"/>
        </w:rPr>
      </w:pPr>
      <w:r>
        <w:rPr>
          <w:rFonts w:cs="Times New Roman"/>
          <w:lang w:eastAsia="en-US"/>
        </w:rPr>
        <w:tab/>
      </w:r>
    </w:p>
    <w:p w14:paraId="1AC0B71D" w14:textId="77777777" w:rsidR="00A90AE4" w:rsidRDefault="00A90AE4" w:rsidP="00A90AE4">
      <w:pPr>
        <w:tabs>
          <w:tab w:val="left" w:pos="2685"/>
        </w:tabs>
        <w:suppressAutoHyphens w:val="0"/>
        <w:rPr>
          <w:rFonts w:cs="Times New Roman"/>
          <w:lang w:eastAsia="en-US"/>
        </w:rPr>
      </w:pPr>
    </w:p>
    <w:p w14:paraId="6E3D9026" w14:textId="77777777" w:rsidR="00A90AE4" w:rsidRDefault="00A90AE4" w:rsidP="00A90AE4">
      <w:pPr>
        <w:tabs>
          <w:tab w:val="left" w:pos="2685"/>
        </w:tabs>
        <w:suppressAutoHyphens w:val="0"/>
        <w:rPr>
          <w:rFonts w:cs="Times New Roman"/>
          <w:lang w:eastAsia="en-US"/>
        </w:rPr>
      </w:pPr>
    </w:p>
    <w:p w14:paraId="4ACFFFFC" w14:textId="77777777" w:rsidR="00A90AE4" w:rsidRDefault="00A90AE4" w:rsidP="00A90AE4">
      <w:pPr>
        <w:tabs>
          <w:tab w:val="left" w:pos="2685"/>
        </w:tabs>
        <w:suppressAutoHyphens w:val="0"/>
        <w:rPr>
          <w:rFonts w:cs="Times New Roman"/>
          <w:lang w:eastAsia="en-US"/>
        </w:rPr>
      </w:pPr>
    </w:p>
    <w:p w14:paraId="289C3BE4" w14:textId="77777777" w:rsidR="00A90AE4" w:rsidRDefault="00A90AE4" w:rsidP="00A90AE4">
      <w:pPr>
        <w:tabs>
          <w:tab w:val="left" w:pos="2685"/>
        </w:tabs>
        <w:suppressAutoHyphens w:val="0"/>
        <w:rPr>
          <w:rFonts w:cs="Times New Roman"/>
          <w:lang w:eastAsia="en-US"/>
        </w:rPr>
      </w:pPr>
    </w:p>
    <w:p w14:paraId="0CB26F66" w14:textId="77777777" w:rsidR="00F0580F" w:rsidRPr="002D1D68" w:rsidRDefault="00F0580F" w:rsidP="00F0580F">
      <w:pPr>
        <w:spacing w:line="280" w:lineRule="atLeast"/>
        <w:jc w:val="center"/>
        <w:rPr>
          <w:rFonts w:cs="Arial"/>
          <w:b/>
          <w:szCs w:val="20"/>
        </w:rPr>
      </w:pPr>
      <w:bookmarkStart w:id="246" w:name="_Hlk170473946"/>
      <w:bookmarkEnd w:id="235"/>
      <w:r w:rsidRPr="002D1D68">
        <w:rPr>
          <w:rFonts w:cs="Arial"/>
          <w:b/>
          <w:szCs w:val="20"/>
        </w:rPr>
        <w:lastRenderedPageBreak/>
        <w:t>REKLAMACIJE IN ODGOVORNOST</w:t>
      </w:r>
    </w:p>
    <w:p w14:paraId="3468602A" w14:textId="77777777" w:rsidR="0090729D" w:rsidRPr="00AC0EF3" w:rsidRDefault="0090729D" w:rsidP="00AC0EF3">
      <w:pPr>
        <w:suppressAutoHyphens w:val="0"/>
        <w:rPr>
          <w:rFonts w:cs="Times New Roman"/>
          <w:lang w:eastAsia="en-US"/>
        </w:rPr>
      </w:pPr>
    </w:p>
    <w:p w14:paraId="233E095F" w14:textId="77777777" w:rsidR="00AC0EF3" w:rsidRPr="00AC0EF3" w:rsidRDefault="00563B8E" w:rsidP="00AC0EF3">
      <w:pPr>
        <w:suppressAutoHyphens w:val="0"/>
        <w:rPr>
          <w:rFonts w:cs="Times New Roman"/>
          <w:b/>
          <w:szCs w:val="20"/>
          <w:lang w:eastAsia="en-US"/>
        </w:rPr>
      </w:pPr>
      <w:r>
        <w:rPr>
          <w:rFonts w:cs="Times New Roman"/>
          <w:b/>
          <w:szCs w:val="20"/>
          <w:lang w:eastAsia="en-US"/>
        </w:rPr>
        <w:t>10</w:t>
      </w:r>
      <w:r w:rsidR="00AC0EF3" w:rsidRPr="00AC0EF3">
        <w:rPr>
          <w:rFonts w:cs="Times New Roman"/>
          <w:b/>
          <w:szCs w:val="20"/>
          <w:lang w:eastAsia="en-US"/>
        </w:rPr>
        <w:t xml:space="preserve">. člen </w:t>
      </w:r>
    </w:p>
    <w:p w14:paraId="1DFA3A62" w14:textId="77777777" w:rsidR="00AC0EF3" w:rsidRPr="00AC0EF3" w:rsidRDefault="00AC0EF3" w:rsidP="00AC0EF3">
      <w:pPr>
        <w:suppressAutoHyphens w:val="0"/>
        <w:rPr>
          <w:rFonts w:cs="Times New Roman"/>
          <w:szCs w:val="20"/>
          <w:lang w:eastAsia="en-US"/>
        </w:rPr>
      </w:pPr>
    </w:p>
    <w:p w14:paraId="239E9646" w14:textId="77777777" w:rsidR="005C0DCC" w:rsidRPr="006F26EB" w:rsidRDefault="005C0DCC" w:rsidP="00AC38AF">
      <w:pPr>
        <w:rPr>
          <w:szCs w:val="20"/>
        </w:rPr>
      </w:pPr>
      <w:bookmarkStart w:id="247" w:name="_Hlk170474240"/>
      <w:r w:rsidRPr="006F26EB">
        <w:rPr>
          <w:szCs w:val="20"/>
        </w:rPr>
        <w:t>Ponudnik odgovarja za skrite napake na dobavljenem blagu. Skrite napake so tiste, ki jih naročnik ni mogel odkriti z običajnim pregledom dobavljenega blaga. Naročnik mora obvestiti ponudnika o napaki v osmih (8) dneh od dneva, ko je napako opazil.</w:t>
      </w:r>
    </w:p>
    <w:p w14:paraId="15F7B8A6" w14:textId="77777777" w:rsidR="005C0DCC" w:rsidRPr="006F26EB" w:rsidRDefault="005C0DCC" w:rsidP="00AC38AF">
      <w:pPr>
        <w:rPr>
          <w:szCs w:val="20"/>
        </w:rPr>
      </w:pPr>
    </w:p>
    <w:p w14:paraId="5B737B24" w14:textId="77777777" w:rsidR="005C0DCC" w:rsidRPr="006F26EB" w:rsidRDefault="005C0DCC" w:rsidP="00AC38AF">
      <w:pPr>
        <w:rPr>
          <w:szCs w:val="20"/>
        </w:rPr>
      </w:pPr>
      <w:r w:rsidRPr="006F26EB">
        <w:rPr>
          <w:szCs w:val="20"/>
        </w:rPr>
        <w:t xml:space="preserve">Naročnik bo napake v kakovosti reklamiral takoj, ko jih bo ugotovil.  </w:t>
      </w:r>
    </w:p>
    <w:p w14:paraId="7847EED0" w14:textId="77777777" w:rsidR="005C0DCC" w:rsidRPr="006F26EB" w:rsidRDefault="005C0DCC" w:rsidP="00AC38AF">
      <w:pPr>
        <w:rPr>
          <w:szCs w:val="20"/>
        </w:rPr>
      </w:pPr>
    </w:p>
    <w:p w14:paraId="7AA1A07D" w14:textId="77777777" w:rsidR="005C0DCC" w:rsidRPr="006F26EB" w:rsidRDefault="005C0DCC" w:rsidP="00AC38AF">
      <w:pPr>
        <w:rPr>
          <w:szCs w:val="20"/>
        </w:rPr>
      </w:pPr>
      <w:r w:rsidRPr="006F26EB">
        <w:rPr>
          <w:szCs w:val="20"/>
        </w:rPr>
        <w:t>Rok za rešitev reklamacije je največ 10 delovnih dni od prejema pisnega ali ustnega obvestila naročnika o reklamaciji. Vsi morebitni stroški reklamacij bremenijo ponudnika.</w:t>
      </w:r>
    </w:p>
    <w:p w14:paraId="2596D03A" w14:textId="77777777" w:rsidR="005C0DCC" w:rsidRDefault="005C0DCC" w:rsidP="00AC38AF">
      <w:pPr>
        <w:suppressAutoHyphens w:val="0"/>
        <w:rPr>
          <w:rFonts w:cs="Arial"/>
          <w:szCs w:val="20"/>
          <w:lang w:eastAsia="sl-SI"/>
        </w:rPr>
      </w:pPr>
    </w:p>
    <w:p w14:paraId="25BEFB71" w14:textId="77777777" w:rsidR="005C0DCC" w:rsidRDefault="005C0DCC" w:rsidP="00AC38AF">
      <w:pPr>
        <w:suppressAutoHyphens w:val="0"/>
        <w:rPr>
          <w:rFonts w:cs="Arial"/>
          <w:szCs w:val="20"/>
          <w:lang w:eastAsia="sl-SI"/>
        </w:rPr>
      </w:pPr>
    </w:p>
    <w:p w14:paraId="2AC0E4A3" w14:textId="77777777" w:rsidR="00AC0EF3" w:rsidRDefault="00AC0EF3" w:rsidP="00AC38AF">
      <w:pPr>
        <w:suppressAutoHyphens w:val="0"/>
        <w:rPr>
          <w:rFonts w:cs="Arial"/>
          <w:szCs w:val="20"/>
          <w:lang w:eastAsia="sl-SI"/>
        </w:rPr>
      </w:pPr>
      <w:r w:rsidRPr="00AC0EF3">
        <w:rPr>
          <w:rFonts w:cs="Arial"/>
          <w:szCs w:val="20"/>
          <w:lang w:eastAsia="sl-SI"/>
        </w:rPr>
        <w:t xml:space="preserve">V primeru, da kakovost blaga oz. storitve ni v skladu z zahtevami </w:t>
      </w:r>
      <w:r w:rsidRPr="00AC0EF3">
        <w:rPr>
          <w:rFonts w:cs="Arial"/>
          <w:color w:val="282828"/>
          <w:szCs w:val="20"/>
          <w:lang w:eastAsia="en-US"/>
        </w:rPr>
        <w:t>dokumentacije v zvezi z oddajo javnega naročila</w:t>
      </w:r>
      <w:r w:rsidRPr="00AC0EF3">
        <w:rPr>
          <w:rFonts w:cs="Arial"/>
          <w:szCs w:val="20"/>
          <w:lang w:eastAsia="sl-SI"/>
        </w:rPr>
        <w:t xml:space="preserve"> ali iz ponudbene dokumentacije, ima naročnik pravico unovčiti garancijo za dobro izvedbo pogodbenih obveznosti.</w:t>
      </w:r>
    </w:p>
    <w:bookmarkEnd w:id="246"/>
    <w:bookmarkEnd w:id="247"/>
    <w:p w14:paraId="450FF8BD" w14:textId="77777777" w:rsidR="00B522BF" w:rsidRPr="00AC0EF3" w:rsidRDefault="00B522BF" w:rsidP="00AC0EF3">
      <w:pPr>
        <w:suppressAutoHyphens w:val="0"/>
        <w:rPr>
          <w:rFonts w:cs="Arial"/>
          <w:szCs w:val="20"/>
          <w:lang w:eastAsia="sl-SI"/>
        </w:rPr>
      </w:pPr>
    </w:p>
    <w:p w14:paraId="10C634FE" w14:textId="77777777" w:rsidR="00582046" w:rsidRDefault="00582046" w:rsidP="00AC0EF3">
      <w:pPr>
        <w:suppressAutoHyphens w:val="0"/>
        <w:rPr>
          <w:rFonts w:cs="Times New Roman"/>
          <w:b/>
          <w:bCs/>
          <w:szCs w:val="20"/>
          <w:lang w:eastAsia="en-US"/>
        </w:rPr>
      </w:pPr>
      <w:bookmarkStart w:id="248" w:name="_Hlk170474051"/>
    </w:p>
    <w:p w14:paraId="1EEBAEF2" w14:textId="77777777" w:rsidR="00AC0EF3" w:rsidRPr="00AC0EF3" w:rsidRDefault="00563B8E" w:rsidP="00AC0EF3">
      <w:pPr>
        <w:suppressAutoHyphens w:val="0"/>
        <w:rPr>
          <w:rFonts w:cs="Times New Roman"/>
          <w:b/>
          <w:bCs/>
          <w:szCs w:val="20"/>
          <w:lang w:eastAsia="en-US"/>
        </w:rPr>
      </w:pPr>
      <w:r>
        <w:rPr>
          <w:rFonts w:cs="Times New Roman"/>
          <w:b/>
          <w:bCs/>
          <w:szCs w:val="20"/>
          <w:lang w:eastAsia="en-US"/>
        </w:rPr>
        <w:t>11</w:t>
      </w:r>
      <w:r w:rsidR="00AC0EF3" w:rsidRPr="00AC0EF3">
        <w:rPr>
          <w:rFonts w:cs="Times New Roman"/>
          <w:b/>
          <w:bCs/>
          <w:szCs w:val="20"/>
          <w:lang w:eastAsia="en-US"/>
        </w:rPr>
        <w:t>. člen</w:t>
      </w:r>
    </w:p>
    <w:p w14:paraId="52A33601" w14:textId="77777777" w:rsidR="00AC0EF3" w:rsidRPr="00AC0EF3" w:rsidRDefault="00AC0EF3" w:rsidP="00AC0EF3">
      <w:pPr>
        <w:suppressAutoHyphens w:val="0"/>
        <w:rPr>
          <w:rFonts w:cs="Arial"/>
          <w:szCs w:val="20"/>
          <w:lang w:eastAsia="en-US"/>
        </w:rPr>
      </w:pPr>
    </w:p>
    <w:p w14:paraId="5A5BB820" w14:textId="77777777" w:rsidR="00AC0EF3" w:rsidRDefault="00AC0EF3" w:rsidP="00AC0EF3">
      <w:pPr>
        <w:suppressAutoHyphens w:val="0"/>
        <w:rPr>
          <w:rFonts w:eastAsia="Calibri" w:cs="Arial"/>
          <w:szCs w:val="20"/>
          <w:lang w:eastAsia="en-US"/>
        </w:rPr>
      </w:pPr>
      <w:bookmarkStart w:id="249" w:name="_Hlk170474255"/>
      <w:r w:rsidRPr="00AC0EF3">
        <w:rPr>
          <w:rFonts w:eastAsia="Calibri" w:cs="Arial"/>
          <w:szCs w:val="20"/>
          <w:lang w:eastAsia="en-US"/>
        </w:rPr>
        <w:t xml:space="preserve">Če dobava ni realizirana oz. storitve niso opravljene v predvidenem roku po ponudnikovi krivdi, razen v primeru višje sile, je ponudnik dolžan plačati naročniku kazen v višini 1 odstotka vrednosti celotne dobave oz. storitve za vsak zaključen teden, vendar ne več kot 5 odstotkov celotne pogodbene vrednosti. </w:t>
      </w:r>
    </w:p>
    <w:p w14:paraId="0BB395D2" w14:textId="77777777" w:rsidR="00B522BF" w:rsidRPr="00AC0EF3" w:rsidRDefault="00B522BF" w:rsidP="00AC0EF3">
      <w:pPr>
        <w:suppressAutoHyphens w:val="0"/>
        <w:rPr>
          <w:rFonts w:eastAsia="Calibri" w:cs="Arial"/>
          <w:szCs w:val="20"/>
          <w:lang w:eastAsia="en-US"/>
        </w:rPr>
      </w:pPr>
    </w:p>
    <w:p w14:paraId="038745E0" w14:textId="77777777" w:rsidR="00AC0EF3" w:rsidRDefault="00AC0EF3" w:rsidP="00AC0EF3">
      <w:pPr>
        <w:suppressAutoHyphens w:val="0"/>
        <w:rPr>
          <w:rFonts w:eastAsia="Calibri" w:cs="Arial"/>
          <w:szCs w:val="20"/>
          <w:lang w:eastAsia="en-US"/>
        </w:rPr>
      </w:pPr>
      <w:r w:rsidRPr="00AC0EF3">
        <w:rPr>
          <w:rFonts w:eastAsia="Calibri" w:cs="Arial"/>
          <w:szCs w:val="20"/>
          <w:lang w:eastAsia="en-US"/>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bookmarkEnd w:id="249"/>
    <w:p w14:paraId="779058C5" w14:textId="77777777" w:rsidR="00582046" w:rsidRPr="00AC0EF3" w:rsidRDefault="00582046" w:rsidP="00AC0EF3">
      <w:pPr>
        <w:suppressAutoHyphens w:val="0"/>
        <w:rPr>
          <w:rFonts w:eastAsia="Calibri" w:cs="Arial"/>
          <w:szCs w:val="20"/>
          <w:lang w:eastAsia="en-US"/>
        </w:rPr>
      </w:pPr>
    </w:p>
    <w:bookmarkEnd w:id="248"/>
    <w:p w14:paraId="77AA78D2" w14:textId="77777777" w:rsidR="0090729D" w:rsidRDefault="0090729D" w:rsidP="00AC0EF3">
      <w:pPr>
        <w:suppressAutoHyphens w:val="0"/>
        <w:rPr>
          <w:rFonts w:eastAsia="Calibri" w:cs="Arial"/>
          <w:szCs w:val="20"/>
          <w:lang w:eastAsia="en-US"/>
        </w:rPr>
      </w:pPr>
    </w:p>
    <w:p w14:paraId="61EA08D9" w14:textId="77777777" w:rsidR="00F0580F" w:rsidRPr="002D1D68" w:rsidRDefault="00F0580F" w:rsidP="00F0580F">
      <w:pPr>
        <w:tabs>
          <w:tab w:val="center" w:pos="4153"/>
          <w:tab w:val="right" w:pos="8306"/>
        </w:tabs>
        <w:spacing w:line="280" w:lineRule="atLeast"/>
        <w:jc w:val="center"/>
        <w:outlineLvl w:val="0"/>
        <w:rPr>
          <w:rFonts w:cs="Arial"/>
          <w:b/>
          <w:bCs/>
          <w:color w:val="000000"/>
          <w:szCs w:val="20"/>
        </w:rPr>
      </w:pPr>
      <w:bookmarkStart w:id="250" w:name="_Hlk170474324"/>
      <w:r w:rsidRPr="002D1D68">
        <w:rPr>
          <w:rFonts w:cs="Arial"/>
          <w:b/>
          <w:bCs/>
          <w:color w:val="000000"/>
          <w:szCs w:val="20"/>
        </w:rPr>
        <w:t>VIŠJA SILA</w:t>
      </w:r>
    </w:p>
    <w:p w14:paraId="6A6250B6" w14:textId="77777777" w:rsidR="00B522BF" w:rsidRDefault="00B522BF" w:rsidP="00F0580F">
      <w:pPr>
        <w:tabs>
          <w:tab w:val="left" w:pos="2310"/>
        </w:tabs>
        <w:suppressAutoHyphens w:val="0"/>
        <w:rPr>
          <w:rFonts w:cs="Times New Roman"/>
          <w:b/>
          <w:szCs w:val="20"/>
          <w:lang w:eastAsia="en-US"/>
        </w:rPr>
      </w:pPr>
    </w:p>
    <w:p w14:paraId="58BF34D3" w14:textId="77777777" w:rsidR="00AC0EF3" w:rsidRPr="00AC0EF3" w:rsidRDefault="00AC0EF3" w:rsidP="00AC0EF3">
      <w:pPr>
        <w:suppressAutoHyphens w:val="0"/>
        <w:rPr>
          <w:rFonts w:cs="Times New Roman"/>
          <w:b/>
          <w:szCs w:val="20"/>
          <w:lang w:eastAsia="en-US"/>
        </w:rPr>
      </w:pPr>
      <w:r w:rsidRPr="00AC0EF3">
        <w:rPr>
          <w:rFonts w:cs="Times New Roman"/>
          <w:b/>
          <w:szCs w:val="20"/>
          <w:lang w:eastAsia="en-US"/>
        </w:rPr>
        <w:t>1</w:t>
      </w:r>
      <w:r w:rsidR="00563B8E">
        <w:rPr>
          <w:rFonts w:cs="Times New Roman"/>
          <w:b/>
          <w:szCs w:val="20"/>
          <w:lang w:eastAsia="en-US"/>
        </w:rPr>
        <w:t>2</w:t>
      </w:r>
      <w:r w:rsidRPr="00AC0EF3">
        <w:rPr>
          <w:rFonts w:cs="Times New Roman"/>
          <w:b/>
          <w:szCs w:val="20"/>
          <w:lang w:eastAsia="en-US"/>
        </w:rPr>
        <w:t>. člen</w:t>
      </w:r>
    </w:p>
    <w:p w14:paraId="3A5A7345" w14:textId="77777777" w:rsidR="00AC0EF3" w:rsidRPr="00AC0EF3" w:rsidRDefault="00AC0EF3" w:rsidP="00AC0EF3">
      <w:pPr>
        <w:suppressAutoHyphens w:val="0"/>
        <w:rPr>
          <w:rFonts w:cs="Arial"/>
          <w:bCs/>
          <w:lang w:eastAsia="en-US"/>
        </w:rPr>
      </w:pPr>
    </w:p>
    <w:p w14:paraId="3B04F821" w14:textId="77777777" w:rsidR="00AC0EF3" w:rsidRDefault="00AC0EF3" w:rsidP="00AC0EF3">
      <w:pPr>
        <w:suppressAutoHyphens w:val="0"/>
        <w:rPr>
          <w:rFonts w:eastAsia="Calibri" w:cs="Arial"/>
          <w:bCs/>
          <w:szCs w:val="20"/>
          <w:lang w:eastAsia="en-US"/>
        </w:rPr>
      </w:pPr>
      <w:bookmarkStart w:id="251" w:name="_Hlk170474337"/>
      <w:r w:rsidRPr="00AC0EF3">
        <w:rPr>
          <w:rFonts w:eastAsia="Calibri" w:cs="Arial"/>
          <w:bCs/>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8AFF091" w14:textId="77777777" w:rsidR="00B522BF" w:rsidRPr="00AC0EF3" w:rsidRDefault="00B522BF" w:rsidP="00AC0EF3">
      <w:pPr>
        <w:suppressAutoHyphens w:val="0"/>
        <w:rPr>
          <w:rFonts w:eastAsia="Calibri" w:cs="Arial"/>
          <w:bCs/>
          <w:szCs w:val="20"/>
          <w:lang w:eastAsia="en-US"/>
        </w:rPr>
      </w:pPr>
    </w:p>
    <w:p w14:paraId="20ACB7B4" w14:textId="77777777" w:rsidR="00AC0EF3" w:rsidRPr="00AC0EF3" w:rsidRDefault="00AC0EF3" w:rsidP="00AC0EF3">
      <w:pPr>
        <w:suppressAutoHyphens w:val="0"/>
        <w:rPr>
          <w:rFonts w:eastAsia="Calibri" w:cs="Arial"/>
          <w:szCs w:val="20"/>
          <w:lang w:eastAsia="en-US"/>
        </w:rPr>
      </w:pPr>
      <w:r w:rsidRPr="00AC0EF3">
        <w:rPr>
          <w:rFonts w:eastAsia="Calibri" w:cs="Arial"/>
          <w:szCs w:val="20"/>
          <w:lang w:eastAsia="en-US"/>
        </w:rPr>
        <w:t xml:space="preserve">V primeru daljšega trajanja višje sile pogodbeni stranki lahko pogodbo razdreta, vsaka stranka nosi svoje, do razdrtja pogodbe nastale stroške. </w:t>
      </w:r>
    </w:p>
    <w:bookmarkEnd w:id="250"/>
    <w:bookmarkEnd w:id="251"/>
    <w:p w14:paraId="1D1043BE" w14:textId="77777777" w:rsidR="00AC0EF3" w:rsidRPr="00A925B1" w:rsidRDefault="00AC0EF3" w:rsidP="00AC0EF3">
      <w:pPr>
        <w:suppressAutoHyphens w:val="0"/>
        <w:rPr>
          <w:rFonts w:eastAsia="Calibri" w:cs="Arial"/>
          <w:color w:val="4472C4"/>
          <w:szCs w:val="20"/>
          <w:lang w:eastAsia="en-US"/>
        </w:rPr>
      </w:pPr>
    </w:p>
    <w:p w14:paraId="14039137" w14:textId="77777777" w:rsidR="00F0580F" w:rsidRPr="002D1D68" w:rsidRDefault="00F0580F" w:rsidP="00F0580F">
      <w:pPr>
        <w:spacing w:line="280" w:lineRule="atLeast"/>
        <w:jc w:val="center"/>
        <w:rPr>
          <w:rFonts w:cs="Arial"/>
          <w:b/>
          <w:color w:val="000000"/>
        </w:rPr>
      </w:pPr>
      <w:r>
        <w:rPr>
          <w:rFonts w:eastAsia="Calibri" w:cs="Arial"/>
          <w:color w:val="4472C4"/>
          <w:szCs w:val="20"/>
          <w:lang w:eastAsia="en-US"/>
        </w:rPr>
        <w:tab/>
      </w:r>
      <w:bookmarkStart w:id="252" w:name="_Hlk170474384"/>
      <w:r w:rsidRPr="002D1D68">
        <w:rPr>
          <w:rFonts w:cs="Arial"/>
          <w:b/>
          <w:color w:val="000000"/>
        </w:rPr>
        <w:t>VELJAVNOST POGODBE</w:t>
      </w:r>
    </w:p>
    <w:p w14:paraId="67E69F81" w14:textId="77777777" w:rsidR="0090729D" w:rsidRPr="00A925B1" w:rsidRDefault="0090729D" w:rsidP="00AC0EF3">
      <w:pPr>
        <w:suppressAutoHyphens w:val="0"/>
        <w:rPr>
          <w:rFonts w:eastAsia="Calibri" w:cs="Arial"/>
          <w:color w:val="4472C4"/>
          <w:szCs w:val="20"/>
          <w:lang w:eastAsia="en-US"/>
        </w:rPr>
      </w:pPr>
    </w:p>
    <w:p w14:paraId="1581FE5E" w14:textId="77777777" w:rsidR="00AC0EF3" w:rsidRPr="00AC0EF3" w:rsidRDefault="00AC0EF3" w:rsidP="00AC0EF3">
      <w:pPr>
        <w:suppressAutoHyphens w:val="0"/>
        <w:rPr>
          <w:rFonts w:cs="Times New Roman"/>
          <w:b/>
          <w:szCs w:val="20"/>
          <w:lang w:eastAsia="en-US"/>
        </w:rPr>
      </w:pPr>
      <w:r w:rsidRPr="00AC0EF3">
        <w:rPr>
          <w:rFonts w:cs="Times New Roman"/>
          <w:b/>
          <w:szCs w:val="20"/>
          <w:lang w:eastAsia="en-US"/>
        </w:rPr>
        <w:t>1</w:t>
      </w:r>
      <w:r w:rsidR="00563B8E">
        <w:rPr>
          <w:rFonts w:cs="Times New Roman"/>
          <w:b/>
          <w:szCs w:val="20"/>
          <w:lang w:eastAsia="en-US"/>
        </w:rPr>
        <w:t>3</w:t>
      </w:r>
      <w:r w:rsidRPr="00AC0EF3">
        <w:rPr>
          <w:rFonts w:cs="Times New Roman"/>
          <w:b/>
          <w:szCs w:val="20"/>
          <w:lang w:eastAsia="en-US"/>
        </w:rPr>
        <w:t>. člen</w:t>
      </w:r>
    </w:p>
    <w:p w14:paraId="37082235" w14:textId="77777777" w:rsidR="00AC0EF3" w:rsidRPr="00AC0EF3" w:rsidRDefault="00AC0EF3" w:rsidP="00AC0EF3">
      <w:pPr>
        <w:suppressAutoHyphens w:val="0"/>
        <w:rPr>
          <w:rFonts w:cs="Times New Roman"/>
          <w:lang w:eastAsia="en-US"/>
        </w:rPr>
      </w:pPr>
    </w:p>
    <w:p w14:paraId="4E151EB9" w14:textId="77777777" w:rsidR="00AC0EF3" w:rsidRPr="00AC0EF3" w:rsidRDefault="00AC0EF3" w:rsidP="00AC0EF3">
      <w:pPr>
        <w:suppressAutoHyphens w:val="0"/>
        <w:rPr>
          <w:rFonts w:cs="Times New Roman"/>
          <w:lang w:eastAsia="en-US"/>
        </w:rPr>
      </w:pPr>
      <w:r w:rsidRPr="00AC0EF3">
        <w:rPr>
          <w:rFonts w:cs="Times New Roman"/>
          <w:lang w:eastAsia="en-US"/>
        </w:rPr>
        <w:t>Pogodba je sklenjena z odložnim pogojem in stopi v veljavo:</w:t>
      </w:r>
    </w:p>
    <w:p w14:paraId="1B488663" w14:textId="77777777" w:rsidR="00AC0EF3" w:rsidRPr="00936EFE" w:rsidRDefault="00AC0EF3" w:rsidP="001A4049">
      <w:pPr>
        <w:numPr>
          <w:ilvl w:val="0"/>
          <w:numId w:val="25"/>
        </w:numPr>
        <w:tabs>
          <w:tab w:val="left" w:pos="360"/>
        </w:tabs>
        <w:suppressAutoHyphens w:val="0"/>
        <w:ind w:right="245"/>
        <w:rPr>
          <w:rFonts w:cs="Arial"/>
          <w:lang w:eastAsia="en-US"/>
        </w:rPr>
      </w:pPr>
      <w:r w:rsidRPr="00AC0EF3">
        <w:rPr>
          <w:rFonts w:cs="Arial"/>
          <w:lang w:eastAsia="en-US"/>
        </w:rPr>
        <w:t xml:space="preserve">z dnem </w:t>
      </w:r>
      <w:r w:rsidRPr="00936EFE">
        <w:rPr>
          <w:rFonts w:cs="Arial"/>
          <w:lang w:eastAsia="en-US"/>
        </w:rPr>
        <w:t>obojestranskega podpisa s strani pooblaščenih podpisnikov naročnika in ponudnika ter veljavnim žigom obeh pogodbenih strank;</w:t>
      </w:r>
    </w:p>
    <w:p w14:paraId="48583C03" w14:textId="77777777" w:rsidR="00F0580F" w:rsidRPr="00936EFE" w:rsidRDefault="00AC0EF3" w:rsidP="001A4049">
      <w:pPr>
        <w:numPr>
          <w:ilvl w:val="0"/>
          <w:numId w:val="25"/>
        </w:numPr>
        <w:tabs>
          <w:tab w:val="left" w:pos="360"/>
        </w:tabs>
        <w:suppressAutoHyphens w:val="0"/>
        <w:ind w:right="245"/>
        <w:rPr>
          <w:rFonts w:cs="Arial"/>
          <w:lang w:eastAsia="en-US"/>
        </w:rPr>
      </w:pPr>
      <w:r w:rsidRPr="00936EFE">
        <w:rPr>
          <w:rFonts w:cs="Arial"/>
          <w:lang w:eastAsia="en-US"/>
        </w:rPr>
        <w:t xml:space="preserve">s predložitvijo garancije za dobro izvedbo pogodbenih obveznosti, izdano s strani banke ali zavarovalnice, brezpogojne, nepreklicne in plačljive na prvi poziv, v višini </w:t>
      </w:r>
      <w:r w:rsidR="00AE10CC" w:rsidRPr="00936EFE">
        <w:rPr>
          <w:rFonts w:cs="Arial"/>
          <w:lang w:eastAsia="en-US"/>
        </w:rPr>
        <w:t>5</w:t>
      </w:r>
      <w:r w:rsidRPr="00936EFE">
        <w:rPr>
          <w:rFonts w:cs="Arial"/>
          <w:lang w:eastAsia="en-US"/>
        </w:rPr>
        <w:t xml:space="preserve"> % pogodbene vrednosti in z veljavnostjo še </w:t>
      </w:r>
      <w:r w:rsidR="005C0DCC" w:rsidRPr="00936EFE">
        <w:rPr>
          <w:rFonts w:cs="Arial"/>
          <w:lang w:eastAsia="en-US"/>
        </w:rPr>
        <w:t>12</w:t>
      </w:r>
      <w:r w:rsidRPr="00936EFE">
        <w:rPr>
          <w:rFonts w:cs="Arial"/>
          <w:lang w:eastAsia="en-US"/>
        </w:rPr>
        <w:t xml:space="preserve"> mesecev po </w:t>
      </w:r>
      <w:r w:rsidRPr="00936EFE">
        <w:rPr>
          <w:rFonts w:cs="Times New Roman"/>
          <w:lang w:eastAsia="en-US"/>
        </w:rPr>
        <w:t>pogodbeno določenem datumu dobave opreme</w:t>
      </w:r>
      <w:r w:rsidRPr="00936EFE">
        <w:rPr>
          <w:rFonts w:cs="Arial"/>
          <w:lang w:eastAsia="en-US"/>
        </w:rPr>
        <w:t xml:space="preserve">. </w:t>
      </w:r>
    </w:p>
    <w:p w14:paraId="7C0313D5" w14:textId="77777777" w:rsidR="00F0580F" w:rsidRDefault="00F0580F" w:rsidP="00F0580F">
      <w:pPr>
        <w:tabs>
          <w:tab w:val="left" w:pos="360"/>
        </w:tabs>
        <w:suppressAutoHyphens w:val="0"/>
        <w:ind w:left="360" w:right="245"/>
        <w:rPr>
          <w:rFonts w:cs="Arial"/>
          <w:lang w:eastAsia="en-US"/>
        </w:rPr>
      </w:pPr>
    </w:p>
    <w:p w14:paraId="1D1CBCEE" w14:textId="77777777" w:rsidR="00F0580F" w:rsidRPr="00F0580F" w:rsidRDefault="00F0580F" w:rsidP="00F0580F">
      <w:pPr>
        <w:tabs>
          <w:tab w:val="left" w:pos="360"/>
        </w:tabs>
        <w:suppressAutoHyphens w:val="0"/>
        <w:ind w:left="360" w:right="245"/>
        <w:rPr>
          <w:rFonts w:cs="Arial"/>
          <w:lang w:eastAsia="en-US"/>
        </w:rPr>
      </w:pPr>
      <w:r w:rsidRPr="00F0580F">
        <w:rPr>
          <w:rFonts w:cs="Arial"/>
        </w:rPr>
        <w:t>Ponudnik je dolžan predložiti garancijo za dobro izvedbo pogodbenih obveznosti najkasneje v roku 10 dni od prejetja podpisane pogodbe s strani naročnika</w:t>
      </w:r>
    </w:p>
    <w:p w14:paraId="7288B553" w14:textId="77777777" w:rsidR="00AC0EF3" w:rsidRPr="00AC0EF3" w:rsidRDefault="00AC0EF3" w:rsidP="00AC0EF3">
      <w:pPr>
        <w:suppressAutoHyphens w:val="0"/>
        <w:rPr>
          <w:rFonts w:eastAsia="Calibri" w:cs="Arial"/>
          <w:bCs/>
          <w:szCs w:val="20"/>
          <w:lang w:eastAsia="en-US"/>
        </w:rPr>
      </w:pPr>
    </w:p>
    <w:p w14:paraId="01A11A35" w14:textId="77777777" w:rsidR="00AC0EF3" w:rsidRPr="00AC0EF3" w:rsidRDefault="00AC0EF3" w:rsidP="00AC0EF3">
      <w:pPr>
        <w:suppressAutoHyphens w:val="0"/>
        <w:rPr>
          <w:rFonts w:eastAsia="Calibri" w:cs="Arial"/>
          <w:bCs/>
          <w:szCs w:val="20"/>
          <w:lang w:eastAsia="en-US"/>
        </w:rPr>
      </w:pPr>
      <w:r w:rsidRPr="00AC0EF3">
        <w:rPr>
          <w:rFonts w:eastAsia="Calibri" w:cs="Arial"/>
          <w:bCs/>
          <w:szCs w:val="20"/>
          <w:lang w:eastAsia="en-US"/>
        </w:rPr>
        <w:t>Ta pogodba je sklenjena za določen čas, in sicer do konca izvedbe vseh pogodbenih obveznosti. Le-te so zaključene, ko poteče garancijski rok po tej pogodbi in so odpravljene vse morebitne napake, ki so bile ugotovljene v tem garancijskem roku ter ko se izteče rok, v katerem mora ponudnik zagotoviti dobavo rezervnih delov.</w:t>
      </w:r>
    </w:p>
    <w:p w14:paraId="1C7709D8" w14:textId="77777777" w:rsidR="00AC0EF3" w:rsidRDefault="00AC0EF3" w:rsidP="00AC0EF3">
      <w:pPr>
        <w:suppressAutoHyphens w:val="0"/>
        <w:spacing w:line="264" w:lineRule="auto"/>
        <w:rPr>
          <w:rFonts w:cs="Tahoma"/>
          <w:szCs w:val="18"/>
          <w:lang w:eastAsia="en-US"/>
        </w:rPr>
      </w:pPr>
    </w:p>
    <w:p w14:paraId="1DC16BDA" w14:textId="77777777" w:rsidR="00AC0EF3" w:rsidRPr="00AC0EF3" w:rsidRDefault="00AC0EF3" w:rsidP="00AC0EF3">
      <w:pPr>
        <w:suppressAutoHyphens w:val="0"/>
        <w:rPr>
          <w:rFonts w:cs="Times New Roman"/>
          <w:b/>
          <w:lang w:eastAsia="en-US"/>
        </w:rPr>
      </w:pPr>
      <w:r w:rsidRPr="00AC0EF3">
        <w:rPr>
          <w:rFonts w:cs="Times New Roman"/>
          <w:b/>
          <w:lang w:eastAsia="en-US"/>
        </w:rPr>
        <w:lastRenderedPageBreak/>
        <w:t>1</w:t>
      </w:r>
      <w:r w:rsidR="00563B8E">
        <w:rPr>
          <w:rFonts w:cs="Times New Roman"/>
          <w:b/>
          <w:lang w:eastAsia="en-US"/>
        </w:rPr>
        <w:t>4</w:t>
      </w:r>
      <w:r w:rsidRPr="00AC0EF3">
        <w:rPr>
          <w:rFonts w:cs="Times New Roman"/>
          <w:b/>
          <w:lang w:eastAsia="en-US"/>
        </w:rPr>
        <w:t>. člen</w:t>
      </w:r>
    </w:p>
    <w:p w14:paraId="20535B02" w14:textId="77777777" w:rsidR="00AC0EF3" w:rsidRPr="00AC0EF3" w:rsidRDefault="00AC0EF3" w:rsidP="00AC0EF3">
      <w:pPr>
        <w:suppressAutoHyphens w:val="0"/>
        <w:rPr>
          <w:rFonts w:cs="Arial"/>
          <w:lang w:eastAsia="en-US"/>
        </w:rPr>
      </w:pPr>
    </w:p>
    <w:p w14:paraId="38D71E87" w14:textId="77777777" w:rsidR="00AC0EF3" w:rsidRDefault="00AC0EF3" w:rsidP="00AC0EF3">
      <w:pPr>
        <w:suppressAutoHyphens w:val="0"/>
        <w:rPr>
          <w:rFonts w:cs="Arial"/>
          <w:lang w:eastAsia="en-US"/>
        </w:rPr>
      </w:pPr>
      <w:r w:rsidRPr="00AC0EF3">
        <w:rPr>
          <w:rFonts w:cs="Arial"/>
          <w:lang w:eastAsia="en-US"/>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bookmarkEnd w:id="252"/>
    <w:p w14:paraId="2FBAE51E" w14:textId="77777777" w:rsidR="00582046" w:rsidRPr="00AC0EF3" w:rsidRDefault="00582046" w:rsidP="00AC0EF3">
      <w:pPr>
        <w:suppressAutoHyphens w:val="0"/>
        <w:rPr>
          <w:rFonts w:cs="Arial"/>
          <w:lang w:eastAsia="en-US"/>
        </w:rPr>
      </w:pPr>
    </w:p>
    <w:p w14:paraId="2FF47762" w14:textId="77777777" w:rsidR="00F0580F" w:rsidRPr="00F63577" w:rsidRDefault="00F0580F" w:rsidP="00F0580F">
      <w:pPr>
        <w:spacing w:line="280" w:lineRule="atLeast"/>
        <w:jc w:val="center"/>
        <w:rPr>
          <w:rFonts w:eastAsia="Arial"/>
          <w:b/>
          <w:bCs/>
        </w:rPr>
      </w:pPr>
      <w:bookmarkStart w:id="253" w:name="_Hlk170474469"/>
      <w:r w:rsidRPr="00F63577">
        <w:rPr>
          <w:rFonts w:eastAsia="Arial"/>
          <w:b/>
          <w:bCs/>
        </w:rPr>
        <w:t>PROTIKORUPCIJSKA KLAVZULA</w:t>
      </w:r>
    </w:p>
    <w:p w14:paraId="5094A904" w14:textId="77777777" w:rsidR="0090729D" w:rsidRDefault="0090729D" w:rsidP="00AC0EF3">
      <w:pPr>
        <w:suppressAutoHyphens w:val="0"/>
        <w:rPr>
          <w:rFonts w:cs="Arial"/>
          <w:b/>
          <w:szCs w:val="20"/>
          <w:lang w:eastAsia="en-US"/>
        </w:rPr>
      </w:pPr>
    </w:p>
    <w:p w14:paraId="7224E40E" w14:textId="77777777" w:rsidR="00AC0EF3" w:rsidRPr="00AC0EF3" w:rsidRDefault="00AC0EF3" w:rsidP="00AC0EF3">
      <w:pPr>
        <w:suppressAutoHyphens w:val="0"/>
        <w:rPr>
          <w:rFonts w:cs="Arial"/>
          <w:b/>
          <w:szCs w:val="20"/>
          <w:lang w:eastAsia="en-US"/>
        </w:rPr>
      </w:pPr>
      <w:r w:rsidRPr="00AC0EF3">
        <w:rPr>
          <w:rFonts w:cs="Arial"/>
          <w:b/>
          <w:szCs w:val="20"/>
          <w:lang w:eastAsia="en-US"/>
        </w:rPr>
        <w:t>1</w:t>
      </w:r>
      <w:r w:rsidR="00563B8E">
        <w:rPr>
          <w:rFonts w:cs="Arial"/>
          <w:b/>
          <w:szCs w:val="20"/>
          <w:lang w:eastAsia="en-US"/>
        </w:rPr>
        <w:t>5</w:t>
      </w:r>
      <w:r w:rsidRPr="00AC0EF3">
        <w:rPr>
          <w:rFonts w:cs="Arial"/>
          <w:b/>
          <w:szCs w:val="20"/>
          <w:lang w:eastAsia="en-US"/>
        </w:rPr>
        <w:t xml:space="preserve">. člen </w:t>
      </w:r>
    </w:p>
    <w:p w14:paraId="0C4DD29E" w14:textId="77777777" w:rsidR="00AC0EF3" w:rsidRPr="00AC0EF3" w:rsidRDefault="00AC0EF3" w:rsidP="00AC0EF3">
      <w:pPr>
        <w:suppressAutoHyphens w:val="0"/>
        <w:rPr>
          <w:rFonts w:cs="Arial"/>
          <w:szCs w:val="20"/>
          <w:lang w:eastAsia="en-US"/>
        </w:rPr>
      </w:pPr>
    </w:p>
    <w:p w14:paraId="2095AFAC" w14:textId="77777777" w:rsidR="00AC0EF3" w:rsidRPr="00AC0EF3" w:rsidRDefault="00AC0EF3" w:rsidP="00AC0EF3">
      <w:pPr>
        <w:autoSpaceDE w:val="0"/>
        <w:rPr>
          <w:rFonts w:eastAsia="Calibri" w:cs="Arial"/>
          <w:bCs/>
          <w:iCs/>
          <w:szCs w:val="20"/>
        </w:rPr>
      </w:pPr>
      <w:r w:rsidRPr="00AC0EF3">
        <w:rPr>
          <w:rFonts w:eastAsia="Calibri" w:cs="Arial"/>
          <w:bCs/>
          <w:iCs/>
          <w:szCs w:val="20"/>
        </w:rPr>
        <w:t>Če kdo od pogodbenih partnerjev posredno ali neposredno obljubi, ponudi ali da kakšno nedovoljeno korist (vključno s potnimi stroški, darili in stroški gostinskih storitev, ki presegajo vrednost 75 EUR), z namenom vplivati na:</w:t>
      </w:r>
    </w:p>
    <w:p w14:paraId="29811CC6" w14:textId="77777777" w:rsidR="00AC0EF3" w:rsidRPr="00AC0EF3" w:rsidRDefault="00AC0EF3" w:rsidP="001A4049">
      <w:pPr>
        <w:numPr>
          <w:ilvl w:val="0"/>
          <w:numId w:val="10"/>
        </w:numPr>
        <w:suppressAutoHyphens w:val="0"/>
        <w:autoSpaceDE w:val="0"/>
        <w:autoSpaceDN w:val="0"/>
        <w:rPr>
          <w:rFonts w:eastAsia="Calibri" w:cs="Arial"/>
          <w:bCs/>
          <w:iCs/>
          <w:szCs w:val="20"/>
        </w:rPr>
      </w:pPr>
      <w:r w:rsidRPr="00AC0EF3">
        <w:rPr>
          <w:rFonts w:eastAsia="Calibri" w:cs="Arial"/>
          <w:bCs/>
          <w:iCs/>
          <w:szCs w:val="20"/>
        </w:rPr>
        <w:t xml:space="preserve">pridobitev posla, </w:t>
      </w:r>
    </w:p>
    <w:p w14:paraId="59398FC0" w14:textId="77777777" w:rsidR="00AC0EF3" w:rsidRPr="00AC0EF3" w:rsidRDefault="00AC0EF3" w:rsidP="001A4049">
      <w:pPr>
        <w:numPr>
          <w:ilvl w:val="0"/>
          <w:numId w:val="10"/>
        </w:numPr>
        <w:suppressAutoHyphens w:val="0"/>
        <w:autoSpaceDE w:val="0"/>
        <w:autoSpaceDN w:val="0"/>
        <w:rPr>
          <w:rFonts w:eastAsia="Calibri" w:cs="Arial"/>
          <w:bCs/>
          <w:iCs/>
          <w:szCs w:val="20"/>
        </w:rPr>
      </w:pPr>
      <w:r w:rsidRPr="00AC0EF3">
        <w:rPr>
          <w:rFonts w:eastAsia="Calibri" w:cs="Arial"/>
          <w:bCs/>
          <w:iCs/>
          <w:szCs w:val="20"/>
        </w:rPr>
        <w:t xml:space="preserve">sklenitev posla pod ugodnejšimi pogoji, </w:t>
      </w:r>
    </w:p>
    <w:p w14:paraId="104C9EF5" w14:textId="77777777" w:rsidR="00AC0EF3" w:rsidRPr="00AC0EF3" w:rsidRDefault="00AC0EF3" w:rsidP="001A4049">
      <w:pPr>
        <w:numPr>
          <w:ilvl w:val="0"/>
          <w:numId w:val="10"/>
        </w:numPr>
        <w:suppressAutoHyphens w:val="0"/>
        <w:autoSpaceDE w:val="0"/>
        <w:autoSpaceDN w:val="0"/>
        <w:rPr>
          <w:rFonts w:eastAsia="Calibri" w:cs="Arial"/>
          <w:bCs/>
          <w:iCs/>
          <w:szCs w:val="20"/>
        </w:rPr>
      </w:pPr>
      <w:r w:rsidRPr="00AC0EF3">
        <w:rPr>
          <w:rFonts w:eastAsia="Calibri" w:cs="Arial"/>
          <w:bCs/>
          <w:iCs/>
          <w:szCs w:val="20"/>
        </w:rPr>
        <w:t xml:space="preserve">opustitev dolžnega nadzora nad izvajanjem pogodbenih obveznosti ali </w:t>
      </w:r>
    </w:p>
    <w:p w14:paraId="667AC730" w14:textId="77777777" w:rsidR="00AC0EF3" w:rsidRPr="00AC0EF3" w:rsidRDefault="00AC0EF3" w:rsidP="001A4049">
      <w:pPr>
        <w:numPr>
          <w:ilvl w:val="0"/>
          <w:numId w:val="10"/>
        </w:numPr>
        <w:suppressAutoHyphens w:val="0"/>
        <w:autoSpaceDE w:val="0"/>
        <w:autoSpaceDN w:val="0"/>
        <w:rPr>
          <w:rFonts w:eastAsia="Calibri" w:cs="Arial"/>
          <w:bCs/>
          <w:iCs/>
          <w:szCs w:val="20"/>
        </w:rPr>
      </w:pPr>
      <w:r w:rsidRPr="00AC0EF3">
        <w:rPr>
          <w:rFonts w:eastAsia="Calibri" w:cs="Arial"/>
          <w:bCs/>
          <w:iC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386065" w14:textId="77777777" w:rsidR="00AC0EF3" w:rsidRDefault="00AC0EF3" w:rsidP="00AC0EF3">
      <w:pPr>
        <w:autoSpaceDE w:val="0"/>
        <w:rPr>
          <w:rFonts w:eastAsia="Calibri" w:cs="Arial"/>
          <w:bCs/>
          <w:iCs/>
          <w:szCs w:val="20"/>
        </w:rPr>
      </w:pPr>
      <w:r w:rsidRPr="00AC0EF3">
        <w:rPr>
          <w:rFonts w:eastAsia="Calibri" w:cs="Arial"/>
          <w:bCs/>
          <w:iCs/>
          <w:szCs w:val="20"/>
        </w:rPr>
        <w:t>je pogodba nična.</w:t>
      </w:r>
    </w:p>
    <w:p w14:paraId="00D6C203" w14:textId="77777777" w:rsidR="00AD5274" w:rsidRPr="00AC0EF3" w:rsidRDefault="00AD5274" w:rsidP="00AC0EF3">
      <w:pPr>
        <w:autoSpaceDE w:val="0"/>
        <w:rPr>
          <w:rFonts w:eastAsia="Calibri" w:cs="Arial"/>
          <w:bCs/>
          <w:iCs/>
          <w:szCs w:val="20"/>
        </w:rPr>
      </w:pPr>
    </w:p>
    <w:p w14:paraId="49DD8CDC" w14:textId="77777777" w:rsidR="00F0580F" w:rsidRPr="00F63577" w:rsidRDefault="00F0580F" w:rsidP="00F0580F">
      <w:pPr>
        <w:spacing w:line="280" w:lineRule="atLeast"/>
        <w:jc w:val="center"/>
        <w:rPr>
          <w:rFonts w:cs="Arial"/>
          <w:b/>
          <w:bCs/>
          <w:color w:val="000000"/>
        </w:rPr>
      </w:pPr>
      <w:r w:rsidRPr="00F63577">
        <w:rPr>
          <w:rFonts w:cs="Arial"/>
          <w:b/>
          <w:bCs/>
          <w:color w:val="000000"/>
        </w:rPr>
        <w:t>ODPOVED IN ODSTOP OD POGODBE</w:t>
      </w:r>
    </w:p>
    <w:p w14:paraId="5371AE5C" w14:textId="77777777" w:rsidR="0090729D" w:rsidRPr="00AC0EF3" w:rsidRDefault="0090729D" w:rsidP="00AC0EF3">
      <w:pPr>
        <w:suppressAutoHyphens w:val="0"/>
        <w:rPr>
          <w:rFonts w:cs="Times New Roman"/>
          <w:b/>
          <w:szCs w:val="20"/>
          <w:lang w:eastAsia="en-US"/>
        </w:rPr>
      </w:pPr>
    </w:p>
    <w:p w14:paraId="4B3AEDF1" w14:textId="77777777" w:rsidR="00AC0EF3" w:rsidRPr="00AC0EF3" w:rsidRDefault="00AC0EF3" w:rsidP="00AC0EF3">
      <w:pPr>
        <w:suppressAutoHyphens w:val="0"/>
        <w:rPr>
          <w:rFonts w:cs="Times New Roman"/>
          <w:b/>
          <w:szCs w:val="20"/>
          <w:lang w:eastAsia="en-US"/>
        </w:rPr>
      </w:pPr>
      <w:r w:rsidRPr="00AC0EF3">
        <w:rPr>
          <w:rFonts w:cs="Times New Roman"/>
          <w:b/>
          <w:szCs w:val="20"/>
          <w:lang w:eastAsia="en-US"/>
        </w:rPr>
        <w:t>1</w:t>
      </w:r>
      <w:r w:rsidR="00563B8E">
        <w:rPr>
          <w:rFonts w:cs="Times New Roman"/>
          <w:b/>
          <w:szCs w:val="20"/>
          <w:lang w:eastAsia="en-US"/>
        </w:rPr>
        <w:t>6</w:t>
      </w:r>
      <w:r w:rsidRPr="00AC0EF3">
        <w:rPr>
          <w:rFonts w:cs="Times New Roman"/>
          <w:b/>
          <w:szCs w:val="20"/>
          <w:lang w:eastAsia="en-US"/>
        </w:rPr>
        <w:t>. člen</w:t>
      </w:r>
    </w:p>
    <w:p w14:paraId="2EC70D52" w14:textId="77777777" w:rsidR="00AC0EF3" w:rsidRPr="00AC0EF3" w:rsidRDefault="00AC0EF3" w:rsidP="00AC0EF3">
      <w:pPr>
        <w:suppressAutoHyphens w:val="0"/>
        <w:rPr>
          <w:rFonts w:cs="Times New Roman"/>
          <w:szCs w:val="20"/>
          <w:lang w:eastAsia="en-US"/>
        </w:rPr>
      </w:pPr>
    </w:p>
    <w:p w14:paraId="2556C34E" w14:textId="77777777" w:rsidR="00AC0EF3" w:rsidRPr="00AC0EF3" w:rsidRDefault="00AC0EF3" w:rsidP="00AC0EF3">
      <w:pPr>
        <w:suppressAutoHyphens w:val="0"/>
        <w:rPr>
          <w:rFonts w:cs="Arial"/>
          <w:szCs w:val="20"/>
          <w:lang w:eastAsia="en-US"/>
        </w:rPr>
      </w:pPr>
      <w:r w:rsidRPr="00AC0EF3">
        <w:rPr>
          <w:rFonts w:cs="Arial"/>
          <w:szCs w:val="20"/>
          <w:lang w:eastAsia="en-US"/>
        </w:rPr>
        <w:t>Pogodbeni stranki izjavljata, da je to pogodbo možno odpovedati pred njeno izpolnitvijo v primeru, da nastopi ena od naslednjih spodaj navedenih  okoliščin.</w:t>
      </w:r>
    </w:p>
    <w:p w14:paraId="0C8F49E0" w14:textId="77777777" w:rsidR="00B522BF" w:rsidRDefault="00B522BF" w:rsidP="00AC0EF3">
      <w:pPr>
        <w:suppressAutoHyphens w:val="0"/>
        <w:rPr>
          <w:rFonts w:cs="Arial"/>
          <w:szCs w:val="20"/>
          <w:lang w:eastAsia="en-US"/>
        </w:rPr>
      </w:pPr>
    </w:p>
    <w:p w14:paraId="7011D53D" w14:textId="77777777" w:rsidR="00AC0EF3" w:rsidRPr="00AC0EF3" w:rsidRDefault="00AC0EF3" w:rsidP="00AC0EF3">
      <w:pPr>
        <w:suppressAutoHyphens w:val="0"/>
        <w:rPr>
          <w:rFonts w:cs="Arial"/>
          <w:szCs w:val="20"/>
          <w:lang w:eastAsia="en-US"/>
        </w:rPr>
      </w:pPr>
      <w:r w:rsidRPr="00AC0EF3">
        <w:rPr>
          <w:rFonts w:cs="Arial"/>
          <w:szCs w:val="20"/>
          <w:lang w:eastAsia="en-US"/>
        </w:rPr>
        <w:t>Naročnik lahko odpove pogodbo pred njeno izpolnitvijo:</w:t>
      </w:r>
    </w:p>
    <w:p w14:paraId="772E6E35" w14:textId="77777777" w:rsidR="00AC0EF3" w:rsidRPr="00AC0EF3" w:rsidRDefault="00AC0EF3" w:rsidP="001A4049">
      <w:pPr>
        <w:numPr>
          <w:ilvl w:val="0"/>
          <w:numId w:val="11"/>
        </w:numPr>
        <w:suppressAutoHyphens w:val="0"/>
        <w:rPr>
          <w:rFonts w:cs="Times New Roman"/>
          <w:lang w:eastAsia="en-US"/>
        </w:rPr>
      </w:pPr>
      <w:r w:rsidRPr="00AC0EF3">
        <w:rPr>
          <w:rFonts w:cs="Arial"/>
          <w:szCs w:val="20"/>
          <w:lang w:eastAsia="en-US"/>
        </w:rPr>
        <w:t>če je proti ponudniku uveden stečaj ali prisilna poravnava,</w:t>
      </w:r>
    </w:p>
    <w:p w14:paraId="4B46DA91" w14:textId="77777777" w:rsidR="00AC0EF3" w:rsidRPr="00AC0EF3" w:rsidRDefault="00AC0EF3" w:rsidP="001A4049">
      <w:pPr>
        <w:numPr>
          <w:ilvl w:val="0"/>
          <w:numId w:val="11"/>
        </w:numPr>
        <w:rPr>
          <w:rFonts w:cs="Times New Roman"/>
          <w:lang w:eastAsia="en-US"/>
        </w:rPr>
      </w:pPr>
      <w:r w:rsidRPr="00AC0EF3">
        <w:rPr>
          <w:rFonts w:cs="Arial"/>
          <w:szCs w:val="20"/>
          <w:lang w:eastAsia="en-US"/>
        </w:rPr>
        <w:t xml:space="preserve">če so pretekli  pogodbeno določeni roki, ponudnik pa ni izpolnil pogodbenih obveznosti, </w:t>
      </w:r>
    </w:p>
    <w:p w14:paraId="783BDB7E" w14:textId="77777777" w:rsidR="00AC0EF3" w:rsidRPr="00AC0EF3" w:rsidRDefault="00AC0EF3" w:rsidP="001A4049">
      <w:pPr>
        <w:numPr>
          <w:ilvl w:val="0"/>
          <w:numId w:val="11"/>
        </w:numPr>
        <w:rPr>
          <w:rFonts w:cs="Times New Roman"/>
          <w:lang w:eastAsia="en-US"/>
        </w:rPr>
      </w:pPr>
      <w:r w:rsidRPr="00AC0EF3">
        <w:rPr>
          <w:rFonts w:cs="Arial"/>
          <w:szCs w:val="20"/>
          <w:lang w:eastAsia="en-US"/>
        </w:rPr>
        <w:t>če ponudnik ni odpravil ugovarjanih napak oz. odprava napak ni možna,</w:t>
      </w:r>
    </w:p>
    <w:p w14:paraId="2B60636A" w14:textId="77777777" w:rsidR="00B522BF" w:rsidRDefault="00B522BF" w:rsidP="00AC0EF3">
      <w:pPr>
        <w:suppressAutoHyphens w:val="0"/>
        <w:rPr>
          <w:rFonts w:cs="Arial"/>
          <w:szCs w:val="20"/>
          <w:lang w:eastAsia="en-US"/>
        </w:rPr>
      </w:pPr>
    </w:p>
    <w:p w14:paraId="2BD2B00D" w14:textId="77777777" w:rsidR="00AC0EF3" w:rsidRPr="00AC0EF3" w:rsidRDefault="00AC0EF3" w:rsidP="00AC0EF3">
      <w:pPr>
        <w:suppressAutoHyphens w:val="0"/>
        <w:rPr>
          <w:rFonts w:cs="Arial"/>
          <w:szCs w:val="20"/>
          <w:lang w:eastAsia="en-US"/>
        </w:rPr>
      </w:pPr>
      <w:r w:rsidRPr="00AC0EF3">
        <w:rPr>
          <w:rFonts w:cs="Arial"/>
          <w:szCs w:val="20"/>
          <w:lang w:eastAsia="en-US"/>
        </w:rPr>
        <w:t>Ponudnik lahko odpove pogodbo:</w:t>
      </w:r>
    </w:p>
    <w:p w14:paraId="4CB8B4B2" w14:textId="77777777" w:rsidR="00AC0EF3" w:rsidRPr="00AC0EF3" w:rsidRDefault="00AC0EF3" w:rsidP="00B522BF">
      <w:pPr>
        <w:numPr>
          <w:ilvl w:val="0"/>
          <w:numId w:val="4"/>
        </w:numPr>
        <w:rPr>
          <w:rFonts w:cs="Times New Roman"/>
          <w:lang w:eastAsia="en-US"/>
        </w:rPr>
      </w:pPr>
      <w:r w:rsidRPr="00AC0EF3">
        <w:rPr>
          <w:rFonts w:cs="Arial"/>
          <w:szCs w:val="20"/>
          <w:lang w:eastAsia="en-US"/>
        </w:rPr>
        <w:t>če naročnik ne plača  pogodbene cene.</w:t>
      </w:r>
    </w:p>
    <w:p w14:paraId="64F8DF90" w14:textId="77777777" w:rsidR="00B522BF" w:rsidRDefault="00B522BF" w:rsidP="00AC0EF3">
      <w:pPr>
        <w:suppressAutoHyphens w:val="0"/>
        <w:rPr>
          <w:rFonts w:cs="Arial"/>
          <w:szCs w:val="20"/>
          <w:lang w:eastAsia="en-US"/>
        </w:rPr>
      </w:pPr>
    </w:p>
    <w:p w14:paraId="3AA57B6B" w14:textId="77777777" w:rsidR="00AC0EF3" w:rsidRDefault="00AC0EF3" w:rsidP="00AC0EF3">
      <w:pPr>
        <w:suppressAutoHyphens w:val="0"/>
        <w:rPr>
          <w:rFonts w:cs="Arial"/>
          <w:szCs w:val="20"/>
          <w:lang w:eastAsia="en-US"/>
        </w:rPr>
      </w:pPr>
      <w:r w:rsidRPr="00AC0EF3">
        <w:rPr>
          <w:rFonts w:cs="Arial"/>
          <w:szCs w:val="20"/>
          <w:lang w:eastAsia="en-US"/>
        </w:rPr>
        <w:t xml:space="preserve">Odpoved pogodbe se poda v pisni obliki. Pogodba preneha veljati z dnem potrjenega prejema pisne odpovedi s strani pooblaščene osebe pogodbene stranke, ki se ji odpoveduje pogodbeno razmerje. </w:t>
      </w:r>
    </w:p>
    <w:p w14:paraId="797C851E" w14:textId="77777777" w:rsidR="007E6A16" w:rsidRPr="00AC0EF3" w:rsidRDefault="007E6A16" w:rsidP="00AC0EF3">
      <w:pPr>
        <w:suppressAutoHyphens w:val="0"/>
        <w:rPr>
          <w:rFonts w:cs="Times New Roman"/>
          <w:lang w:eastAsia="en-US"/>
        </w:rPr>
      </w:pPr>
    </w:p>
    <w:p w14:paraId="390BDA84" w14:textId="77777777" w:rsidR="00AC0EF3" w:rsidRPr="00AC0EF3" w:rsidRDefault="00AC0EF3" w:rsidP="00AC0EF3">
      <w:pPr>
        <w:suppressAutoHyphens w:val="0"/>
        <w:rPr>
          <w:rFonts w:cs="Arial"/>
          <w:szCs w:val="20"/>
          <w:lang w:eastAsia="en-US"/>
        </w:rPr>
      </w:pPr>
      <w:r w:rsidRPr="00AC0EF3">
        <w:rPr>
          <w:rFonts w:cs="Arial"/>
          <w:szCs w:val="20"/>
          <w:lang w:eastAsia="en-US"/>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6CAD54B" w14:textId="77777777" w:rsidR="00AC0EF3" w:rsidRDefault="00AC0EF3" w:rsidP="00AC0EF3">
      <w:pPr>
        <w:suppressAutoHyphens w:val="0"/>
        <w:rPr>
          <w:rFonts w:cs="Arial"/>
          <w:szCs w:val="20"/>
          <w:lang w:eastAsia="en-US"/>
        </w:rPr>
      </w:pPr>
      <w:r w:rsidRPr="00AC0EF3">
        <w:rPr>
          <w:rFonts w:cs="Arial"/>
          <w:szCs w:val="20"/>
          <w:lang w:eastAsia="en-US"/>
        </w:rPr>
        <w:t xml:space="preserve">  </w:t>
      </w:r>
    </w:p>
    <w:p w14:paraId="7E6561D4" w14:textId="77777777" w:rsidR="00AC0EF3" w:rsidRDefault="00AC0EF3" w:rsidP="00AC0EF3">
      <w:pPr>
        <w:rPr>
          <w:rFonts w:cs="Arial"/>
          <w:b/>
          <w:szCs w:val="20"/>
        </w:rPr>
      </w:pPr>
      <w:r w:rsidRPr="00AC0EF3">
        <w:rPr>
          <w:rFonts w:cs="Arial"/>
          <w:b/>
          <w:szCs w:val="20"/>
        </w:rPr>
        <w:t>1</w:t>
      </w:r>
      <w:r w:rsidR="00563B8E">
        <w:rPr>
          <w:rFonts w:cs="Arial"/>
          <w:b/>
          <w:szCs w:val="20"/>
        </w:rPr>
        <w:t>7</w:t>
      </w:r>
      <w:r w:rsidRPr="00AC0EF3">
        <w:rPr>
          <w:rFonts w:cs="Arial"/>
          <w:b/>
          <w:szCs w:val="20"/>
        </w:rPr>
        <w:t>. člen</w:t>
      </w:r>
    </w:p>
    <w:p w14:paraId="1266FC14" w14:textId="77777777" w:rsidR="00F0580F" w:rsidRPr="00AC0EF3" w:rsidRDefault="00F0580F" w:rsidP="00AC0EF3">
      <w:pPr>
        <w:rPr>
          <w:rFonts w:cs="Arial"/>
          <w:b/>
          <w:szCs w:val="20"/>
        </w:rPr>
      </w:pPr>
    </w:p>
    <w:p w14:paraId="13E13AB3" w14:textId="77777777" w:rsidR="00F0580F" w:rsidRPr="00F63577" w:rsidRDefault="00F0580F" w:rsidP="00F0580F">
      <w:r w:rsidRPr="00F63577">
        <w:t>Ta pogodba je sklenjena pod razveznim pogojem, ki se uresniči v primeru izpolnitve ene od naslednjih okoliščin:</w:t>
      </w:r>
    </w:p>
    <w:p w14:paraId="429597AE" w14:textId="77777777" w:rsidR="00F0580F" w:rsidRPr="00F63577" w:rsidRDefault="00F0580F" w:rsidP="00F0580F">
      <w:pPr>
        <w:numPr>
          <w:ilvl w:val="0"/>
          <w:numId w:val="7"/>
        </w:numPr>
        <w:contextualSpacing/>
        <w:rPr>
          <w:rFonts w:cs="Times New Roman"/>
        </w:rPr>
      </w:pPr>
      <w:r w:rsidRPr="00F63577">
        <w:rPr>
          <w:rFonts w:cs="Times New Roman"/>
        </w:rPr>
        <w:t xml:space="preserve">če bo naročnik seznanjen, da je sodišče s pravnomočno odločitvijo ugotovilo kršitev obveznosti delovne, okoljske ali socialne zakonodaje s strani ponudnika ali podizvajalca ali </w:t>
      </w:r>
    </w:p>
    <w:p w14:paraId="7FE8BFF4" w14:textId="77777777" w:rsidR="00F0580F" w:rsidRPr="00F63577" w:rsidRDefault="00F0580F" w:rsidP="00F0580F">
      <w:pPr>
        <w:numPr>
          <w:ilvl w:val="0"/>
          <w:numId w:val="7"/>
        </w:numPr>
        <w:contextualSpacing/>
        <w:rPr>
          <w:rFonts w:cs="Times New Roman"/>
        </w:rPr>
      </w:pPr>
      <w:r w:rsidRPr="00F63577">
        <w:rPr>
          <w:rFonts w:cs="Times New Roman"/>
        </w:rPr>
        <w:t>če bo naročnik seznanjen, da je pristojni državni organ pri ponudniku ali podizvajalcu v času izvajanja pogodbe ugotovil najmanj dve kršitvi v zvezi s:</w:t>
      </w:r>
    </w:p>
    <w:p w14:paraId="1F18FA5D" w14:textId="77777777" w:rsidR="00F0580F" w:rsidRPr="00F63577" w:rsidRDefault="00F0580F" w:rsidP="00F0580F">
      <w:pPr>
        <w:numPr>
          <w:ilvl w:val="1"/>
          <w:numId w:val="7"/>
        </w:numPr>
        <w:contextualSpacing/>
        <w:rPr>
          <w:rFonts w:cs="Times New Roman"/>
        </w:rPr>
      </w:pPr>
      <w:r w:rsidRPr="00F63577">
        <w:rPr>
          <w:rFonts w:cs="Times New Roman"/>
        </w:rPr>
        <w:t xml:space="preserve">plačilom za delo, </w:t>
      </w:r>
    </w:p>
    <w:p w14:paraId="1C498C0B" w14:textId="77777777" w:rsidR="00F0580F" w:rsidRPr="00F63577" w:rsidRDefault="00F0580F" w:rsidP="00F0580F">
      <w:pPr>
        <w:numPr>
          <w:ilvl w:val="1"/>
          <w:numId w:val="7"/>
        </w:numPr>
        <w:contextualSpacing/>
        <w:rPr>
          <w:rFonts w:cs="Times New Roman"/>
        </w:rPr>
      </w:pPr>
      <w:r w:rsidRPr="00F63577">
        <w:rPr>
          <w:rFonts w:cs="Times New Roman"/>
        </w:rPr>
        <w:t xml:space="preserve">delovnim časom, </w:t>
      </w:r>
    </w:p>
    <w:p w14:paraId="4C8E35B2" w14:textId="77777777" w:rsidR="00F0580F" w:rsidRPr="00F63577" w:rsidRDefault="00F0580F" w:rsidP="00F0580F">
      <w:pPr>
        <w:numPr>
          <w:ilvl w:val="1"/>
          <w:numId w:val="7"/>
        </w:numPr>
        <w:contextualSpacing/>
        <w:rPr>
          <w:rFonts w:cs="Times New Roman"/>
        </w:rPr>
      </w:pPr>
      <w:r w:rsidRPr="00F63577">
        <w:rPr>
          <w:rFonts w:cs="Times New Roman"/>
        </w:rPr>
        <w:t xml:space="preserve">počitki, </w:t>
      </w:r>
    </w:p>
    <w:p w14:paraId="06AED43F" w14:textId="77777777" w:rsidR="00F0580F" w:rsidRPr="00F63577" w:rsidRDefault="00F0580F" w:rsidP="00F0580F">
      <w:pPr>
        <w:numPr>
          <w:ilvl w:val="1"/>
          <w:numId w:val="7"/>
        </w:numPr>
        <w:contextualSpacing/>
        <w:rPr>
          <w:rFonts w:cs="Times New Roman"/>
        </w:rPr>
      </w:pPr>
      <w:r w:rsidRPr="00F63577">
        <w:rPr>
          <w:rFonts w:cs="Times New Roman"/>
        </w:rPr>
        <w:t xml:space="preserve">opravljanjem dela na podlagi pogodb civilnega prava kljub obstoju elementov delovnega razmerja ali v zvezi z zaposlovanjem na črno </w:t>
      </w:r>
    </w:p>
    <w:p w14:paraId="7C111B8C" w14:textId="77777777" w:rsidR="00F0580F" w:rsidRPr="00F63577" w:rsidRDefault="00F0580F" w:rsidP="00F0580F">
      <w:pPr>
        <w:ind w:left="708"/>
      </w:pPr>
      <w:r w:rsidRPr="00F63577">
        <w:t>in za kateri mu je bila s pravnomočno odločitvijo ali več pravnomočnimi odločitvami izrečena globa za prekršek,</w:t>
      </w:r>
    </w:p>
    <w:p w14:paraId="375ABF93" w14:textId="77777777" w:rsidR="00F0580F" w:rsidRPr="00F63577" w:rsidRDefault="00F0580F" w:rsidP="00F0580F">
      <w:r w:rsidRPr="00F63577">
        <w:t xml:space="preserve">in pod pogojem, da je od seznanitve s kršitvijo in do izteka veljavnosti pogodbe še najmanj šest mesecev oziroma, če ponudnik nastopa s podizvajalcem pa tudi, če zaradi ugotovljene kršitve pri podizvajalcu </w:t>
      </w:r>
      <w:r w:rsidRPr="00F63577">
        <w:lastRenderedPageBreak/>
        <w:t xml:space="preserve">ponudnik ne nadomesti ali zamenja tega podizvajalca, na način določen v </w:t>
      </w:r>
      <w:r w:rsidRPr="00F63577">
        <w:rPr>
          <w:iCs/>
        </w:rPr>
        <w:t>skladu s 94. členom ZJN-3</w:t>
      </w:r>
      <w:r w:rsidRPr="00F63577">
        <w:t xml:space="preserve"> in določili te pogodbe v roku 30 dni od seznanitve s kršitvijo. </w:t>
      </w:r>
    </w:p>
    <w:p w14:paraId="2F742BAB" w14:textId="77777777" w:rsidR="00F0580F" w:rsidRPr="00F63577" w:rsidRDefault="00F0580F" w:rsidP="00F0580F"/>
    <w:p w14:paraId="16BBFA9E" w14:textId="77777777" w:rsidR="00F0580F" w:rsidRPr="00F63577" w:rsidRDefault="00F0580F" w:rsidP="00F0580F">
      <w:r w:rsidRPr="00F63577">
        <w:t>V primeru izpolnitve okoliščine in pogojev iz prejšnjega odstavka se šteje, da je pogodba razvezana z dnem sklenitve nove pogodbe o izvedbi javnega naročila za predmetno naročilo. O datumu sklenitve nove pogodbe bo naročnik obvestil ponudnika.</w:t>
      </w:r>
    </w:p>
    <w:p w14:paraId="448A3B6B" w14:textId="77777777" w:rsidR="00F0580F" w:rsidRPr="00F63577" w:rsidRDefault="00F0580F" w:rsidP="00F0580F"/>
    <w:p w14:paraId="06163E4F" w14:textId="77777777" w:rsidR="00F0580F" w:rsidRPr="00F63577" w:rsidRDefault="00F0580F" w:rsidP="00F0580F">
      <w:r w:rsidRPr="00F63577">
        <w:t>Če naročnik v roku 30 dni od seznanitve s kršitvijo ne začne novega postopka javnega naročila, se šteje, da je pogodba razvezana trideseti dan od seznanitve s kršitvijo.</w:t>
      </w:r>
    </w:p>
    <w:p w14:paraId="1E610649" w14:textId="77777777" w:rsidR="00F0580F" w:rsidRDefault="00F0580F" w:rsidP="00AC0EF3">
      <w:pPr>
        <w:suppressAutoHyphens w:val="0"/>
        <w:rPr>
          <w:rFonts w:cs="Times New Roman"/>
          <w:szCs w:val="20"/>
          <w:lang w:eastAsia="en-US"/>
        </w:rPr>
      </w:pPr>
    </w:p>
    <w:p w14:paraId="0B3AF118" w14:textId="77777777" w:rsidR="00F0580F" w:rsidRPr="00F63577" w:rsidRDefault="00F0580F" w:rsidP="00F0580F">
      <w:pPr>
        <w:rPr>
          <w:szCs w:val="20"/>
        </w:rPr>
      </w:pPr>
      <w:r w:rsidRPr="00F63577">
        <w:rPr>
          <w:b/>
          <w:szCs w:val="20"/>
        </w:rPr>
        <w:t>1</w:t>
      </w:r>
      <w:r w:rsidR="00563B8E">
        <w:rPr>
          <w:b/>
          <w:szCs w:val="20"/>
        </w:rPr>
        <w:t>8</w:t>
      </w:r>
      <w:r w:rsidRPr="00F63577">
        <w:rPr>
          <w:b/>
          <w:szCs w:val="20"/>
        </w:rPr>
        <w:t>. člen</w:t>
      </w:r>
    </w:p>
    <w:p w14:paraId="6F3FDFA3" w14:textId="77777777" w:rsidR="00F0580F" w:rsidRPr="00F63577" w:rsidRDefault="00F0580F" w:rsidP="00F0580F">
      <w:pPr>
        <w:rPr>
          <w:szCs w:val="20"/>
        </w:rPr>
      </w:pPr>
    </w:p>
    <w:p w14:paraId="007359B8" w14:textId="77777777" w:rsidR="00F0580F" w:rsidRPr="00F63577" w:rsidRDefault="00F0580F" w:rsidP="00F0580F">
      <w:pPr>
        <w:rPr>
          <w:szCs w:val="20"/>
        </w:rPr>
      </w:pPr>
      <w:r w:rsidRPr="00F63577">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644591BA" w14:textId="77777777" w:rsidR="00F0580F" w:rsidRDefault="00F0580F" w:rsidP="00F0580F">
      <w:pPr>
        <w:jc w:val="center"/>
        <w:rPr>
          <w:rFonts w:cs="Arial"/>
          <w:b/>
          <w:szCs w:val="20"/>
        </w:rPr>
      </w:pPr>
    </w:p>
    <w:p w14:paraId="5BF47B04" w14:textId="77777777" w:rsidR="005C0DCC" w:rsidRDefault="005C0DCC" w:rsidP="00F0580F">
      <w:pPr>
        <w:jc w:val="center"/>
        <w:rPr>
          <w:rFonts w:cs="Arial"/>
          <w:b/>
          <w:szCs w:val="20"/>
        </w:rPr>
      </w:pPr>
    </w:p>
    <w:p w14:paraId="4D2023B7" w14:textId="77777777" w:rsidR="00F0580F" w:rsidRPr="000F5776" w:rsidRDefault="00F0580F" w:rsidP="00F0580F">
      <w:pPr>
        <w:jc w:val="center"/>
        <w:rPr>
          <w:rFonts w:cs="Arial"/>
          <w:b/>
          <w:szCs w:val="20"/>
        </w:rPr>
      </w:pPr>
      <w:r w:rsidRPr="000F5776">
        <w:rPr>
          <w:rFonts w:cs="Arial"/>
          <w:b/>
          <w:szCs w:val="20"/>
        </w:rPr>
        <w:t>ODGOVORNE OSEBE</w:t>
      </w:r>
    </w:p>
    <w:p w14:paraId="65070675" w14:textId="77777777" w:rsidR="00F0580F" w:rsidRPr="00AC0EF3" w:rsidRDefault="00F0580F" w:rsidP="00AC0EF3">
      <w:pPr>
        <w:suppressAutoHyphens w:val="0"/>
        <w:rPr>
          <w:rFonts w:cs="Times New Roman"/>
          <w:szCs w:val="20"/>
          <w:lang w:eastAsia="en-US"/>
        </w:rPr>
      </w:pPr>
    </w:p>
    <w:p w14:paraId="598FB4AF" w14:textId="77777777" w:rsidR="00AC0EF3" w:rsidRPr="00AC0EF3" w:rsidRDefault="00582046" w:rsidP="00AC0EF3">
      <w:pPr>
        <w:suppressAutoHyphens w:val="0"/>
        <w:rPr>
          <w:rFonts w:cs="Times New Roman"/>
          <w:b/>
          <w:bCs/>
          <w:szCs w:val="20"/>
          <w:lang w:eastAsia="en-US"/>
        </w:rPr>
      </w:pPr>
      <w:r>
        <w:rPr>
          <w:rFonts w:cs="Times New Roman"/>
          <w:b/>
          <w:bCs/>
          <w:szCs w:val="20"/>
          <w:lang w:eastAsia="en-US"/>
        </w:rPr>
        <w:t>1</w:t>
      </w:r>
      <w:r w:rsidR="00563B8E">
        <w:rPr>
          <w:rFonts w:cs="Times New Roman"/>
          <w:b/>
          <w:bCs/>
          <w:szCs w:val="20"/>
          <w:lang w:eastAsia="en-US"/>
        </w:rPr>
        <w:t>9</w:t>
      </w:r>
      <w:r w:rsidR="00AC0EF3" w:rsidRPr="00AC0EF3">
        <w:rPr>
          <w:rFonts w:cs="Times New Roman"/>
          <w:b/>
          <w:bCs/>
          <w:szCs w:val="20"/>
          <w:lang w:eastAsia="en-US"/>
        </w:rPr>
        <w:t>. člen</w:t>
      </w:r>
    </w:p>
    <w:p w14:paraId="791372EA" w14:textId="77777777" w:rsidR="00AC0EF3" w:rsidRPr="00AC0EF3" w:rsidRDefault="00AC0EF3" w:rsidP="00AC0EF3">
      <w:pPr>
        <w:suppressAutoHyphens w:val="0"/>
        <w:rPr>
          <w:rFonts w:cs="Times New Roman"/>
          <w:szCs w:val="20"/>
          <w:lang w:eastAsia="en-US"/>
        </w:rPr>
      </w:pPr>
    </w:p>
    <w:p w14:paraId="7A2C76F0" w14:textId="77777777" w:rsidR="00AC0EF3" w:rsidRDefault="00AC0EF3" w:rsidP="00AC0EF3">
      <w:pPr>
        <w:suppressAutoHyphens w:val="0"/>
        <w:rPr>
          <w:rFonts w:cs="Arial"/>
          <w:szCs w:val="20"/>
          <w:lang w:eastAsia="en-US"/>
        </w:rPr>
      </w:pPr>
      <w:r w:rsidRPr="00AC0EF3">
        <w:rPr>
          <w:rFonts w:cs="Arial"/>
          <w:szCs w:val="20"/>
          <w:lang w:eastAsia="en-US"/>
        </w:rPr>
        <w:t xml:space="preserve">S strani naročnika je za izvajanje pogodbe odgovoren …. (telefon: </w:t>
      </w:r>
      <w:r w:rsidRPr="00AC0EF3">
        <w:rPr>
          <w:rFonts w:cs="Arial"/>
          <w:color w:val="000000"/>
          <w:szCs w:val="20"/>
          <w:lang w:eastAsia="en-US"/>
        </w:rPr>
        <w:t>+386 1</w:t>
      </w:r>
      <w:r w:rsidRPr="00AC0EF3">
        <w:rPr>
          <w:rFonts w:cs="Arial"/>
          <w:szCs w:val="20"/>
          <w:lang w:eastAsia="en-US"/>
        </w:rPr>
        <w:t xml:space="preserve"> 475 ….), s  strani ponudnika pa: …. (telefon: ….).</w:t>
      </w:r>
    </w:p>
    <w:p w14:paraId="16DBBFD0" w14:textId="77777777" w:rsidR="00A80C75" w:rsidRDefault="00A80C75" w:rsidP="00AC0EF3">
      <w:pPr>
        <w:suppressAutoHyphens w:val="0"/>
        <w:rPr>
          <w:rFonts w:cs="Times New Roman"/>
          <w:b/>
          <w:szCs w:val="20"/>
          <w:lang w:eastAsia="en-US"/>
        </w:rPr>
      </w:pPr>
    </w:p>
    <w:p w14:paraId="075A5453" w14:textId="77777777" w:rsidR="00AC0EF3" w:rsidRPr="00AC0EF3" w:rsidRDefault="00563B8E" w:rsidP="00AC0EF3">
      <w:pPr>
        <w:suppressAutoHyphens w:val="0"/>
        <w:rPr>
          <w:rFonts w:cs="Times New Roman"/>
          <w:b/>
          <w:szCs w:val="20"/>
          <w:lang w:eastAsia="en-US"/>
        </w:rPr>
      </w:pPr>
      <w:r>
        <w:rPr>
          <w:rFonts w:cs="Times New Roman"/>
          <w:b/>
          <w:szCs w:val="20"/>
          <w:lang w:eastAsia="en-US"/>
        </w:rPr>
        <w:t>20</w:t>
      </w:r>
      <w:r w:rsidR="00AC0EF3" w:rsidRPr="00AC0EF3">
        <w:rPr>
          <w:rFonts w:cs="Times New Roman"/>
          <w:b/>
          <w:szCs w:val="20"/>
          <w:lang w:eastAsia="en-US"/>
        </w:rPr>
        <w:t>. člen</w:t>
      </w:r>
    </w:p>
    <w:p w14:paraId="2F61ABC0" w14:textId="77777777" w:rsidR="00AC0EF3" w:rsidRPr="00AC0EF3" w:rsidRDefault="00AC0EF3" w:rsidP="00AC0EF3">
      <w:pPr>
        <w:suppressAutoHyphens w:val="0"/>
        <w:rPr>
          <w:rFonts w:cs="Times New Roman"/>
          <w:lang w:eastAsia="en-US"/>
        </w:rPr>
      </w:pPr>
    </w:p>
    <w:p w14:paraId="5106B60C" w14:textId="77777777" w:rsidR="00AC0EF3" w:rsidRPr="00AC0EF3" w:rsidRDefault="00AC0EF3" w:rsidP="00AC0EF3">
      <w:pPr>
        <w:suppressAutoHyphens w:val="0"/>
        <w:rPr>
          <w:rFonts w:cs="Times New Roman"/>
          <w:lang w:eastAsia="en-US"/>
        </w:rPr>
      </w:pPr>
      <w:r w:rsidRPr="00AC0EF3">
        <w:rPr>
          <w:rFonts w:cs="Times New Roman"/>
          <w:lang w:eastAsia="en-US"/>
        </w:rPr>
        <w:t>Pogodba je sestavljena iz naslednjih delov, ki predstavljajo enovito celoto:</w:t>
      </w:r>
    </w:p>
    <w:p w14:paraId="0982C746" w14:textId="77777777" w:rsidR="00AC0EF3" w:rsidRPr="00AC0EF3" w:rsidRDefault="00AC0EF3" w:rsidP="000E0807">
      <w:pPr>
        <w:numPr>
          <w:ilvl w:val="0"/>
          <w:numId w:val="3"/>
        </w:numPr>
        <w:suppressAutoHyphens w:val="0"/>
        <w:rPr>
          <w:rFonts w:cs="Arial"/>
          <w:szCs w:val="20"/>
          <w:lang w:eastAsia="en-US"/>
        </w:rPr>
      </w:pPr>
      <w:r w:rsidRPr="00AC0EF3">
        <w:rPr>
          <w:rFonts w:cs="Arial"/>
          <w:szCs w:val="20"/>
          <w:lang w:eastAsia="en-US"/>
        </w:rPr>
        <w:t>Osnovna pogodba s komercialnimi pogoji,</w:t>
      </w:r>
    </w:p>
    <w:p w14:paraId="792384E5" w14:textId="77777777" w:rsidR="00AC0EF3" w:rsidRPr="00AC0EF3" w:rsidRDefault="00AC0EF3" w:rsidP="000E0807">
      <w:pPr>
        <w:numPr>
          <w:ilvl w:val="0"/>
          <w:numId w:val="3"/>
        </w:numPr>
        <w:suppressAutoHyphens w:val="0"/>
        <w:rPr>
          <w:rFonts w:cs="Arial"/>
          <w:szCs w:val="20"/>
          <w:lang w:eastAsia="en-US"/>
        </w:rPr>
      </w:pPr>
      <w:r w:rsidRPr="00AC0EF3">
        <w:rPr>
          <w:rFonts w:cs="Arial"/>
          <w:szCs w:val="20"/>
          <w:lang w:eastAsia="en-US"/>
        </w:rPr>
        <w:t>Priloga 1 – Ponudbena dokumentacija štev. ............................................................</w:t>
      </w:r>
    </w:p>
    <w:p w14:paraId="62AE356F" w14:textId="77777777" w:rsidR="00AC0EF3" w:rsidRPr="00AC0EF3" w:rsidRDefault="00AC0EF3" w:rsidP="000E0807">
      <w:pPr>
        <w:numPr>
          <w:ilvl w:val="0"/>
          <w:numId w:val="3"/>
        </w:numPr>
        <w:suppressAutoHyphens w:val="0"/>
        <w:rPr>
          <w:rFonts w:cs="Arial"/>
          <w:szCs w:val="20"/>
          <w:lang w:eastAsia="en-US"/>
        </w:rPr>
      </w:pPr>
      <w:r w:rsidRPr="00AC0EF3">
        <w:rPr>
          <w:rFonts w:cs="Arial"/>
          <w:szCs w:val="20"/>
          <w:lang w:eastAsia="en-US"/>
        </w:rPr>
        <w:t xml:space="preserve">Priloga 2 – Garancija za dobro izvedbo pogodbenih obveznosti </w:t>
      </w:r>
    </w:p>
    <w:p w14:paraId="5044C10F" w14:textId="77777777" w:rsidR="00AC0EF3" w:rsidRPr="00AC0EF3" w:rsidRDefault="00AC0EF3" w:rsidP="00AC0EF3">
      <w:pPr>
        <w:suppressAutoHyphens w:val="0"/>
        <w:ind w:left="720"/>
        <w:rPr>
          <w:rFonts w:cs="Times New Roman"/>
          <w:lang w:eastAsia="en-US"/>
        </w:rPr>
      </w:pPr>
    </w:p>
    <w:p w14:paraId="78AF3F34" w14:textId="77777777" w:rsidR="00AC0EF3" w:rsidRPr="00AC0EF3" w:rsidRDefault="00AC0EF3" w:rsidP="00AC0EF3">
      <w:pPr>
        <w:suppressAutoHyphens w:val="0"/>
        <w:rPr>
          <w:rFonts w:cs="Times New Roman"/>
          <w:szCs w:val="20"/>
          <w:lang w:eastAsia="en-US"/>
        </w:rPr>
      </w:pPr>
      <w:r w:rsidRPr="00AC0EF3">
        <w:rPr>
          <w:rFonts w:cs="Times New Roman"/>
          <w:szCs w:val="20"/>
          <w:lang w:eastAsia="en-US"/>
        </w:rPr>
        <w:t>Pogodba je sestavljena v petih izvodih, od katerih prejme naročnik tri izvode, ponudnik pa dva izvoda.</w:t>
      </w:r>
    </w:p>
    <w:p w14:paraId="76189729" w14:textId="77777777" w:rsidR="00AC0EF3" w:rsidRPr="00AC0EF3" w:rsidRDefault="00AC0EF3" w:rsidP="00AC0EF3">
      <w:pPr>
        <w:suppressAutoHyphens w:val="0"/>
        <w:rPr>
          <w:rFonts w:cs="Times New Roman"/>
          <w:sz w:val="18"/>
          <w:szCs w:val="18"/>
          <w:lang w:eastAsia="en-US"/>
        </w:rPr>
      </w:pPr>
    </w:p>
    <w:p w14:paraId="286C080A" w14:textId="77777777" w:rsidR="00AC0EF3" w:rsidRPr="00AC0EF3" w:rsidRDefault="00AC0EF3" w:rsidP="00AC0EF3">
      <w:pPr>
        <w:suppressAutoHyphens w:val="0"/>
        <w:rPr>
          <w:rFonts w:cs="Times New Roman"/>
          <w:sz w:val="18"/>
          <w:szCs w:val="18"/>
          <w:lang w:eastAsia="en-US"/>
        </w:rPr>
      </w:pPr>
      <w:r w:rsidRPr="00AC0EF3">
        <w:rPr>
          <w:rFonts w:cs="Times New Roman"/>
          <w:sz w:val="18"/>
          <w:szCs w:val="18"/>
          <w:lang w:eastAsia="en-US"/>
        </w:rPr>
        <w:t>PODPIS IN ŽIG POOBLAŠČENIH PREDSTAVNIKOV NAROČNIKA IN PONUDNIKA – POGODBA ŠT. JN-</w:t>
      </w:r>
      <w:r w:rsidR="00952747">
        <w:rPr>
          <w:rFonts w:cs="Times New Roman"/>
          <w:sz w:val="18"/>
          <w:szCs w:val="18"/>
          <w:lang w:eastAsia="en-US"/>
        </w:rPr>
        <w:t>B1059</w:t>
      </w:r>
      <w:r w:rsidRPr="00AC0EF3">
        <w:rPr>
          <w:rFonts w:cs="Times New Roman"/>
          <w:sz w:val="18"/>
          <w:szCs w:val="18"/>
          <w:lang w:eastAsia="en-US"/>
        </w:rPr>
        <w:t>.</w:t>
      </w:r>
    </w:p>
    <w:p w14:paraId="537D431F" w14:textId="77777777" w:rsidR="00AC0EF3" w:rsidRPr="00AC0EF3" w:rsidRDefault="00AC0EF3" w:rsidP="00AC0EF3">
      <w:pPr>
        <w:suppressAutoHyphens w:val="0"/>
        <w:rPr>
          <w:rFonts w:cs="Times New Roman"/>
          <w:sz w:val="18"/>
          <w:szCs w:val="18"/>
          <w:lang w:eastAsia="en-US"/>
        </w:rPr>
      </w:pPr>
    </w:p>
    <w:p w14:paraId="0784CDCA" w14:textId="77777777" w:rsidR="00BF338B" w:rsidRDefault="00BF338B" w:rsidP="00BF338B">
      <w:pPr>
        <w:pStyle w:val="BodyText3"/>
        <w:tabs>
          <w:tab w:val="center" w:pos="1980"/>
          <w:tab w:val="center" w:pos="7020"/>
        </w:tabs>
        <w:jc w:val="center"/>
        <w:rPr>
          <w:sz w:val="20"/>
          <w:lang w:val="sl-SI"/>
        </w:rPr>
      </w:pPr>
      <w:r w:rsidRPr="00D66FB5">
        <w:rPr>
          <w:sz w:val="20"/>
          <w:lang w:val="sl-SI"/>
        </w:rPr>
        <w:t>Ljubljana, dne ..................</w:t>
      </w:r>
      <w:r w:rsidRPr="00D66FB5">
        <w:rPr>
          <w:sz w:val="20"/>
          <w:lang w:val="sl-SI"/>
        </w:rPr>
        <w:tab/>
        <w:t>......................., dne .................</w:t>
      </w:r>
    </w:p>
    <w:p w14:paraId="0CD7637A" w14:textId="77777777" w:rsidR="00BF338B" w:rsidRPr="00D66FB5" w:rsidRDefault="00BF338B" w:rsidP="00BF338B">
      <w:pPr>
        <w:tabs>
          <w:tab w:val="center" w:pos="1980"/>
          <w:tab w:val="center" w:pos="7020"/>
        </w:tabs>
        <w:rPr>
          <w:rFonts w:cs="Times New Roman"/>
          <w:b/>
          <w:noProof/>
          <w:szCs w:val="20"/>
        </w:rPr>
      </w:pPr>
    </w:p>
    <w:p w14:paraId="3E0FEF6D" w14:textId="77777777" w:rsidR="003B7521" w:rsidRPr="007477E9" w:rsidRDefault="00BF338B" w:rsidP="003B7521">
      <w:pPr>
        <w:tabs>
          <w:tab w:val="center" w:pos="1980"/>
          <w:tab w:val="center" w:pos="7020"/>
        </w:tabs>
        <w:rPr>
          <w:szCs w:val="20"/>
        </w:rPr>
      </w:pPr>
      <w:r w:rsidRPr="00D66FB5">
        <w:rPr>
          <w:rFonts w:cs="Times New Roman"/>
          <w:noProof/>
          <w:szCs w:val="20"/>
        </w:rPr>
        <w:tab/>
      </w:r>
      <w:r w:rsidR="003B7521" w:rsidRPr="007477E9">
        <w:rPr>
          <w:szCs w:val="20"/>
        </w:rPr>
        <w:t>NAROČNIK:</w:t>
      </w:r>
      <w:r w:rsidR="003B7521" w:rsidRPr="007477E9">
        <w:rPr>
          <w:szCs w:val="20"/>
        </w:rPr>
        <w:tab/>
        <w:t>PONUDNIK:</w:t>
      </w:r>
    </w:p>
    <w:p w14:paraId="0460F39B" w14:textId="77777777" w:rsidR="003B7521" w:rsidRDefault="003B7521" w:rsidP="003B7521">
      <w:pPr>
        <w:tabs>
          <w:tab w:val="center" w:pos="6804"/>
        </w:tabs>
        <w:spacing w:line="300" w:lineRule="exact"/>
        <w:rPr>
          <w:rFonts w:cs="Arial"/>
          <w:b/>
          <w:bCs/>
          <w:szCs w:val="20"/>
        </w:rPr>
      </w:pPr>
    </w:p>
    <w:p w14:paraId="166E2DF8" w14:textId="77777777" w:rsidR="00804D01" w:rsidRPr="005C0DCC" w:rsidRDefault="003B7521" w:rsidP="00804D01">
      <w:pPr>
        <w:tabs>
          <w:tab w:val="center" w:pos="1980"/>
          <w:tab w:val="center" w:pos="7020"/>
        </w:tabs>
        <w:rPr>
          <w:noProof/>
        </w:rPr>
      </w:pPr>
      <w:r>
        <w:rPr>
          <w:noProof/>
        </w:rPr>
        <w:t xml:space="preserve">        </w:t>
      </w:r>
      <w:r w:rsidR="00804D01" w:rsidRPr="005C0DCC">
        <w:rPr>
          <w:noProof/>
        </w:rPr>
        <w:t>Radiotelevizija Slovenija, Javni zavod</w:t>
      </w:r>
      <w:r w:rsidR="00804D01" w:rsidRPr="005C0DCC">
        <w:rPr>
          <w:noProof/>
        </w:rPr>
        <w:tab/>
      </w:r>
      <w:r w:rsidR="00804D01" w:rsidRPr="005C0DCC">
        <w:rPr>
          <w:noProof/>
          <w:sz w:val="24"/>
          <w:szCs w:val="32"/>
        </w:rPr>
        <w:t>________________________</w:t>
      </w:r>
    </w:p>
    <w:p w14:paraId="1BE64076" w14:textId="77777777" w:rsidR="00804D01" w:rsidRPr="005C0DCC" w:rsidRDefault="00804D01" w:rsidP="00804D01">
      <w:pPr>
        <w:tabs>
          <w:tab w:val="center" w:pos="1980"/>
          <w:tab w:val="center" w:pos="7020"/>
        </w:tabs>
        <w:rPr>
          <w:noProof/>
        </w:rPr>
      </w:pPr>
    </w:p>
    <w:p w14:paraId="6B43BFA3" w14:textId="77777777" w:rsidR="00804D01" w:rsidRPr="005C0DCC" w:rsidRDefault="00804D01" w:rsidP="00804D01">
      <w:pPr>
        <w:tabs>
          <w:tab w:val="center" w:pos="1980"/>
          <w:tab w:val="center" w:pos="7020"/>
        </w:tabs>
        <w:rPr>
          <w:noProof/>
        </w:rPr>
      </w:pPr>
      <w:r w:rsidRPr="005C0DCC">
        <w:rPr>
          <w:noProof/>
        </w:rPr>
        <w:tab/>
        <w:t>Uprava javnega zavoda Radiotelevizije Slovenija</w:t>
      </w:r>
      <w:r w:rsidRPr="005C0DCC">
        <w:rPr>
          <w:noProof/>
        </w:rPr>
        <w:tab/>
      </w:r>
      <w:r w:rsidRPr="005C0DCC">
        <w:rPr>
          <w:noProof/>
          <w:sz w:val="24"/>
          <w:szCs w:val="32"/>
        </w:rPr>
        <w:t>________________________</w:t>
      </w:r>
    </w:p>
    <w:p w14:paraId="211BC914" w14:textId="77777777" w:rsidR="00804D01" w:rsidRPr="005C0DCC" w:rsidRDefault="00804D01" w:rsidP="00804D01">
      <w:pPr>
        <w:tabs>
          <w:tab w:val="center" w:pos="1980"/>
          <w:tab w:val="center" w:pos="7020"/>
        </w:tabs>
        <w:rPr>
          <w:noProof/>
        </w:rPr>
      </w:pPr>
    </w:p>
    <w:p w14:paraId="41FDB74B" w14:textId="77777777" w:rsidR="00804D01" w:rsidRPr="00064A28" w:rsidRDefault="00804D01" w:rsidP="00804D01">
      <w:pPr>
        <w:tabs>
          <w:tab w:val="center" w:pos="1980"/>
          <w:tab w:val="center" w:pos="7020"/>
        </w:tabs>
        <w:rPr>
          <w:noProof/>
        </w:rPr>
      </w:pPr>
      <w:r w:rsidRPr="005C0DCC">
        <w:rPr>
          <w:noProof/>
        </w:rPr>
        <w:tab/>
        <w:t xml:space="preserve">Natalija </w:t>
      </w:r>
      <w:r w:rsidRPr="00064A28">
        <w:rPr>
          <w:noProof/>
        </w:rPr>
        <w:t>Gorščak</w:t>
      </w:r>
      <w:r w:rsidRPr="00064A28">
        <w:rPr>
          <w:noProof/>
        </w:rPr>
        <w:tab/>
      </w:r>
      <w:r w:rsidRPr="00064A28">
        <w:rPr>
          <w:noProof/>
          <w:sz w:val="24"/>
          <w:szCs w:val="32"/>
        </w:rPr>
        <w:t>________________________</w:t>
      </w:r>
    </w:p>
    <w:p w14:paraId="3D6D8679" w14:textId="77777777" w:rsidR="00804D01" w:rsidRPr="005C0DCC" w:rsidRDefault="00804D01" w:rsidP="00804D01">
      <w:pPr>
        <w:tabs>
          <w:tab w:val="center" w:pos="1980"/>
          <w:tab w:val="center" w:pos="7020"/>
        </w:tabs>
        <w:rPr>
          <w:noProof/>
        </w:rPr>
      </w:pPr>
      <w:r w:rsidRPr="00064A28">
        <w:rPr>
          <w:noProof/>
        </w:rPr>
        <w:tab/>
        <w:t xml:space="preserve">v. d. predsednika </w:t>
      </w:r>
      <w:r w:rsidR="006426BD" w:rsidRPr="00064A28">
        <w:rPr>
          <w:noProof/>
        </w:rPr>
        <w:t>U</w:t>
      </w:r>
      <w:r w:rsidRPr="00064A28">
        <w:rPr>
          <w:noProof/>
        </w:rPr>
        <w:t>prave R</w:t>
      </w:r>
      <w:r w:rsidRPr="005C0DCC">
        <w:rPr>
          <w:noProof/>
        </w:rPr>
        <w:t>TV Slovenija</w:t>
      </w:r>
    </w:p>
    <w:p w14:paraId="2DCC9BB6" w14:textId="77777777" w:rsidR="00804D01" w:rsidRPr="005C0DCC" w:rsidRDefault="00804D01" w:rsidP="00804D01">
      <w:pPr>
        <w:tabs>
          <w:tab w:val="center" w:pos="1980"/>
          <w:tab w:val="center" w:pos="7020"/>
        </w:tabs>
        <w:rPr>
          <w:noProof/>
          <w:sz w:val="24"/>
          <w:szCs w:val="32"/>
        </w:rPr>
      </w:pPr>
      <w:r w:rsidRPr="005C0DCC">
        <w:rPr>
          <w:noProof/>
          <w:sz w:val="24"/>
          <w:szCs w:val="32"/>
        </w:rPr>
        <w:tab/>
        <w:t>________________________</w:t>
      </w:r>
      <w:r w:rsidRPr="005C0DCC">
        <w:rPr>
          <w:noProof/>
          <w:sz w:val="24"/>
          <w:szCs w:val="32"/>
        </w:rPr>
        <w:tab/>
      </w:r>
      <w:bookmarkStart w:id="254" w:name="_Hlk168556163"/>
      <w:r w:rsidRPr="005C0DCC">
        <w:rPr>
          <w:noProof/>
          <w:sz w:val="24"/>
          <w:szCs w:val="32"/>
        </w:rPr>
        <w:t>________________________</w:t>
      </w:r>
      <w:bookmarkEnd w:id="254"/>
    </w:p>
    <w:p w14:paraId="1D7E6119" w14:textId="77777777" w:rsidR="00804D01" w:rsidRPr="00936EFE" w:rsidRDefault="00804D01" w:rsidP="00804D01">
      <w:pPr>
        <w:tabs>
          <w:tab w:val="center" w:pos="1980"/>
          <w:tab w:val="center" w:pos="7020"/>
        </w:tabs>
        <w:rPr>
          <w:noProof/>
        </w:rPr>
      </w:pPr>
      <w:r w:rsidRPr="005C0DCC">
        <w:rPr>
          <w:noProof/>
        </w:rPr>
        <w:tab/>
      </w:r>
      <w:r w:rsidRPr="005C0DCC">
        <w:rPr>
          <w:noProof/>
        </w:rPr>
        <w:tab/>
      </w:r>
    </w:p>
    <w:p w14:paraId="145FB69B" w14:textId="77777777" w:rsidR="00804D01" w:rsidRPr="00936EFE" w:rsidRDefault="00804D01" w:rsidP="00804D01">
      <w:pPr>
        <w:tabs>
          <w:tab w:val="center" w:pos="1980"/>
          <w:tab w:val="center" w:pos="7020"/>
        </w:tabs>
        <w:rPr>
          <w:noProof/>
        </w:rPr>
      </w:pPr>
      <w:r w:rsidRPr="00936EFE">
        <w:rPr>
          <w:noProof/>
        </w:rPr>
        <w:tab/>
      </w:r>
      <w:r w:rsidRPr="00284184">
        <w:rPr>
          <w:noProof/>
        </w:rPr>
        <w:t>Andrej Trček</w:t>
      </w:r>
    </w:p>
    <w:p w14:paraId="36ED0677" w14:textId="77777777" w:rsidR="00804D01" w:rsidRPr="00936EFE" w:rsidRDefault="00804D01" w:rsidP="00804D01">
      <w:pPr>
        <w:tabs>
          <w:tab w:val="center" w:pos="1980"/>
          <w:tab w:val="center" w:pos="7020"/>
        </w:tabs>
        <w:rPr>
          <w:noProof/>
        </w:rPr>
      </w:pPr>
      <w:r w:rsidRPr="00936EFE">
        <w:rPr>
          <w:noProof/>
        </w:rPr>
        <w:tab/>
        <w:t xml:space="preserve">član </w:t>
      </w:r>
      <w:r w:rsidR="006426BD">
        <w:rPr>
          <w:noProof/>
        </w:rPr>
        <w:t>U</w:t>
      </w:r>
      <w:r w:rsidRPr="00936EFE">
        <w:rPr>
          <w:noProof/>
        </w:rPr>
        <w:t xml:space="preserve">prave RTV Slovenija </w:t>
      </w:r>
      <w:r w:rsidRPr="00936EFE">
        <w:rPr>
          <w:noProof/>
        </w:rPr>
        <w:tab/>
        <w:t>Žig:</w:t>
      </w:r>
    </w:p>
    <w:p w14:paraId="3E1DD8E0" w14:textId="77777777" w:rsidR="00804D01" w:rsidRPr="00936EFE" w:rsidRDefault="00804D01" w:rsidP="00804D01">
      <w:pPr>
        <w:tabs>
          <w:tab w:val="center" w:pos="1980"/>
          <w:tab w:val="center" w:pos="7020"/>
        </w:tabs>
        <w:rPr>
          <w:noProof/>
          <w:sz w:val="24"/>
          <w:szCs w:val="32"/>
          <w:lang w:val="it-IT"/>
        </w:rPr>
      </w:pPr>
      <w:r w:rsidRPr="00936EFE">
        <w:rPr>
          <w:noProof/>
          <w:sz w:val="24"/>
          <w:szCs w:val="32"/>
        </w:rPr>
        <w:tab/>
      </w:r>
      <w:r w:rsidRPr="00936EFE">
        <w:rPr>
          <w:noProof/>
          <w:sz w:val="24"/>
          <w:szCs w:val="32"/>
          <w:lang w:val="it-IT"/>
        </w:rPr>
        <w:t>________________________</w:t>
      </w:r>
    </w:p>
    <w:p w14:paraId="1A15D475" w14:textId="77777777" w:rsidR="00804D01" w:rsidRPr="005C0DCC" w:rsidRDefault="00804D01" w:rsidP="00804D01">
      <w:pPr>
        <w:tabs>
          <w:tab w:val="center" w:pos="1980"/>
          <w:tab w:val="center" w:pos="7020"/>
        </w:tabs>
        <w:rPr>
          <w:noProof/>
          <w:lang w:val="it-IT"/>
        </w:rPr>
      </w:pPr>
    </w:p>
    <w:p w14:paraId="52844021" w14:textId="77777777" w:rsidR="00804D01" w:rsidRPr="005C0DCC" w:rsidRDefault="00804D01" w:rsidP="00804D01">
      <w:pPr>
        <w:tabs>
          <w:tab w:val="center" w:pos="1980"/>
          <w:tab w:val="center" w:pos="7020"/>
        </w:tabs>
        <w:rPr>
          <w:noProof/>
          <w:lang w:val="it-IT"/>
        </w:rPr>
      </w:pPr>
      <w:r w:rsidRPr="005C0DCC">
        <w:rPr>
          <w:noProof/>
          <w:lang w:val="it-IT"/>
        </w:rPr>
        <w:tab/>
        <w:t>Franci Pavšer</w:t>
      </w:r>
    </w:p>
    <w:p w14:paraId="369D1199" w14:textId="77777777" w:rsidR="00804D01" w:rsidRPr="005C0DCC" w:rsidRDefault="00804D01" w:rsidP="00804D01">
      <w:pPr>
        <w:tabs>
          <w:tab w:val="center" w:pos="1980"/>
          <w:tab w:val="center" w:pos="7020"/>
        </w:tabs>
        <w:rPr>
          <w:noProof/>
          <w:lang w:val="it-IT"/>
        </w:rPr>
      </w:pPr>
      <w:r w:rsidRPr="005C0DCC">
        <w:rPr>
          <w:noProof/>
          <w:lang w:val="it-IT"/>
        </w:rPr>
        <w:tab/>
        <w:t xml:space="preserve">član </w:t>
      </w:r>
      <w:r w:rsidR="006426BD">
        <w:rPr>
          <w:noProof/>
          <w:lang w:val="it-IT"/>
        </w:rPr>
        <w:t>U</w:t>
      </w:r>
      <w:r w:rsidRPr="005C0DCC">
        <w:rPr>
          <w:noProof/>
          <w:lang w:val="it-IT"/>
        </w:rPr>
        <w:t>prave RTV Slovenija</w:t>
      </w:r>
    </w:p>
    <w:p w14:paraId="42B8EBBB" w14:textId="77777777" w:rsidR="00804D01" w:rsidRPr="00B51B48" w:rsidRDefault="00804D01" w:rsidP="00804D01">
      <w:pPr>
        <w:tabs>
          <w:tab w:val="center" w:pos="1980"/>
          <w:tab w:val="center" w:pos="7020"/>
        </w:tabs>
        <w:rPr>
          <w:noProof/>
          <w:lang w:val="pl-PL"/>
        </w:rPr>
      </w:pPr>
      <w:r w:rsidRPr="005C0DCC">
        <w:rPr>
          <w:noProof/>
          <w:lang w:val="it-IT"/>
        </w:rPr>
        <w:tab/>
      </w:r>
      <w:r w:rsidR="006426BD" w:rsidRPr="00B51B48">
        <w:rPr>
          <w:noProof/>
          <w:lang w:val="pl-PL"/>
        </w:rPr>
        <w:t>d</w:t>
      </w:r>
      <w:r w:rsidRPr="00B51B48">
        <w:rPr>
          <w:noProof/>
          <w:lang w:val="pl-PL"/>
        </w:rPr>
        <w:t>elavski direktor</w:t>
      </w:r>
    </w:p>
    <w:p w14:paraId="4B3833E8" w14:textId="77777777" w:rsidR="00804D01" w:rsidRPr="006D0122" w:rsidRDefault="00804D01" w:rsidP="00804D01">
      <w:pPr>
        <w:tabs>
          <w:tab w:val="center" w:pos="1980"/>
          <w:tab w:val="center" w:pos="7020"/>
        </w:tabs>
        <w:rPr>
          <w:noProof/>
          <w:sz w:val="24"/>
          <w:szCs w:val="32"/>
          <w:lang w:val="pl-PL"/>
        </w:rPr>
      </w:pPr>
      <w:r w:rsidRPr="00B51B48">
        <w:rPr>
          <w:noProof/>
          <w:sz w:val="24"/>
          <w:szCs w:val="32"/>
          <w:lang w:val="pl-PL"/>
        </w:rPr>
        <w:tab/>
      </w:r>
      <w:r w:rsidRPr="005C0DCC">
        <w:rPr>
          <w:noProof/>
          <w:sz w:val="24"/>
          <w:szCs w:val="32"/>
          <w:lang w:val="pl-PL"/>
        </w:rPr>
        <w:t>_______________________</w:t>
      </w:r>
    </w:p>
    <w:p w14:paraId="462C365B" w14:textId="77777777" w:rsidR="00804D01" w:rsidRPr="006D0122" w:rsidRDefault="00804D01" w:rsidP="00804D01">
      <w:pPr>
        <w:tabs>
          <w:tab w:val="center" w:pos="1980"/>
          <w:tab w:val="center" w:pos="7020"/>
        </w:tabs>
        <w:rPr>
          <w:noProof/>
          <w:lang w:val="pl-PL"/>
        </w:rPr>
      </w:pPr>
      <w:r w:rsidRPr="006D0122">
        <w:rPr>
          <w:noProof/>
          <w:lang w:val="pl-PL"/>
        </w:rPr>
        <w:tab/>
      </w:r>
    </w:p>
    <w:p w14:paraId="292E0A31" w14:textId="77777777" w:rsidR="003B7521" w:rsidRPr="006D0122" w:rsidRDefault="00804D01" w:rsidP="00804D01">
      <w:pPr>
        <w:tabs>
          <w:tab w:val="center" w:pos="1980"/>
          <w:tab w:val="center" w:pos="7020"/>
        </w:tabs>
        <w:rPr>
          <w:noProof/>
          <w:lang w:val="pl-PL"/>
        </w:rPr>
      </w:pPr>
      <w:r w:rsidRPr="006D0122">
        <w:rPr>
          <w:noProof/>
          <w:lang w:val="pl-PL"/>
        </w:rPr>
        <w:tab/>
      </w:r>
    </w:p>
    <w:p w14:paraId="6649B810" w14:textId="77777777" w:rsidR="003B7521" w:rsidRPr="00A20419" w:rsidRDefault="003B7521" w:rsidP="003B7521">
      <w:pPr>
        <w:tabs>
          <w:tab w:val="center" w:pos="1980"/>
          <w:tab w:val="center" w:pos="7020"/>
        </w:tabs>
        <w:rPr>
          <w:noProof/>
        </w:rPr>
      </w:pPr>
      <w:r w:rsidRPr="006D0122">
        <w:rPr>
          <w:noProof/>
          <w:lang w:val="pl-PL"/>
        </w:rPr>
        <w:tab/>
        <w:t>Žig:</w:t>
      </w:r>
    </w:p>
    <w:p w14:paraId="35273BD8" w14:textId="77777777" w:rsidR="00AC0EF3" w:rsidRPr="00AC0EF3" w:rsidRDefault="003B7521" w:rsidP="003B7521">
      <w:pPr>
        <w:tabs>
          <w:tab w:val="center" w:pos="1980"/>
          <w:tab w:val="center" w:pos="7020"/>
        </w:tabs>
        <w:rPr>
          <w:rFonts w:cs="Times New Roman"/>
          <w:i/>
          <w:lang w:eastAsia="en-US"/>
        </w:rPr>
      </w:pPr>
      <w:r>
        <w:rPr>
          <w:rFonts w:cs="Times New Roman"/>
          <w:lang w:eastAsia="en-US"/>
        </w:rPr>
        <w:br w:type="page"/>
      </w:r>
      <w:bookmarkEnd w:id="253"/>
      <w:r w:rsidR="00AC0EF3" w:rsidRPr="00AC0EF3">
        <w:rPr>
          <w:rFonts w:cs="Times New Roman"/>
          <w:lang w:eastAsia="en-US"/>
        </w:rPr>
        <w:lastRenderedPageBreak/>
        <w:t>Ponudnik ..................................................</w:t>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r w:rsidR="00AC0EF3" w:rsidRPr="00AC0EF3">
        <w:rPr>
          <w:rFonts w:cs="Times New Roman"/>
          <w:i/>
          <w:lang w:eastAsia="en-US"/>
        </w:rPr>
        <w:tab/>
      </w:r>
    </w:p>
    <w:p w14:paraId="3D2F94E0" w14:textId="77777777" w:rsidR="00AC0EF3" w:rsidRPr="00AC0EF3" w:rsidRDefault="00AC0EF3" w:rsidP="00AC0EF3">
      <w:pPr>
        <w:suppressAutoHyphens w:val="0"/>
        <w:spacing w:line="360" w:lineRule="auto"/>
        <w:rPr>
          <w:rFonts w:cs="Times New Roman"/>
          <w:lang w:eastAsia="en-US"/>
        </w:rPr>
      </w:pPr>
      <w:r w:rsidRPr="00AC0EF3">
        <w:rPr>
          <w:rFonts w:cs="Times New Roman"/>
          <w:lang w:eastAsia="en-US"/>
        </w:rPr>
        <w:t>Naslov .......................................................</w:t>
      </w:r>
    </w:p>
    <w:p w14:paraId="656F332F" w14:textId="77777777" w:rsidR="00AC0EF3" w:rsidRPr="00AC0EF3" w:rsidRDefault="00AC0EF3" w:rsidP="00AC0EF3">
      <w:pPr>
        <w:suppressAutoHyphens w:val="0"/>
        <w:spacing w:line="360" w:lineRule="auto"/>
        <w:rPr>
          <w:rFonts w:cs="Times New Roman"/>
          <w:lang w:eastAsia="en-US"/>
        </w:rPr>
      </w:pPr>
      <w:r w:rsidRPr="00AC0EF3">
        <w:rPr>
          <w:rFonts w:cs="Times New Roman"/>
          <w:lang w:eastAsia="en-US"/>
        </w:rPr>
        <w:t>....................................................................</w:t>
      </w:r>
    </w:p>
    <w:p w14:paraId="760B7BCC" w14:textId="77777777" w:rsidR="00AC0EF3" w:rsidRPr="00AC0EF3" w:rsidRDefault="00AC0EF3" w:rsidP="00AC0EF3">
      <w:pPr>
        <w:suppressAutoHyphens w:val="0"/>
        <w:jc w:val="left"/>
        <w:rPr>
          <w:rFonts w:cs="Times New Roman"/>
          <w:szCs w:val="20"/>
          <w:lang w:eastAsia="en-US"/>
        </w:rPr>
      </w:pPr>
    </w:p>
    <w:p w14:paraId="31992644" w14:textId="77777777" w:rsidR="00AC0EF3" w:rsidRPr="00AC0EF3" w:rsidRDefault="00AC0EF3" w:rsidP="00AC0EF3">
      <w:pPr>
        <w:suppressAutoHyphens w:val="0"/>
        <w:rPr>
          <w:rFonts w:cs="Times New Roman"/>
          <w:lang w:eastAsia="en-US"/>
        </w:rPr>
      </w:pPr>
    </w:p>
    <w:p w14:paraId="5B5DBA92" w14:textId="77777777" w:rsidR="00AC0EF3" w:rsidRPr="00AC0EF3" w:rsidRDefault="00AC0EF3" w:rsidP="00AC0EF3">
      <w:pPr>
        <w:suppressAutoHyphens w:val="0"/>
        <w:rPr>
          <w:rFonts w:cs="Times New Roman"/>
          <w:lang w:eastAsia="en-US"/>
        </w:rPr>
      </w:pPr>
    </w:p>
    <w:p w14:paraId="35CB51E6" w14:textId="77777777" w:rsidR="00AC0EF3" w:rsidRPr="00AC0EF3" w:rsidRDefault="00AC0EF3" w:rsidP="00AC0EF3">
      <w:pPr>
        <w:suppressAutoHyphens w:val="0"/>
        <w:rPr>
          <w:rFonts w:cs="Times New Roman"/>
          <w:lang w:eastAsia="en-US"/>
        </w:rPr>
      </w:pPr>
    </w:p>
    <w:p w14:paraId="5411BCBF" w14:textId="77777777" w:rsidR="00AC0EF3" w:rsidRPr="00AC0EF3" w:rsidRDefault="00AC0EF3" w:rsidP="00AC0EF3">
      <w:pPr>
        <w:suppressAutoHyphens w:val="0"/>
        <w:rPr>
          <w:rFonts w:cs="Times New Roman"/>
          <w:lang w:eastAsia="en-US"/>
        </w:rPr>
      </w:pPr>
    </w:p>
    <w:p w14:paraId="4782BD35" w14:textId="77777777" w:rsidR="00AC0EF3" w:rsidRPr="00310A6B" w:rsidRDefault="00AC0EF3" w:rsidP="00310A6B">
      <w:pPr>
        <w:pStyle w:val="Heading2"/>
        <w:numPr>
          <w:ilvl w:val="0"/>
          <w:numId w:val="0"/>
        </w:numPr>
        <w:ind w:left="576" w:hanging="576"/>
        <w:jc w:val="center"/>
        <w:rPr>
          <w:b/>
          <w:bCs/>
          <w:lang w:eastAsia="en-US"/>
        </w:rPr>
      </w:pPr>
      <w:bookmarkStart w:id="255" w:name="_Toc528673211"/>
      <w:bookmarkStart w:id="256" w:name="_Toc171058875"/>
      <w:r w:rsidRPr="00310A6B">
        <w:rPr>
          <w:b/>
          <w:bCs/>
          <w:lang w:eastAsia="en-US"/>
        </w:rPr>
        <w:t>IZJAVA O PREDLOŽITVI GARANCIJE ZA DOBRO IZVEDBO POGODBENIH OBVEZNOSTI</w:t>
      </w:r>
      <w:bookmarkEnd w:id="255"/>
      <w:bookmarkEnd w:id="256"/>
    </w:p>
    <w:p w14:paraId="7DA18194" w14:textId="77777777" w:rsidR="00AC0EF3" w:rsidRPr="00AC0EF3" w:rsidRDefault="00AC0EF3" w:rsidP="00AC0EF3">
      <w:pPr>
        <w:suppressAutoHyphens w:val="0"/>
        <w:spacing w:after="120"/>
        <w:jc w:val="center"/>
        <w:rPr>
          <w:rFonts w:cs="Arial"/>
          <w:b/>
          <w:lang w:eastAsia="en-US"/>
        </w:rPr>
      </w:pPr>
      <w:r w:rsidRPr="00AC0EF3">
        <w:rPr>
          <w:rFonts w:cs="Arial"/>
          <w:b/>
          <w:lang w:eastAsia="en-US"/>
        </w:rPr>
        <w:t>ZA JAVNO NAROČILO JN-</w:t>
      </w:r>
      <w:r w:rsidR="00952747">
        <w:rPr>
          <w:rFonts w:cs="Arial"/>
          <w:b/>
          <w:lang w:eastAsia="en-US"/>
        </w:rPr>
        <w:t>B1059</w:t>
      </w:r>
    </w:p>
    <w:p w14:paraId="37F4F71D" w14:textId="77777777" w:rsidR="00AC0EF3" w:rsidRPr="00AC0EF3" w:rsidRDefault="00AC0EF3" w:rsidP="00AC0EF3">
      <w:pPr>
        <w:suppressAutoHyphens w:val="0"/>
        <w:rPr>
          <w:rFonts w:cs="Times New Roman"/>
          <w:lang w:eastAsia="en-US"/>
        </w:rPr>
      </w:pPr>
    </w:p>
    <w:p w14:paraId="4BB8E030" w14:textId="77777777" w:rsidR="00AC0EF3" w:rsidRPr="00AC0EF3" w:rsidRDefault="00AC0EF3" w:rsidP="00AC0EF3">
      <w:pPr>
        <w:suppressAutoHyphens w:val="0"/>
        <w:rPr>
          <w:rFonts w:cs="Times New Roman"/>
          <w:lang w:eastAsia="en-US"/>
        </w:rPr>
      </w:pPr>
    </w:p>
    <w:p w14:paraId="0E7D6450" w14:textId="77777777" w:rsidR="00AC0EF3" w:rsidRPr="00AC0EF3" w:rsidRDefault="00AC0EF3" w:rsidP="00AC0EF3">
      <w:pPr>
        <w:suppressAutoHyphens w:val="0"/>
        <w:rPr>
          <w:rFonts w:cs="Times New Roman"/>
          <w:lang w:eastAsia="en-US"/>
        </w:rPr>
      </w:pPr>
    </w:p>
    <w:p w14:paraId="7B7E007D" w14:textId="77777777" w:rsidR="00AC0EF3" w:rsidRPr="00AC0EF3" w:rsidRDefault="00AC0EF3" w:rsidP="00AC0EF3">
      <w:pPr>
        <w:suppressAutoHyphens w:val="0"/>
        <w:rPr>
          <w:rFonts w:cs="Times New Roman"/>
          <w:lang w:eastAsia="en-US"/>
        </w:rPr>
      </w:pPr>
    </w:p>
    <w:p w14:paraId="2BE5BACA" w14:textId="77777777" w:rsidR="00A80C75" w:rsidRPr="009E2189" w:rsidRDefault="00AC0EF3" w:rsidP="00AC0EF3">
      <w:pPr>
        <w:suppressAutoHyphens w:val="0"/>
        <w:rPr>
          <w:bCs/>
          <w:noProof/>
          <w:szCs w:val="20"/>
        </w:rPr>
      </w:pPr>
      <w:r w:rsidRPr="00582046">
        <w:rPr>
          <w:rFonts w:cs="Arial"/>
          <w:bCs/>
          <w:lang w:eastAsia="en-US"/>
        </w:rPr>
        <w:t xml:space="preserve">V zvezi z našo ponudbo za javno </w:t>
      </w:r>
      <w:r w:rsidRPr="009E2189">
        <w:rPr>
          <w:rFonts w:cs="Arial"/>
          <w:bCs/>
          <w:lang w:eastAsia="en-US"/>
        </w:rPr>
        <w:t xml:space="preserve">naročilo za </w:t>
      </w:r>
      <w:r w:rsidR="009E2189" w:rsidRPr="009E2189">
        <w:rPr>
          <w:bCs/>
          <w:noProof/>
          <w:szCs w:val="20"/>
        </w:rPr>
        <w:t>nakup kanalnih združevalnikov za digitalni radijski omrežji R4 in R5</w:t>
      </w:r>
    </w:p>
    <w:p w14:paraId="273BA922" w14:textId="77777777" w:rsidR="009E2189" w:rsidRPr="00582046" w:rsidRDefault="009E2189" w:rsidP="00AC0EF3">
      <w:pPr>
        <w:suppressAutoHyphens w:val="0"/>
        <w:rPr>
          <w:rFonts w:cs="Times New Roman"/>
          <w:b/>
          <w:bCs/>
          <w:lang w:eastAsia="en-US"/>
        </w:rPr>
      </w:pPr>
    </w:p>
    <w:p w14:paraId="36D43759" w14:textId="77777777" w:rsidR="00AC0EF3" w:rsidRPr="00AC0EF3" w:rsidRDefault="00AC0EF3" w:rsidP="00AC0EF3">
      <w:pPr>
        <w:suppressAutoHyphens w:val="0"/>
        <w:rPr>
          <w:rFonts w:cs="Times New Roman"/>
          <w:szCs w:val="20"/>
          <w:lang w:eastAsia="en-US"/>
        </w:rPr>
      </w:pPr>
      <w:r w:rsidRPr="00AC0EF3">
        <w:rPr>
          <w:rFonts w:cs="Times New Roman"/>
          <w:szCs w:val="20"/>
          <w:lang w:eastAsia="en-US"/>
        </w:rPr>
        <w:t>IZJAVLJAMO,</w:t>
      </w:r>
    </w:p>
    <w:p w14:paraId="065C1B71" w14:textId="77777777" w:rsidR="00AC0EF3" w:rsidRPr="00AC0EF3" w:rsidRDefault="00AC0EF3" w:rsidP="00AC0EF3">
      <w:pPr>
        <w:suppressAutoHyphens w:val="0"/>
        <w:rPr>
          <w:rFonts w:cs="Times New Roman"/>
          <w:lang w:eastAsia="en-US"/>
        </w:rPr>
      </w:pPr>
    </w:p>
    <w:p w14:paraId="169563D1" w14:textId="77777777" w:rsidR="00BF338B" w:rsidRPr="00BF338B" w:rsidRDefault="00BF338B" w:rsidP="00BF338B">
      <w:pPr>
        <w:suppressAutoHyphens w:val="0"/>
        <w:rPr>
          <w:rFonts w:cs="Arial"/>
          <w:lang w:eastAsia="en-US"/>
        </w:rPr>
      </w:pPr>
      <w:r w:rsidRPr="00111655">
        <w:rPr>
          <w:rFonts w:cs="Arial"/>
          <w:bCs/>
          <w:szCs w:val="20"/>
        </w:rPr>
        <w:t xml:space="preserve">da bomo v primeru sklenitve pogodbe z naročnikom od prejetja podpisane pogodbe s strani naročnika najpozneje v roku 10 dni, kot pogoj za veljavnost pogodbe, </w:t>
      </w:r>
      <w:r w:rsidRPr="00F81BE4">
        <w:rPr>
          <w:rFonts w:cs="Arial"/>
          <w:bCs/>
          <w:szCs w:val="20"/>
        </w:rPr>
        <w:t xml:space="preserve">izročili naročniku bančno garancijo za dobro izvedbo pogodbenih obveznosti (izdano s strani banke ali zavarovalnice) v višini 5 % pogodbene vrednosti, nepreklicno, brezpogojno in plačljivo na prvi poziv naročnika, veljavno še </w:t>
      </w:r>
      <w:r w:rsidR="005C0DCC">
        <w:rPr>
          <w:rFonts w:cs="Arial"/>
          <w:bCs/>
          <w:szCs w:val="20"/>
        </w:rPr>
        <w:t>12</w:t>
      </w:r>
      <w:r w:rsidRPr="00F81BE4">
        <w:rPr>
          <w:rFonts w:cs="Arial"/>
          <w:bCs/>
          <w:szCs w:val="20"/>
        </w:rPr>
        <w:t xml:space="preserve"> mesecev </w:t>
      </w:r>
      <w:r w:rsidRPr="00AC0EF3">
        <w:rPr>
          <w:rFonts w:cs="Arial"/>
          <w:lang w:eastAsia="en-US"/>
        </w:rPr>
        <w:t xml:space="preserve">po </w:t>
      </w:r>
      <w:r w:rsidRPr="00AC0EF3">
        <w:rPr>
          <w:rFonts w:cs="Times New Roman"/>
          <w:lang w:eastAsia="en-US"/>
        </w:rPr>
        <w:t>pogodbeno določenem datumu dobave opreme.</w:t>
      </w:r>
    </w:p>
    <w:p w14:paraId="7C231161" w14:textId="77777777" w:rsidR="00BF338B" w:rsidRPr="00111655" w:rsidRDefault="00BF338B" w:rsidP="00BF338B"/>
    <w:p w14:paraId="685EA8E0" w14:textId="77777777" w:rsidR="00BF338B" w:rsidRPr="00111655" w:rsidRDefault="00BF338B" w:rsidP="00BF338B">
      <w:pPr>
        <w:rPr>
          <w:rFonts w:cs="Times New Roman"/>
        </w:rPr>
      </w:pPr>
      <w:bookmarkStart w:id="257" w:name="_Hlk47603968"/>
      <w:r w:rsidRPr="00111655">
        <w:rPr>
          <w:rFonts w:cs="Arial"/>
        </w:rPr>
        <w:t xml:space="preserve">Garancijo za dobro izvedbo pogodbenih obveznosti bomo predložili najkasneje v roku 10 dni </w:t>
      </w:r>
      <w:r w:rsidRPr="00111655">
        <w:rPr>
          <w:rFonts w:cs="Times New Roman"/>
        </w:rPr>
        <w:t>od prejetja podpisane pogodbe s strani naročnika.</w:t>
      </w:r>
    </w:p>
    <w:bookmarkEnd w:id="257"/>
    <w:p w14:paraId="12819649" w14:textId="77777777" w:rsidR="00AC0EF3" w:rsidRPr="00AC0EF3" w:rsidRDefault="00AC0EF3" w:rsidP="00AC0EF3">
      <w:pPr>
        <w:suppressAutoHyphens w:val="0"/>
        <w:rPr>
          <w:rFonts w:cs="Times New Roman"/>
          <w:lang w:eastAsia="en-US"/>
        </w:rPr>
      </w:pPr>
    </w:p>
    <w:p w14:paraId="106F1A22" w14:textId="77777777" w:rsidR="00AC0EF3" w:rsidRPr="00AC0EF3" w:rsidRDefault="00AC0EF3" w:rsidP="00AC0EF3">
      <w:pPr>
        <w:suppressAutoHyphens w:val="0"/>
        <w:rPr>
          <w:rFonts w:cs="Times New Roman"/>
          <w:lang w:eastAsia="en-US"/>
        </w:rPr>
      </w:pPr>
    </w:p>
    <w:p w14:paraId="114A32E4" w14:textId="77777777" w:rsidR="00AC0EF3" w:rsidRPr="00AC0EF3" w:rsidRDefault="00AC0EF3" w:rsidP="00AC0EF3">
      <w:pPr>
        <w:suppressAutoHyphens w:val="0"/>
        <w:rPr>
          <w:rFonts w:cs="Times New Roman"/>
          <w:lang w:eastAsia="en-US"/>
        </w:rPr>
      </w:pPr>
    </w:p>
    <w:p w14:paraId="668F1291" w14:textId="77777777" w:rsidR="00AC0EF3" w:rsidRPr="00AC0EF3" w:rsidRDefault="00AC0EF3" w:rsidP="00AC0EF3">
      <w:pPr>
        <w:suppressAutoHyphens w:val="0"/>
        <w:rPr>
          <w:rFonts w:cs="Times New Roman"/>
          <w:lang w:eastAsia="en-US"/>
        </w:rPr>
      </w:pPr>
    </w:p>
    <w:p w14:paraId="19C8384B" w14:textId="77777777" w:rsidR="00AC0EF3" w:rsidRPr="00AC0EF3" w:rsidRDefault="00AC0EF3" w:rsidP="00AC0EF3">
      <w:pPr>
        <w:suppressAutoHyphens w:val="0"/>
        <w:rPr>
          <w:rFonts w:cs="Times New Roman"/>
          <w:lang w:eastAsia="en-US"/>
        </w:rPr>
      </w:pPr>
    </w:p>
    <w:p w14:paraId="31245323" w14:textId="77777777" w:rsidR="00AC0EF3" w:rsidRPr="00AC0EF3" w:rsidRDefault="00AC0EF3" w:rsidP="00AC0EF3">
      <w:pPr>
        <w:suppressAutoHyphens w:val="0"/>
        <w:rPr>
          <w:rFonts w:cs="Times New Roman"/>
          <w:lang w:eastAsia="en-US"/>
        </w:rPr>
      </w:pPr>
    </w:p>
    <w:p w14:paraId="599640E7" w14:textId="77777777" w:rsidR="00AC0EF3" w:rsidRPr="00AC0EF3" w:rsidRDefault="00AC0EF3" w:rsidP="00AC0EF3">
      <w:pPr>
        <w:suppressAutoHyphens w:val="0"/>
        <w:rPr>
          <w:rFonts w:cs="Times New Roman"/>
          <w:lang w:eastAsia="en-US"/>
        </w:rPr>
      </w:pPr>
    </w:p>
    <w:p w14:paraId="7444B9ED" w14:textId="77777777" w:rsidR="00AC0EF3" w:rsidRPr="00AC0EF3" w:rsidRDefault="00AC0EF3" w:rsidP="00AC0EF3">
      <w:pPr>
        <w:suppressAutoHyphens w:val="0"/>
        <w:rPr>
          <w:rFonts w:cs="Times New Roman"/>
          <w:lang w:eastAsia="en-US"/>
        </w:rPr>
      </w:pPr>
    </w:p>
    <w:p w14:paraId="0B9DBB67" w14:textId="77777777" w:rsidR="00AC0EF3" w:rsidRPr="00AC0EF3" w:rsidRDefault="00AC0EF3" w:rsidP="00AC0EF3">
      <w:pPr>
        <w:suppressAutoHyphens w:val="0"/>
        <w:rPr>
          <w:rFonts w:cs="Times New Roman"/>
          <w:lang w:eastAsia="en-US"/>
        </w:rPr>
      </w:pPr>
    </w:p>
    <w:p w14:paraId="3D2B0D19" w14:textId="77777777" w:rsidR="00AC0EF3" w:rsidRPr="00AC0EF3" w:rsidRDefault="00AC0EF3" w:rsidP="00AC0EF3">
      <w:pPr>
        <w:suppressAutoHyphens w:val="0"/>
        <w:rPr>
          <w:rFonts w:cs="Times New Roman"/>
          <w:lang w:eastAsia="en-US"/>
        </w:rPr>
      </w:pPr>
    </w:p>
    <w:p w14:paraId="37A25824" w14:textId="77777777" w:rsidR="00AC0EF3" w:rsidRPr="00AC0EF3" w:rsidRDefault="00AC0EF3" w:rsidP="00AC0EF3">
      <w:pPr>
        <w:suppressAutoHyphens w:val="0"/>
        <w:rPr>
          <w:rFonts w:cs="Times New Roman"/>
          <w:lang w:eastAsia="en-US"/>
        </w:rPr>
      </w:pPr>
    </w:p>
    <w:p w14:paraId="6A1C31AC" w14:textId="77777777" w:rsidR="00AC0EF3" w:rsidRPr="00AC0EF3" w:rsidRDefault="00AC0EF3" w:rsidP="00AC0EF3">
      <w:pPr>
        <w:suppressAutoHyphens w:val="0"/>
        <w:rPr>
          <w:rFonts w:cs="Times New Roman"/>
          <w:lang w:eastAsia="en-US"/>
        </w:rPr>
      </w:pPr>
    </w:p>
    <w:p w14:paraId="56AA7018" w14:textId="77777777" w:rsidR="00AC0EF3" w:rsidRPr="00AC0EF3" w:rsidRDefault="00AC0EF3" w:rsidP="00AC0EF3">
      <w:pPr>
        <w:suppressAutoHyphens w:val="0"/>
        <w:rPr>
          <w:rFonts w:cs="Times New Roman"/>
          <w:lang w:eastAsia="en-US"/>
        </w:rPr>
      </w:pPr>
    </w:p>
    <w:p w14:paraId="639B360A" w14:textId="77777777" w:rsidR="00AC0EF3" w:rsidRPr="00AC0EF3" w:rsidRDefault="00AC0EF3" w:rsidP="00AC0EF3">
      <w:pPr>
        <w:suppressAutoHyphens w:val="0"/>
        <w:rPr>
          <w:rFonts w:cs="Times New Roman"/>
          <w:lang w:eastAsia="en-US"/>
        </w:rPr>
      </w:pPr>
    </w:p>
    <w:p w14:paraId="5474F7FF" w14:textId="77777777" w:rsidR="00AC0EF3" w:rsidRPr="00AC0EF3" w:rsidRDefault="00AC0EF3" w:rsidP="00AC0EF3">
      <w:pPr>
        <w:suppressAutoHyphens w:val="0"/>
        <w:rPr>
          <w:rFonts w:cs="Times New Roman"/>
          <w:lang w:eastAsia="en-US"/>
        </w:rPr>
      </w:pPr>
    </w:p>
    <w:p w14:paraId="265ACDBA" w14:textId="77777777" w:rsidR="00AC0EF3" w:rsidRPr="00AC0EF3" w:rsidRDefault="00AC0EF3" w:rsidP="00AC0EF3">
      <w:pPr>
        <w:suppressAutoHyphens w:val="0"/>
        <w:rPr>
          <w:rFonts w:cs="Times New Roman"/>
          <w:lang w:eastAsia="en-US"/>
        </w:rPr>
      </w:pPr>
    </w:p>
    <w:p w14:paraId="0493151E" w14:textId="77777777" w:rsidR="00AC0EF3" w:rsidRPr="00AC0EF3" w:rsidRDefault="00AC0EF3" w:rsidP="00AC0EF3">
      <w:pPr>
        <w:suppressAutoHyphens w:val="0"/>
        <w:spacing w:line="360" w:lineRule="auto"/>
        <w:rPr>
          <w:rFonts w:cs="Times New Roman"/>
          <w:lang w:eastAsia="en-US"/>
        </w:rPr>
      </w:pPr>
      <w:r w:rsidRPr="00AC0EF3">
        <w:rPr>
          <w:rFonts w:cs="Times New Roman"/>
          <w:lang w:eastAsia="en-US"/>
        </w:rPr>
        <w:t xml:space="preserve">Kraj in datum: </w:t>
      </w: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t>Žig:</w:t>
      </w:r>
      <w:r w:rsidRPr="00AC0EF3">
        <w:rPr>
          <w:rFonts w:cs="Times New Roman"/>
          <w:lang w:eastAsia="en-US"/>
        </w:rPr>
        <w:tab/>
      </w:r>
      <w:r w:rsidRPr="00AC0EF3">
        <w:rPr>
          <w:rFonts w:cs="Times New Roman"/>
          <w:lang w:eastAsia="en-US"/>
        </w:rPr>
        <w:tab/>
      </w:r>
      <w:r w:rsidRPr="00AC0EF3">
        <w:rPr>
          <w:rFonts w:cs="Times New Roman"/>
          <w:lang w:eastAsia="en-US"/>
        </w:rPr>
        <w:tab/>
        <w:t>Podpis zastopnika</w:t>
      </w:r>
    </w:p>
    <w:p w14:paraId="199DCA63" w14:textId="77777777" w:rsidR="00AC0EF3" w:rsidRPr="00AC0EF3" w:rsidRDefault="00AC0EF3" w:rsidP="00AC0EF3">
      <w:pPr>
        <w:suppressAutoHyphens w:val="0"/>
        <w:spacing w:line="360" w:lineRule="auto"/>
        <w:rPr>
          <w:rFonts w:cs="Times New Roman"/>
          <w:lang w:eastAsia="en-US"/>
        </w:rPr>
      </w:pP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t>oz. prokurista:</w:t>
      </w:r>
    </w:p>
    <w:p w14:paraId="5569EB11" w14:textId="77777777" w:rsidR="00AC0EF3" w:rsidRPr="00AC0EF3" w:rsidRDefault="00AC0EF3" w:rsidP="00AC0EF3">
      <w:pPr>
        <w:suppressAutoHyphens w:val="0"/>
        <w:spacing w:line="360" w:lineRule="auto"/>
        <w:rPr>
          <w:rFonts w:cs="Times New Roman"/>
          <w:lang w:eastAsia="en-US"/>
        </w:rPr>
      </w:pPr>
    </w:p>
    <w:p w14:paraId="5B6BC05E" w14:textId="77777777" w:rsidR="00AC0EF3" w:rsidRPr="00AC0EF3" w:rsidRDefault="00AC0EF3" w:rsidP="00AC0EF3">
      <w:pPr>
        <w:suppressAutoHyphens w:val="0"/>
        <w:spacing w:line="360" w:lineRule="auto"/>
        <w:rPr>
          <w:rFonts w:cs="Times New Roman"/>
          <w:lang w:eastAsia="en-US"/>
        </w:rPr>
      </w:pPr>
      <w:r w:rsidRPr="00AC0EF3">
        <w:rPr>
          <w:rFonts w:cs="Times New Roman"/>
          <w:lang w:eastAsia="en-US"/>
        </w:rPr>
        <w:t>........................................</w:t>
      </w: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r>
      <w:r w:rsidRPr="00AC0EF3">
        <w:rPr>
          <w:rFonts w:cs="Times New Roman"/>
          <w:lang w:eastAsia="en-US"/>
        </w:rPr>
        <w:tab/>
        <w:t>.........................................</w:t>
      </w:r>
    </w:p>
    <w:p w14:paraId="4FBFC424" w14:textId="77777777" w:rsidR="00AC0EF3" w:rsidRPr="00AC0EF3" w:rsidRDefault="00AC0EF3" w:rsidP="00AC0EF3">
      <w:pPr>
        <w:suppressAutoHyphens w:val="0"/>
        <w:rPr>
          <w:rFonts w:cs="Times New Roman"/>
          <w:lang w:eastAsia="en-US"/>
        </w:rPr>
      </w:pPr>
    </w:p>
    <w:p w14:paraId="0AD48BCC" w14:textId="77777777" w:rsidR="00AC0EF3" w:rsidRPr="00AC0EF3" w:rsidRDefault="00AC0EF3" w:rsidP="00AC0EF3">
      <w:pPr>
        <w:suppressAutoHyphens w:val="0"/>
        <w:rPr>
          <w:rFonts w:cs="Times New Roman"/>
          <w:lang w:eastAsia="en-US"/>
        </w:rPr>
      </w:pPr>
    </w:p>
    <w:p w14:paraId="1703C81C" w14:textId="77777777" w:rsidR="00AC0EF3" w:rsidRPr="00AC0EF3" w:rsidRDefault="00AC0EF3" w:rsidP="00AC0EF3">
      <w:pPr>
        <w:suppressAutoHyphens w:val="0"/>
        <w:rPr>
          <w:rFonts w:cs="Times New Roman"/>
          <w:lang w:eastAsia="en-US"/>
        </w:rPr>
      </w:pPr>
    </w:p>
    <w:p w14:paraId="07209A17" w14:textId="77777777" w:rsidR="00AC0EF3" w:rsidRPr="00AC0EF3" w:rsidRDefault="00AC0EF3" w:rsidP="00AC0EF3">
      <w:pPr>
        <w:suppressAutoHyphens w:val="0"/>
        <w:rPr>
          <w:rFonts w:cs="Times New Roman"/>
          <w:szCs w:val="20"/>
          <w:lang w:eastAsia="en-US"/>
        </w:rPr>
      </w:pPr>
    </w:p>
    <w:p w14:paraId="08C41583" w14:textId="77777777" w:rsidR="00AC0EF3" w:rsidRPr="00AC0EF3" w:rsidRDefault="00AC0EF3" w:rsidP="00AC0EF3">
      <w:pPr>
        <w:suppressAutoHyphens w:val="0"/>
        <w:jc w:val="left"/>
        <w:rPr>
          <w:rFonts w:cs="Times New Roman"/>
          <w:kern w:val="16"/>
          <w:szCs w:val="20"/>
          <w:lang w:eastAsia="en-US"/>
        </w:rPr>
      </w:pPr>
      <w:r w:rsidRPr="00AC0EF3">
        <w:rPr>
          <w:rFonts w:cs="Times New Roman"/>
          <w:lang w:eastAsia="en-US"/>
        </w:rPr>
        <w:br w:type="page"/>
      </w:r>
    </w:p>
    <w:p w14:paraId="6579FC0F" w14:textId="77777777" w:rsidR="00580FA6" w:rsidRPr="008B0AC9" w:rsidRDefault="00580FA6" w:rsidP="00580FA6">
      <w:pPr>
        <w:rPr>
          <w:i/>
          <w:noProof/>
        </w:rPr>
      </w:pPr>
      <w:r w:rsidRPr="008B0AC9">
        <w:rPr>
          <w:noProof/>
        </w:rPr>
        <w:lastRenderedPageBreak/>
        <w:t>Ponudnik ..................................................</w:t>
      </w:r>
      <w:r w:rsidRPr="008B0AC9">
        <w:rPr>
          <w:i/>
          <w:noProof/>
        </w:rPr>
        <w:tab/>
      </w:r>
      <w:r w:rsidRPr="008B0AC9">
        <w:rPr>
          <w:i/>
          <w:noProof/>
        </w:rPr>
        <w:tab/>
      </w:r>
      <w:r w:rsidRPr="008B0AC9">
        <w:rPr>
          <w:i/>
          <w:noProof/>
        </w:rPr>
        <w:tab/>
      </w:r>
      <w:r w:rsidRPr="008B0AC9">
        <w:rPr>
          <w:i/>
          <w:noProof/>
        </w:rPr>
        <w:tab/>
        <w:t xml:space="preserve">     </w:t>
      </w:r>
      <w:r w:rsidRPr="008B0AC9">
        <w:rPr>
          <w:i/>
          <w:noProof/>
        </w:rPr>
        <w:tab/>
      </w:r>
      <w:r w:rsidRPr="008B0AC9">
        <w:rPr>
          <w:i/>
          <w:noProof/>
        </w:rPr>
        <w:tab/>
      </w:r>
      <w:r w:rsidRPr="008B0AC9">
        <w:rPr>
          <w:i/>
          <w:noProof/>
        </w:rPr>
        <w:tab/>
      </w:r>
      <w:r w:rsidRPr="008B0AC9">
        <w:rPr>
          <w:i/>
          <w:noProof/>
        </w:rPr>
        <w:tab/>
      </w:r>
      <w:r w:rsidRPr="008B0AC9">
        <w:rPr>
          <w:i/>
          <w:noProof/>
        </w:rPr>
        <w:tab/>
      </w:r>
      <w:r w:rsidRPr="008B0AC9">
        <w:rPr>
          <w:i/>
          <w:noProof/>
        </w:rPr>
        <w:tab/>
      </w:r>
    </w:p>
    <w:p w14:paraId="13C7B181" w14:textId="77777777" w:rsidR="00580FA6" w:rsidRPr="008B0AC9" w:rsidRDefault="00580FA6" w:rsidP="00580FA6">
      <w:pPr>
        <w:rPr>
          <w:noProof/>
        </w:rPr>
      </w:pPr>
      <w:r w:rsidRPr="008B0AC9">
        <w:rPr>
          <w:noProof/>
        </w:rPr>
        <w:t>Naslov .......................................................</w:t>
      </w:r>
    </w:p>
    <w:p w14:paraId="6EF16479" w14:textId="77777777" w:rsidR="00580FA6" w:rsidRPr="008B0AC9" w:rsidRDefault="00580FA6" w:rsidP="00580FA6">
      <w:pPr>
        <w:rPr>
          <w:noProof/>
        </w:rPr>
      </w:pPr>
    </w:p>
    <w:p w14:paraId="3DA86227" w14:textId="77777777" w:rsidR="00580FA6" w:rsidRPr="008B0AC9" w:rsidRDefault="00580FA6" w:rsidP="00580FA6">
      <w:pPr>
        <w:rPr>
          <w:noProof/>
        </w:rPr>
      </w:pPr>
      <w:r w:rsidRPr="008B0AC9">
        <w:rPr>
          <w:noProof/>
        </w:rPr>
        <w:t>....................................................................</w:t>
      </w:r>
    </w:p>
    <w:p w14:paraId="7FCA5718" w14:textId="77777777" w:rsidR="00580FA6" w:rsidRPr="008B0AC9" w:rsidRDefault="00580FA6" w:rsidP="00580FA6">
      <w:pPr>
        <w:rPr>
          <w:rFonts w:cs="Arial"/>
          <w:noProof/>
          <w:szCs w:val="20"/>
        </w:rPr>
      </w:pPr>
    </w:p>
    <w:p w14:paraId="107C2743" w14:textId="77777777" w:rsidR="00580FA6" w:rsidRPr="008B0AC9" w:rsidRDefault="00580FA6" w:rsidP="00580FA6">
      <w:pPr>
        <w:rPr>
          <w:rFonts w:cs="Arial"/>
          <w:noProof/>
          <w:szCs w:val="20"/>
        </w:rPr>
      </w:pPr>
    </w:p>
    <w:p w14:paraId="05FAEC6A" w14:textId="77777777" w:rsidR="00580FA6" w:rsidRPr="008B0AC9" w:rsidRDefault="00580FA6" w:rsidP="00580FA6">
      <w:pPr>
        <w:rPr>
          <w:rFonts w:cs="Arial"/>
          <w:noProof/>
          <w:szCs w:val="20"/>
        </w:rPr>
      </w:pPr>
    </w:p>
    <w:p w14:paraId="064C6565" w14:textId="77777777" w:rsidR="00580FA6" w:rsidRPr="008B0AC9" w:rsidRDefault="00580FA6" w:rsidP="00580FA6">
      <w:pPr>
        <w:rPr>
          <w:rFonts w:cs="Arial"/>
          <w:noProof/>
          <w:szCs w:val="20"/>
        </w:rPr>
      </w:pPr>
    </w:p>
    <w:p w14:paraId="3BDA80B9" w14:textId="77777777" w:rsidR="00580FA6" w:rsidRPr="008B0AC9" w:rsidRDefault="00580FA6" w:rsidP="00580FA6">
      <w:pPr>
        <w:rPr>
          <w:rFonts w:cs="Arial"/>
          <w:noProof/>
          <w:szCs w:val="20"/>
        </w:rPr>
      </w:pPr>
    </w:p>
    <w:p w14:paraId="4889196A" w14:textId="77777777" w:rsidR="00580FA6" w:rsidRPr="008B0AC9" w:rsidRDefault="00580FA6" w:rsidP="00580FA6">
      <w:pPr>
        <w:rPr>
          <w:rFonts w:cs="Arial"/>
          <w:noProof/>
          <w:szCs w:val="20"/>
        </w:rPr>
      </w:pPr>
    </w:p>
    <w:p w14:paraId="4EA0DA0A" w14:textId="77777777" w:rsidR="00580FA6" w:rsidRPr="008B0AC9" w:rsidRDefault="00580FA6" w:rsidP="00580FA6">
      <w:pPr>
        <w:rPr>
          <w:rFonts w:cs="Arial"/>
          <w:noProof/>
          <w:sz w:val="22"/>
          <w:szCs w:val="22"/>
        </w:rPr>
      </w:pPr>
    </w:p>
    <w:p w14:paraId="0BD98601" w14:textId="77777777" w:rsidR="00580FA6" w:rsidRPr="00310A6B" w:rsidRDefault="00580FA6" w:rsidP="00310A6B">
      <w:pPr>
        <w:pStyle w:val="Heading2"/>
        <w:numPr>
          <w:ilvl w:val="0"/>
          <w:numId w:val="0"/>
        </w:numPr>
        <w:ind w:left="576" w:hanging="576"/>
        <w:jc w:val="center"/>
        <w:rPr>
          <w:b/>
          <w:bCs/>
          <w:lang w:eastAsia="en-US"/>
        </w:rPr>
      </w:pPr>
      <w:bookmarkStart w:id="258" w:name="_Toc171058876"/>
      <w:r w:rsidRPr="00310A6B">
        <w:rPr>
          <w:b/>
          <w:bCs/>
          <w:lang w:eastAsia="en-US"/>
        </w:rPr>
        <w:t>Izjava O POSREDOVANJU PODATKOV O RAZKRITJU LASTNIŠTVA PONUDNIKA</w:t>
      </w:r>
      <w:bookmarkEnd w:id="258"/>
    </w:p>
    <w:p w14:paraId="32F69C12" w14:textId="77777777" w:rsidR="00580FA6" w:rsidRPr="00310A6B" w:rsidRDefault="00580FA6" w:rsidP="00580FA6">
      <w:pPr>
        <w:pStyle w:val="BodyText"/>
        <w:jc w:val="center"/>
        <w:rPr>
          <w:rFonts w:ascii="Arial" w:hAnsi="Arial" w:cs="Arial"/>
          <w:noProof/>
          <w:sz w:val="20"/>
        </w:rPr>
      </w:pPr>
      <w:r w:rsidRPr="00310A6B">
        <w:rPr>
          <w:rFonts w:ascii="Arial" w:hAnsi="Arial" w:cs="Arial"/>
          <w:noProof/>
          <w:sz w:val="20"/>
        </w:rPr>
        <w:t>ZA JAVNO NAROČILO JN-</w:t>
      </w:r>
      <w:r w:rsidR="00952747">
        <w:rPr>
          <w:rFonts w:ascii="Arial" w:hAnsi="Arial" w:cs="Arial"/>
          <w:noProof/>
          <w:sz w:val="20"/>
        </w:rPr>
        <w:t>B1059</w:t>
      </w:r>
    </w:p>
    <w:p w14:paraId="39CE31DC" w14:textId="77777777" w:rsidR="00580FA6" w:rsidRPr="008B0AC9" w:rsidRDefault="00580FA6" w:rsidP="00580FA6">
      <w:pPr>
        <w:rPr>
          <w:rFonts w:cs="Arial"/>
          <w:b/>
          <w:noProof/>
          <w:szCs w:val="20"/>
          <w:u w:val="single"/>
        </w:rPr>
      </w:pPr>
    </w:p>
    <w:p w14:paraId="365B9E2A" w14:textId="77777777" w:rsidR="00580FA6" w:rsidRPr="008B0AC9" w:rsidRDefault="00580FA6" w:rsidP="00580FA6">
      <w:pPr>
        <w:rPr>
          <w:rFonts w:cs="Arial"/>
          <w:b/>
          <w:noProof/>
          <w:szCs w:val="20"/>
          <w:u w:val="single"/>
        </w:rPr>
      </w:pPr>
    </w:p>
    <w:p w14:paraId="73CF718B" w14:textId="77777777" w:rsidR="00580FA6" w:rsidRPr="008B0AC9" w:rsidRDefault="00580FA6" w:rsidP="00580FA6">
      <w:pPr>
        <w:rPr>
          <w:rFonts w:cs="Arial"/>
          <w:b/>
          <w:noProof/>
          <w:szCs w:val="20"/>
          <w:u w:val="single"/>
        </w:rPr>
      </w:pPr>
    </w:p>
    <w:p w14:paraId="7843DBDA" w14:textId="77777777" w:rsidR="00580FA6" w:rsidRPr="008B0AC9" w:rsidRDefault="00580FA6" w:rsidP="00580FA6">
      <w:pPr>
        <w:rPr>
          <w:rFonts w:cs="Arial"/>
          <w:b/>
          <w:noProof/>
          <w:szCs w:val="20"/>
          <w:u w:val="single"/>
        </w:rPr>
      </w:pPr>
    </w:p>
    <w:p w14:paraId="5E562BDC" w14:textId="77777777" w:rsidR="00580FA6" w:rsidRPr="008B0AC9" w:rsidRDefault="00580FA6" w:rsidP="00580FA6">
      <w:pPr>
        <w:rPr>
          <w:rFonts w:cs="Arial"/>
          <w:b/>
          <w:noProof/>
          <w:szCs w:val="20"/>
          <w:u w:val="single"/>
        </w:rPr>
      </w:pPr>
    </w:p>
    <w:p w14:paraId="2ADD85E4" w14:textId="77777777" w:rsidR="00580FA6" w:rsidRPr="008B0AC9" w:rsidRDefault="00B4649E" w:rsidP="00580FA6">
      <w:pPr>
        <w:pStyle w:val="HTMLPreformatted"/>
        <w:jc w:val="both"/>
        <w:rPr>
          <w:rFonts w:ascii="Arial" w:hAnsi="Arial" w:cs="Arial"/>
          <w:noProof/>
          <w:sz w:val="20"/>
          <w:szCs w:val="20"/>
        </w:rPr>
      </w:pPr>
      <w:r w:rsidRPr="00B4649E">
        <w:rPr>
          <w:rFonts w:ascii="Arial" w:hAnsi="Arial" w:cs="Arial"/>
          <w:noProof/>
          <w:color w:val="auto"/>
          <w:sz w:val="20"/>
          <w:szCs w:val="20"/>
        </w:rPr>
        <w:t xml:space="preserve">Pod kazensko in materialno odgovornostjo izjavljamo, da bomo naročniku v roku osmih dni od prejema poziva naročnika posredovali </w:t>
      </w:r>
      <w:r w:rsidRPr="00B4649E">
        <w:rPr>
          <w:rFonts w:ascii="Arial" w:hAnsi="Arial" w:cs="Arial"/>
          <w:b/>
          <w:noProof/>
          <w:color w:val="auto"/>
          <w:sz w:val="20"/>
          <w:szCs w:val="20"/>
        </w:rPr>
        <w:t>Izjavo o udeležbi fizičnih in pravnih oseb v lastništvu ponudnika</w:t>
      </w:r>
      <w:r w:rsidRPr="00B4649E">
        <w:rPr>
          <w:rFonts w:ascii="Arial" w:hAnsi="Arial" w:cs="Arial"/>
          <w:noProof/>
          <w:color w:val="auto"/>
          <w:sz w:val="20"/>
          <w:szCs w:val="20"/>
        </w:rPr>
        <w:t>, ki je priložena v nadaljevanju te dokumentacije v zvezi z oddajo javnega naročila.</w:t>
      </w:r>
    </w:p>
    <w:p w14:paraId="0F66560C" w14:textId="77777777" w:rsidR="00580FA6" w:rsidRPr="008B0AC9" w:rsidRDefault="00580FA6" w:rsidP="00580FA6">
      <w:pPr>
        <w:rPr>
          <w:rFonts w:cs="Arial"/>
          <w:noProof/>
          <w:szCs w:val="20"/>
        </w:rPr>
      </w:pPr>
    </w:p>
    <w:p w14:paraId="63FFB225" w14:textId="77777777" w:rsidR="00580FA6" w:rsidRPr="008B0AC9" w:rsidRDefault="00580FA6" w:rsidP="00580FA6">
      <w:pPr>
        <w:rPr>
          <w:rFonts w:cs="Arial"/>
          <w:noProof/>
          <w:sz w:val="22"/>
          <w:szCs w:val="22"/>
        </w:rPr>
      </w:pPr>
    </w:p>
    <w:p w14:paraId="63622096" w14:textId="77777777" w:rsidR="00580FA6" w:rsidRPr="008B0AC9" w:rsidRDefault="00580FA6" w:rsidP="00580FA6">
      <w:pPr>
        <w:rPr>
          <w:rFonts w:cs="Arial"/>
          <w:noProof/>
          <w:sz w:val="22"/>
          <w:szCs w:val="22"/>
        </w:rPr>
      </w:pPr>
    </w:p>
    <w:p w14:paraId="468910F4" w14:textId="77777777" w:rsidR="00580FA6" w:rsidRPr="008B0AC9" w:rsidRDefault="00580FA6" w:rsidP="00580FA6">
      <w:pPr>
        <w:rPr>
          <w:rFonts w:cs="Arial"/>
          <w:noProof/>
          <w:sz w:val="22"/>
          <w:szCs w:val="22"/>
        </w:rPr>
      </w:pPr>
    </w:p>
    <w:p w14:paraId="135C4127" w14:textId="77777777" w:rsidR="00580FA6" w:rsidRPr="008B0AC9" w:rsidRDefault="00580FA6" w:rsidP="00580FA6">
      <w:pPr>
        <w:rPr>
          <w:rFonts w:cs="Arial"/>
          <w:noProof/>
          <w:sz w:val="22"/>
          <w:szCs w:val="22"/>
        </w:rPr>
      </w:pPr>
    </w:p>
    <w:p w14:paraId="553C26D8" w14:textId="77777777" w:rsidR="00580FA6" w:rsidRPr="008B0AC9" w:rsidRDefault="00580FA6" w:rsidP="00580FA6">
      <w:pPr>
        <w:rPr>
          <w:rFonts w:cs="Arial"/>
          <w:noProof/>
          <w:sz w:val="22"/>
          <w:szCs w:val="22"/>
        </w:rPr>
      </w:pPr>
    </w:p>
    <w:p w14:paraId="7FAB16B7" w14:textId="77777777" w:rsidR="00580FA6" w:rsidRPr="008B0AC9" w:rsidRDefault="00580FA6" w:rsidP="00580FA6">
      <w:pPr>
        <w:rPr>
          <w:rFonts w:cs="Arial"/>
          <w:noProof/>
          <w:sz w:val="22"/>
          <w:szCs w:val="22"/>
        </w:rPr>
      </w:pPr>
    </w:p>
    <w:p w14:paraId="61935A0C" w14:textId="77777777" w:rsidR="00580FA6" w:rsidRPr="008B0AC9" w:rsidRDefault="00580FA6" w:rsidP="00580FA6">
      <w:pPr>
        <w:rPr>
          <w:rFonts w:cs="Arial"/>
          <w:noProof/>
          <w:sz w:val="22"/>
          <w:szCs w:val="22"/>
        </w:rPr>
      </w:pPr>
    </w:p>
    <w:p w14:paraId="6CF26A07" w14:textId="77777777" w:rsidR="00580FA6" w:rsidRPr="008B0AC9" w:rsidRDefault="00580FA6" w:rsidP="00580FA6">
      <w:pPr>
        <w:rPr>
          <w:rFonts w:cs="Arial"/>
          <w:noProof/>
          <w:sz w:val="22"/>
          <w:szCs w:val="22"/>
        </w:rPr>
      </w:pPr>
    </w:p>
    <w:p w14:paraId="2ADA8F6C" w14:textId="77777777" w:rsidR="00580FA6" w:rsidRPr="008B0AC9" w:rsidRDefault="00580FA6" w:rsidP="00580FA6">
      <w:pPr>
        <w:rPr>
          <w:rFonts w:cs="Arial"/>
          <w:noProof/>
          <w:sz w:val="22"/>
          <w:szCs w:val="22"/>
        </w:rPr>
      </w:pPr>
    </w:p>
    <w:p w14:paraId="1DBCE5E6" w14:textId="77777777" w:rsidR="00580FA6" w:rsidRPr="008B0AC9" w:rsidRDefault="00580FA6" w:rsidP="00580FA6">
      <w:pPr>
        <w:rPr>
          <w:rFonts w:cs="Arial"/>
          <w:noProof/>
          <w:sz w:val="22"/>
          <w:szCs w:val="22"/>
        </w:rPr>
      </w:pPr>
    </w:p>
    <w:p w14:paraId="72CC5CDA" w14:textId="77777777" w:rsidR="00580FA6" w:rsidRPr="008B0AC9" w:rsidRDefault="00580FA6" w:rsidP="00580FA6">
      <w:pPr>
        <w:rPr>
          <w:rFonts w:cs="Arial"/>
          <w:noProof/>
          <w:sz w:val="22"/>
          <w:szCs w:val="22"/>
        </w:rPr>
      </w:pPr>
    </w:p>
    <w:p w14:paraId="25130F28" w14:textId="77777777" w:rsidR="00580FA6" w:rsidRPr="008B0AC9" w:rsidRDefault="00580FA6" w:rsidP="00580FA6">
      <w:pPr>
        <w:rPr>
          <w:rFonts w:cs="Arial"/>
          <w:noProof/>
          <w:sz w:val="22"/>
          <w:szCs w:val="22"/>
        </w:rPr>
      </w:pPr>
    </w:p>
    <w:p w14:paraId="67394406" w14:textId="77777777" w:rsidR="00580FA6" w:rsidRPr="008B0AC9" w:rsidRDefault="00580FA6" w:rsidP="00580FA6">
      <w:pPr>
        <w:rPr>
          <w:rFonts w:cs="Arial"/>
          <w:noProof/>
          <w:sz w:val="22"/>
          <w:szCs w:val="22"/>
        </w:rPr>
      </w:pPr>
    </w:p>
    <w:p w14:paraId="1AF399DC" w14:textId="77777777" w:rsidR="00580FA6" w:rsidRPr="008B0AC9" w:rsidRDefault="00580FA6" w:rsidP="00580FA6">
      <w:pPr>
        <w:rPr>
          <w:rFonts w:cs="Arial"/>
          <w:noProof/>
          <w:sz w:val="22"/>
          <w:szCs w:val="22"/>
        </w:rPr>
      </w:pPr>
    </w:p>
    <w:p w14:paraId="0E62542F" w14:textId="77777777" w:rsidR="00580FA6" w:rsidRPr="008B0AC9" w:rsidRDefault="00580FA6" w:rsidP="00580FA6">
      <w:pPr>
        <w:rPr>
          <w:rFonts w:cs="Arial"/>
          <w:noProof/>
          <w:sz w:val="22"/>
          <w:szCs w:val="22"/>
        </w:rPr>
      </w:pPr>
    </w:p>
    <w:p w14:paraId="6D443895" w14:textId="77777777" w:rsidR="00580FA6" w:rsidRPr="008B0AC9" w:rsidRDefault="00580FA6" w:rsidP="00580FA6">
      <w:pPr>
        <w:rPr>
          <w:rFonts w:cs="Arial"/>
          <w:noProof/>
          <w:sz w:val="22"/>
          <w:szCs w:val="22"/>
        </w:rPr>
      </w:pPr>
    </w:p>
    <w:p w14:paraId="6D3B9E18" w14:textId="77777777" w:rsidR="00580FA6" w:rsidRPr="008B0AC9" w:rsidRDefault="00580FA6" w:rsidP="00580FA6">
      <w:pPr>
        <w:rPr>
          <w:rFonts w:cs="Arial"/>
          <w:noProof/>
          <w:sz w:val="22"/>
          <w:szCs w:val="22"/>
        </w:rPr>
      </w:pPr>
    </w:p>
    <w:p w14:paraId="232CE333" w14:textId="77777777" w:rsidR="00580FA6" w:rsidRPr="008B0AC9" w:rsidRDefault="00580FA6" w:rsidP="00580FA6">
      <w:pPr>
        <w:rPr>
          <w:rFonts w:cs="Arial"/>
          <w:noProof/>
          <w:sz w:val="22"/>
          <w:szCs w:val="22"/>
        </w:rPr>
      </w:pPr>
    </w:p>
    <w:p w14:paraId="0C14E556" w14:textId="77777777" w:rsidR="00580FA6" w:rsidRPr="008B0AC9" w:rsidRDefault="00580FA6" w:rsidP="00580FA6">
      <w:pPr>
        <w:rPr>
          <w:rFonts w:cs="Arial"/>
          <w:noProof/>
          <w:sz w:val="22"/>
          <w:szCs w:val="22"/>
        </w:rPr>
      </w:pPr>
    </w:p>
    <w:p w14:paraId="18AEC480" w14:textId="77777777" w:rsidR="00580FA6" w:rsidRPr="008B0AC9" w:rsidRDefault="00580FA6" w:rsidP="00580FA6">
      <w:pPr>
        <w:spacing w:line="360" w:lineRule="auto"/>
        <w:rPr>
          <w:noProof/>
        </w:rPr>
      </w:pPr>
      <w:r w:rsidRPr="008B0AC9">
        <w:rPr>
          <w:noProof/>
        </w:rPr>
        <w:t xml:space="preserve">Kraj in datum: </w:t>
      </w:r>
      <w:r w:rsidRPr="008B0AC9">
        <w:rPr>
          <w:noProof/>
        </w:rPr>
        <w:tab/>
      </w:r>
      <w:r w:rsidRPr="008B0AC9">
        <w:rPr>
          <w:noProof/>
        </w:rPr>
        <w:tab/>
      </w:r>
      <w:r w:rsidRPr="008B0AC9">
        <w:rPr>
          <w:noProof/>
        </w:rPr>
        <w:tab/>
      </w:r>
      <w:r w:rsidRPr="008B0AC9">
        <w:rPr>
          <w:noProof/>
        </w:rPr>
        <w:tab/>
        <w:t>Žig:</w:t>
      </w:r>
      <w:r w:rsidRPr="008B0AC9">
        <w:rPr>
          <w:noProof/>
        </w:rPr>
        <w:tab/>
      </w:r>
      <w:r w:rsidRPr="008B0AC9">
        <w:rPr>
          <w:noProof/>
        </w:rPr>
        <w:tab/>
      </w:r>
      <w:r w:rsidRPr="008B0AC9">
        <w:rPr>
          <w:noProof/>
        </w:rPr>
        <w:tab/>
        <w:t>Podpis zastopnika</w:t>
      </w:r>
    </w:p>
    <w:p w14:paraId="03B51515" w14:textId="77777777" w:rsidR="00580FA6" w:rsidRPr="008B0AC9" w:rsidRDefault="00580FA6" w:rsidP="00580FA6">
      <w:pPr>
        <w:spacing w:line="360" w:lineRule="auto"/>
        <w:rPr>
          <w:noProof/>
        </w:rPr>
      </w:pPr>
      <w:r w:rsidRPr="008B0AC9">
        <w:rPr>
          <w:noProof/>
        </w:rPr>
        <w:tab/>
      </w:r>
      <w:r w:rsidRPr="008B0AC9">
        <w:rPr>
          <w:noProof/>
        </w:rPr>
        <w:tab/>
      </w:r>
      <w:r w:rsidRPr="008B0AC9">
        <w:rPr>
          <w:noProof/>
        </w:rPr>
        <w:tab/>
      </w:r>
      <w:r w:rsidRPr="008B0AC9">
        <w:rPr>
          <w:noProof/>
        </w:rPr>
        <w:tab/>
      </w:r>
      <w:r w:rsidRPr="008B0AC9">
        <w:rPr>
          <w:noProof/>
        </w:rPr>
        <w:tab/>
      </w:r>
      <w:r w:rsidRPr="008B0AC9">
        <w:rPr>
          <w:noProof/>
        </w:rPr>
        <w:tab/>
      </w:r>
      <w:r w:rsidRPr="008B0AC9">
        <w:rPr>
          <w:noProof/>
        </w:rPr>
        <w:tab/>
      </w:r>
      <w:r w:rsidRPr="008B0AC9">
        <w:rPr>
          <w:noProof/>
        </w:rPr>
        <w:tab/>
        <w:t>oz. prokurista:</w:t>
      </w:r>
    </w:p>
    <w:p w14:paraId="54F66B0B" w14:textId="77777777" w:rsidR="00580FA6" w:rsidRPr="008B0AC9" w:rsidRDefault="00580FA6" w:rsidP="00580FA6">
      <w:pPr>
        <w:spacing w:line="360" w:lineRule="auto"/>
        <w:rPr>
          <w:noProof/>
        </w:rPr>
      </w:pPr>
    </w:p>
    <w:p w14:paraId="0C75697A" w14:textId="77777777" w:rsidR="00580FA6" w:rsidRPr="008B0AC9" w:rsidRDefault="00580FA6" w:rsidP="00580FA6">
      <w:pPr>
        <w:spacing w:line="360" w:lineRule="auto"/>
        <w:rPr>
          <w:noProof/>
        </w:rPr>
      </w:pPr>
      <w:r w:rsidRPr="008B0AC9">
        <w:rPr>
          <w:noProof/>
        </w:rPr>
        <w:t>........................................</w:t>
      </w:r>
      <w:r w:rsidRPr="008B0AC9">
        <w:rPr>
          <w:noProof/>
        </w:rPr>
        <w:tab/>
      </w:r>
      <w:r w:rsidRPr="008B0AC9">
        <w:rPr>
          <w:noProof/>
        </w:rPr>
        <w:tab/>
      </w:r>
      <w:r w:rsidRPr="008B0AC9">
        <w:rPr>
          <w:noProof/>
        </w:rPr>
        <w:tab/>
      </w:r>
      <w:r w:rsidRPr="008B0AC9">
        <w:rPr>
          <w:noProof/>
        </w:rPr>
        <w:tab/>
      </w:r>
      <w:r w:rsidRPr="008B0AC9">
        <w:rPr>
          <w:noProof/>
        </w:rPr>
        <w:tab/>
        <w:t>.........................................</w:t>
      </w:r>
    </w:p>
    <w:p w14:paraId="0F5C370E" w14:textId="77777777" w:rsidR="00580FA6" w:rsidRPr="008B0AC9" w:rsidRDefault="00580FA6" w:rsidP="00580FA6">
      <w:pPr>
        <w:rPr>
          <w:rFonts w:cs="Arial"/>
          <w:noProof/>
          <w:sz w:val="22"/>
          <w:szCs w:val="22"/>
        </w:rPr>
      </w:pPr>
    </w:p>
    <w:p w14:paraId="5FB8BD5F" w14:textId="77777777" w:rsidR="00580FA6" w:rsidRPr="008B0AC9" w:rsidRDefault="00580FA6" w:rsidP="00580FA6">
      <w:pPr>
        <w:pStyle w:val="BESEDILO"/>
        <w:keepLines w:val="0"/>
        <w:widowControl/>
        <w:tabs>
          <w:tab w:val="clear" w:pos="2155"/>
        </w:tabs>
        <w:spacing w:line="360" w:lineRule="auto"/>
        <w:rPr>
          <w:noProof/>
          <w:szCs w:val="24"/>
          <w:u w:val="single"/>
        </w:rPr>
      </w:pPr>
    </w:p>
    <w:p w14:paraId="4D45C292" w14:textId="77777777" w:rsidR="00580FA6" w:rsidRDefault="00BF338B" w:rsidP="00402D6D">
      <w:pPr>
        <w:pStyle w:val="BESEDILO"/>
        <w:rPr>
          <w:noProof/>
        </w:rPr>
      </w:pPr>
      <w:bookmarkStart w:id="259" w:name="_Hlk159922985"/>
      <w:r>
        <w:rPr>
          <w:noProof/>
        </w:rPr>
        <w:br w:type="page"/>
      </w:r>
      <w:r w:rsidRPr="00E060ED">
        <w:rPr>
          <w:noProof/>
        </w:rPr>
        <w:lastRenderedPageBreak/>
        <w:t xml:space="preserve">Zaradi namena iz šestega odstavka </w:t>
      </w:r>
      <w:r w:rsidRPr="00913896">
        <w:rPr>
          <w:noProof/>
        </w:rPr>
        <w:t>14. člena in petega odstavka 35. člena</w:t>
      </w:r>
      <w:r w:rsidRPr="00E060ED">
        <w:rPr>
          <w:noProof/>
        </w:rPr>
        <w:t xml:space="preserve">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bookmarkEnd w:id="259"/>
    </w:p>
    <w:p w14:paraId="08464BCF" w14:textId="77777777" w:rsidR="00402D6D" w:rsidRPr="00402D6D" w:rsidRDefault="00402D6D" w:rsidP="00402D6D">
      <w:pPr>
        <w:pStyle w:val="BESEDILO"/>
        <w:rPr>
          <w:noProof/>
        </w:rPr>
      </w:pPr>
    </w:p>
    <w:p w14:paraId="0BD705D7" w14:textId="77777777" w:rsidR="00580FA6" w:rsidRPr="008B0AC9" w:rsidRDefault="00580FA6" w:rsidP="00580FA6">
      <w:pPr>
        <w:tabs>
          <w:tab w:val="center" w:pos="1980"/>
          <w:tab w:val="center" w:pos="7020"/>
        </w:tabs>
        <w:rPr>
          <w:rFonts w:cs="Arial"/>
          <w:noProof/>
        </w:rPr>
      </w:pPr>
    </w:p>
    <w:p w14:paraId="5307C113" w14:textId="77777777" w:rsidR="00580FA6" w:rsidRPr="00310A6B" w:rsidRDefault="00580FA6" w:rsidP="00310A6B">
      <w:pPr>
        <w:pStyle w:val="Heading2"/>
        <w:numPr>
          <w:ilvl w:val="0"/>
          <w:numId w:val="0"/>
        </w:numPr>
        <w:ind w:left="576" w:hanging="576"/>
        <w:jc w:val="center"/>
        <w:rPr>
          <w:b/>
          <w:bCs/>
          <w:lang w:eastAsia="en-US"/>
        </w:rPr>
      </w:pPr>
      <w:bookmarkStart w:id="260" w:name="_Toc171058877"/>
      <w:r w:rsidRPr="00310A6B">
        <w:rPr>
          <w:b/>
          <w:bCs/>
          <w:lang w:eastAsia="en-US"/>
        </w:rPr>
        <w:t>IZJAVO O UDELEŽBI FIZIČNIH IN PRAVNIH OSEB V LASTNIŠTVU PONUDNIKA</w:t>
      </w:r>
      <w:bookmarkEnd w:id="260"/>
    </w:p>
    <w:p w14:paraId="6B86EA0A" w14:textId="77777777" w:rsidR="00580FA6" w:rsidRPr="00310A6B" w:rsidRDefault="00580FA6" w:rsidP="00580FA6">
      <w:pPr>
        <w:pStyle w:val="BodyText"/>
        <w:jc w:val="center"/>
        <w:rPr>
          <w:rFonts w:ascii="Arial" w:hAnsi="Arial" w:cs="Arial"/>
          <w:noProof/>
          <w:sz w:val="20"/>
          <w:szCs w:val="18"/>
        </w:rPr>
      </w:pPr>
      <w:r w:rsidRPr="00310A6B">
        <w:rPr>
          <w:rFonts w:ascii="Arial" w:hAnsi="Arial" w:cs="Arial"/>
          <w:noProof/>
          <w:sz w:val="20"/>
          <w:szCs w:val="18"/>
        </w:rPr>
        <w:t>ZA JAVNO NAROČILO JN-</w:t>
      </w:r>
      <w:r w:rsidR="00952747">
        <w:rPr>
          <w:rFonts w:ascii="Arial" w:hAnsi="Arial" w:cs="Arial"/>
          <w:noProof/>
          <w:sz w:val="20"/>
          <w:szCs w:val="18"/>
        </w:rPr>
        <w:t>B1059</w:t>
      </w:r>
    </w:p>
    <w:p w14:paraId="31CD704E" w14:textId="77777777" w:rsidR="00580FA6" w:rsidRPr="008B0AC9" w:rsidRDefault="00580FA6" w:rsidP="00580FA6">
      <w:pPr>
        <w:tabs>
          <w:tab w:val="center" w:pos="1980"/>
          <w:tab w:val="center" w:pos="7020"/>
        </w:tabs>
        <w:rPr>
          <w:rFonts w:cs="Arial"/>
          <w:noProof/>
        </w:rPr>
      </w:pPr>
    </w:p>
    <w:p w14:paraId="315A1EC1" w14:textId="77777777" w:rsidR="00580FA6" w:rsidRPr="008B0AC9" w:rsidRDefault="00580FA6" w:rsidP="00580FA6">
      <w:pPr>
        <w:tabs>
          <w:tab w:val="center" w:pos="1980"/>
          <w:tab w:val="center" w:pos="7020"/>
        </w:tabs>
        <w:rPr>
          <w:rFonts w:cs="Arial"/>
          <w:noProof/>
        </w:rPr>
      </w:pPr>
    </w:p>
    <w:p w14:paraId="695A915A" w14:textId="77777777" w:rsidR="00580FA6" w:rsidRPr="008B0AC9" w:rsidRDefault="00580FA6" w:rsidP="00580FA6">
      <w:pPr>
        <w:tabs>
          <w:tab w:val="center" w:pos="1980"/>
          <w:tab w:val="center" w:pos="7020"/>
        </w:tabs>
        <w:rPr>
          <w:rFonts w:cs="Arial"/>
          <w:b/>
          <w:i/>
          <w:noProof/>
        </w:rPr>
      </w:pPr>
      <w:r w:rsidRPr="008B0AC9">
        <w:rPr>
          <w:rFonts w:cs="Arial"/>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580FA6" w:rsidRPr="008B0AC9" w14:paraId="5291FF62" w14:textId="77777777" w:rsidTr="009D07BA">
        <w:tc>
          <w:tcPr>
            <w:tcW w:w="3048" w:type="dxa"/>
            <w:tcBorders>
              <w:top w:val="single" w:sz="4" w:space="0" w:color="auto"/>
              <w:left w:val="single" w:sz="4" w:space="0" w:color="auto"/>
              <w:bottom w:val="single" w:sz="4" w:space="0" w:color="auto"/>
              <w:right w:val="nil"/>
            </w:tcBorders>
            <w:shd w:val="clear" w:color="auto" w:fill="auto"/>
            <w:hideMark/>
          </w:tcPr>
          <w:p w14:paraId="52870F39" w14:textId="77777777" w:rsidR="00580FA6" w:rsidRPr="008B0AC9" w:rsidRDefault="00580FA6" w:rsidP="009D07BA">
            <w:pPr>
              <w:tabs>
                <w:tab w:val="left" w:pos="1985"/>
              </w:tabs>
              <w:spacing w:before="120"/>
              <w:rPr>
                <w:rFonts w:cs="Arial"/>
                <w:bCs/>
                <w:noProof/>
              </w:rPr>
            </w:pPr>
            <w:r w:rsidRPr="008B0AC9">
              <w:rPr>
                <w:rFonts w:cs="Arial"/>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225FDC45" w14:textId="77777777" w:rsidR="00580FA6" w:rsidRPr="008B0AC9" w:rsidRDefault="00580FA6" w:rsidP="009D07BA">
            <w:pPr>
              <w:tabs>
                <w:tab w:val="left" w:pos="1985"/>
              </w:tabs>
              <w:spacing w:before="120"/>
              <w:rPr>
                <w:rFonts w:cs="Arial"/>
                <w:b/>
                <w:bCs/>
                <w:noProof/>
              </w:rPr>
            </w:pPr>
          </w:p>
        </w:tc>
      </w:tr>
      <w:tr w:rsidR="00580FA6" w:rsidRPr="008B0AC9" w14:paraId="39619C3E"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45FF34E8" w14:textId="77777777" w:rsidR="00580FA6" w:rsidRPr="008B0AC9" w:rsidRDefault="00580FA6" w:rsidP="009D07BA">
            <w:pPr>
              <w:tabs>
                <w:tab w:val="left" w:pos="1985"/>
              </w:tabs>
              <w:spacing w:before="120"/>
              <w:rPr>
                <w:rFonts w:cs="Arial"/>
                <w:bCs/>
                <w:noProof/>
              </w:rPr>
            </w:pPr>
            <w:r w:rsidRPr="008B0AC9">
              <w:rPr>
                <w:rFonts w:cs="Arial"/>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6A9D8E1B" w14:textId="77777777" w:rsidR="00580FA6" w:rsidRPr="008B0AC9" w:rsidRDefault="00580FA6" w:rsidP="009D07BA">
            <w:pPr>
              <w:tabs>
                <w:tab w:val="left" w:pos="1985"/>
              </w:tabs>
              <w:spacing w:before="120"/>
              <w:rPr>
                <w:rFonts w:cs="Arial"/>
                <w:bCs/>
                <w:noProof/>
              </w:rPr>
            </w:pPr>
          </w:p>
        </w:tc>
      </w:tr>
      <w:tr w:rsidR="00580FA6" w:rsidRPr="008B0AC9" w14:paraId="6A2C9E0B"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70B3C8B8" w14:textId="77777777" w:rsidR="00580FA6" w:rsidRPr="008B0AC9" w:rsidRDefault="00580FA6" w:rsidP="009D07BA">
            <w:pPr>
              <w:tabs>
                <w:tab w:val="left" w:pos="1985"/>
              </w:tabs>
              <w:spacing w:before="120"/>
              <w:rPr>
                <w:rFonts w:cs="Arial"/>
                <w:bCs/>
                <w:noProof/>
              </w:rPr>
            </w:pPr>
            <w:r w:rsidRPr="008B0AC9">
              <w:rPr>
                <w:rFonts w:cs="Arial"/>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C281EA6" w14:textId="77777777" w:rsidR="00580FA6" w:rsidRPr="008B0AC9" w:rsidRDefault="00580FA6" w:rsidP="009D07BA">
            <w:pPr>
              <w:tabs>
                <w:tab w:val="left" w:pos="1985"/>
              </w:tabs>
              <w:spacing w:before="120"/>
              <w:rPr>
                <w:rFonts w:cs="Arial"/>
                <w:bCs/>
                <w:noProof/>
              </w:rPr>
            </w:pPr>
          </w:p>
        </w:tc>
      </w:tr>
      <w:tr w:rsidR="00580FA6" w:rsidRPr="008B0AC9" w14:paraId="244F7EA6"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4CB800BC" w14:textId="77777777" w:rsidR="00580FA6" w:rsidRPr="008B0AC9" w:rsidRDefault="00580FA6" w:rsidP="009D07BA">
            <w:pPr>
              <w:tabs>
                <w:tab w:val="left" w:pos="1985"/>
              </w:tabs>
              <w:spacing w:before="120"/>
              <w:rPr>
                <w:rFonts w:cs="Arial"/>
                <w:bCs/>
                <w:noProof/>
              </w:rPr>
            </w:pPr>
            <w:r w:rsidRPr="008B0AC9">
              <w:rPr>
                <w:rFonts w:cs="Arial"/>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A0105FC" w14:textId="77777777" w:rsidR="00580FA6" w:rsidRPr="008B0AC9" w:rsidRDefault="00580FA6" w:rsidP="009D07BA">
            <w:pPr>
              <w:tabs>
                <w:tab w:val="left" w:pos="1985"/>
              </w:tabs>
              <w:spacing w:before="120"/>
              <w:rPr>
                <w:rFonts w:cs="Arial"/>
                <w:bCs/>
                <w:noProof/>
              </w:rPr>
            </w:pPr>
            <w:r w:rsidRPr="008B0AC9">
              <w:rPr>
                <w:rFonts w:cs="Arial"/>
                <w:bCs/>
                <w:noProof/>
              </w:rPr>
              <w:t>DA  -  NE</w:t>
            </w:r>
          </w:p>
        </w:tc>
      </w:tr>
    </w:tbl>
    <w:p w14:paraId="18BA6193" w14:textId="77777777" w:rsidR="00580FA6" w:rsidRPr="008B0AC9" w:rsidRDefault="00580FA6" w:rsidP="00580FA6">
      <w:pPr>
        <w:tabs>
          <w:tab w:val="center" w:pos="1980"/>
          <w:tab w:val="center" w:pos="7020"/>
        </w:tabs>
        <w:rPr>
          <w:rFonts w:cs="Arial"/>
          <w:noProof/>
        </w:rPr>
      </w:pPr>
    </w:p>
    <w:p w14:paraId="413E11E1" w14:textId="77777777" w:rsidR="00580FA6" w:rsidRPr="008B0AC9" w:rsidRDefault="00580FA6" w:rsidP="00580FA6">
      <w:pPr>
        <w:tabs>
          <w:tab w:val="center" w:pos="1980"/>
          <w:tab w:val="center" w:pos="7020"/>
        </w:tabs>
        <w:rPr>
          <w:rFonts w:cs="Arial"/>
          <w:noProof/>
        </w:rPr>
      </w:pPr>
    </w:p>
    <w:p w14:paraId="0540B78A" w14:textId="77777777" w:rsidR="00580FA6" w:rsidRPr="008B0AC9" w:rsidRDefault="00580FA6" w:rsidP="00580FA6">
      <w:pPr>
        <w:tabs>
          <w:tab w:val="center" w:pos="1980"/>
          <w:tab w:val="center" w:pos="7020"/>
        </w:tabs>
        <w:rPr>
          <w:rFonts w:cs="Arial"/>
          <w:b/>
          <w:i/>
          <w:noProof/>
        </w:rPr>
      </w:pPr>
      <w:r w:rsidRPr="008B0AC9">
        <w:rPr>
          <w:rFonts w:cs="Arial"/>
          <w:b/>
          <w:i/>
          <w:noProof/>
        </w:rPr>
        <w:t>Lastniška struktura ponudnika:</w:t>
      </w:r>
    </w:p>
    <w:p w14:paraId="1ECDD199" w14:textId="77777777" w:rsidR="00580FA6" w:rsidRPr="001A4049" w:rsidRDefault="00580FA6" w:rsidP="000E0807">
      <w:pPr>
        <w:pStyle w:val="ListParagraph"/>
        <w:numPr>
          <w:ilvl w:val="0"/>
          <w:numId w:val="1"/>
        </w:numPr>
        <w:suppressAutoHyphens w:val="0"/>
        <w:spacing w:before="120"/>
        <w:contextualSpacing w:val="0"/>
        <w:rPr>
          <w:rFonts w:cs="Arial"/>
          <w:b/>
          <w:noProof/>
          <w14:shadow w14:blurRad="50800" w14:dist="38100" w14:dir="2700000" w14:sx="100000" w14:sy="100000" w14:kx="0" w14:ky="0" w14:algn="tl">
            <w14:srgbClr w14:val="000000">
              <w14:alpha w14:val="60000"/>
            </w14:srgbClr>
          </w14:shadow>
        </w:rPr>
      </w:pPr>
      <w:r w:rsidRPr="001A4049">
        <w:rPr>
          <w:rFonts w:cs="Arial"/>
          <w:b/>
          <w:noProof/>
          <w14:shadow w14:blurRad="50800" w14:dist="38100" w14:dir="2700000" w14:sx="100000" w14:sy="100000" w14:kx="0" w14:ky="0" w14:algn="tl">
            <w14:srgbClr w14:val="000000">
              <w14:alpha w14:val="60000"/>
            </w14:srgbClr>
          </w14:shadow>
        </w:rPr>
        <w:t>PODATKI O UDELEŽBI FIZIČNIH OSEB V LASTNIŠTVU PONUDNIKA (VKLJUČNO S TIHIMI DRUŽBENIKI)</w:t>
      </w:r>
    </w:p>
    <w:p w14:paraId="58EE915A" w14:textId="77777777" w:rsidR="00580FA6" w:rsidRPr="008B0AC9" w:rsidRDefault="00580FA6" w:rsidP="00580FA6">
      <w:pPr>
        <w:tabs>
          <w:tab w:val="left" w:pos="1985"/>
        </w:tabs>
        <w:spacing w:before="120"/>
        <w:rPr>
          <w:rFonts w:cs="Arial"/>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580FA6" w:rsidRPr="008B0AC9" w14:paraId="4D4C82D0" w14:textId="77777777" w:rsidTr="009D07BA">
        <w:tc>
          <w:tcPr>
            <w:tcW w:w="3048" w:type="dxa"/>
            <w:tcBorders>
              <w:top w:val="single" w:sz="4" w:space="0" w:color="auto"/>
              <w:left w:val="single" w:sz="4" w:space="0" w:color="auto"/>
              <w:bottom w:val="single" w:sz="4" w:space="0" w:color="auto"/>
              <w:right w:val="nil"/>
            </w:tcBorders>
            <w:shd w:val="clear" w:color="auto" w:fill="auto"/>
            <w:hideMark/>
          </w:tcPr>
          <w:p w14:paraId="534B216E" w14:textId="77777777" w:rsidR="00580FA6" w:rsidRPr="008B0AC9" w:rsidRDefault="00580FA6" w:rsidP="009D07BA">
            <w:pPr>
              <w:tabs>
                <w:tab w:val="left" w:pos="1985"/>
              </w:tabs>
              <w:spacing w:before="120"/>
              <w:rPr>
                <w:rFonts w:cs="Arial"/>
                <w:bCs/>
                <w:noProof/>
              </w:rPr>
            </w:pPr>
            <w:r w:rsidRPr="008B0AC9">
              <w:rPr>
                <w:rFonts w:cs="Arial"/>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044E5CD8" w14:textId="77777777" w:rsidR="00580FA6" w:rsidRPr="008B0AC9" w:rsidRDefault="00580FA6" w:rsidP="009D07BA">
            <w:pPr>
              <w:tabs>
                <w:tab w:val="left" w:pos="1985"/>
              </w:tabs>
              <w:spacing w:before="120"/>
              <w:rPr>
                <w:rFonts w:cs="Arial"/>
                <w:b/>
                <w:bCs/>
                <w:noProof/>
              </w:rPr>
            </w:pPr>
          </w:p>
        </w:tc>
      </w:tr>
      <w:tr w:rsidR="00580FA6" w:rsidRPr="008B0AC9" w14:paraId="17E71E82"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0B43562F" w14:textId="77777777" w:rsidR="00580FA6" w:rsidRPr="008B0AC9" w:rsidRDefault="00580FA6" w:rsidP="009D07BA">
            <w:pPr>
              <w:tabs>
                <w:tab w:val="left" w:pos="1985"/>
              </w:tabs>
              <w:spacing w:before="120"/>
              <w:rPr>
                <w:rFonts w:cs="Arial"/>
                <w:bCs/>
                <w:noProof/>
              </w:rPr>
            </w:pPr>
            <w:r w:rsidRPr="008B0AC9">
              <w:rPr>
                <w:rFonts w:cs="Arial"/>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14DFCC7" w14:textId="77777777" w:rsidR="00580FA6" w:rsidRPr="008B0AC9" w:rsidRDefault="00580FA6" w:rsidP="009D07BA">
            <w:pPr>
              <w:tabs>
                <w:tab w:val="left" w:pos="1985"/>
              </w:tabs>
              <w:spacing w:before="120"/>
              <w:rPr>
                <w:rFonts w:cs="Arial"/>
                <w:bCs/>
                <w:noProof/>
              </w:rPr>
            </w:pPr>
          </w:p>
        </w:tc>
      </w:tr>
      <w:tr w:rsidR="00580FA6" w:rsidRPr="008B0AC9" w14:paraId="659EBEEB"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188A2E41" w14:textId="77777777" w:rsidR="00580FA6" w:rsidRPr="008B0AC9" w:rsidRDefault="00580FA6" w:rsidP="009D07BA">
            <w:pPr>
              <w:tabs>
                <w:tab w:val="left" w:pos="1985"/>
              </w:tabs>
              <w:spacing w:before="120"/>
              <w:rPr>
                <w:rFonts w:cs="Arial"/>
                <w:bCs/>
                <w:noProof/>
              </w:rPr>
            </w:pPr>
            <w:r w:rsidRPr="008B0AC9">
              <w:rPr>
                <w:rFonts w:cs="Arial"/>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81D42F7" w14:textId="77777777" w:rsidR="00580FA6" w:rsidRPr="008B0AC9" w:rsidRDefault="00580FA6" w:rsidP="009D07BA">
            <w:pPr>
              <w:tabs>
                <w:tab w:val="left" w:pos="1985"/>
              </w:tabs>
              <w:spacing w:before="120"/>
              <w:rPr>
                <w:rFonts w:cs="Arial"/>
                <w:bCs/>
                <w:noProof/>
              </w:rPr>
            </w:pPr>
          </w:p>
        </w:tc>
      </w:tr>
      <w:tr w:rsidR="00580FA6" w:rsidRPr="008B0AC9" w14:paraId="2388C2F4"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160F1843" w14:textId="77777777" w:rsidR="00580FA6" w:rsidRPr="008B0AC9" w:rsidRDefault="00580FA6" w:rsidP="009D07BA">
            <w:pPr>
              <w:tabs>
                <w:tab w:val="left" w:pos="1985"/>
              </w:tabs>
              <w:spacing w:before="120"/>
              <w:rPr>
                <w:rFonts w:cs="Arial"/>
                <w:bCs/>
                <w:noProof/>
                <w:sz w:val="18"/>
              </w:rPr>
            </w:pPr>
            <w:r w:rsidRPr="008B0AC9">
              <w:rPr>
                <w:rFonts w:cs="Arial"/>
                <w:bCs/>
                <w:noProof/>
              </w:rPr>
              <w:t xml:space="preserve">Tihi družbenik </w:t>
            </w:r>
            <w:r w:rsidRPr="008B0AC9">
              <w:rPr>
                <w:rFonts w:cs="Arial"/>
                <w:bCs/>
                <w:noProof/>
                <w:sz w:val="18"/>
              </w:rPr>
              <w:t>(ustrezno označi)</w:t>
            </w:r>
          </w:p>
          <w:p w14:paraId="5C22827A" w14:textId="77777777" w:rsidR="00580FA6" w:rsidRPr="008B0AC9" w:rsidRDefault="00580FA6" w:rsidP="009D07BA">
            <w:pPr>
              <w:tabs>
                <w:tab w:val="left" w:pos="1985"/>
              </w:tabs>
              <w:spacing w:before="120"/>
              <w:rPr>
                <w:rFonts w:cs="Arial"/>
                <w:bCs/>
                <w:noProof/>
              </w:rPr>
            </w:pPr>
            <w:r w:rsidRPr="008B0AC9">
              <w:rPr>
                <w:rFonts w:cs="Arial"/>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2F46EBE" w14:textId="77777777" w:rsidR="00580FA6" w:rsidRPr="008B0AC9" w:rsidRDefault="00580FA6" w:rsidP="009D07BA">
            <w:pPr>
              <w:tabs>
                <w:tab w:val="left" w:pos="1985"/>
              </w:tabs>
              <w:spacing w:before="120"/>
              <w:rPr>
                <w:rFonts w:cs="Arial"/>
                <w:bCs/>
                <w:noProof/>
              </w:rPr>
            </w:pPr>
            <w:r w:rsidRPr="008B0AC9">
              <w:rPr>
                <w:rFonts w:cs="Arial"/>
                <w:bCs/>
                <w:noProof/>
              </w:rPr>
              <w:t>DA  -  NE</w:t>
            </w:r>
          </w:p>
          <w:p w14:paraId="6649427E" w14:textId="77777777" w:rsidR="00580FA6" w:rsidRPr="008B0AC9" w:rsidRDefault="00580FA6" w:rsidP="009D07BA">
            <w:pPr>
              <w:tabs>
                <w:tab w:val="left" w:pos="1985"/>
              </w:tabs>
              <w:spacing w:before="120"/>
              <w:rPr>
                <w:rFonts w:cs="Arial"/>
                <w:bCs/>
                <w:noProof/>
              </w:rPr>
            </w:pPr>
          </w:p>
        </w:tc>
      </w:tr>
    </w:tbl>
    <w:p w14:paraId="50ABC2B0" w14:textId="77777777" w:rsidR="00580FA6" w:rsidRPr="008B0AC9" w:rsidRDefault="00580FA6" w:rsidP="00580FA6">
      <w:pPr>
        <w:tabs>
          <w:tab w:val="left" w:pos="1985"/>
        </w:tabs>
        <w:spacing w:before="120"/>
        <w:rPr>
          <w:rFonts w:cs="Arial"/>
          <w:bCs/>
          <w:noProof/>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580FA6" w:rsidRPr="008B0AC9" w14:paraId="79F87E8D" w14:textId="77777777" w:rsidTr="009D07BA">
        <w:tc>
          <w:tcPr>
            <w:tcW w:w="3048" w:type="dxa"/>
            <w:tcBorders>
              <w:top w:val="single" w:sz="4" w:space="0" w:color="auto"/>
              <w:left w:val="single" w:sz="4" w:space="0" w:color="auto"/>
              <w:bottom w:val="single" w:sz="4" w:space="0" w:color="auto"/>
              <w:right w:val="nil"/>
            </w:tcBorders>
            <w:shd w:val="clear" w:color="auto" w:fill="auto"/>
            <w:hideMark/>
          </w:tcPr>
          <w:p w14:paraId="6858AEAE" w14:textId="77777777" w:rsidR="00580FA6" w:rsidRPr="008B0AC9" w:rsidRDefault="00580FA6" w:rsidP="009D07BA">
            <w:pPr>
              <w:tabs>
                <w:tab w:val="left" w:pos="1985"/>
              </w:tabs>
              <w:spacing w:before="120"/>
              <w:rPr>
                <w:rFonts w:cs="Arial"/>
                <w:bCs/>
                <w:noProof/>
              </w:rPr>
            </w:pPr>
            <w:r w:rsidRPr="008B0AC9">
              <w:rPr>
                <w:rFonts w:cs="Arial"/>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D3233C3" w14:textId="77777777" w:rsidR="00580FA6" w:rsidRPr="008B0AC9" w:rsidRDefault="00580FA6" w:rsidP="009D07BA">
            <w:pPr>
              <w:tabs>
                <w:tab w:val="left" w:pos="1985"/>
              </w:tabs>
              <w:spacing w:before="120"/>
              <w:rPr>
                <w:rFonts w:cs="Arial"/>
                <w:b/>
                <w:bCs/>
                <w:noProof/>
              </w:rPr>
            </w:pPr>
          </w:p>
        </w:tc>
      </w:tr>
      <w:tr w:rsidR="00580FA6" w:rsidRPr="008B0AC9" w14:paraId="1898C29A"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4D1BE8B3" w14:textId="77777777" w:rsidR="00580FA6" w:rsidRPr="008B0AC9" w:rsidRDefault="00580FA6" w:rsidP="009D07BA">
            <w:pPr>
              <w:tabs>
                <w:tab w:val="left" w:pos="1985"/>
              </w:tabs>
              <w:spacing w:before="120"/>
              <w:rPr>
                <w:rFonts w:cs="Arial"/>
                <w:bCs/>
                <w:noProof/>
              </w:rPr>
            </w:pPr>
            <w:r w:rsidRPr="008B0AC9">
              <w:rPr>
                <w:rFonts w:cs="Arial"/>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42BAF012" w14:textId="77777777" w:rsidR="00580FA6" w:rsidRPr="008B0AC9" w:rsidRDefault="00580FA6" w:rsidP="009D07BA">
            <w:pPr>
              <w:tabs>
                <w:tab w:val="left" w:pos="1985"/>
              </w:tabs>
              <w:spacing w:before="120"/>
              <w:rPr>
                <w:rFonts w:cs="Arial"/>
                <w:bCs/>
                <w:noProof/>
              </w:rPr>
            </w:pPr>
          </w:p>
        </w:tc>
      </w:tr>
      <w:tr w:rsidR="00580FA6" w:rsidRPr="008B0AC9" w14:paraId="0605B254"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376E3C2D" w14:textId="77777777" w:rsidR="00580FA6" w:rsidRPr="008B0AC9" w:rsidRDefault="00580FA6" w:rsidP="009D07BA">
            <w:pPr>
              <w:tabs>
                <w:tab w:val="left" w:pos="1985"/>
              </w:tabs>
              <w:spacing w:before="120"/>
              <w:rPr>
                <w:rFonts w:cs="Arial"/>
                <w:bCs/>
                <w:noProof/>
              </w:rPr>
            </w:pPr>
            <w:r w:rsidRPr="008B0AC9">
              <w:rPr>
                <w:rFonts w:cs="Arial"/>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B0766F6" w14:textId="77777777" w:rsidR="00580FA6" w:rsidRPr="008B0AC9" w:rsidRDefault="00580FA6" w:rsidP="009D07BA">
            <w:pPr>
              <w:tabs>
                <w:tab w:val="left" w:pos="1985"/>
              </w:tabs>
              <w:spacing w:before="120"/>
              <w:rPr>
                <w:rFonts w:cs="Arial"/>
                <w:bCs/>
                <w:noProof/>
              </w:rPr>
            </w:pPr>
          </w:p>
        </w:tc>
      </w:tr>
      <w:tr w:rsidR="00580FA6" w:rsidRPr="008B0AC9" w14:paraId="102EA0FC"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2396F485" w14:textId="77777777" w:rsidR="00580FA6" w:rsidRPr="008B0AC9" w:rsidRDefault="00580FA6" w:rsidP="009D07BA">
            <w:pPr>
              <w:tabs>
                <w:tab w:val="left" w:pos="1985"/>
              </w:tabs>
              <w:spacing w:before="120"/>
              <w:rPr>
                <w:rFonts w:cs="Arial"/>
                <w:bCs/>
                <w:noProof/>
              </w:rPr>
            </w:pPr>
            <w:r w:rsidRPr="008B0AC9">
              <w:rPr>
                <w:rFonts w:cs="Arial"/>
                <w:bCs/>
                <w:noProof/>
              </w:rPr>
              <w:t>Tihi družbenik (DA – NE)</w:t>
            </w:r>
          </w:p>
          <w:p w14:paraId="712F480A" w14:textId="77777777" w:rsidR="00580FA6" w:rsidRPr="008B0AC9" w:rsidRDefault="00580FA6" w:rsidP="009D07BA">
            <w:pPr>
              <w:tabs>
                <w:tab w:val="left" w:pos="1985"/>
              </w:tabs>
              <w:spacing w:before="120"/>
              <w:rPr>
                <w:rFonts w:cs="Arial"/>
                <w:bCs/>
                <w:noProof/>
              </w:rPr>
            </w:pPr>
            <w:r w:rsidRPr="008B0AC9">
              <w:rPr>
                <w:rFonts w:cs="Arial"/>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DEB8A8A" w14:textId="77777777" w:rsidR="00580FA6" w:rsidRPr="008B0AC9" w:rsidRDefault="00580FA6" w:rsidP="009D07BA">
            <w:pPr>
              <w:tabs>
                <w:tab w:val="left" w:pos="1985"/>
              </w:tabs>
              <w:spacing w:before="120"/>
              <w:rPr>
                <w:rFonts w:cs="Arial"/>
                <w:bCs/>
                <w:noProof/>
              </w:rPr>
            </w:pPr>
          </w:p>
        </w:tc>
      </w:tr>
    </w:tbl>
    <w:p w14:paraId="67E296A5" w14:textId="77777777" w:rsidR="00580FA6" w:rsidRPr="008B0AC9" w:rsidRDefault="00580FA6" w:rsidP="00580FA6">
      <w:pPr>
        <w:tabs>
          <w:tab w:val="center" w:pos="1980"/>
          <w:tab w:val="center" w:pos="7020"/>
        </w:tabs>
        <w:rPr>
          <w:rFonts w:cs="Arial"/>
          <w:noProof/>
        </w:rPr>
      </w:pPr>
    </w:p>
    <w:p w14:paraId="7ABA337F" w14:textId="77777777" w:rsidR="00580FA6" w:rsidRPr="008B0AC9" w:rsidRDefault="00580FA6" w:rsidP="00580FA6">
      <w:pPr>
        <w:tabs>
          <w:tab w:val="center" w:pos="1980"/>
          <w:tab w:val="center" w:pos="7020"/>
        </w:tabs>
        <w:rPr>
          <w:rFonts w:cs="Arial"/>
          <w:noProof/>
        </w:rPr>
      </w:pPr>
      <w:r w:rsidRPr="008B0AC9">
        <w:rPr>
          <w:rFonts w:cs="Arial"/>
          <w:noProof/>
        </w:rPr>
        <w:t>(ustrezno nadaljujte seznam)</w:t>
      </w:r>
    </w:p>
    <w:p w14:paraId="54567D21" w14:textId="77777777" w:rsidR="00580FA6" w:rsidRPr="008B0AC9" w:rsidRDefault="00580FA6" w:rsidP="00580FA6">
      <w:pPr>
        <w:tabs>
          <w:tab w:val="center" w:pos="1980"/>
          <w:tab w:val="center" w:pos="7020"/>
        </w:tabs>
        <w:rPr>
          <w:rFonts w:cs="Arial"/>
          <w:noProof/>
        </w:rPr>
      </w:pPr>
    </w:p>
    <w:p w14:paraId="150B4DB5" w14:textId="77777777" w:rsidR="00580FA6" w:rsidRPr="001A4049" w:rsidRDefault="00580FA6" w:rsidP="000E0807">
      <w:pPr>
        <w:pStyle w:val="ListParagraph"/>
        <w:numPr>
          <w:ilvl w:val="0"/>
          <w:numId w:val="1"/>
        </w:numPr>
        <w:suppressAutoHyphens w:val="0"/>
        <w:spacing w:before="120"/>
        <w:contextualSpacing w:val="0"/>
        <w:rPr>
          <w:rFonts w:cs="Arial"/>
          <w:b/>
          <w:noProof/>
          <w14:shadow w14:blurRad="50800" w14:dist="38100" w14:dir="2700000" w14:sx="100000" w14:sy="100000" w14:kx="0" w14:ky="0" w14:algn="tl">
            <w14:srgbClr w14:val="000000">
              <w14:alpha w14:val="60000"/>
            </w14:srgbClr>
          </w14:shadow>
        </w:rPr>
      </w:pPr>
      <w:r w:rsidRPr="001A4049">
        <w:rPr>
          <w:rFonts w:cs="Arial"/>
          <w:b/>
          <w:noProof/>
          <w14:shadow w14:blurRad="50800" w14:dist="38100" w14:dir="2700000" w14:sx="100000" w14:sy="100000" w14:kx="0" w14:ky="0" w14:algn="tl">
            <w14:srgbClr w14:val="000000">
              <w14:alpha w14:val="60000"/>
            </w14:srgbClr>
          </w14:shadow>
        </w:rPr>
        <w:t>PODATKI O UDELEŽBI PRAVNIH OSEB V LASTNIŠTVU PONUDNIKA (VKLJUČNO S TIHIMI DRUŽBENIKI)</w:t>
      </w:r>
    </w:p>
    <w:p w14:paraId="6DB0CFC0" w14:textId="77777777" w:rsidR="00580FA6" w:rsidRPr="008B0AC9" w:rsidRDefault="00580FA6" w:rsidP="00580FA6">
      <w:pPr>
        <w:tabs>
          <w:tab w:val="center" w:pos="1980"/>
          <w:tab w:val="center" w:pos="7020"/>
        </w:tabs>
        <w:rPr>
          <w:rFonts w:cs="Arial"/>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580FA6" w:rsidRPr="008B0AC9" w14:paraId="4DD5EA27" w14:textId="77777777" w:rsidTr="009D07BA">
        <w:tc>
          <w:tcPr>
            <w:tcW w:w="3048" w:type="dxa"/>
            <w:tcBorders>
              <w:top w:val="single" w:sz="4" w:space="0" w:color="auto"/>
              <w:left w:val="single" w:sz="4" w:space="0" w:color="auto"/>
              <w:bottom w:val="single" w:sz="4" w:space="0" w:color="auto"/>
              <w:right w:val="nil"/>
            </w:tcBorders>
            <w:shd w:val="clear" w:color="auto" w:fill="auto"/>
            <w:hideMark/>
          </w:tcPr>
          <w:p w14:paraId="331EDF07" w14:textId="77777777" w:rsidR="00580FA6" w:rsidRPr="008B0AC9" w:rsidRDefault="00580FA6" w:rsidP="009D07BA">
            <w:pPr>
              <w:tabs>
                <w:tab w:val="left" w:pos="1985"/>
              </w:tabs>
              <w:spacing w:before="120"/>
              <w:rPr>
                <w:rFonts w:cs="Arial"/>
                <w:bCs/>
                <w:noProof/>
              </w:rPr>
            </w:pPr>
            <w:r w:rsidRPr="008B0AC9">
              <w:rPr>
                <w:rFonts w:cs="Arial"/>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25EE722" w14:textId="77777777" w:rsidR="00580FA6" w:rsidRPr="008B0AC9" w:rsidRDefault="00580FA6" w:rsidP="009D07BA">
            <w:pPr>
              <w:tabs>
                <w:tab w:val="left" w:pos="1985"/>
              </w:tabs>
              <w:spacing w:before="120"/>
              <w:rPr>
                <w:rFonts w:cs="Arial"/>
                <w:b/>
                <w:bCs/>
                <w:noProof/>
              </w:rPr>
            </w:pPr>
          </w:p>
        </w:tc>
      </w:tr>
      <w:tr w:rsidR="00580FA6" w:rsidRPr="008B0AC9" w14:paraId="461E08A3"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2284BC1A" w14:textId="77777777" w:rsidR="00580FA6" w:rsidRPr="008B0AC9" w:rsidRDefault="00580FA6" w:rsidP="009D07BA">
            <w:pPr>
              <w:tabs>
                <w:tab w:val="left" w:pos="1985"/>
              </w:tabs>
              <w:spacing w:before="120"/>
              <w:rPr>
                <w:rFonts w:cs="Arial"/>
                <w:bCs/>
                <w:noProof/>
              </w:rPr>
            </w:pPr>
            <w:r w:rsidRPr="008B0AC9">
              <w:rPr>
                <w:rFonts w:cs="Arial"/>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930F46E" w14:textId="77777777" w:rsidR="00580FA6" w:rsidRPr="008B0AC9" w:rsidRDefault="00580FA6" w:rsidP="009D07BA">
            <w:pPr>
              <w:tabs>
                <w:tab w:val="left" w:pos="1985"/>
              </w:tabs>
              <w:spacing w:before="120"/>
              <w:rPr>
                <w:rFonts w:cs="Arial"/>
                <w:bCs/>
                <w:noProof/>
              </w:rPr>
            </w:pPr>
          </w:p>
        </w:tc>
      </w:tr>
      <w:tr w:rsidR="00580FA6" w:rsidRPr="008B0AC9" w14:paraId="2CE84CC1"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093E258B" w14:textId="77777777" w:rsidR="00580FA6" w:rsidRPr="008B0AC9" w:rsidRDefault="00580FA6" w:rsidP="009D07BA">
            <w:pPr>
              <w:tabs>
                <w:tab w:val="left" w:pos="1985"/>
              </w:tabs>
              <w:spacing w:before="120"/>
              <w:rPr>
                <w:rFonts w:cs="Arial"/>
                <w:bCs/>
                <w:noProof/>
              </w:rPr>
            </w:pPr>
            <w:r w:rsidRPr="008B0AC9">
              <w:rPr>
                <w:rFonts w:cs="Arial"/>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032EE2F" w14:textId="77777777" w:rsidR="00580FA6" w:rsidRPr="008B0AC9" w:rsidRDefault="00580FA6" w:rsidP="009D07BA">
            <w:pPr>
              <w:tabs>
                <w:tab w:val="left" w:pos="1985"/>
              </w:tabs>
              <w:spacing w:before="120"/>
              <w:rPr>
                <w:rFonts w:cs="Arial"/>
                <w:bCs/>
                <w:noProof/>
              </w:rPr>
            </w:pPr>
          </w:p>
        </w:tc>
      </w:tr>
      <w:tr w:rsidR="00580FA6" w:rsidRPr="008B0AC9" w14:paraId="35449BD9"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66D54D1F" w14:textId="77777777" w:rsidR="00580FA6" w:rsidRPr="008B0AC9" w:rsidRDefault="00580FA6" w:rsidP="009D07BA">
            <w:pPr>
              <w:tabs>
                <w:tab w:val="left" w:pos="1985"/>
              </w:tabs>
              <w:spacing w:before="120"/>
              <w:rPr>
                <w:rFonts w:cs="Arial"/>
                <w:bCs/>
                <w:noProof/>
              </w:rPr>
            </w:pPr>
            <w:r w:rsidRPr="008B0AC9">
              <w:rPr>
                <w:rFonts w:cs="Arial"/>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FC8344" w14:textId="77777777" w:rsidR="00580FA6" w:rsidRPr="008B0AC9" w:rsidRDefault="00580FA6" w:rsidP="009D07BA">
            <w:pPr>
              <w:tabs>
                <w:tab w:val="left" w:pos="1985"/>
              </w:tabs>
              <w:spacing w:before="120"/>
              <w:rPr>
                <w:rFonts w:cs="Arial"/>
                <w:bCs/>
                <w:noProof/>
              </w:rPr>
            </w:pPr>
          </w:p>
        </w:tc>
      </w:tr>
      <w:tr w:rsidR="00580FA6" w:rsidRPr="008B0AC9" w14:paraId="2DA22BE8"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241BAD00" w14:textId="77777777" w:rsidR="00580FA6" w:rsidRPr="008B0AC9" w:rsidRDefault="00580FA6" w:rsidP="009D07BA">
            <w:pPr>
              <w:tabs>
                <w:tab w:val="left" w:pos="1985"/>
              </w:tabs>
              <w:spacing w:before="120"/>
              <w:rPr>
                <w:rFonts w:cs="Arial"/>
                <w:bCs/>
                <w:noProof/>
              </w:rPr>
            </w:pPr>
            <w:r w:rsidRPr="008B0AC9">
              <w:rPr>
                <w:rFonts w:cs="Arial"/>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54C89252" w14:textId="77777777" w:rsidR="00580FA6" w:rsidRPr="008B0AC9" w:rsidRDefault="00580FA6" w:rsidP="009D07BA">
            <w:pPr>
              <w:tabs>
                <w:tab w:val="left" w:pos="1985"/>
              </w:tabs>
              <w:spacing w:before="120"/>
              <w:rPr>
                <w:rFonts w:cs="Arial"/>
                <w:bCs/>
                <w:noProof/>
              </w:rPr>
            </w:pPr>
            <w:r w:rsidRPr="008B0AC9">
              <w:rPr>
                <w:rFonts w:cs="Arial"/>
                <w:bCs/>
                <w:noProof/>
              </w:rPr>
              <w:t>DA  -  NE</w:t>
            </w:r>
          </w:p>
        </w:tc>
      </w:tr>
    </w:tbl>
    <w:p w14:paraId="417B2E23" w14:textId="77777777" w:rsidR="00580FA6" w:rsidRPr="008B0AC9" w:rsidRDefault="00580FA6" w:rsidP="00580FA6">
      <w:pPr>
        <w:tabs>
          <w:tab w:val="center" w:pos="1980"/>
          <w:tab w:val="center" w:pos="7020"/>
        </w:tabs>
        <w:rPr>
          <w:rFonts w:cs="Arial"/>
          <w:b/>
          <w:bCs/>
          <w:noProof/>
        </w:rPr>
      </w:pPr>
    </w:p>
    <w:p w14:paraId="2DA5B9CD" w14:textId="77777777" w:rsidR="00402D6D" w:rsidRDefault="00402D6D" w:rsidP="00580FA6">
      <w:pPr>
        <w:tabs>
          <w:tab w:val="center" w:pos="1980"/>
          <w:tab w:val="center" w:pos="7020"/>
        </w:tabs>
        <w:rPr>
          <w:rFonts w:cs="Arial"/>
          <w:b/>
          <w:bCs/>
          <w:noProof/>
        </w:rPr>
      </w:pPr>
    </w:p>
    <w:p w14:paraId="49D5B315" w14:textId="77777777" w:rsidR="00580FA6" w:rsidRPr="008B0AC9" w:rsidRDefault="00580FA6" w:rsidP="00580FA6">
      <w:pPr>
        <w:tabs>
          <w:tab w:val="center" w:pos="1980"/>
          <w:tab w:val="center" w:pos="7020"/>
        </w:tabs>
        <w:rPr>
          <w:rFonts w:cs="Arial"/>
          <w:noProof/>
        </w:rPr>
      </w:pPr>
      <w:r w:rsidRPr="008B0AC9">
        <w:rPr>
          <w:rFonts w:cs="Arial"/>
          <w:b/>
          <w:bCs/>
          <w:noProof/>
        </w:rPr>
        <w:t>pri čemer je pravna oseba v lasti naslednjih fizičnih oseb:</w:t>
      </w:r>
    </w:p>
    <w:p w14:paraId="2643FCA7" w14:textId="77777777" w:rsidR="00580FA6" w:rsidRPr="008B0AC9" w:rsidRDefault="00580FA6" w:rsidP="00580FA6">
      <w:pPr>
        <w:jc w:val="left"/>
        <w:rPr>
          <w:rFonts w:cs="Arial"/>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580FA6" w:rsidRPr="008B0AC9" w14:paraId="7F6A1161" w14:textId="77777777" w:rsidTr="009D07BA">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19406C36" w14:textId="77777777" w:rsidR="00580FA6" w:rsidRPr="008B0AC9" w:rsidRDefault="00580FA6" w:rsidP="009D07BA">
            <w:pPr>
              <w:tabs>
                <w:tab w:val="left" w:pos="1985"/>
              </w:tabs>
              <w:spacing w:before="120"/>
              <w:rPr>
                <w:rFonts w:cs="Arial"/>
                <w:bCs/>
                <w:noProof/>
              </w:rPr>
            </w:pPr>
            <w:r w:rsidRPr="008B0AC9">
              <w:rPr>
                <w:rFonts w:cs="Arial"/>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784096A" w14:textId="77777777" w:rsidR="00580FA6" w:rsidRPr="008B0AC9" w:rsidRDefault="00580FA6" w:rsidP="009D07BA">
            <w:pPr>
              <w:tabs>
                <w:tab w:val="left" w:pos="1985"/>
              </w:tabs>
              <w:spacing w:before="120"/>
              <w:rPr>
                <w:rFonts w:cs="Arial"/>
                <w:b/>
                <w:bCs/>
                <w:noProof/>
              </w:rPr>
            </w:pPr>
          </w:p>
        </w:tc>
      </w:tr>
      <w:tr w:rsidR="00580FA6" w:rsidRPr="008B0AC9" w14:paraId="2E72D5BB" w14:textId="77777777" w:rsidTr="009D07BA">
        <w:tc>
          <w:tcPr>
            <w:tcW w:w="3048" w:type="dxa"/>
            <w:tcBorders>
              <w:top w:val="single" w:sz="4" w:space="0" w:color="auto"/>
              <w:left w:val="single" w:sz="4" w:space="0" w:color="auto"/>
              <w:bottom w:val="single" w:sz="4" w:space="0" w:color="auto"/>
              <w:right w:val="single" w:sz="4" w:space="0" w:color="auto"/>
            </w:tcBorders>
            <w:shd w:val="clear" w:color="auto" w:fill="auto"/>
          </w:tcPr>
          <w:p w14:paraId="2329A955" w14:textId="77777777" w:rsidR="00580FA6" w:rsidRPr="008B0AC9" w:rsidRDefault="00580FA6" w:rsidP="009D07BA">
            <w:pPr>
              <w:tabs>
                <w:tab w:val="left" w:pos="1985"/>
              </w:tabs>
              <w:spacing w:before="120"/>
              <w:rPr>
                <w:rFonts w:cs="Arial"/>
                <w:bCs/>
                <w:noProof/>
              </w:rPr>
            </w:pPr>
            <w:r w:rsidRPr="008B0AC9">
              <w:rPr>
                <w:rFonts w:cs="Arial"/>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51D55C" w14:textId="77777777" w:rsidR="00580FA6" w:rsidRPr="008B0AC9" w:rsidRDefault="00580FA6" w:rsidP="009D07BA">
            <w:pPr>
              <w:tabs>
                <w:tab w:val="left" w:pos="1985"/>
              </w:tabs>
              <w:spacing w:before="120"/>
              <w:rPr>
                <w:rFonts w:cs="Arial"/>
                <w:bCs/>
                <w:noProof/>
              </w:rPr>
            </w:pPr>
          </w:p>
        </w:tc>
      </w:tr>
      <w:tr w:rsidR="00580FA6" w:rsidRPr="008B0AC9" w14:paraId="40DB1AFE" w14:textId="77777777" w:rsidTr="009D07BA">
        <w:tc>
          <w:tcPr>
            <w:tcW w:w="3048" w:type="dxa"/>
            <w:tcBorders>
              <w:top w:val="single" w:sz="4" w:space="0" w:color="auto"/>
              <w:left w:val="single" w:sz="4" w:space="0" w:color="auto"/>
              <w:bottom w:val="single" w:sz="4" w:space="0" w:color="auto"/>
              <w:right w:val="single" w:sz="4" w:space="0" w:color="auto"/>
            </w:tcBorders>
            <w:shd w:val="clear" w:color="auto" w:fill="auto"/>
          </w:tcPr>
          <w:p w14:paraId="067E4054" w14:textId="77777777" w:rsidR="00580FA6" w:rsidRPr="008B0AC9" w:rsidRDefault="00580FA6" w:rsidP="009D07BA">
            <w:pPr>
              <w:tabs>
                <w:tab w:val="left" w:pos="1985"/>
              </w:tabs>
              <w:spacing w:before="120"/>
              <w:rPr>
                <w:rFonts w:cs="Arial"/>
                <w:bCs/>
                <w:noProof/>
              </w:rPr>
            </w:pPr>
            <w:r w:rsidRPr="008B0AC9">
              <w:rPr>
                <w:rFonts w:cs="Arial"/>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4767E61" w14:textId="77777777" w:rsidR="00580FA6" w:rsidRPr="008B0AC9" w:rsidRDefault="00580FA6" w:rsidP="009D07BA">
            <w:pPr>
              <w:tabs>
                <w:tab w:val="left" w:pos="1985"/>
              </w:tabs>
              <w:spacing w:before="120"/>
              <w:rPr>
                <w:rFonts w:cs="Arial"/>
                <w:bCs/>
                <w:noProof/>
              </w:rPr>
            </w:pPr>
          </w:p>
        </w:tc>
      </w:tr>
      <w:tr w:rsidR="00580FA6" w:rsidRPr="008B0AC9" w14:paraId="6F29BAA7" w14:textId="77777777" w:rsidTr="009D07BA">
        <w:tc>
          <w:tcPr>
            <w:tcW w:w="3048" w:type="dxa"/>
            <w:tcBorders>
              <w:top w:val="single" w:sz="4" w:space="0" w:color="auto"/>
              <w:left w:val="single" w:sz="4" w:space="0" w:color="auto"/>
              <w:bottom w:val="single" w:sz="4" w:space="0" w:color="auto"/>
              <w:right w:val="single" w:sz="4" w:space="0" w:color="auto"/>
            </w:tcBorders>
            <w:shd w:val="clear" w:color="auto" w:fill="auto"/>
          </w:tcPr>
          <w:p w14:paraId="30A74E41" w14:textId="77777777" w:rsidR="00580FA6" w:rsidRPr="008B0AC9" w:rsidRDefault="00580FA6" w:rsidP="009D07BA">
            <w:pPr>
              <w:tabs>
                <w:tab w:val="left" w:pos="1985"/>
              </w:tabs>
              <w:spacing w:before="120"/>
              <w:rPr>
                <w:rFonts w:cs="Arial"/>
                <w:bCs/>
                <w:noProof/>
              </w:rPr>
            </w:pPr>
            <w:r w:rsidRPr="008B0AC9">
              <w:rPr>
                <w:rFonts w:cs="Arial"/>
                <w:bCs/>
                <w:noProof/>
              </w:rPr>
              <w:t>Tihi družbenik (DA – NE)</w:t>
            </w:r>
          </w:p>
          <w:p w14:paraId="1D71CE22" w14:textId="77777777" w:rsidR="00580FA6" w:rsidRPr="008B0AC9" w:rsidRDefault="00580FA6" w:rsidP="009D07BA">
            <w:pPr>
              <w:tabs>
                <w:tab w:val="left" w:pos="1985"/>
              </w:tabs>
              <w:spacing w:before="120"/>
              <w:rPr>
                <w:rFonts w:cs="Arial"/>
                <w:bCs/>
                <w:noProof/>
              </w:rPr>
            </w:pPr>
            <w:r w:rsidRPr="008B0AC9">
              <w:rPr>
                <w:rFonts w:cs="Arial"/>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1FDC2DF" w14:textId="77777777" w:rsidR="00580FA6" w:rsidRPr="008B0AC9" w:rsidRDefault="00580FA6" w:rsidP="009D07BA">
            <w:pPr>
              <w:tabs>
                <w:tab w:val="left" w:pos="1985"/>
              </w:tabs>
              <w:spacing w:before="120"/>
              <w:rPr>
                <w:rFonts w:cs="Arial"/>
                <w:bCs/>
                <w:noProof/>
              </w:rPr>
            </w:pPr>
          </w:p>
        </w:tc>
      </w:tr>
    </w:tbl>
    <w:p w14:paraId="2EEA8A1C" w14:textId="77777777" w:rsidR="00580FA6" w:rsidRPr="008B0AC9" w:rsidRDefault="00580FA6" w:rsidP="00580FA6">
      <w:pPr>
        <w:tabs>
          <w:tab w:val="center" w:pos="1980"/>
          <w:tab w:val="center" w:pos="7020"/>
        </w:tabs>
        <w:rPr>
          <w:rFonts w:cs="Arial"/>
          <w:noProof/>
        </w:rPr>
      </w:pPr>
    </w:p>
    <w:p w14:paraId="76C12E4F" w14:textId="77777777" w:rsidR="00580FA6" w:rsidRPr="008B0AC9" w:rsidRDefault="00580FA6" w:rsidP="00580FA6">
      <w:pPr>
        <w:tabs>
          <w:tab w:val="center" w:pos="1980"/>
          <w:tab w:val="center" w:pos="7020"/>
        </w:tabs>
        <w:rPr>
          <w:rFonts w:cs="Arial"/>
          <w:noProof/>
        </w:rPr>
      </w:pPr>
      <w:r w:rsidRPr="008B0AC9">
        <w:rPr>
          <w:rFonts w:cs="Arial"/>
          <w:noProof/>
        </w:rPr>
        <w:t>(ustrezno nadaljujte seznam)</w:t>
      </w:r>
    </w:p>
    <w:p w14:paraId="6C1A7A3E" w14:textId="77777777" w:rsidR="00580FA6" w:rsidRPr="008B0AC9" w:rsidRDefault="00580FA6" w:rsidP="00580FA6">
      <w:pPr>
        <w:tabs>
          <w:tab w:val="center" w:pos="1980"/>
          <w:tab w:val="center" w:pos="7020"/>
        </w:tabs>
        <w:rPr>
          <w:rFonts w:cs="Arial"/>
          <w:noProof/>
        </w:rPr>
      </w:pPr>
    </w:p>
    <w:p w14:paraId="4ED08BF1" w14:textId="77777777" w:rsidR="00580FA6" w:rsidRPr="001A4049" w:rsidRDefault="00580FA6" w:rsidP="000E0807">
      <w:pPr>
        <w:pStyle w:val="ListParagraph"/>
        <w:numPr>
          <w:ilvl w:val="0"/>
          <w:numId w:val="1"/>
        </w:numPr>
        <w:suppressAutoHyphens w:val="0"/>
        <w:spacing w:before="120"/>
        <w:contextualSpacing w:val="0"/>
        <w:rPr>
          <w:rFonts w:cs="Arial"/>
          <w:b/>
          <w:noProof/>
          <w14:shadow w14:blurRad="50800" w14:dist="38100" w14:dir="2700000" w14:sx="100000" w14:sy="100000" w14:kx="0" w14:ky="0" w14:algn="tl">
            <w14:srgbClr w14:val="000000">
              <w14:alpha w14:val="60000"/>
            </w14:srgbClr>
          </w14:shadow>
        </w:rPr>
      </w:pPr>
      <w:r w:rsidRPr="001A4049">
        <w:rPr>
          <w:rFonts w:cs="Arial"/>
          <w:b/>
          <w:noProof/>
          <w14:shadow w14:blurRad="50800" w14:dist="38100" w14:dir="2700000" w14:sx="100000" w14:sy="100000" w14:kx="0" w14:ky="0" w14:algn="tl">
            <w14:srgbClr w14:val="000000">
              <w14:alpha w14:val="60000"/>
            </w14:srgbClr>
          </w14:shadow>
        </w:rPr>
        <w:t>PODATKI O POVEZANIH DRUŽBAH</w:t>
      </w:r>
    </w:p>
    <w:p w14:paraId="31957A4A" w14:textId="77777777" w:rsidR="00580FA6" w:rsidRPr="008B0AC9" w:rsidRDefault="00580FA6" w:rsidP="00580FA6">
      <w:pPr>
        <w:tabs>
          <w:tab w:val="center" w:pos="1980"/>
          <w:tab w:val="center" w:pos="7020"/>
        </w:tabs>
        <w:rPr>
          <w:rFonts w:cs="Arial"/>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580FA6" w:rsidRPr="008B0AC9" w14:paraId="0282F61A" w14:textId="77777777" w:rsidTr="009D07BA">
        <w:tc>
          <w:tcPr>
            <w:tcW w:w="3048" w:type="dxa"/>
            <w:tcBorders>
              <w:top w:val="single" w:sz="4" w:space="0" w:color="auto"/>
              <w:left w:val="single" w:sz="4" w:space="0" w:color="auto"/>
              <w:bottom w:val="single" w:sz="4" w:space="0" w:color="auto"/>
              <w:right w:val="nil"/>
            </w:tcBorders>
            <w:shd w:val="clear" w:color="auto" w:fill="auto"/>
            <w:hideMark/>
          </w:tcPr>
          <w:p w14:paraId="4E812546" w14:textId="77777777" w:rsidR="00580FA6" w:rsidRPr="008B0AC9" w:rsidRDefault="00580FA6" w:rsidP="009D07BA">
            <w:pPr>
              <w:tabs>
                <w:tab w:val="left" w:pos="1985"/>
              </w:tabs>
              <w:spacing w:before="120"/>
              <w:rPr>
                <w:rFonts w:cs="Arial"/>
                <w:bCs/>
                <w:noProof/>
              </w:rPr>
            </w:pPr>
            <w:r w:rsidRPr="008B0AC9">
              <w:rPr>
                <w:rFonts w:cs="Arial"/>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B7FD7B4" w14:textId="77777777" w:rsidR="00580FA6" w:rsidRPr="008B0AC9" w:rsidRDefault="00580FA6" w:rsidP="009D07BA">
            <w:pPr>
              <w:tabs>
                <w:tab w:val="left" w:pos="1985"/>
              </w:tabs>
              <w:spacing w:before="120"/>
              <w:rPr>
                <w:rFonts w:cs="Arial"/>
                <w:b/>
                <w:bCs/>
                <w:noProof/>
              </w:rPr>
            </w:pPr>
          </w:p>
        </w:tc>
      </w:tr>
      <w:tr w:rsidR="00580FA6" w:rsidRPr="008B0AC9" w14:paraId="25C7F71F"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7527F186" w14:textId="77777777" w:rsidR="00580FA6" w:rsidRPr="008B0AC9" w:rsidRDefault="00580FA6" w:rsidP="009D07BA">
            <w:pPr>
              <w:tabs>
                <w:tab w:val="left" w:pos="1985"/>
              </w:tabs>
              <w:spacing w:before="120"/>
              <w:rPr>
                <w:rFonts w:cs="Arial"/>
                <w:bCs/>
                <w:noProof/>
              </w:rPr>
            </w:pPr>
            <w:r w:rsidRPr="008B0AC9">
              <w:rPr>
                <w:rFonts w:cs="Arial"/>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86996B9" w14:textId="77777777" w:rsidR="00580FA6" w:rsidRPr="008B0AC9" w:rsidRDefault="00580FA6" w:rsidP="009D07BA">
            <w:pPr>
              <w:tabs>
                <w:tab w:val="left" w:pos="1985"/>
              </w:tabs>
              <w:spacing w:before="120"/>
              <w:rPr>
                <w:rFonts w:cs="Arial"/>
                <w:bCs/>
                <w:noProof/>
              </w:rPr>
            </w:pPr>
          </w:p>
        </w:tc>
      </w:tr>
      <w:tr w:rsidR="00580FA6" w:rsidRPr="008B0AC9" w14:paraId="08268AAE"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036037C8" w14:textId="77777777" w:rsidR="00580FA6" w:rsidRPr="008B0AC9" w:rsidRDefault="00580FA6" w:rsidP="009D07BA">
            <w:pPr>
              <w:tabs>
                <w:tab w:val="left" w:pos="1985"/>
              </w:tabs>
              <w:spacing w:before="120"/>
              <w:rPr>
                <w:rFonts w:cs="Arial"/>
                <w:bCs/>
                <w:noProof/>
              </w:rPr>
            </w:pPr>
            <w:r w:rsidRPr="008B0AC9">
              <w:rPr>
                <w:rFonts w:cs="Arial"/>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D48AD21" w14:textId="77777777" w:rsidR="00580FA6" w:rsidRPr="008B0AC9" w:rsidRDefault="00580FA6" w:rsidP="009D07BA">
            <w:pPr>
              <w:tabs>
                <w:tab w:val="left" w:pos="1985"/>
              </w:tabs>
              <w:spacing w:before="120"/>
              <w:rPr>
                <w:rFonts w:cs="Arial"/>
                <w:bCs/>
                <w:noProof/>
              </w:rPr>
            </w:pPr>
          </w:p>
        </w:tc>
      </w:tr>
      <w:tr w:rsidR="00580FA6" w:rsidRPr="008B0AC9" w14:paraId="7B66BCF9" w14:textId="77777777" w:rsidTr="009D07BA">
        <w:tc>
          <w:tcPr>
            <w:tcW w:w="3048" w:type="dxa"/>
            <w:tcBorders>
              <w:top w:val="single" w:sz="4" w:space="0" w:color="auto"/>
              <w:left w:val="nil"/>
              <w:bottom w:val="nil"/>
              <w:right w:val="nil"/>
            </w:tcBorders>
            <w:shd w:val="clear" w:color="auto" w:fill="auto"/>
          </w:tcPr>
          <w:p w14:paraId="49A2F7D2" w14:textId="77777777" w:rsidR="00580FA6" w:rsidRPr="008B0AC9" w:rsidRDefault="00580FA6" w:rsidP="009D07BA">
            <w:pPr>
              <w:tabs>
                <w:tab w:val="left" w:pos="1985"/>
              </w:tabs>
              <w:spacing w:before="120"/>
              <w:rPr>
                <w:rFonts w:cs="Arial"/>
                <w:bCs/>
                <w:noProof/>
              </w:rPr>
            </w:pPr>
            <w:r w:rsidRPr="008B0AC9">
              <w:rPr>
                <w:rFonts w:cs="Arial"/>
                <w:bCs/>
                <w:noProof/>
              </w:rPr>
              <w:t xml:space="preserve"> </w:t>
            </w:r>
          </w:p>
        </w:tc>
        <w:tc>
          <w:tcPr>
            <w:tcW w:w="6166" w:type="dxa"/>
            <w:tcBorders>
              <w:top w:val="single" w:sz="4" w:space="0" w:color="auto"/>
              <w:left w:val="nil"/>
              <w:bottom w:val="nil"/>
              <w:right w:val="nil"/>
            </w:tcBorders>
            <w:shd w:val="clear" w:color="auto" w:fill="auto"/>
          </w:tcPr>
          <w:p w14:paraId="0C0A1F7D" w14:textId="77777777" w:rsidR="00580FA6" w:rsidRPr="008B0AC9" w:rsidRDefault="00580FA6" w:rsidP="009D07BA">
            <w:pPr>
              <w:tabs>
                <w:tab w:val="left" w:pos="1985"/>
              </w:tabs>
              <w:spacing w:before="120"/>
              <w:rPr>
                <w:rFonts w:cs="Arial"/>
                <w:bCs/>
                <w:noProof/>
              </w:rPr>
            </w:pPr>
          </w:p>
        </w:tc>
      </w:tr>
    </w:tbl>
    <w:p w14:paraId="2F6C8FFF" w14:textId="77777777" w:rsidR="00580FA6" w:rsidRPr="008B0AC9" w:rsidRDefault="00580FA6" w:rsidP="00580FA6">
      <w:pPr>
        <w:tabs>
          <w:tab w:val="center" w:pos="1980"/>
          <w:tab w:val="center" w:pos="7020"/>
        </w:tabs>
        <w:rPr>
          <w:rFonts w:cs="Arial"/>
          <w:b/>
          <w:noProof/>
        </w:rPr>
      </w:pPr>
      <w:r w:rsidRPr="008B0AC9">
        <w:rPr>
          <w:rFonts w:cs="Arial"/>
          <w:b/>
          <w:noProof/>
        </w:rPr>
        <w:t>je v medsebojnem razmerju, v skladu s 527. Členom ZGD s pravno osebo:</w:t>
      </w:r>
    </w:p>
    <w:p w14:paraId="72DD0712" w14:textId="77777777" w:rsidR="00580FA6" w:rsidRPr="008B0AC9" w:rsidRDefault="00580FA6" w:rsidP="00580FA6">
      <w:pPr>
        <w:tabs>
          <w:tab w:val="center" w:pos="1980"/>
          <w:tab w:val="center" w:pos="7020"/>
        </w:tabs>
        <w:rPr>
          <w:rFonts w:cs="Arial"/>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580FA6" w:rsidRPr="008B0AC9" w14:paraId="73186674" w14:textId="77777777" w:rsidTr="009D07BA">
        <w:tc>
          <w:tcPr>
            <w:tcW w:w="3048" w:type="dxa"/>
            <w:tcBorders>
              <w:top w:val="single" w:sz="4" w:space="0" w:color="auto"/>
              <w:left w:val="single" w:sz="4" w:space="0" w:color="auto"/>
              <w:bottom w:val="single" w:sz="4" w:space="0" w:color="auto"/>
              <w:right w:val="nil"/>
            </w:tcBorders>
            <w:shd w:val="clear" w:color="auto" w:fill="auto"/>
            <w:hideMark/>
          </w:tcPr>
          <w:p w14:paraId="24652AC9" w14:textId="77777777" w:rsidR="00580FA6" w:rsidRPr="008B0AC9" w:rsidRDefault="00580FA6" w:rsidP="009D07BA">
            <w:pPr>
              <w:tabs>
                <w:tab w:val="left" w:pos="1985"/>
              </w:tabs>
              <w:spacing w:before="120"/>
              <w:rPr>
                <w:rFonts w:cs="Arial"/>
                <w:bCs/>
                <w:noProof/>
              </w:rPr>
            </w:pPr>
            <w:r w:rsidRPr="008B0AC9">
              <w:rPr>
                <w:rFonts w:cs="Arial"/>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8273490" w14:textId="77777777" w:rsidR="00580FA6" w:rsidRPr="008B0AC9" w:rsidRDefault="00580FA6" w:rsidP="009D07BA">
            <w:pPr>
              <w:tabs>
                <w:tab w:val="left" w:pos="1985"/>
              </w:tabs>
              <w:spacing w:before="120"/>
              <w:rPr>
                <w:rFonts w:cs="Arial"/>
                <w:b/>
                <w:bCs/>
                <w:noProof/>
              </w:rPr>
            </w:pPr>
          </w:p>
        </w:tc>
      </w:tr>
      <w:tr w:rsidR="00580FA6" w:rsidRPr="008B0AC9" w14:paraId="1DC6152F"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0A1F70CC" w14:textId="77777777" w:rsidR="00580FA6" w:rsidRPr="008B0AC9" w:rsidRDefault="00580FA6" w:rsidP="009D07BA">
            <w:pPr>
              <w:tabs>
                <w:tab w:val="left" w:pos="1985"/>
              </w:tabs>
              <w:spacing w:before="120"/>
              <w:rPr>
                <w:rFonts w:cs="Arial"/>
                <w:bCs/>
                <w:noProof/>
              </w:rPr>
            </w:pPr>
            <w:r w:rsidRPr="008B0AC9">
              <w:rPr>
                <w:rFonts w:cs="Arial"/>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36F0F0" w14:textId="77777777" w:rsidR="00580FA6" w:rsidRPr="008B0AC9" w:rsidRDefault="00580FA6" w:rsidP="009D07BA">
            <w:pPr>
              <w:tabs>
                <w:tab w:val="left" w:pos="1985"/>
              </w:tabs>
              <w:spacing w:before="120"/>
              <w:rPr>
                <w:rFonts w:cs="Arial"/>
                <w:bCs/>
                <w:noProof/>
              </w:rPr>
            </w:pPr>
          </w:p>
        </w:tc>
      </w:tr>
      <w:tr w:rsidR="00580FA6" w:rsidRPr="008B0AC9" w14:paraId="3FCDFF48"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5327786D" w14:textId="77777777" w:rsidR="00580FA6" w:rsidRPr="008B0AC9" w:rsidRDefault="00580FA6" w:rsidP="009D07BA">
            <w:pPr>
              <w:tabs>
                <w:tab w:val="left" w:pos="1985"/>
              </w:tabs>
              <w:spacing w:before="120"/>
              <w:rPr>
                <w:rFonts w:cs="Arial"/>
                <w:bCs/>
                <w:noProof/>
              </w:rPr>
            </w:pPr>
            <w:r w:rsidRPr="008B0AC9">
              <w:rPr>
                <w:rFonts w:cs="Arial"/>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C43CAF6" w14:textId="77777777" w:rsidR="00580FA6" w:rsidRPr="008B0AC9" w:rsidRDefault="00580FA6" w:rsidP="009D07BA">
            <w:pPr>
              <w:tabs>
                <w:tab w:val="left" w:pos="1985"/>
              </w:tabs>
              <w:spacing w:before="120"/>
              <w:rPr>
                <w:rFonts w:cs="Arial"/>
                <w:bCs/>
                <w:noProof/>
              </w:rPr>
            </w:pPr>
          </w:p>
        </w:tc>
      </w:tr>
      <w:tr w:rsidR="00580FA6" w:rsidRPr="008B0AC9" w14:paraId="666FBB7A" w14:textId="77777777" w:rsidTr="009D07BA">
        <w:tc>
          <w:tcPr>
            <w:tcW w:w="3048" w:type="dxa"/>
            <w:tcBorders>
              <w:top w:val="single" w:sz="4" w:space="0" w:color="auto"/>
              <w:left w:val="single" w:sz="4" w:space="0" w:color="auto"/>
              <w:bottom w:val="single" w:sz="4" w:space="0" w:color="auto"/>
              <w:right w:val="nil"/>
            </w:tcBorders>
            <w:shd w:val="clear" w:color="auto" w:fill="auto"/>
          </w:tcPr>
          <w:p w14:paraId="5CC744AC" w14:textId="77777777" w:rsidR="00580FA6" w:rsidRPr="008B0AC9" w:rsidRDefault="00580FA6" w:rsidP="009D07BA">
            <w:pPr>
              <w:tabs>
                <w:tab w:val="left" w:pos="1985"/>
              </w:tabs>
              <w:spacing w:before="120"/>
              <w:rPr>
                <w:rFonts w:cs="Arial"/>
                <w:b/>
                <w:bCs/>
                <w:noProof/>
              </w:rPr>
            </w:pPr>
            <w:r w:rsidRPr="008B0AC9">
              <w:rPr>
                <w:rFonts w:cs="Arial"/>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63A25A51" w14:textId="77777777" w:rsidR="00580FA6" w:rsidRPr="008B0AC9" w:rsidRDefault="00580FA6" w:rsidP="009D07BA">
            <w:pPr>
              <w:tabs>
                <w:tab w:val="left" w:pos="1985"/>
              </w:tabs>
              <w:spacing w:before="120"/>
              <w:rPr>
                <w:rFonts w:cs="Arial"/>
                <w:bCs/>
                <w:noProof/>
              </w:rPr>
            </w:pPr>
          </w:p>
        </w:tc>
      </w:tr>
    </w:tbl>
    <w:p w14:paraId="6778204B" w14:textId="77777777" w:rsidR="00580FA6" w:rsidRPr="008B0AC9" w:rsidRDefault="00580FA6" w:rsidP="00580FA6">
      <w:pPr>
        <w:tabs>
          <w:tab w:val="center" w:pos="1980"/>
          <w:tab w:val="center" w:pos="7020"/>
        </w:tabs>
        <w:rPr>
          <w:rFonts w:cs="Arial"/>
          <w:noProof/>
        </w:rPr>
      </w:pPr>
    </w:p>
    <w:p w14:paraId="067BC972" w14:textId="77777777" w:rsidR="00580FA6" w:rsidRPr="008B0AC9" w:rsidRDefault="00580FA6" w:rsidP="00580FA6">
      <w:pPr>
        <w:tabs>
          <w:tab w:val="center" w:pos="1980"/>
          <w:tab w:val="center" w:pos="7020"/>
        </w:tabs>
        <w:rPr>
          <w:rFonts w:cs="Arial"/>
          <w:noProof/>
        </w:rPr>
      </w:pPr>
      <w:r w:rsidRPr="008B0AC9">
        <w:rPr>
          <w:rFonts w:cs="Arial"/>
          <w:noProof/>
        </w:rPr>
        <w:t>(ustrezno nadaljujte seznam)</w:t>
      </w:r>
    </w:p>
    <w:p w14:paraId="55EBD8FA" w14:textId="77777777" w:rsidR="00580FA6" w:rsidRPr="008B0AC9" w:rsidRDefault="00580FA6" w:rsidP="00580FA6">
      <w:pPr>
        <w:tabs>
          <w:tab w:val="center" w:pos="7020"/>
        </w:tabs>
        <w:rPr>
          <w:rFonts w:cs="Arial"/>
          <w:noProof/>
        </w:rPr>
      </w:pPr>
    </w:p>
    <w:p w14:paraId="53EFE25C" w14:textId="77777777" w:rsidR="00402D6D" w:rsidRPr="00111655" w:rsidRDefault="00402D6D" w:rsidP="00402D6D">
      <w:pPr>
        <w:tabs>
          <w:tab w:val="center" w:pos="7020"/>
        </w:tabs>
        <w:rPr>
          <w:rFonts w:cs="Arial"/>
        </w:rPr>
      </w:pPr>
      <w:r w:rsidRPr="00111655">
        <w:rPr>
          <w:rFonts w:cs="Arial"/>
        </w:rPr>
        <w:t>Izjavljam, da sem kot fizične osebe – udeležence v lastništvu ponudnika navedel:</w:t>
      </w:r>
    </w:p>
    <w:p w14:paraId="34CBC0B5" w14:textId="77777777" w:rsidR="00402D6D" w:rsidRPr="00111655" w:rsidRDefault="00402D6D" w:rsidP="00402D6D">
      <w:pPr>
        <w:numPr>
          <w:ilvl w:val="0"/>
          <w:numId w:val="2"/>
        </w:numPr>
        <w:rPr>
          <w:rFonts w:cs="Arial"/>
          <w:szCs w:val="20"/>
        </w:rPr>
      </w:pPr>
      <w:r w:rsidRPr="00111655">
        <w:rPr>
          <w:rFonts w:cs="Arial"/>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07ACBF11" w14:textId="77777777" w:rsidR="00402D6D" w:rsidRPr="00111655" w:rsidRDefault="00402D6D" w:rsidP="00402D6D">
      <w:pPr>
        <w:numPr>
          <w:ilvl w:val="0"/>
          <w:numId w:val="2"/>
        </w:numPr>
        <w:rPr>
          <w:rFonts w:cs="Arial"/>
          <w:szCs w:val="20"/>
        </w:rPr>
      </w:pPr>
      <w:r w:rsidRPr="00111655">
        <w:rPr>
          <w:rFonts w:cs="Arial"/>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92AA474" w14:textId="77777777" w:rsidR="00402D6D" w:rsidRPr="00111655" w:rsidRDefault="00402D6D" w:rsidP="00402D6D">
      <w:pPr>
        <w:tabs>
          <w:tab w:val="center" w:pos="7020"/>
        </w:tabs>
        <w:rPr>
          <w:rFonts w:cs="Arial"/>
        </w:rPr>
      </w:pPr>
    </w:p>
    <w:p w14:paraId="43F3AF3C" w14:textId="77777777" w:rsidR="00402D6D" w:rsidRDefault="00402D6D" w:rsidP="00402D6D">
      <w:pPr>
        <w:tabs>
          <w:tab w:val="center" w:pos="7020"/>
        </w:tabs>
        <w:rPr>
          <w:rFonts w:cs="Arial"/>
        </w:rPr>
      </w:pPr>
      <w:r w:rsidRPr="00111655">
        <w:rPr>
          <w:rFonts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6967A5E" w14:textId="77777777" w:rsidR="00402D6D" w:rsidRDefault="00402D6D" w:rsidP="00402D6D">
      <w:pPr>
        <w:tabs>
          <w:tab w:val="center" w:pos="7020"/>
        </w:tabs>
        <w:rPr>
          <w:rFonts w:cs="Arial"/>
        </w:rPr>
      </w:pPr>
    </w:p>
    <w:p w14:paraId="05E165BB" w14:textId="77777777" w:rsidR="00402D6D" w:rsidRPr="00111655" w:rsidRDefault="00402D6D" w:rsidP="00402D6D">
      <w:pPr>
        <w:tabs>
          <w:tab w:val="center" w:pos="7020"/>
        </w:tabs>
        <w:rPr>
          <w:rFonts w:cs="Arial"/>
        </w:rPr>
      </w:pPr>
      <w:bookmarkStart w:id="261" w:name="_Hlk159923007"/>
      <w:r w:rsidRPr="00913896">
        <w:rPr>
          <w:rFonts w:cs="Arial"/>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bookmarkEnd w:id="261"/>
    <w:p w14:paraId="33087AE5" w14:textId="77777777" w:rsidR="00402D6D" w:rsidRPr="00111655" w:rsidRDefault="00402D6D" w:rsidP="00402D6D">
      <w:pPr>
        <w:tabs>
          <w:tab w:val="center" w:pos="7020"/>
        </w:tabs>
        <w:rPr>
          <w:rFonts w:cs="Arial"/>
        </w:rPr>
      </w:pPr>
    </w:p>
    <w:p w14:paraId="675F735D" w14:textId="77777777" w:rsidR="00402D6D" w:rsidRPr="00111655" w:rsidRDefault="00402D6D" w:rsidP="00402D6D">
      <w:pPr>
        <w:tabs>
          <w:tab w:val="center" w:pos="7020"/>
        </w:tabs>
        <w:rPr>
          <w:rFonts w:cs="Arial"/>
        </w:rPr>
      </w:pPr>
      <w:r w:rsidRPr="00111655">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3D99E43" w14:textId="77777777" w:rsidR="00580FA6" w:rsidRPr="008B0AC9" w:rsidRDefault="00580FA6" w:rsidP="00580FA6">
      <w:pPr>
        <w:tabs>
          <w:tab w:val="center" w:pos="7020"/>
        </w:tabs>
        <w:rPr>
          <w:rFonts w:cs="Arial"/>
          <w:noProof/>
        </w:rPr>
      </w:pPr>
    </w:p>
    <w:p w14:paraId="5E994442" w14:textId="77777777" w:rsidR="00580FA6" w:rsidRPr="008B0AC9" w:rsidRDefault="00580FA6" w:rsidP="00580FA6">
      <w:pPr>
        <w:tabs>
          <w:tab w:val="left" w:pos="4962"/>
        </w:tabs>
        <w:rPr>
          <w:rFonts w:cs="Arial"/>
          <w:noProof/>
        </w:rPr>
      </w:pPr>
      <w:r w:rsidRPr="008B0AC9">
        <w:rPr>
          <w:rFonts w:cs="Arial"/>
          <w:noProof/>
        </w:rPr>
        <w:t>Kraj in datum:</w:t>
      </w:r>
      <w:r w:rsidRPr="008B0AC9">
        <w:rPr>
          <w:rFonts w:cs="Arial"/>
          <w:noProof/>
        </w:rPr>
        <w:tab/>
        <w:t>Ime in priimek zakonitega zastopnika:</w:t>
      </w:r>
    </w:p>
    <w:p w14:paraId="38DC829A" w14:textId="77777777" w:rsidR="00580FA6" w:rsidRPr="008B0AC9" w:rsidRDefault="00580FA6" w:rsidP="00580FA6">
      <w:pPr>
        <w:tabs>
          <w:tab w:val="left" w:pos="4962"/>
        </w:tabs>
        <w:rPr>
          <w:rFonts w:cs="Arial"/>
          <w:noProof/>
        </w:rPr>
      </w:pPr>
    </w:p>
    <w:p w14:paraId="7E8B13A0" w14:textId="77777777" w:rsidR="00580FA6" w:rsidRPr="008B0AC9" w:rsidRDefault="00580FA6" w:rsidP="00580FA6">
      <w:pPr>
        <w:tabs>
          <w:tab w:val="left" w:pos="4962"/>
        </w:tabs>
        <w:rPr>
          <w:rFonts w:cs="Arial"/>
          <w:noProof/>
        </w:rPr>
      </w:pPr>
      <w:r w:rsidRPr="008B0AC9">
        <w:rPr>
          <w:rFonts w:cs="Arial"/>
          <w:noProof/>
        </w:rPr>
        <w:t>____________________________</w:t>
      </w:r>
      <w:r w:rsidRPr="008B0AC9">
        <w:rPr>
          <w:rFonts w:cs="Arial"/>
          <w:noProof/>
        </w:rPr>
        <w:tab/>
        <w:t>_________________________________</w:t>
      </w:r>
    </w:p>
    <w:p w14:paraId="387CDE7B" w14:textId="77777777" w:rsidR="00580FA6" w:rsidRPr="008B0AC9" w:rsidRDefault="00580FA6" w:rsidP="00580FA6">
      <w:pPr>
        <w:tabs>
          <w:tab w:val="left" w:pos="4962"/>
        </w:tabs>
        <w:rPr>
          <w:rFonts w:cs="Arial"/>
          <w:noProof/>
        </w:rPr>
      </w:pPr>
    </w:p>
    <w:p w14:paraId="296FEA2E" w14:textId="77777777" w:rsidR="00580FA6" w:rsidRPr="008B0AC9" w:rsidRDefault="00580FA6" w:rsidP="00580FA6">
      <w:pPr>
        <w:tabs>
          <w:tab w:val="left" w:pos="4962"/>
        </w:tabs>
        <w:rPr>
          <w:rFonts w:cs="Arial"/>
          <w:noProof/>
        </w:rPr>
      </w:pPr>
    </w:p>
    <w:p w14:paraId="4577A3DA" w14:textId="77777777" w:rsidR="00580FA6" w:rsidRPr="008B0AC9" w:rsidRDefault="00580FA6" w:rsidP="00580FA6">
      <w:pPr>
        <w:tabs>
          <w:tab w:val="left" w:pos="4962"/>
        </w:tabs>
        <w:rPr>
          <w:rFonts w:cs="Arial"/>
          <w:noProof/>
        </w:rPr>
      </w:pPr>
      <w:r w:rsidRPr="008B0AC9">
        <w:rPr>
          <w:rFonts w:cs="Arial"/>
          <w:noProof/>
        </w:rPr>
        <w:tab/>
        <w:t>Podpis in žig:</w:t>
      </w:r>
    </w:p>
    <w:p w14:paraId="19D5C46E" w14:textId="77777777" w:rsidR="00580FA6" w:rsidRPr="008B0AC9" w:rsidRDefault="00580FA6" w:rsidP="00580FA6">
      <w:pPr>
        <w:tabs>
          <w:tab w:val="left" w:pos="4962"/>
        </w:tabs>
        <w:rPr>
          <w:rFonts w:cs="Arial"/>
          <w:noProof/>
        </w:rPr>
      </w:pPr>
    </w:p>
    <w:p w14:paraId="20FD28B2" w14:textId="20DCA93E" w:rsidR="000066B2" w:rsidRPr="008B0AC9" w:rsidRDefault="00580FA6" w:rsidP="00770120">
      <w:pPr>
        <w:tabs>
          <w:tab w:val="left" w:pos="4962"/>
        </w:tabs>
        <w:rPr>
          <w:rFonts w:cs="Arial"/>
          <w:noProof/>
        </w:rPr>
      </w:pPr>
      <w:r w:rsidRPr="008B0AC9">
        <w:rPr>
          <w:rFonts w:cs="Arial"/>
          <w:noProof/>
        </w:rPr>
        <w:tab/>
        <w:t>__________________________________</w:t>
      </w:r>
    </w:p>
    <w:sectPr w:rsidR="000066B2" w:rsidRPr="008B0AC9">
      <w:type w:val="continuous"/>
      <w:pgSz w:w="11906" w:h="16838"/>
      <w:pgMar w:top="764" w:right="1134" w:bottom="907" w:left="1418"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BFF65" w14:textId="77777777" w:rsidR="00F96F86" w:rsidRDefault="00F96F86" w:rsidP="00C60418">
      <w:r>
        <w:separator/>
      </w:r>
    </w:p>
  </w:endnote>
  <w:endnote w:type="continuationSeparator" w:id="0">
    <w:p w14:paraId="26152291" w14:textId="77777777" w:rsidR="00F96F86" w:rsidRDefault="00F96F86" w:rsidP="00C60418">
      <w:r>
        <w:continuationSeparator/>
      </w:r>
    </w:p>
  </w:endnote>
  <w:endnote w:type="continuationNotice" w:id="1">
    <w:p w14:paraId="7703D380" w14:textId="77777777" w:rsidR="00F96F86" w:rsidRDefault="00F96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Calibri"/>
    <w:charset w:val="00"/>
    <w:family w:val="auto"/>
    <w:pitch w:val="variable"/>
    <w:sig w:usb0="00000003" w:usb1="10008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6F125" w14:textId="77777777" w:rsidR="00DB5B7A" w:rsidRDefault="00DB5B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1C711" w14:textId="77777777" w:rsidR="00DB5B7A" w:rsidRPr="00A91BB2" w:rsidRDefault="00DB5B7A">
    <w:pPr>
      <w:pStyle w:val="Footer"/>
      <w:jc w:val="center"/>
      <w:rPr>
        <w:rFonts w:ascii="Arial" w:hAnsi="Arial" w:cs="Arial"/>
      </w:rPr>
    </w:pPr>
    <w:r w:rsidRPr="00A91BB2">
      <w:rPr>
        <w:rFonts w:ascii="Arial" w:hAnsi="Arial" w:cs="Arial"/>
      </w:rPr>
      <w:fldChar w:fldCharType="begin"/>
    </w:r>
    <w:r w:rsidRPr="00A91BB2">
      <w:rPr>
        <w:rFonts w:ascii="Arial" w:hAnsi="Arial" w:cs="Arial"/>
      </w:rPr>
      <w:instrText xml:space="preserve"> PAGE   \* MERGEFORMAT </w:instrText>
    </w:r>
    <w:r w:rsidRPr="00A91BB2">
      <w:rPr>
        <w:rFonts w:ascii="Arial" w:hAnsi="Arial" w:cs="Arial"/>
      </w:rPr>
      <w:fldChar w:fldCharType="separate"/>
    </w:r>
    <w:r>
      <w:rPr>
        <w:rFonts w:ascii="Arial" w:hAnsi="Arial" w:cs="Arial"/>
        <w:noProof/>
      </w:rPr>
      <w:t>17</w:t>
    </w:r>
    <w:r w:rsidRPr="00A91BB2">
      <w:rPr>
        <w:rFonts w:ascii="Arial" w:hAnsi="Arial" w:cs="Arial"/>
        <w:noProof/>
      </w:rPr>
      <w:fldChar w:fldCharType="end"/>
    </w:r>
  </w:p>
  <w:p w14:paraId="26AEA195" w14:textId="77777777" w:rsidR="00DB5B7A" w:rsidRPr="00A91BB2" w:rsidRDefault="00DB5B7A" w:rsidP="00A91BB2">
    <w:pPr>
      <w:pStyle w:val="Footer"/>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E20F4" w14:textId="77777777" w:rsidR="00DB5B7A" w:rsidRDefault="00DB5B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C256D" w14:textId="77777777" w:rsidR="00F96F86" w:rsidRDefault="00F96F86" w:rsidP="00C60418">
      <w:r>
        <w:separator/>
      </w:r>
    </w:p>
  </w:footnote>
  <w:footnote w:type="continuationSeparator" w:id="0">
    <w:p w14:paraId="50669C5B" w14:textId="77777777" w:rsidR="00F96F86" w:rsidRDefault="00F96F86" w:rsidP="00C60418">
      <w:r>
        <w:continuationSeparator/>
      </w:r>
    </w:p>
  </w:footnote>
  <w:footnote w:type="continuationNotice" w:id="1">
    <w:p w14:paraId="285A4C93" w14:textId="77777777" w:rsidR="00F96F86" w:rsidRDefault="00F96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D61D3" w14:textId="77777777" w:rsidR="00DB5B7A" w:rsidRDefault="00DB5B7A"/>
  <w:p w14:paraId="6B5EB291" w14:textId="77777777" w:rsidR="00DB5B7A" w:rsidRDefault="00DB5B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478A" w14:textId="77777777" w:rsidR="00DB5B7A" w:rsidRDefault="00DB5B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89" type="#_x0000_t75" style="width:9pt;height:9pt" o:bullet="t">
        <v:imagedata r:id="rId1" o:title="j0115844"/>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Times New Roman"/>
      </w:r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Open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color w:val="auto"/>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Wingdings"/>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Wingdings"/>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10" w15:restartNumberingAfterBreak="0">
    <w:nsid w:val="0000000C"/>
    <w:multiLevelType w:val="singleLevel"/>
    <w:tmpl w:val="0000000C"/>
    <w:name w:val="WW8Num12"/>
    <w:lvl w:ilvl="0">
      <w:start w:val="1"/>
      <w:numFmt w:val="bullet"/>
      <w:lvlText w:val=""/>
      <w:lvlJc w:val="left"/>
      <w:pPr>
        <w:tabs>
          <w:tab w:val="num" w:pos="-136"/>
        </w:tabs>
        <w:ind w:left="644" w:hanging="360"/>
      </w:pPr>
      <w:rPr>
        <w:rFonts w:ascii="Symbol" w:hAnsi="Symbol" w:cs="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cs="Wingdings"/>
      </w:rPr>
    </w:lvl>
  </w:abstractNum>
  <w:abstractNum w:abstractNumId="12"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3"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Wingdings" w:hAnsi="Wingdings" w:cs="Wingdings"/>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Wingdings" w:hAnsi="Wingdings" w:cs="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cs="Wingdings"/>
      </w:rPr>
    </w:lvl>
  </w:abstractNum>
  <w:abstractNum w:abstractNumId="16"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7" w15:restartNumberingAfterBreak="0">
    <w:nsid w:val="00000013"/>
    <w:multiLevelType w:val="multilevel"/>
    <w:tmpl w:val="00000013"/>
    <w:name w:val="WW8Num19"/>
    <w:lvl w:ilvl="0">
      <w:start w:val="1"/>
      <w:numFmt w:val="bullet"/>
      <w:lvlText w:val=""/>
      <w:lvlJc w:val="left"/>
      <w:pPr>
        <w:tabs>
          <w:tab w:val="num" w:pos="1080"/>
        </w:tabs>
        <w:ind w:left="1080" w:hanging="360"/>
      </w:pPr>
      <w:rPr>
        <w:rFonts w:ascii="Symbol" w:hAnsi="Symbol" w:cs="Wingdings"/>
      </w:rPr>
    </w:lvl>
    <w:lvl w:ilvl="1">
      <w:start w:val="1"/>
      <w:numFmt w:val="bullet"/>
      <w:lvlText w:val="-"/>
      <w:lvlJc w:val="left"/>
      <w:pPr>
        <w:tabs>
          <w:tab w:val="num" w:pos="1800"/>
        </w:tabs>
        <w:ind w:left="1800" w:hanging="360"/>
      </w:pPr>
      <w:rPr>
        <w:rFonts w:ascii="Arial" w:hAnsi="Aria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Wingdings"/>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Wingdings"/>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18" w15:restartNumberingAfterBreak="0">
    <w:nsid w:val="00000014"/>
    <w:multiLevelType w:val="multilevel"/>
    <w:tmpl w:val="00000014"/>
    <w:name w:val="WW8Num2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Wingdings" w:hAnsi="Wingdings"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Arial"/>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Arial"/>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Arial"/>
      </w:rPr>
    </w:lvl>
  </w:abstractNum>
  <w:abstractNum w:abstractNumId="2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2" w15:restartNumberingAfterBreak="0">
    <w:nsid w:val="00000018"/>
    <w:multiLevelType w:val="multilevel"/>
    <w:tmpl w:val="0BE23EDE"/>
    <w:name w:val="WW8Num24"/>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3" w15:restartNumberingAfterBreak="0">
    <w:nsid w:val="00000019"/>
    <w:multiLevelType w:val="multilevel"/>
    <w:tmpl w:val="00000019"/>
    <w:name w:val="WW8Num25"/>
    <w:lvl w:ilvl="0">
      <w:start w:val="1"/>
      <w:numFmt w:val="bullet"/>
      <w:lvlText w:val=""/>
      <w:lvlJc w:val="left"/>
      <w:pPr>
        <w:tabs>
          <w:tab w:val="num" w:pos="1080"/>
        </w:tabs>
        <w:ind w:left="1080" w:hanging="360"/>
      </w:pPr>
      <w:rPr>
        <w:rFonts w:ascii="Symbol" w:hAnsi="Symbol" w:cs="Symbol"/>
      </w:rPr>
    </w:lvl>
    <w:lvl w:ilvl="1">
      <w:start w:val="1"/>
      <w:numFmt w:val="bullet"/>
      <w:lvlText w:val="-"/>
      <w:lvlJc w:val="left"/>
      <w:pPr>
        <w:tabs>
          <w:tab w:val="num" w:pos="1800"/>
        </w:tabs>
        <w:ind w:left="1800" w:hanging="360"/>
      </w:pPr>
      <w:rPr>
        <w:rFonts w:ascii="Arial" w:hAnsi="Arial"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24" w15:restartNumberingAfterBreak="0">
    <w:nsid w:val="0000001A"/>
    <w:multiLevelType w:val="multilevel"/>
    <w:tmpl w:val="0000001A"/>
    <w:name w:val="WW8Num26"/>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Courier New"/>
      </w:rPr>
    </w:lvl>
    <w:lvl w:ilvl="2">
      <w:start w:val="1"/>
      <w:numFmt w:val="decimal"/>
      <w:lvlText w:val="%2.%3"/>
      <w:lvlJc w:val="left"/>
      <w:pPr>
        <w:tabs>
          <w:tab w:val="num" w:pos="0"/>
        </w:tabs>
        <w:ind w:left="1980" w:hanging="36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5" w15:restartNumberingAfterBreak="0">
    <w:nsid w:val="0000001B"/>
    <w:multiLevelType w:val="multilevel"/>
    <w:tmpl w:val="FE3847A0"/>
    <w:name w:val="WW8Num27"/>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6"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cs="Wingdings"/>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7" w15:restartNumberingAfterBreak="0">
    <w:nsid w:val="0000001D"/>
    <w:multiLevelType w:val="multilevel"/>
    <w:tmpl w:val="0000001D"/>
    <w:name w:val="WW8Num2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8" w15:restartNumberingAfterBreak="0">
    <w:nsid w:val="0000001E"/>
    <w:multiLevelType w:val="multilevel"/>
    <w:tmpl w:val="0000001E"/>
    <w:name w:val="WW8Num3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Courier New"/>
      </w:rPr>
    </w:lvl>
    <w:lvl w:ilvl="2">
      <w:start w:val="1"/>
      <w:numFmt w:val="decimal"/>
      <w:lvlText w:val="%2.%3."/>
      <w:lvlJc w:val="left"/>
      <w:pPr>
        <w:tabs>
          <w:tab w:val="num" w:pos="1980"/>
        </w:tabs>
        <w:ind w:left="1980" w:hanging="36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9" w15:restartNumberingAfterBreak="0">
    <w:nsid w:val="0000001F"/>
    <w:multiLevelType w:val="multilevel"/>
    <w:tmpl w:val="0000001F"/>
    <w:name w:val="WW8Num31"/>
    <w:lvl w:ilvl="0">
      <w:start w:val="1"/>
      <w:numFmt w:val="bullet"/>
      <w:lvlText w:val=""/>
      <w:lvlJc w:val="left"/>
      <w:pPr>
        <w:tabs>
          <w:tab w:val="num" w:pos="1080"/>
        </w:tabs>
        <w:ind w:left="1080" w:hanging="360"/>
      </w:pPr>
      <w:rPr>
        <w:rFonts w:ascii="Symbol" w:hAnsi="Symbol" w:cs="Symbol"/>
      </w:rPr>
    </w:lvl>
    <w:lvl w:ilvl="1">
      <w:start w:val="1"/>
      <w:numFmt w:val="bullet"/>
      <w:lvlText w:val="o"/>
      <w:lvlJc w:val="left"/>
      <w:pPr>
        <w:tabs>
          <w:tab w:val="num" w:pos="1800"/>
        </w:tabs>
        <w:ind w:left="1800" w:hanging="360"/>
      </w:pPr>
      <w:rPr>
        <w:rFonts w:ascii="Courier New" w:hAnsi="Courier New" w:cs="Courier New"/>
        <w:sz w:val="20"/>
      </w:rPr>
    </w:lvl>
    <w:lvl w:ilvl="2">
      <w:start w:val="1"/>
      <w:numFmt w:val="bullet"/>
      <w:lvlText w:val=""/>
      <w:lvlJc w:val="left"/>
      <w:pPr>
        <w:tabs>
          <w:tab w:val="num" w:pos="2520"/>
        </w:tabs>
        <w:ind w:left="2520" w:hanging="360"/>
      </w:pPr>
      <w:rPr>
        <w:rFonts w:ascii="Wingdings" w:hAnsi="Wingdings" w:cs="Wingdings"/>
        <w:sz w:val="20"/>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sz w:val="20"/>
      </w:rPr>
    </w:lvl>
    <w:lvl w:ilvl="5">
      <w:start w:val="1"/>
      <w:numFmt w:val="bullet"/>
      <w:lvlText w:val=""/>
      <w:lvlJc w:val="left"/>
      <w:pPr>
        <w:tabs>
          <w:tab w:val="num" w:pos="4680"/>
        </w:tabs>
        <w:ind w:left="4680" w:hanging="360"/>
      </w:pPr>
      <w:rPr>
        <w:rFonts w:ascii="Wingdings" w:hAnsi="Wingdings" w:cs="Wingdings"/>
        <w:sz w:val="20"/>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sz w:val="20"/>
      </w:rPr>
    </w:lvl>
    <w:lvl w:ilvl="8">
      <w:start w:val="1"/>
      <w:numFmt w:val="bullet"/>
      <w:lvlText w:val=""/>
      <w:lvlJc w:val="left"/>
      <w:pPr>
        <w:tabs>
          <w:tab w:val="num" w:pos="6840"/>
        </w:tabs>
        <w:ind w:left="6840" w:hanging="360"/>
      </w:pPr>
      <w:rPr>
        <w:rFonts w:ascii="Wingdings" w:hAnsi="Wingdings" w:cs="Wingdings"/>
        <w:sz w:val="20"/>
      </w:rPr>
    </w:lvl>
  </w:abstractNum>
  <w:abstractNum w:abstractNumId="30" w15:restartNumberingAfterBreak="0">
    <w:nsid w:val="045D162E"/>
    <w:multiLevelType w:val="hybridMultilevel"/>
    <w:tmpl w:val="279AA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39F6FB1"/>
    <w:multiLevelType w:val="hybridMultilevel"/>
    <w:tmpl w:val="34DC3310"/>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DE22DDB"/>
    <w:multiLevelType w:val="hybridMultilevel"/>
    <w:tmpl w:val="F1D8B69C"/>
    <w:lvl w:ilvl="0" w:tplc="7F3223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7076ED3"/>
    <w:multiLevelType w:val="hybridMultilevel"/>
    <w:tmpl w:val="82FEC506"/>
    <w:lvl w:ilvl="0" w:tplc="587628F6">
      <w:start w:val="1"/>
      <w:numFmt w:val="bullet"/>
      <w:lvlText w:val=""/>
      <w:lvlPicBulletId w:val="0"/>
      <w:lvlJc w:val="left"/>
      <w:pPr>
        <w:ind w:left="360" w:hanging="360"/>
      </w:pPr>
      <w:rPr>
        <w:rFonts w:ascii="Symbol" w:hAnsi="Symbol" w:hint="default"/>
        <w:color w:val="auto"/>
      </w:rPr>
    </w:lvl>
    <w:lvl w:ilvl="1" w:tplc="0C2A22FC">
      <w:numFmt w:val="bullet"/>
      <w:lvlText w:val="•"/>
      <w:lvlJc w:val="left"/>
      <w:pPr>
        <w:ind w:left="1425" w:hanging="705"/>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8A26EFF"/>
    <w:multiLevelType w:val="hybridMultilevel"/>
    <w:tmpl w:val="14CE7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D302F0"/>
    <w:multiLevelType w:val="multilevel"/>
    <w:tmpl w:val="86D88B70"/>
    <w:lvl w:ilvl="0">
      <w:start w:val="1"/>
      <w:numFmt w:val="decimal"/>
      <w:pStyle w:val="Heading1"/>
      <w:lvlText w:val="%1"/>
      <w:lvlJc w:val="left"/>
      <w:pPr>
        <w:tabs>
          <w:tab w:val="num" w:pos="432"/>
        </w:tabs>
        <w:ind w:left="432" w:hanging="432"/>
      </w:pPr>
      <w:rPr>
        <w:b/>
        <w:bCs/>
      </w:r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426444D3"/>
    <w:multiLevelType w:val="hybridMultilevel"/>
    <w:tmpl w:val="22C65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69D4082"/>
    <w:multiLevelType w:val="hybridMultilevel"/>
    <w:tmpl w:val="641ACD2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CD21AA4">
      <w:start w:val="1"/>
      <w:numFmt w:val="bullet"/>
      <w:lvlText w:val="•"/>
      <w:lvlJc w:val="left"/>
      <w:pPr>
        <w:ind w:left="2505" w:hanging="705"/>
      </w:pPr>
      <w:rPr>
        <w:rFonts w:ascii="Arial" w:eastAsia="Calibri" w:hAnsi="Arial" w:cs="Arial" w:hint="default"/>
        <w:sz w:val="18"/>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B56F06"/>
    <w:multiLevelType w:val="hybridMultilevel"/>
    <w:tmpl w:val="23A243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7" w15:restartNumberingAfterBreak="0">
    <w:nsid w:val="67A611EF"/>
    <w:multiLevelType w:val="hybridMultilevel"/>
    <w:tmpl w:val="414A1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351AB8"/>
    <w:multiLevelType w:val="hybridMultilevel"/>
    <w:tmpl w:val="6ECE4112"/>
    <w:lvl w:ilvl="0" w:tplc="5C6E7C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9F4804"/>
    <w:multiLevelType w:val="hybridMultilevel"/>
    <w:tmpl w:val="05C6D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25128F"/>
    <w:multiLevelType w:val="hybridMultilevel"/>
    <w:tmpl w:val="73D634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973563588">
    <w:abstractNumId w:val="36"/>
  </w:num>
  <w:num w:numId="2" w16cid:durableId="1218472578">
    <w:abstractNumId w:val="44"/>
  </w:num>
  <w:num w:numId="3" w16cid:durableId="984234641">
    <w:abstractNumId w:val="4"/>
  </w:num>
  <w:num w:numId="4" w16cid:durableId="2085905158">
    <w:abstractNumId w:val="6"/>
  </w:num>
  <w:num w:numId="5" w16cid:durableId="853148838">
    <w:abstractNumId w:val="39"/>
  </w:num>
  <w:num w:numId="6" w16cid:durableId="160463735">
    <w:abstractNumId w:val="35"/>
  </w:num>
  <w:num w:numId="7" w16cid:durableId="1387602957">
    <w:abstractNumId w:val="49"/>
  </w:num>
  <w:num w:numId="8" w16cid:durableId="1196650636">
    <w:abstractNumId w:val="0"/>
  </w:num>
  <w:num w:numId="9" w16cid:durableId="71512254">
    <w:abstractNumId w:val="41"/>
  </w:num>
  <w:num w:numId="10" w16cid:durableId="438913738">
    <w:abstractNumId w:val="52"/>
  </w:num>
  <w:num w:numId="11" w16cid:durableId="1910849538">
    <w:abstractNumId w:val="50"/>
  </w:num>
  <w:num w:numId="12" w16cid:durableId="1105879985">
    <w:abstractNumId w:val="32"/>
  </w:num>
  <w:num w:numId="13" w16cid:durableId="393164534">
    <w:abstractNumId w:val="51"/>
  </w:num>
  <w:num w:numId="14" w16cid:durableId="2005892104">
    <w:abstractNumId w:val="31"/>
  </w:num>
  <w:num w:numId="15" w16cid:durableId="368535070">
    <w:abstractNumId w:val="46"/>
  </w:num>
  <w:num w:numId="16" w16cid:durableId="1723209056">
    <w:abstractNumId w:val="43"/>
  </w:num>
  <w:num w:numId="17" w16cid:durableId="2123304944">
    <w:abstractNumId w:val="30"/>
  </w:num>
  <w:num w:numId="18" w16cid:durableId="64187610">
    <w:abstractNumId w:val="48"/>
  </w:num>
  <w:num w:numId="19" w16cid:durableId="1143351100">
    <w:abstractNumId w:val="33"/>
  </w:num>
  <w:num w:numId="20" w16cid:durableId="2039158090">
    <w:abstractNumId w:val="47"/>
  </w:num>
  <w:num w:numId="21" w16cid:durableId="1944144675">
    <w:abstractNumId w:val="37"/>
  </w:num>
  <w:num w:numId="22" w16cid:durableId="1709329950">
    <w:abstractNumId w:val="38"/>
  </w:num>
  <w:num w:numId="23" w16cid:durableId="765342630">
    <w:abstractNumId w:val="42"/>
  </w:num>
  <w:num w:numId="24" w16cid:durableId="365107565">
    <w:abstractNumId w:val="34"/>
  </w:num>
  <w:num w:numId="25" w16cid:durableId="721756927">
    <w:abstractNumId w:val="45"/>
  </w:num>
  <w:num w:numId="26" w16cid:durableId="1161039203">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B2"/>
    <w:rsid w:val="00000143"/>
    <w:rsid w:val="000015DB"/>
    <w:rsid w:val="00001BC0"/>
    <w:rsid w:val="0000494A"/>
    <w:rsid w:val="000066B2"/>
    <w:rsid w:val="00006C22"/>
    <w:rsid w:val="00011F40"/>
    <w:rsid w:val="0001200F"/>
    <w:rsid w:val="000121D5"/>
    <w:rsid w:val="00025B20"/>
    <w:rsid w:val="00035A34"/>
    <w:rsid w:val="00035D2F"/>
    <w:rsid w:val="00035E6F"/>
    <w:rsid w:val="00036D93"/>
    <w:rsid w:val="00037F03"/>
    <w:rsid w:val="00041D89"/>
    <w:rsid w:val="000428B9"/>
    <w:rsid w:val="00044A28"/>
    <w:rsid w:val="00045258"/>
    <w:rsid w:val="00045810"/>
    <w:rsid w:val="00047B9F"/>
    <w:rsid w:val="00047F34"/>
    <w:rsid w:val="0005231D"/>
    <w:rsid w:val="00052B58"/>
    <w:rsid w:val="0006038C"/>
    <w:rsid w:val="0006188E"/>
    <w:rsid w:val="00064A28"/>
    <w:rsid w:val="00071924"/>
    <w:rsid w:val="00073D87"/>
    <w:rsid w:val="00074060"/>
    <w:rsid w:val="00074BAB"/>
    <w:rsid w:val="0007552D"/>
    <w:rsid w:val="000765C0"/>
    <w:rsid w:val="00077397"/>
    <w:rsid w:val="00077636"/>
    <w:rsid w:val="0008332C"/>
    <w:rsid w:val="00083483"/>
    <w:rsid w:val="00083762"/>
    <w:rsid w:val="00091A83"/>
    <w:rsid w:val="00097F6D"/>
    <w:rsid w:val="000A2CB8"/>
    <w:rsid w:val="000A46F8"/>
    <w:rsid w:val="000A5E75"/>
    <w:rsid w:val="000A745D"/>
    <w:rsid w:val="000B06FA"/>
    <w:rsid w:val="000B0CF6"/>
    <w:rsid w:val="000B4FB3"/>
    <w:rsid w:val="000B5743"/>
    <w:rsid w:val="000B65E0"/>
    <w:rsid w:val="000B758E"/>
    <w:rsid w:val="000C407E"/>
    <w:rsid w:val="000C4986"/>
    <w:rsid w:val="000D191D"/>
    <w:rsid w:val="000D5977"/>
    <w:rsid w:val="000E0807"/>
    <w:rsid w:val="000E257E"/>
    <w:rsid w:val="000E357E"/>
    <w:rsid w:val="000E63F7"/>
    <w:rsid w:val="000E680C"/>
    <w:rsid w:val="000F0F55"/>
    <w:rsid w:val="000F17BA"/>
    <w:rsid w:val="000F30B7"/>
    <w:rsid w:val="000F7613"/>
    <w:rsid w:val="00100EA3"/>
    <w:rsid w:val="0010105B"/>
    <w:rsid w:val="0010129D"/>
    <w:rsid w:val="001039FF"/>
    <w:rsid w:val="00104366"/>
    <w:rsid w:val="0010564C"/>
    <w:rsid w:val="00112685"/>
    <w:rsid w:val="00113320"/>
    <w:rsid w:val="00113768"/>
    <w:rsid w:val="00114E56"/>
    <w:rsid w:val="0011538C"/>
    <w:rsid w:val="00115935"/>
    <w:rsid w:val="00115BD4"/>
    <w:rsid w:val="00115E62"/>
    <w:rsid w:val="00120322"/>
    <w:rsid w:val="001213FA"/>
    <w:rsid w:val="0012156C"/>
    <w:rsid w:val="001225AF"/>
    <w:rsid w:val="001234B3"/>
    <w:rsid w:val="00126096"/>
    <w:rsid w:val="00130A44"/>
    <w:rsid w:val="00130F7C"/>
    <w:rsid w:val="00131BC4"/>
    <w:rsid w:val="0013334A"/>
    <w:rsid w:val="001364B3"/>
    <w:rsid w:val="00136BED"/>
    <w:rsid w:val="00137F36"/>
    <w:rsid w:val="0014115B"/>
    <w:rsid w:val="00145100"/>
    <w:rsid w:val="0014584B"/>
    <w:rsid w:val="00145884"/>
    <w:rsid w:val="00147A1E"/>
    <w:rsid w:val="00150C54"/>
    <w:rsid w:val="001515BA"/>
    <w:rsid w:val="00152B9D"/>
    <w:rsid w:val="001531A7"/>
    <w:rsid w:val="00155939"/>
    <w:rsid w:val="0015737F"/>
    <w:rsid w:val="001636B4"/>
    <w:rsid w:val="00164346"/>
    <w:rsid w:val="00165768"/>
    <w:rsid w:val="00173961"/>
    <w:rsid w:val="001806B1"/>
    <w:rsid w:val="0019076E"/>
    <w:rsid w:val="001930EE"/>
    <w:rsid w:val="00194DEB"/>
    <w:rsid w:val="00197CE7"/>
    <w:rsid w:val="001A3FE5"/>
    <w:rsid w:val="001A4049"/>
    <w:rsid w:val="001B0679"/>
    <w:rsid w:val="001B19C3"/>
    <w:rsid w:val="001B1A7F"/>
    <w:rsid w:val="001B576B"/>
    <w:rsid w:val="001B5A1A"/>
    <w:rsid w:val="001B716A"/>
    <w:rsid w:val="001C2A0B"/>
    <w:rsid w:val="001C59A3"/>
    <w:rsid w:val="001C74FF"/>
    <w:rsid w:val="001D1FBD"/>
    <w:rsid w:val="001D26ED"/>
    <w:rsid w:val="001E08F7"/>
    <w:rsid w:val="001F0377"/>
    <w:rsid w:val="001F4BAF"/>
    <w:rsid w:val="001F538C"/>
    <w:rsid w:val="001F76A9"/>
    <w:rsid w:val="001F786F"/>
    <w:rsid w:val="00206E0E"/>
    <w:rsid w:val="002077B4"/>
    <w:rsid w:val="0021257B"/>
    <w:rsid w:val="002136A7"/>
    <w:rsid w:val="0021434A"/>
    <w:rsid w:val="00216BF4"/>
    <w:rsid w:val="00220F71"/>
    <w:rsid w:val="002228D4"/>
    <w:rsid w:val="00226662"/>
    <w:rsid w:val="00230D0A"/>
    <w:rsid w:val="00233490"/>
    <w:rsid w:val="00233854"/>
    <w:rsid w:val="002412FD"/>
    <w:rsid w:val="00242542"/>
    <w:rsid w:val="0024263C"/>
    <w:rsid w:val="00244D3D"/>
    <w:rsid w:val="00245439"/>
    <w:rsid w:val="0024730E"/>
    <w:rsid w:val="00247FA1"/>
    <w:rsid w:val="00254DAC"/>
    <w:rsid w:val="002556D8"/>
    <w:rsid w:val="00256B30"/>
    <w:rsid w:val="0025786D"/>
    <w:rsid w:val="00257B1E"/>
    <w:rsid w:val="002616CD"/>
    <w:rsid w:val="00262CAC"/>
    <w:rsid w:val="00274D7A"/>
    <w:rsid w:val="00277DD1"/>
    <w:rsid w:val="00284184"/>
    <w:rsid w:val="002926C5"/>
    <w:rsid w:val="00293B88"/>
    <w:rsid w:val="002962A6"/>
    <w:rsid w:val="00296768"/>
    <w:rsid w:val="00297AC5"/>
    <w:rsid w:val="00297B18"/>
    <w:rsid w:val="002A17E1"/>
    <w:rsid w:val="002A3F90"/>
    <w:rsid w:val="002A41A0"/>
    <w:rsid w:val="002A56B2"/>
    <w:rsid w:val="002A73B9"/>
    <w:rsid w:val="002A73F1"/>
    <w:rsid w:val="002B0EF2"/>
    <w:rsid w:val="002B25C6"/>
    <w:rsid w:val="002B6B9E"/>
    <w:rsid w:val="002B72D5"/>
    <w:rsid w:val="002C0EC0"/>
    <w:rsid w:val="002C26BB"/>
    <w:rsid w:val="002C32FD"/>
    <w:rsid w:val="002C6853"/>
    <w:rsid w:val="002C7B7A"/>
    <w:rsid w:val="002D2725"/>
    <w:rsid w:val="002D28EF"/>
    <w:rsid w:val="002D549C"/>
    <w:rsid w:val="002D6C9D"/>
    <w:rsid w:val="002E11C9"/>
    <w:rsid w:val="002E13D7"/>
    <w:rsid w:val="002E348D"/>
    <w:rsid w:val="002E3945"/>
    <w:rsid w:val="002E3EE9"/>
    <w:rsid w:val="002E7EFC"/>
    <w:rsid w:val="002F2841"/>
    <w:rsid w:val="002F6057"/>
    <w:rsid w:val="002F621D"/>
    <w:rsid w:val="00300069"/>
    <w:rsid w:val="00303D4E"/>
    <w:rsid w:val="00305FE6"/>
    <w:rsid w:val="00306847"/>
    <w:rsid w:val="00310A6B"/>
    <w:rsid w:val="00310FE0"/>
    <w:rsid w:val="003115C0"/>
    <w:rsid w:val="003131EF"/>
    <w:rsid w:val="003147EB"/>
    <w:rsid w:val="003210F0"/>
    <w:rsid w:val="00321F44"/>
    <w:rsid w:val="00322C93"/>
    <w:rsid w:val="003279C1"/>
    <w:rsid w:val="00342A60"/>
    <w:rsid w:val="0035024A"/>
    <w:rsid w:val="00352AEF"/>
    <w:rsid w:val="00357CF3"/>
    <w:rsid w:val="00357FFC"/>
    <w:rsid w:val="00367691"/>
    <w:rsid w:val="00370107"/>
    <w:rsid w:val="003749A7"/>
    <w:rsid w:val="003808FC"/>
    <w:rsid w:val="003820BC"/>
    <w:rsid w:val="0038450A"/>
    <w:rsid w:val="00384C02"/>
    <w:rsid w:val="0038605C"/>
    <w:rsid w:val="00386704"/>
    <w:rsid w:val="003902E5"/>
    <w:rsid w:val="0039586D"/>
    <w:rsid w:val="00397837"/>
    <w:rsid w:val="00397976"/>
    <w:rsid w:val="003A032C"/>
    <w:rsid w:val="003B3F8C"/>
    <w:rsid w:val="003B4BCF"/>
    <w:rsid w:val="003B4C2A"/>
    <w:rsid w:val="003B7521"/>
    <w:rsid w:val="003C09A9"/>
    <w:rsid w:val="003C215A"/>
    <w:rsid w:val="003C3B8D"/>
    <w:rsid w:val="003C40D2"/>
    <w:rsid w:val="003C6ACE"/>
    <w:rsid w:val="003D0535"/>
    <w:rsid w:val="003D10B3"/>
    <w:rsid w:val="003D347B"/>
    <w:rsid w:val="003D3507"/>
    <w:rsid w:val="003D5C5A"/>
    <w:rsid w:val="003D5D83"/>
    <w:rsid w:val="003D679E"/>
    <w:rsid w:val="003D79C5"/>
    <w:rsid w:val="003E13F1"/>
    <w:rsid w:val="003E1901"/>
    <w:rsid w:val="003E38D1"/>
    <w:rsid w:val="003E444B"/>
    <w:rsid w:val="003E4FF1"/>
    <w:rsid w:val="003E5498"/>
    <w:rsid w:val="003F4C30"/>
    <w:rsid w:val="003F618E"/>
    <w:rsid w:val="00402D6D"/>
    <w:rsid w:val="00411276"/>
    <w:rsid w:val="004115C4"/>
    <w:rsid w:val="004125B5"/>
    <w:rsid w:val="00417C10"/>
    <w:rsid w:val="00421114"/>
    <w:rsid w:val="0042139E"/>
    <w:rsid w:val="0042309A"/>
    <w:rsid w:val="00426B5E"/>
    <w:rsid w:val="00427C19"/>
    <w:rsid w:val="00434140"/>
    <w:rsid w:val="0043560C"/>
    <w:rsid w:val="0044585C"/>
    <w:rsid w:val="00447A74"/>
    <w:rsid w:val="00450A4D"/>
    <w:rsid w:val="00451535"/>
    <w:rsid w:val="00452FAC"/>
    <w:rsid w:val="00455CD5"/>
    <w:rsid w:val="004561D5"/>
    <w:rsid w:val="00461E76"/>
    <w:rsid w:val="0046336E"/>
    <w:rsid w:val="00467A8C"/>
    <w:rsid w:val="00471E2A"/>
    <w:rsid w:val="004730A0"/>
    <w:rsid w:val="00473435"/>
    <w:rsid w:val="00473823"/>
    <w:rsid w:val="00475EA3"/>
    <w:rsid w:val="00476FDD"/>
    <w:rsid w:val="0047798F"/>
    <w:rsid w:val="004805F8"/>
    <w:rsid w:val="004901CD"/>
    <w:rsid w:val="00497797"/>
    <w:rsid w:val="00497D64"/>
    <w:rsid w:val="004A20CA"/>
    <w:rsid w:val="004A3425"/>
    <w:rsid w:val="004A3A4D"/>
    <w:rsid w:val="004A7DB1"/>
    <w:rsid w:val="004B09F4"/>
    <w:rsid w:val="004B3280"/>
    <w:rsid w:val="004B652E"/>
    <w:rsid w:val="004B7843"/>
    <w:rsid w:val="004C4F7B"/>
    <w:rsid w:val="004C56E9"/>
    <w:rsid w:val="004D042E"/>
    <w:rsid w:val="004D4E9D"/>
    <w:rsid w:val="004F0CA5"/>
    <w:rsid w:val="004F28B0"/>
    <w:rsid w:val="004F35F0"/>
    <w:rsid w:val="004F51C6"/>
    <w:rsid w:val="004F7E11"/>
    <w:rsid w:val="00504FBD"/>
    <w:rsid w:val="005064A5"/>
    <w:rsid w:val="00506FA6"/>
    <w:rsid w:val="00512B5A"/>
    <w:rsid w:val="00513F5A"/>
    <w:rsid w:val="00521A4F"/>
    <w:rsid w:val="005246C0"/>
    <w:rsid w:val="005264B8"/>
    <w:rsid w:val="00527D7D"/>
    <w:rsid w:val="00530374"/>
    <w:rsid w:val="00531352"/>
    <w:rsid w:val="005333AD"/>
    <w:rsid w:val="005337ED"/>
    <w:rsid w:val="00535AF9"/>
    <w:rsid w:val="00540907"/>
    <w:rsid w:val="00543402"/>
    <w:rsid w:val="00547FB3"/>
    <w:rsid w:val="00552B6C"/>
    <w:rsid w:val="00552C9C"/>
    <w:rsid w:val="00561A37"/>
    <w:rsid w:val="00562E71"/>
    <w:rsid w:val="00563B8E"/>
    <w:rsid w:val="00563D3C"/>
    <w:rsid w:val="00570841"/>
    <w:rsid w:val="00571E8C"/>
    <w:rsid w:val="00575174"/>
    <w:rsid w:val="00576544"/>
    <w:rsid w:val="00576619"/>
    <w:rsid w:val="0057695C"/>
    <w:rsid w:val="00580FA6"/>
    <w:rsid w:val="00581279"/>
    <w:rsid w:val="00582046"/>
    <w:rsid w:val="005920FA"/>
    <w:rsid w:val="005952BB"/>
    <w:rsid w:val="00597A15"/>
    <w:rsid w:val="005A0231"/>
    <w:rsid w:val="005A1DFC"/>
    <w:rsid w:val="005A3A78"/>
    <w:rsid w:val="005A4F87"/>
    <w:rsid w:val="005A6071"/>
    <w:rsid w:val="005B0CA4"/>
    <w:rsid w:val="005B399F"/>
    <w:rsid w:val="005B66DF"/>
    <w:rsid w:val="005B6AD8"/>
    <w:rsid w:val="005C0DCC"/>
    <w:rsid w:val="005D1789"/>
    <w:rsid w:val="005D38BF"/>
    <w:rsid w:val="005E2651"/>
    <w:rsid w:val="005E315E"/>
    <w:rsid w:val="005F05B3"/>
    <w:rsid w:val="005F62D7"/>
    <w:rsid w:val="005F6641"/>
    <w:rsid w:val="005F6EB7"/>
    <w:rsid w:val="005F70F4"/>
    <w:rsid w:val="00601A59"/>
    <w:rsid w:val="00602A2E"/>
    <w:rsid w:val="0061689D"/>
    <w:rsid w:val="00624DDD"/>
    <w:rsid w:val="0063422D"/>
    <w:rsid w:val="0063479D"/>
    <w:rsid w:val="00635917"/>
    <w:rsid w:val="006411CD"/>
    <w:rsid w:val="006426BD"/>
    <w:rsid w:val="00642C85"/>
    <w:rsid w:val="00645A26"/>
    <w:rsid w:val="00645D3E"/>
    <w:rsid w:val="00647F71"/>
    <w:rsid w:val="006508E5"/>
    <w:rsid w:val="006537D9"/>
    <w:rsid w:val="00660031"/>
    <w:rsid w:val="00660727"/>
    <w:rsid w:val="00665018"/>
    <w:rsid w:val="00667B7C"/>
    <w:rsid w:val="00672315"/>
    <w:rsid w:val="00677720"/>
    <w:rsid w:val="0068239D"/>
    <w:rsid w:val="00684DEC"/>
    <w:rsid w:val="00684EBF"/>
    <w:rsid w:val="006855FA"/>
    <w:rsid w:val="006876B6"/>
    <w:rsid w:val="00687D9E"/>
    <w:rsid w:val="00691A66"/>
    <w:rsid w:val="00692569"/>
    <w:rsid w:val="0069308E"/>
    <w:rsid w:val="006A0CA8"/>
    <w:rsid w:val="006A0D8B"/>
    <w:rsid w:val="006A4029"/>
    <w:rsid w:val="006B0145"/>
    <w:rsid w:val="006B2F96"/>
    <w:rsid w:val="006C23FE"/>
    <w:rsid w:val="006C59D9"/>
    <w:rsid w:val="006D0122"/>
    <w:rsid w:val="006D0E8B"/>
    <w:rsid w:val="006D41BD"/>
    <w:rsid w:val="006D4CB9"/>
    <w:rsid w:val="006D6A17"/>
    <w:rsid w:val="006E33C0"/>
    <w:rsid w:val="006E4AFE"/>
    <w:rsid w:val="006F0C69"/>
    <w:rsid w:val="006F350F"/>
    <w:rsid w:val="007004F7"/>
    <w:rsid w:val="007021FF"/>
    <w:rsid w:val="00704E1F"/>
    <w:rsid w:val="007066A2"/>
    <w:rsid w:val="007066E7"/>
    <w:rsid w:val="007073AF"/>
    <w:rsid w:val="00715049"/>
    <w:rsid w:val="00717F7F"/>
    <w:rsid w:val="00726429"/>
    <w:rsid w:val="0073345E"/>
    <w:rsid w:val="00733525"/>
    <w:rsid w:val="007351D5"/>
    <w:rsid w:val="00735E1C"/>
    <w:rsid w:val="00736620"/>
    <w:rsid w:val="00743A38"/>
    <w:rsid w:val="00744D59"/>
    <w:rsid w:val="00746411"/>
    <w:rsid w:val="0074779F"/>
    <w:rsid w:val="007527B4"/>
    <w:rsid w:val="007538C2"/>
    <w:rsid w:val="0075517D"/>
    <w:rsid w:val="007624F4"/>
    <w:rsid w:val="007625E1"/>
    <w:rsid w:val="00762E18"/>
    <w:rsid w:val="0076426D"/>
    <w:rsid w:val="00765659"/>
    <w:rsid w:val="00765D5F"/>
    <w:rsid w:val="00766BCA"/>
    <w:rsid w:val="00770120"/>
    <w:rsid w:val="00771CD1"/>
    <w:rsid w:val="007730CD"/>
    <w:rsid w:val="0077744F"/>
    <w:rsid w:val="0077749C"/>
    <w:rsid w:val="00783280"/>
    <w:rsid w:val="00783461"/>
    <w:rsid w:val="007834EF"/>
    <w:rsid w:val="0078435A"/>
    <w:rsid w:val="00786813"/>
    <w:rsid w:val="00791379"/>
    <w:rsid w:val="00791CBB"/>
    <w:rsid w:val="007929E5"/>
    <w:rsid w:val="00794AB5"/>
    <w:rsid w:val="007952BD"/>
    <w:rsid w:val="00797FAF"/>
    <w:rsid w:val="007A3856"/>
    <w:rsid w:val="007A3EFB"/>
    <w:rsid w:val="007A5A97"/>
    <w:rsid w:val="007B34F8"/>
    <w:rsid w:val="007B5C70"/>
    <w:rsid w:val="007C02FC"/>
    <w:rsid w:val="007C18E5"/>
    <w:rsid w:val="007C2D2C"/>
    <w:rsid w:val="007C3F1D"/>
    <w:rsid w:val="007C5395"/>
    <w:rsid w:val="007C5C79"/>
    <w:rsid w:val="007C6AF6"/>
    <w:rsid w:val="007D09B1"/>
    <w:rsid w:val="007D12CF"/>
    <w:rsid w:val="007D2B32"/>
    <w:rsid w:val="007D39AF"/>
    <w:rsid w:val="007D487D"/>
    <w:rsid w:val="007E0559"/>
    <w:rsid w:val="007E2F68"/>
    <w:rsid w:val="007E4DC6"/>
    <w:rsid w:val="007E6889"/>
    <w:rsid w:val="007E6A16"/>
    <w:rsid w:val="007E6F3D"/>
    <w:rsid w:val="007F099D"/>
    <w:rsid w:val="007F2564"/>
    <w:rsid w:val="007F38A4"/>
    <w:rsid w:val="007F67C3"/>
    <w:rsid w:val="007F69DB"/>
    <w:rsid w:val="00802971"/>
    <w:rsid w:val="00804D01"/>
    <w:rsid w:val="0081511F"/>
    <w:rsid w:val="0081544B"/>
    <w:rsid w:val="00821386"/>
    <w:rsid w:val="00823E8A"/>
    <w:rsid w:val="008244B6"/>
    <w:rsid w:val="008277DB"/>
    <w:rsid w:val="00827E5D"/>
    <w:rsid w:val="00830474"/>
    <w:rsid w:val="00832040"/>
    <w:rsid w:val="00832E92"/>
    <w:rsid w:val="0083330A"/>
    <w:rsid w:val="00834A9F"/>
    <w:rsid w:val="00834E9D"/>
    <w:rsid w:val="00835AA0"/>
    <w:rsid w:val="00837A8C"/>
    <w:rsid w:val="00840162"/>
    <w:rsid w:val="00842CD5"/>
    <w:rsid w:val="00846B42"/>
    <w:rsid w:val="00847ADF"/>
    <w:rsid w:val="00850633"/>
    <w:rsid w:val="008510DA"/>
    <w:rsid w:val="00851635"/>
    <w:rsid w:val="00851A98"/>
    <w:rsid w:val="00855F89"/>
    <w:rsid w:val="0085602E"/>
    <w:rsid w:val="00870F3E"/>
    <w:rsid w:val="00872993"/>
    <w:rsid w:val="00874891"/>
    <w:rsid w:val="00881BF4"/>
    <w:rsid w:val="00881DEE"/>
    <w:rsid w:val="008865FC"/>
    <w:rsid w:val="00886615"/>
    <w:rsid w:val="00887CE0"/>
    <w:rsid w:val="00894282"/>
    <w:rsid w:val="00894510"/>
    <w:rsid w:val="00894D0E"/>
    <w:rsid w:val="008974AD"/>
    <w:rsid w:val="00897D32"/>
    <w:rsid w:val="008A081C"/>
    <w:rsid w:val="008A236E"/>
    <w:rsid w:val="008A27BB"/>
    <w:rsid w:val="008A35B9"/>
    <w:rsid w:val="008A4E4D"/>
    <w:rsid w:val="008A5A69"/>
    <w:rsid w:val="008A62B2"/>
    <w:rsid w:val="008B0AC9"/>
    <w:rsid w:val="008B5948"/>
    <w:rsid w:val="008B5C5F"/>
    <w:rsid w:val="008B75C3"/>
    <w:rsid w:val="008C0362"/>
    <w:rsid w:val="008C3B01"/>
    <w:rsid w:val="008C7E03"/>
    <w:rsid w:val="008D024F"/>
    <w:rsid w:val="008D3D77"/>
    <w:rsid w:val="008E05D6"/>
    <w:rsid w:val="008E1924"/>
    <w:rsid w:val="008E1F68"/>
    <w:rsid w:val="008E2BA0"/>
    <w:rsid w:val="008E3055"/>
    <w:rsid w:val="008E368D"/>
    <w:rsid w:val="008F458B"/>
    <w:rsid w:val="008F76F1"/>
    <w:rsid w:val="008F77AC"/>
    <w:rsid w:val="009012CF"/>
    <w:rsid w:val="009028E7"/>
    <w:rsid w:val="009048AA"/>
    <w:rsid w:val="00907064"/>
    <w:rsid w:val="009071A4"/>
    <w:rsid w:val="0090729D"/>
    <w:rsid w:val="00913DF4"/>
    <w:rsid w:val="0091681F"/>
    <w:rsid w:val="0092412D"/>
    <w:rsid w:val="009250CF"/>
    <w:rsid w:val="009250F9"/>
    <w:rsid w:val="009254F3"/>
    <w:rsid w:val="00927199"/>
    <w:rsid w:val="00930B9D"/>
    <w:rsid w:val="009344CB"/>
    <w:rsid w:val="00934535"/>
    <w:rsid w:val="00934712"/>
    <w:rsid w:val="00936EFE"/>
    <w:rsid w:val="009372A8"/>
    <w:rsid w:val="00940662"/>
    <w:rsid w:val="00942285"/>
    <w:rsid w:val="00942D61"/>
    <w:rsid w:val="00946C94"/>
    <w:rsid w:val="00951981"/>
    <w:rsid w:val="00952747"/>
    <w:rsid w:val="00955083"/>
    <w:rsid w:val="00957CA1"/>
    <w:rsid w:val="00967CA5"/>
    <w:rsid w:val="0097003F"/>
    <w:rsid w:val="00971809"/>
    <w:rsid w:val="0097248E"/>
    <w:rsid w:val="0097296B"/>
    <w:rsid w:val="00981771"/>
    <w:rsid w:val="00981AF3"/>
    <w:rsid w:val="00982808"/>
    <w:rsid w:val="00984CBF"/>
    <w:rsid w:val="0098586C"/>
    <w:rsid w:val="009870F8"/>
    <w:rsid w:val="00991695"/>
    <w:rsid w:val="00993FF5"/>
    <w:rsid w:val="00996988"/>
    <w:rsid w:val="009A054D"/>
    <w:rsid w:val="009A0BCD"/>
    <w:rsid w:val="009A2414"/>
    <w:rsid w:val="009A2AA6"/>
    <w:rsid w:val="009A35DC"/>
    <w:rsid w:val="009A53F6"/>
    <w:rsid w:val="009A5CE5"/>
    <w:rsid w:val="009A5DE4"/>
    <w:rsid w:val="009B663B"/>
    <w:rsid w:val="009B7494"/>
    <w:rsid w:val="009C11F8"/>
    <w:rsid w:val="009C3946"/>
    <w:rsid w:val="009C3A64"/>
    <w:rsid w:val="009C3D7F"/>
    <w:rsid w:val="009C67E5"/>
    <w:rsid w:val="009D07BA"/>
    <w:rsid w:val="009D2BFF"/>
    <w:rsid w:val="009D376A"/>
    <w:rsid w:val="009D4F1F"/>
    <w:rsid w:val="009D5F8C"/>
    <w:rsid w:val="009E0762"/>
    <w:rsid w:val="009E2189"/>
    <w:rsid w:val="009E42AF"/>
    <w:rsid w:val="009F0719"/>
    <w:rsid w:val="009F3942"/>
    <w:rsid w:val="009F73B7"/>
    <w:rsid w:val="009F764E"/>
    <w:rsid w:val="00A00F10"/>
    <w:rsid w:val="00A01C0A"/>
    <w:rsid w:val="00A03335"/>
    <w:rsid w:val="00A03596"/>
    <w:rsid w:val="00A04CF0"/>
    <w:rsid w:val="00A06836"/>
    <w:rsid w:val="00A0776D"/>
    <w:rsid w:val="00A1365D"/>
    <w:rsid w:val="00A141BB"/>
    <w:rsid w:val="00A15993"/>
    <w:rsid w:val="00A20566"/>
    <w:rsid w:val="00A207C8"/>
    <w:rsid w:val="00A236C6"/>
    <w:rsid w:val="00A258BA"/>
    <w:rsid w:val="00A31214"/>
    <w:rsid w:val="00A32168"/>
    <w:rsid w:val="00A331BE"/>
    <w:rsid w:val="00A35DFF"/>
    <w:rsid w:val="00A3619E"/>
    <w:rsid w:val="00A40033"/>
    <w:rsid w:val="00A4183D"/>
    <w:rsid w:val="00A44FA0"/>
    <w:rsid w:val="00A53A8C"/>
    <w:rsid w:val="00A53B96"/>
    <w:rsid w:val="00A552F8"/>
    <w:rsid w:val="00A57D6A"/>
    <w:rsid w:val="00A61606"/>
    <w:rsid w:val="00A73096"/>
    <w:rsid w:val="00A732DE"/>
    <w:rsid w:val="00A759CE"/>
    <w:rsid w:val="00A77560"/>
    <w:rsid w:val="00A779B4"/>
    <w:rsid w:val="00A80C75"/>
    <w:rsid w:val="00A81121"/>
    <w:rsid w:val="00A81B30"/>
    <w:rsid w:val="00A84011"/>
    <w:rsid w:val="00A87453"/>
    <w:rsid w:val="00A8749F"/>
    <w:rsid w:val="00A8780F"/>
    <w:rsid w:val="00A90AE4"/>
    <w:rsid w:val="00A90D86"/>
    <w:rsid w:val="00A91BB2"/>
    <w:rsid w:val="00A925B1"/>
    <w:rsid w:val="00A94CBE"/>
    <w:rsid w:val="00A94DCB"/>
    <w:rsid w:val="00A96253"/>
    <w:rsid w:val="00AA4004"/>
    <w:rsid w:val="00AA58E4"/>
    <w:rsid w:val="00AB0E2B"/>
    <w:rsid w:val="00AB3542"/>
    <w:rsid w:val="00AB5962"/>
    <w:rsid w:val="00AB6741"/>
    <w:rsid w:val="00AB6F32"/>
    <w:rsid w:val="00AC012D"/>
    <w:rsid w:val="00AC0EF3"/>
    <w:rsid w:val="00AC3572"/>
    <w:rsid w:val="00AC38AF"/>
    <w:rsid w:val="00AC3976"/>
    <w:rsid w:val="00AD133D"/>
    <w:rsid w:val="00AD467C"/>
    <w:rsid w:val="00AD509F"/>
    <w:rsid w:val="00AD5260"/>
    <w:rsid w:val="00AD5274"/>
    <w:rsid w:val="00AE10CC"/>
    <w:rsid w:val="00AE1879"/>
    <w:rsid w:val="00AE217B"/>
    <w:rsid w:val="00AE25D8"/>
    <w:rsid w:val="00AF3B60"/>
    <w:rsid w:val="00AF4646"/>
    <w:rsid w:val="00AF556B"/>
    <w:rsid w:val="00AF5836"/>
    <w:rsid w:val="00AF664F"/>
    <w:rsid w:val="00B03550"/>
    <w:rsid w:val="00B0383C"/>
    <w:rsid w:val="00B05FB6"/>
    <w:rsid w:val="00B12A2F"/>
    <w:rsid w:val="00B12CC3"/>
    <w:rsid w:val="00B14364"/>
    <w:rsid w:val="00B15413"/>
    <w:rsid w:val="00B15D9F"/>
    <w:rsid w:val="00B16A09"/>
    <w:rsid w:val="00B2391C"/>
    <w:rsid w:val="00B248BB"/>
    <w:rsid w:val="00B36D73"/>
    <w:rsid w:val="00B42E68"/>
    <w:rsid w:val="00B4332F"/>
    <w:rsid w:val="00B46358"/>
    <w:rsid w:val="00B4649E"/>
    <w:rsid w:val="00B4752B"/>
    <w:rsid w:val="00B4790F"/>
    <w:rsid w:val="00B51B48"/>
    <w:rsid w:val="00B522BF"/>
    <w:rsid w:val="00B53150"/>
    <w:rsid w:val="00B53607"/>
    <w:rsid w:val="00B53F22"/>
    <w:rsid w:val="00B5693B"/>
    <w:rsid w:val="00B666D6"/>
    <w:rsid w:val="00B66A46"/>
    <w:rsid w:val="00B67949"/>
    <w:rsid w:val="00B70ECC"/>
    <w:rsid w:val="00B7226C"/>
    <w:rsid w:val="00B74639"/>
    <w:rsid w:val="00B758E8"/>
    <w:rsid w:val="00B804C2"/>
    <w:rsid w:val="00B826D7"/>
    <w:rsid w:val="00B862E4"/>
    <w:rsid w:val="00B864A1"/>
    <w:rsid w:val="00B91BBC"/>
    <w:rsid w:val="00B939B1"/>
    <w:rsid w:val="00B95AFF"/>
    <w:rsid w:val="00BA4B8E"/>
    <w:rsid w:val="00BA4DED"/>
    <w:rsid w:val="00BB3B46"/>
    <w:rsid w:val="00BC493D"/>
    <w:rsid w:val="00BC650F"/>
    <w:rsid w:val="00BD34BE"/>
    <w:rsid w:val="00BD36D0"/>
    <w:rsid w:val="00BD3A73"/>
    <w:rsid w:val="00BD7EA8"/>
    <w:rsid w:val="00BE7077"/>
    <w:rsid w:val="00BF0EDD"/>
    <w:rsid w:val="00BF2397"/>
    <w:rsid w:val="00BF338B"/>
    <w:rsid w:val="00C05DC5"/>
    <w:rsid w:val="00C06408"/>
    <w:rsid w:val="00C06B58"/>
    <w:rsid w:val="00C07C38"/>
    <w:rsid w:val="00C07CB3"/>
    <w:rsid w:val="00C164FA"/>
    <w:rsid w:val="00C175EB"/>
    <w:rsid w:val="00C209D0"/>
    <w:rsid w:val="00C2287C"/>
    <w:rsid w:val="00C343AE"/>
    <w:rsid w:val="00C3532D"/>
    <w:rsid w:val="00C363C3"/>
    <w:rsid w:val="00C37F0A"/>
    <w:rsid w:val="00C42BDD"/>
    <w:rsid w:val="00C43C7B"/>
    <w:rsid w:val="00C447EE"/>
    <w:rsid w:val="00C44B23"/>
    <w:rsid w:val="00C45743"/>
    <w:rsid w:val="00C45AE0"/>
    <w:rsid w:val="00C47294"/>
    <w:rsid w:val="00C513D7"/>
    <w:rsid w:val="00C51648"/>
    <w:rsid w:val="00C51E32"/>
    <w:rsid w:val="00C56E52"/>
    <w:rsid w:val="00C60418"/>
    <w:rsid w:val="00C62201"/>
    <w:rsid w:val="00C64D93"/>
    <w:rsid w:val="00C65527"/>
    <w:rsid w:val="00C65953"/>
    <w:rsid w:val="00C6606B"/>
    <w:rsid w:val="00C661EF"/>
    <w:rsid w:val="00C6799D"/>
    <w:rsid w:val="00C70FC4"/>
    <w:rsid w:val="00C71923"/>
    <w:rsid w:val="00C7196A"/>
    <w:rsid w:val="00C7299F"/>
    <w:rsid w:val="00C75DE7"/>
    <w:rsid w:val="00C81BC3"/>
    <w:rsid w:val="00C82D00"/>
    <w:rsid w:val="00C84D23"/>
    <w:rsid w:val="00C8667D"/>
    <w:rsid w:val="00C92D35"/>
    <w:rsid w:val="00C93AE8"/>
    <w:rsid w:val="00C96C14"/>
    <w:rsid w:val="00CA0CC1"/>
    <w:rsid w:val="00CA1BA4"/>
    <w:rsid w:val="00CA2124"/>
    <w:rsid w:val="00CA2B1C"/>
    <w:rsid w:val="00CA344F"/>
    <w:rsid w:val="00CA3860"/>
    <w:rsid w:val="00CB11CD"/>
    <w:rsid w:val="00CB2F21"/>
    <w:rsid w:val="00CB2F44"/>
    <w:rsid w:val="00CB37B8"/>
    <w:rsid w:val="00CB3E71"/>
    <w:rsid w:val="00CC06DD"/>
    <w:rsid w:val="00CC2855"/>
    <w:rsid w:val="00CC57CA"/>
    <w:rsid w:val="00CC7710"/>
    <w:rsid w:val="00CD28F7"/>
    <w:rsid w:val="00CE1433"/>
    <w:rsid w:val="00CE361D"/>
    <w:rsid w:val="00CE3877"/>
    <w:rsid w:val="00CE3F33"/>
    <w:rsid w:val="00CE46A7"/>
    <w:rsid w:val="00CE522B"/>
    <w:rsid w:val="00CE53B8"/>
    <w:rsid w:val="00CE56B3"/>
    <w:rsid w:val="00CE634D"/>
    <w:rsid w:val="00CE7C8F"/>
    <w:rsid w:val="00CF23C7"/>
    <w:rsid w:val="00CF36F3"/>
    <w:rsid w:val="00CF4BFB"/>
    <w:rsid w:val="00CF6A03"/>
    <w:rsid w:val="00D00361"/>
    <w:rsid w:val="00D02296"/>
    <w:rsid w:val="00D12A35"/>
    <w:rsid w:val="00D13C20"/>
    <w:rsid w:val="00D13E2E"/>
    <w:rsid w:val="00D15881"/>
    <w:rsid w:val="00D21D85"/>
    <w:rsid w:val="00D2498A"/>
    <w:rsid w:val="00D26669"/>
    <w:rsid w:val="00D32FE2"/>
    <w:rsid w:val="00D335F0"/>
    <w:rsid w:val="00D34245"/>
    <w:rsid w:val="00D3434B"/>
    <w:rsid w:val="00D36E4A"/>
    <w:rsid w:val="00D37C28"/>
    <w:rsid w:val="00D416EA"/>
    <w:rsid w:val="00D4682A"/>
    <w:rsid w:val="00D4751C"/>
    <w:rsid w:val="00D47C94"/>
    <w:rsid w:val="00D5631F"/>
    <w:rsid w:val="00D56981"/>
    <w:rsid w:val="00D60031"/>
    <w:rsid w:val="00D649AD"/>
    <w:rsid w:val="00D65C9D"/>
    <w:rsid w:val="00D70015"/>
    <w:rsid w:val="00D74770"/>
    <w:rsid w:val="00D82639"/>
    <w:rsid w:val="00D83523"/>
    <w:rsid w:val="00D83643"/>
    <w:rsid w:val="00D85E27"/>
    <w:rsid w:val="00D901C7"/>
    <w:rsid w:val="00D9315A"/>
    <w:rsid w:val="00D949E6"/>
    <w:rsid w:val="00D95C0D"/>
    <w:rsid w:val="00D968FB"/>
    <w:rsid w:val="00D97664"/>
    <w:rsid w:val="00DA00B6"/>
    <w:rsid w:val="00DA090E"/>
    <w:rsid w:val="00DA0B56"/>
    <w:rsid w:val="00DA0B81"/>
    <w:rsid w:val="00DA175A"/>
    <w:rsid w:val="00DA1EEF"/>
    <w:rsid w:val="00DA20C9"/>
    <w:rsid w:val="00DA2EB8"/>
    <w:rsid w:val="00DA34C2"/>
    <w:rsid w:val="00DA5B8A"/>
    <w:rsid w:val="00DA68ED"/>
    <w:rsid w:val="00DB2596"/>
    <w:rsid w:val="00DB5B7A"/>
    <w:rsid w:val="00DC1FC9"/>
    <w:rsid w:val="00DC577F"/>
    <w:rsid w:val="00DD0B97"/>
    <w:rsid w:val="00DD2FC9"/>
    <w:rsid w:val="00DD60F6"/>
    <w:rsid w:val="00DD6488"/>
    <w:rsid w:val="00DE03D2"/>
    <w:rsid w:val="00DE3957"/>
    <w:rsid w:val="00DE4A1D"/>
    <w:rsid w:val="00DE6183"/>
    <w:rsid w:val="00DE7303"/>
    <w:rsid w:val="00DE7519"/>
    <w:rsid w:val="00DF077E"/>
    <w:rsid w:val="00DF0C03"/>
    <w:rsid w:val="00DF120F"/>
    <w:rsid w:val="00DF1E1F"/>
    <w:rsid w:val="00E00756"/>
    <w:rsid w:val="00E01ED8"/>
    <w:rsid w:val="00E01F1E"/>
    <w:rsid w:val="00E0271A"/>
    <w:rsid w:val="00E03A5C"/>
    <w:rsid w:val="00E03A66"/>
    <w:rsid w:val="00E05BF1"/>
    <w:rsid w:val="00E157A7"/>
    <w:rsid w:val="00E15963"/>
    <w:rsid w:val="00E21CF2"/>
    <w:rsid w:val="00E21F3A"/>
    <w:rsid w:val="00E271E2"/>
    <w:rsid w:val="00E3088D"/>
    <w:rsid w:val="00E33CD6"/>
    <w:rsid w:val="00E3434C"/>
    <w:rsid w:val="00E3683F"/>
    <w:rsid w:val="00E37A00"/>
    <w:rsid w:val="00E40F5F"/>
    <w:rsid w:val="00E44DBB"/>
    <w:rsid w:val="00E45740"/>
    <w:rsid w:val="00E46D88"/>
    <w:rsid w:val="00E479F2"/>
    <w:rsid w:val="00E52293"/>
    <w:rsid w:val="00E5385C"/>
    <w:rsid w:val="00E53C67"/>
    <w:rsid w:val="00E5408A"/>
    <w:rsid w:val="00E54F59"/>
    <w:rsid w:val="00E55527"/>
    <w:rsid w:val="00E67DB9"/>
    <w:rsid w:val="00E7387B"/>
    <w:rsid w:val="00E7588A"/>
    <w:rsid w:val="00E76267"/>
    <w:rsid w:val="00E76D71"/>
    <w:rsid w:val="00E77AF5"/>
    <w:rsid w:val="00E803B4"/>
    <w:rsid w:val="00E8109D"/>
    <w:rsid w:val="00E81C99"/>
    <w:rsid w:val="00E87DDE"/>
    <w:rsid w:val="00E9060D"/>
    <w:rsid w:val="00E912C5"/>
    <w:rsid w:val="00E93FF0"/>
    <w:rsid w:val="00E97541"/>
    <w:rsid w:val="00EA1E51"/>
    <w:rsid w:val="00EA2E1B"/>
    <w:rsid w:val="00EA3BDF"/>
    <w:rsid w:val="00EA4668"/>
    <w:rsid w:val="00EA5943"/>
    <w:rsid w:val="00EA6DA3"/>
    <w:rsid w:val="00EA6EBF"/>
    <w:rsid w:val="00EB0EA8"/>
    <w:rsid w:val="00EB1013"/>
    <w:rsid w:val="00EB2045"/>
    <w:rsid w:val="00EB2B82"/>
    <w:rsid w:val="00EB2F61"/>
    <w:rsid w:val="00EB4742"/>
    <w:rsid w:val="00EB65DB"/>
    <w:rsid w:val="00EB6ECF"/>
    <w:rsid w:val="00EC171B"/>
    <w:rsid w:val="00EC6968"/>
    <w:rsid w:val="00EC720D"/>
    <w:rsid w:val="00EC7F91"/>
    <w:rsid w:val="00ED240D"/>
    <w:rsid w:val="00ED2B18"/>
    <w:rsid w:val="00ED5D48"/>
    <w:rsid w:val="00ED65DE"/>
    <w:rsid w:val="00ED7526"/>
    <w:rsid w:val="00ED77B8"/>
    <w:rsid w:val="00ED7FB0"/>
    <w:rsid w:val="00EE0891"/>
    <w:rsid w:val="00EE0E96"/>
    <w:rsid w:val="00EE1F26"/>
    <w:rsid w:val="00EE2070"/>
    <w:rsid w:val="00EE210C"/>
    <w:rsid w:val="00EE4CBB"/>
    <w:rsid w:val="00EE7253"/>
    <w:rsid w:val="00EE7931"/>
    <w:rsid w:val="00EF06A4"/>
    <w:rsid w:val="00EF08B4"/>
    <w:rsid w:val="00EF4EA9"/>
    <w:rsid w:val="00EF7842"/>
    <w:rsid w:val="00F00525"/>
    <w:rsid w:val="00F00656"/>
    <w:rsid w:val="00F04FE9"/>
    <w:rsid w:val="00F0580F"/>
    <w:rsid w:val="00F10E7A"/>
    <w:rsid w:val="00F11D55"/>
    <w:rsid w:val="00F11EAC"/>
    <w:rsid w:val="00F121D1"/>
    <w:rsid w:val="00F13C45"/>
    <w:rsid w:val="00F15252"/>
    <w:rsid w:val="00F15D62"/>
    <w:rsid w:val="00F16126"/>
    <w:rsid w:val="00F17926"/>
    <w:rsid w:val="00F21CC9"/>
    <w:rsid w:val="00F227BE"/>
    <w:rsid w:val="00F228CA"/>
    <w:rsid w:val="00F23378"/>
    <w:rsid w:val="00F313C2"/>
    <w:rsid w:val="00F326ED"/>
    <w:rsid w:val="00F335A8"/>
    <w:rsid w:val="00F3387E"/>
    <w:rsid w:val="00F341F2"/>
    <w:rsid w:val="00F37E3E"/>
    <w:rsid w:val="00F439F1"/>
    <w:rsid w:val="00F51215"/>
    <w:rsid w:val="00F53865"/>
    <w:rsid w:val="00F562D5"/>
    <w:rsid w:val="00F56D05"/>
    <w:rsid w:val="00F57102"/>
    <w:rsid w:val="00F62B5F"/>
    <w:rsid w:val="00F63D9D"/>
    <w:rsid w:val="00F67493"/>
    <w:rsid w:val="00F7182C"/>
    <w:rsid w:val="00F72E26"/>
    <w:rsid w:val="00F73B9A"/>
    <w:rsid w:val="00F8198D"/>
    <w:rsid w:val="00F924F5"/>
    <w:rsid w:val="00F92711"/>
    <w:rsid w:val="00F9505E"/>
    <w:rsid w:val="00F96F86"/>
    <w:rsid w:val="00FA18D3"/>
    <w:rsid w:val="00FA2A07"/>
    <w:rsid w:val="00FA3505"/>
    <w:rsid w:val="00FA3994"/>
    <w:rsid w:val="00FA469A"/>
    <w:rsid w:val="00FA6620"/>
    <w:rsid w:val="00FA6802"/>
    <w:rsid w:val="00FA6F27"/>
    <w:rsid w:val="00FA7720"/>
    <w:rsid w:val="00FB1036"/>
    <w:rsid w:val="00FB2D1A"/>
    <w:rsid w:val="00FB4390"/>
    <w:rsid w:val="00FC311E"/>
    <w:rsid w:val="00FD042D"/>
    <w:rsid w:val="00FD25C1"/>
    <w:rsid w:val="00FD37B2"/>
    <w:rsid w:val="00FD5D30"/>
    <w:rsid w:val="00FD7B79"/>
    <w:rsid w:val="00FD7E61"/>
    <w:rsid w:val="00FE1690"/>
    <w:rsid w:val="00FE3C79"/>
    <w:rsid w:val="00FE41D7"/>
    <w:rsid w:val="00FF03D3"/>
    <w:rsid w:val="00FF087E"/>
    <w:rsid w:val="00FF1E78"/>
    <w:rsid w:val="00FF2DD5"/>
    <w:rsid w:val="00FF5377"/>
    <w:rsid w:val="00FF7D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37379AFB"/>
  <w15:chartTrackingRefBased/>
  <w15:docId w15:val="{F0D9BFFE-7767-42C8-B5FE-9C133C30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A1A"/>
    <w:pPr>
      <w:suppressAutoHyphens/>
      <w:jc w:val="both"/>
    </w:pPr>
    <w:rPr>
      <w:rFonts w:eastAsia="Times New Roman" w:cs="Calibri"/>
      <w:szCs w:val="24"/>
      <w:lang w:eastAsia="ar-SA"/>
    </w:rPr>
  </w:style>
  <w:style w:type="paragraph" w:styleId="Heading1">
    <w:name w:val="heading 1"/>
    <w:aliases w:val="H1,h1,II+,I"/>
    <w:basedOn w:val="Normal"/>
    <w:next w:val="Normal"/>
    <w:link w:val="Heading1Char"/>
    <w:qFormat/>
    <w:rsid w:val="000066B2"/>
    <w:pPr>
      <w:keepNext/>
      <w:numPr>
        <w:numId w:val="5"/>
      </w:numPr>
      <w:spacing w:before="240" w:after="60"/>
      <w:outlineLvl w:val="0"/>
    </w:pPr>
    <w:rPr>
      <w:rFonts w:cs="Arial"/>
      <w:kern w:val="1"/>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0066B2"/>
    <w:pPr>
      <w:keepNext/>
      <w:numPr>
        <w:ilvl w:val="1"/>
        <w:numId w:val="5"/>
      </w:numPr>
      <w:spacing w:before="120" w:after="120"/>
      <w:outlineLvl w:val="1"/>
    </w:pPr>
    <w:rPr>
      <w:caps/>
      <w:szCs w:val="20"/>
    </w:rPr>
  </w:style>
  <w:style w:type="paragraph" w:styleId="Heading3">
    <w:name w:val="heading 3"/>
    <w:basedOn w:val="Normal"/>
    <w:next w:val="Normal"/>
    <w:link w:val="Heading3Char"/>
    <w:qFormat/>
    <w:rsid w:val="000066B2"/>
    <w:pPr>
      <w:keepNext/>
      <w:numPr>
        <w:ilvl w:val="2"/>
        <w:numId w:val="5"/>
      </w:numPr>
      <w:spacing w:before="240" w:after="60"/>
      <w:outlineLvl w:val="2"/>
    </w:pPr>
    <w:rPr>
      <w:rFonts w:cs="Arial"/>
      <w:bCs/>
      <w:szCs w:val="26"/>
    </w:rPr>
  </w:style>
  <w:style w:type="paragraph" w:styleId="Heading4">
    <w:name w:val="heading 4"/>
    <w:aliases w:val="H4"/>
    <w:basedOn w:val="Normal"/>
    <w:next w:val="Normal"/>
    <w:link w:val="Heading4Char"/>
    <w:qFormat/>
    <w:rsid w:val="000066B2"/>
    <w:pPr>
      <w:keepNext/>
      <w:numPr>
        <w:ilvl w:val="3"/>
        <w:numId w:val="5"/>
      </w:numPr>
      <w:outlineLvl w:val="3"/>
    </w:pPr>
    <w:rPr>
      <w:szCs w:val="20"/>
    </w:rPr>
  </w:style>
  <w:style w:type="paragraph" w:styleId="Heading5">
    <w:name w:val="heading 5"/>
    <w:basedOn w:val="Normal"/>
    <w:next w:val="Normal"/>
    <w:link w:val="Heading5Char"/>
    <w:qFormat/>
    <w:rsid w:val="000066B2"/>
    <w:pPr>
      <w:keepNext/>
      <w:numPr>
        <w:ilvl w:val="4"/>
        <w:numId w:val="5"/>
      </w:numPr>
      <w:jc w:val="left"/>
      <w:outlineLvl w:val="4"/>
    </w:pPr>
    <w:rPr>
      <w:b/>
      <w:bCs/>
      <w:sz w:val="22"/>
      <w:szCs w:val="20"/>
    </w:rPr>
  </w:style>
  <w:style w:type="paragraph" w:styleId="Heading6">
    <w:name w:val="heading 6"/>
    <w:basedOn w:val="Normal"/>
    <w:next w:val="Normal"/>
    <w:link w:val="Heading6Char"/>
    <w:qFormat/>
    <w:rsid w:val="000066B2"/>
    <w:pPr>
      <w:numPr>
        <w:ilvl w:val="5"/>
        <w:numId w:val="5"/>
      </w:num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0066B2"/>
    <w:pPr>
      <w:keepNext/>
      <w:numPr>
        <w:ilvl w:val="6"/>
        <w:numId w:val="5"/>
      </w:numPr>
      <w:jc w:val="center"/>
      <w:outlineLvl w:val="6"/>
    </w:pPr>
    <w:rPr>
      <w:b/>
      <w:bCs/>
      <w:sz w:val="22"/>
      <w:szCs w:val="20"/>
    </w:rPr>
  </w:style>
  <w:style w:type="paragraph" w:styleId="Heading8">
    <w:name w:val="heading 8"/>
    <w:basedOn w:val="Normal"/>
    <w:next w:val="Normal"/>
    <w:link w:val="Heading8Char"/>
    <w:qFormat/>
    <w:rsid w:val="000066B2"/>
    <w:pPr>
      <w:keepNext/>
      <w:numPr>
        <w:ilvl w:val="7"/>
        <w:numId w:val="5"/>
      </w:numPr>
      <w:outlineLvl w:val="7"/>
    </w:pPr>
    <w:rPr>
      <w:rFonts w:cs="Arial"/>
      <w:b/>
      <w:bCs/>
    </w:rPr>
  </w:style>
  <w:style w:type="paragraph" w:styleId="Heading9">
    <w:name w:val="heading 9"/>
    <w:basedOn w:val="Normal"/>
    <w:next w:val="Normal"/>
    <w:link w:val="Heading9Char"/>
    <w:qFormat/>
    <w:rsid w:val="000066B2"/>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rsid w:val="000066B2"/>
    <w:rPr>
      <w:rFonts w:eastAsia="Times New Roman"/>
      <w:kern w:val="1"/>
      <w:sz w:val="24"/>
      <w:szCs w:val="32"/>
      <w:lang w:eastAsia="ar-SA"/>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0066B2"/>
    <w:rPr>
      <w:rFonts w:eastAsia="Times New Roman" w:cs="Calibri"/>
      <w:caps/>
      <w:lang w:eastAsia="ar-SA"/>
    </w:rPr>
  </w:style>
  <w:style w:type="character" w:customStyle="1" w:styleId="Heading3Char">
    <w:name w:val="Heading 3 Char"/>
    <w:link w:val="Heading3"/>
    <w:rsid w:val="000066B2"/>
    <w:rPr>
      <w:rFonts w:eastAsia="Times New Roman"/>
      <w:bCs/>
      <w:szCs w:val="26"/>
      <w:lang w:eastAsia="ar-SA"/>
    </w:rPr>
  </w:style>
  <w:style w:type="character" w:customStyle="1" w:styleId="Heading4Char">
    <w:name w:val="Heading 4 Char"/>
    <w:aliases w:val="H4 Char"/>
    <w:link w:val="Heading4"/>
    <w:rsid w:val="000066B2"/>
    <w:rPr>
      <w:rFonts w:eastAsia="Times New Roman" w:cs="Calibri"/>
      <w:lang w:eastAsia="ar-SA"/>
    </w:rPr>
  </w:style>
  <w:style w:type="character" w:customStyle="1" w:styleId="Heading5Char">
    <w:name w:val="Heading 5 Char"/>
    <w:link w:val="Heading5"/>
    <w:rsid w:val="000066B2"/>
    <w:rPr>
      <w:rFonts w:eastAsia="Times New Roman" w:cs="Calibri"/>
      <w:b/>
      <w:bCs/>
      <w:sz w:val="22"/>
      <w:lang w:eastAsia="ar-SA"/>
    </w:rPr>
  </w:style>
  <w:style w:type="character" w:customStyle="1" w:styleId="Heading6Char">
    <w:name w:val="Heading 6 Char"/>
    <w:link w:val="Heading6"/>
    <w:rsid w:val="000066B2"/>
    <w:rPr>
      <w:rFonts w:ascii="Times New Roman" w:eastAsia="Times New Roman" w:hAnsi="Times New Roman" w:cs="Times New Roman"/>
      <w:b/>
      <w:bCs/>
      <w:sz w:val="22"/>
      <w:szCs w:val="22"/>
      <w:lang w:eastAsia="ar-SA"/>
    </w:rPr>
  </w:style>
  <w:style w:type="character" w:customStyle="1" w:styleId="Heading7Char">
    <w:name w:val="Heading 7 Char"/>
    <w:link w:val="Heading7"/>
    <w:rsid w:val="000066B2"/>
    <w:rPr>
      <w:rFonts w:eastAsia="Times New Roman" w:cs="Calibri"/>
      <w:b/>
      <w:bCs/>
      <w:sz w:val="22"/>
      <w:lang w:eastAsia="ar-SA"/>
    </w:rPr>
  </w:style>
  <w:style w:type="character" w:customStyle="1" w:styleId="Heading8Char">
    <w:name w:val="Heading 8 Char"/>
    <w:link w:val="Heading8"/>
    <w:rsid w:val="000066B2"/>
    <w:rPr>
      <w:rFonts w:eastAsia="Times New Roman"/>
      <w:b/>
      <w:bCs/>
      <w:szCs w:val="24"/>
      <w:lang w:eastAsia="ar-SA"/>
    </w:rPr>
  </w:style>
  <w:style w:type="character" w:customStyle="1" w:styleId="Heading9Char">
    <w:name w:val="Heading 9 Char"/>
    <w:link w:val="Heading9"/>
    <w:rsid w:val="000066B2"/>
    <w:rPr>
      <w:rFonts w:eastAsia="Times New Roman"/>
      <w:sz w:val="22"/>
      <w:szCs w:val="22"/>
      <w:lang w:eastAsia="ar-SA"/>
    </w:rPr>
  </w:style>
  <w:style w:type="character" w:customStyle="1" w:styleId="WW8Num1z2">
    <w:name w:val="WW8Num1z2"/>
    <w:rsid w:val="000066B2"/>
    <w:rPr>
      <w:color w:val="000000"/>
    </w:rPr>
  </w:style>
  <w:style w:type="character" w:customStyle="1" w:styleId="WW8Num2z0">
    <w:name w:val="WW8Num2z0"/>
    <w:rsid w:val="000066B2"/>
    <w:rPr>
      <w:rFonts w:ascii="Times New Roman" w:hAnsi="Times New Roman" w:cs="Times New Roman"/>
    </w:rPr>
  </w:style>
  <w:style w:type="character" w:customStyle="1" w:styleId="WW8Num3z0">
    <w:name w:val="WW8Num3z0"/>
    <w:rsid w:val="000066B2"/>
    <w:rPr>
      <w:rFonts w:ascii="Symbol" w:hAnsi="Symbol" w:cs="OpenSymbol"/>
    </w:rPr>
  </w:style>
  <w:style w:type="character" w:customStyle="1" w:styleId="WW8Num4z0">
    <w:name w:val="WW8Num4z0"/>
    <w:rsid w:val="000066B2"/>
    <w:rPr>
      <w:rFonts w:ascii="Symbol" w:hAnsi="Symbol" w:cs="Symbol"/>
    </w:rPr>
  </w:style>
  <w:style w:type="character" w:customStyle="1" w:styleId="WW8Num5z0">
    <w:name w:val="WW8Num5z0"/>
    <w:rsid w:val="000066B2"/>
    <w:rPr>
      <w:rFonts w:ascii="Wingdings" w:hAnsi="Wingdings" w:cs="Wingdings"/>
    </w:rPr>
  </w:style>
  <w:style w:type="character" w:customStyle="1" w:styleId="WW8Num6z0">
    <w:name w:val="WW8Num6z0"/>
    <w:rsid w:val="000066B2"/>
    <w:rPr>
      <w:rFonts w:ascii="Wingdings" w:hAnsi="Wingdings" w:cs="Wingdings"/>
    </w:rPr>
  </w:style>
  <w:style w:type="character" w:customStyle="1" w:styleId="WW8Num7z0">
    <w:name w:val="WW8Num7z0"/>
    <w:rsid w:val="000066B2"/>
    <w:rPr>
      <w:color w:val="auto"/>
    </w:rPr>
  </w:style>
  <w:style w:type="character" w:customStyle="1" w:styleId="WW8Num8z0">
    <w:name w:val="WW8Num8z0"/>
    <w:rsid w:val="000066B2"/>
    <w:rPr>
      <w:rFonts w:ascii="Wingdings" w:hAnsi="Wingdings" w:cs="Wingdings"/>
    </w:rPr>
  </w:style>
  <w:style w:type="character" w:customStyle="1" w:styleId="WW8Num9z0">
    <w:name w:val="WW8Num9z0"/>
    <w:rsid w:val="000066B2"/>
    <w:rPr>
      <w:rFonts w:ascii="Wingdings" w:hAnsi="Wingdings" w:cs="Wingdings"/>
    </w:rPr>
  </w:style>
  <w:style w:type="character" w:customStyle="1" w:styleId="WW8Num10z0">
    <w:name w:val="WW8Num10z0"/>
    <w:rsid w:val="000066B2"/>
    <w:rPr>
      <w:rFonts w:ascii="Wingdings" w:hAnsi="Wingdings" w:cs="Wingdings"/>
    </w:rPr>
  </w:style>
  <w:style w:type="character" w:customStyle="1" w:styleId="WW8Num11z0">
    <w:name w:val="WW8Num11z0"/>
    <w:rsid w:val="000066B2"/>
    <w:rPr>
      <w:rFonts w:ascii="Wingdings" w:hAnsi="Wingdings" w:cs="Wingdings"/>
    </w:rPr>
  </w:style>
  <w:style w:type="character" w:customStyle="1" w:styleId="WW8Num12z0">
    <w:name w:val="WW8Num12z0"/>
    <w:rsid w:val="000066B2"/>
    <w:rPr>
      <w:rFonts w:ascii="Symbol" w:hAnsi="Symbol" w:cs="Symbol"/>
    </w:rPr>
  </w:style>
  <w:style w:type="character" w:customStyle="1" w:styleId="WW8Num13z0">
    <w:name w:val="WW8Num13z0"/>
    <w:rsid w:val="000066B2"/>
    <w:rPr>
      <w:rFonts w:ascii="Wingdings" w:hAnsi="Wingdings" w:cs="Wingdings"/>
    </w:rPr>
  </w:style>
  <w:style w:type="character" w:customStyle="1" w:styleId="WW8Num14z0">
    <w:name w:val="WW8Num14z0"/>
    <w:rsid w:val="000066B2"/>
    <w:rPr>
      <w:rFonts w:ascii="Arial" w:eastAsia="Times New Roman" w:hAnsi="Arial" w:cs="Arial"/>
    </w:rPr>
  </w:style>
  <w:style w:type="character" w:customStyle="1" w:styleId="WW8Num14z1">
    <w:name w:val="WW8Num14z1"/>
    <w:rsid w:val="000066B2"/>
    <w:rPr>
      <w:rFonts w:ascii="Courier New" w:hAnsi="Courier New" w:cs="Courier New"/>
    </w:rPr>
  </w:style>
  <w:style w:type="character" w:customStyle="1" w:styleId="WW8Num15z0">
    <w:name w:val="WW8Num15z0"/>
    <w:rsid w:val="000066B2"/>
    <w:rPr>
      <w:rFonts w:ascii="Wingdings" w:hAnsi="Wingdings" w:cs="Wingdings"/>
    </w:rPr>
  </w:style>
  <w:style w:type="character" w:customStyle="1" w:styleId="WW8Num16z0">
    <w:name w:val="WW8Num16z0"/>
    <w:rsid w:val="000066B2"/>
    <w:rPr>
      <w:rFonts w:ascii="Wingdings" w:hAnsi="Wingdings" w:cs="Wingdings"/>
    </w:rPr>
  </w:style>
  <w:style w:type="character" w:customStyle="1" w:styleId="WW8Num17z0">
    <w:name w:val="WW8Num17z0"/>
    <w:rsid w:val="000066B2"/>
    <w:rPr>
      <w:rFonts w:ascii="Wingdings" w:hAnsi="Wingdings" w:cs="Wingdings"/>
    </w:rPr>
  </w:style>
  <w:style w:type="character" w:customStyle="1" w:styleId="WW8Num19z0">
    <w:name w:val="WW8Num19z0"/>
    <w:rsid w:val="000066B2"/>
    <w:rPr>
      <w:rFonts w:ascii="Wingdings" w:hAnsi="Wingdings" w:cs="Wingdings"/>
    </w:rPr>
  </w:style>
  <w:style w:type="character" w:customStyle="1" w:styleId="WW8Num19z1">
    <w:name w:val="WW8Num19z1"/>
    <w:rsid w:val="000066B2"/>
    <w:rPr>
      <w:rFonts w:ascii="Symbol" w:hAnsi="Symbol" w:cs="Symbol"/>
    </w:rPr>
  </w:style>
  <w:style w:type="character" w:customStyle="1" w:styleId="WW8Num19z2">
    <w:name w:val="WW8Num19z2"/>
    <w:rsid w:val="000066B2"/>
    <w:rPr>
      <w:rFonts w:ascii="Wingdings" w:hAnsi="Wingdings" w:cs="Wingdings"/>
    </w:rPr>
  </w:style>
  <w:style w:type="character" w:customStyle="1" w:styleId="WW8Num19z4">
    <w:name w:val="WW8Num19z4"/>
    <w:rsid w:val="000066B2"/>
    <w:rPr>
      <w:rFonts w:ascii="Courier New" w:hAnsi="Courier New" w:cs="Courier New"/>
    </w:rPr>
  </w:style>
  <w:style w:type="character" w:customStyle="1" w:styleId="WW8Num20z1">
    <w:name w:val="WW8Num20z1"/>
    <w:rsid w:val="000066B2"/>
    <w:rPr>
      <w:rFonts w:ascii="Courier New" w:hAnsi="Courier New" w:cs="Courier New"/>
    </w:rPr>
  </w:style>
  <w:style w:type="character" w:customStyle="1" w:styleId="WW8Num21z0">
    <w:name w:val="WW8Num21z0"/>
    <w:rsid w:val="000066B2"/>
    <w:rPr>
      <w:rFonts w:ascii="Wingdings" w:hAnsi="Wingdings" w:cs="Wingdings"/>
    </w:rPr>
  </w:style>
  <w:style w:type="character" w:customStyle="1" w:styleId="WW8Num21z1">
    <w:name w:val="WW8Num21z1"/>
    <w:rsid w:val="000066B2"/>
    <w:rPr>
      <w:rFonts w:ascii="Courier New" w:hAnsi="Courier New" w:cs="Courier New"/>
    </w:rPr>
  </w:style>
  <w:style w:type="character" w:customStyle="1" w:styleId="WW8Num21z3">
    <w:name w:val="WW8Num21z3"/>
    <w:rsid w:val="000066B2"/>
    <w:rPr>
      <w:rFonts w:ascii="Symbol" w:hAnsi="Symbol" w:cs="Symbol"/>
    </w:rPr>
  </w:style>
  <w:style w:type="character" w:customStyle="1" w:styleId="WW8Num22z0">
    <w:name w:val="WW8Num22z0"/>
    <w:rsid w:val="000066B2"/>
    <w:rPr>
      <w:rFonts w:ascii="Arial" w:eastAsia="Times New Roman" w:hAnsi="Arial" w:cs="Arial"/>
    </w:rPr>
  </w:style>
  <w:style w:type="character" w:customStyle="1" w:styleId="WW8Num22z1">
    <w:name w:val="WW8Num22z1"/>
    <w:rsid w:val="000066B2"/>
    <w:rPr>
      <w:rFonts w:ascii="Courier New" w:hAnsi="Courier New" w:cs="Courier New"/>
    </w:rPr>
  </w:style>
  <w:style w:type="character" w:customStyle="1" w:styleId="WW8Num22z3">
    <w:name w:val="WW8Num22z3"/>
    <w:rsid w:val="000066B2"/>
    <w:rPr>
      <w:rFonts w:ascii="Symbol" w:hAnsi="Symbol" w:cs="Symbol"/>
    </w:rPr>
  </w:style>
  <w:style w:type="character" w:customStyle="1" w:styleId="WW8Num23z0">
    <w:name w:val="WW8Num23z0"/>
    <w:rsid w:val="000066B2"/>
    <w:rPr>
      <w:rFonts w:ascii="Symbol" w:hAnsi="Symbol" w:cs="Symbol"/>
    </w:rPr>
  </w:style>
  <w:style w:type="character" w:customStyle="1" w:styleId="WW8Num23z1">
    <w:name w:val="WW8Num23z1"/>
    <w:rsid w:val="000066B2"/>
    <w:rPr>
      <w:rFonts w:ascii="Courier New" w:hAnsi="Courier New" w:cs="Courier New"/>
    </w:rPr>
  </w:style>
  <w:style w:type="character" w:customStyle="1" w:styleId="WW8Num23z2">
    <w:name w:val="WW8Num23z2"/>
    <w:rsid w:val="000066B2"/>
    <w:rPr>
      <w:rFonts w:ascii="Wingdings" w:hAnsi="Wingdings" w:cs="Wingdings"/>
    </w:rPr>
  </w:style>
  <w:style w:type="character" w:customStyle="1" w:styleId="WW8Num25z0">
    <w:name w:val="WW8Num25z0"/>
    <w:rsid w:val="000066B2"/>
    <w:rPr>
      <w:rFonts w:ascii="Symbol" w:hAnsi="Symbol" w:cs="Symbol"/>
    </w:rPr>
  </w:style>
  <w:style w:type="character" w:customStyle="1" w:styleId="WW8Num25z1">
    <w:name w:val="WW8Num25z1"/>
    <w:rsid w:val="000066B2"/>
    <w:rPr>
      <w:rFonts w:ascii="Courier New" w:hAnsi="Courier New" w:cs="Courier New"/>
    </w:rPr>
  </w:style>
  <w:style w:type="character" w:customStyle="1" w:styleId="WW8Num25z2">
    <w:name w:val="WW8Num25z2"/>
    <w:rsid w:val="000066B2"/>
    <w:rPr>
      <w:rFonts w:ascii="Wingdings" w:hAnsi="Wingdings" w:cs="Wingdings"/>
    </w:rPr>
  </w:style>
  <w:style w:type="character" w:customStyle="1" w:styleId="WW8Num25z4">
    <w:name w:val="WW8Num25z4"/>
    <w:rsid w:val="000066B2"/>
    <w:rPr>
      <w:rFonts w:ascii="Courier New" w:hAnsi="Courier New" w:cs="Courier New"/>
    </w:rPr>
  </w:style>
  <w:style w:type="character" w:customStyle="1" w:styleId="WW8Num26z1">
    <w:name w:val="WW8Num26z1"/>
    <w:rsid w:val="000066B2"/>
    <w:rPr>
      <w:rFonts w:ascii="Courier New" w:hAnsi="Courier New" w:cs="Courier New"/>
    </w:rPr>
  </w:style>
  <w:style w:type="character" w:customStyle="1" w:styleId="WW8Num27z1">
    <w:name w:val="WW8Num27z1"/>
    <w:rsid w:val="000066B2"/>
    <w:rPr>
      <w:rFonts w:ascii="Symbol" w:hAnsi="Symbol" w:cs="Symbol"/>
    </w:rPr>
  </w:style>
  <w:style w:type="character" w:customStyle="1" w:styleId="WW8Num28z0">
    <w:name w:val="WW8Num28z0"/>
    <w:rsid w:val="000066B2"/>
    <w:rPr>
      <w:rFonts w:ascii="Wingdings" w:hAnsi="Wingdings" w:cs="Wingdings"/>
    </w:rPr>
  </w:style>
  <w:style w:type="character" w:customStyle="1" w:styleId="WW8Num28z4">
    <w:name w:val="WW8Num28z4"/>
    <w:rsid w:val="000066B2"/>
    <w:rPr>
      <w:rFonts w:ascii="Courier New" w:hAnsi="Courier New" w:cs="Courier New"/>
    </w:rPr>
  </w:style>
  <w:style w:type="character" w:customStyle="1" w:styleId="WW8Num28z5">
    <w:name w:val="WW8Num28z5"/>
    <w:rsid w:val="000066B2"/>
    <w:rPr>
      <w:rFonts w:ascii="Wingdings" w:hAnsi="Wingdings" w:cs="Wingdings"/>
    </w:rPr>
  </w:style>
  <w:style w:type="character" w:customStyle="1" w:styleId="WW8Num30z1">
    <w:name w:val="WW8Num30z1"/>
    <w:rsid w:val="000066B2"/>
    <w:rPr>
      <w:rFonts w:ascii="Courier New" w:hAnsi="Courier New" w:cs="Courier New"/>
    </w:rPr>
  </w:style>
  <w:style w:type="character" w:customStyle="1" w:styleId="WW8Num31z0">
    <w:name w:val="WW8Num31z0"/>
    <w:rsid w:val="000066B2"/>
    <w:rPr>
      <w:rFonts w:ascii="Symbol" w:hAnsi="Symbol" w:cs="Symbol"/>
    </w:rPr>
  </w:style>
  <w:style w:type="character" w:customStyle="1" w:styleId="WW8Num31z1">
    <w:name w:val="WW8Num31z1"/>
    <w:rsid w:val="000066B2"/>
    <w:rPr>
      <w:rFonts w:ascii="Courier New" w:hAnsi="Courier New" w:cs="Courier New"/>
      <w:sz w:val="20"/>
    </w:rPr>
  </w:style>
  <w:style w:type="character" w:customStyle="1" w:styleId="WW8Num31z2">
    <w:name w:val="WW8Num31z2"/>
    <w:rsid w:val="000066B2"/>
    <w:rPr>
      <w:rFonts w:ascii="Wingdings" w:hAnsi="Wingdings" w:cs="Wingdings"/>
      <w:sz w:val="20"/>
    </w:rPr>
  </w:style>
  <w:style w:type="character" w:customStyle="1" w:styleId="WW8Num23z3">
    <w:name w:val="WW8Num23z3"/>
    <w:rsid w:val="000066B2"/>
    <w:rPr>
      <w:rFonts w:ascii="Symbol" w:hAnsi="Symbol" w:cs="Symbol"/>
    </w:rPr>
  </w:style>
  <w:style w:type="character" w:customStyle="1" w:styleId="Absatz-Standardschriftart">
    <w:name w:val="Absatz-Standardschriftart"/>
    <w:rsid w:val="000066B2"/>
  </w:style>
  <w:style w:type="character" w:customStyle="1" w:styleId="WW8Num5z1">
    <w:name w:val="WW8Num5z1"/>
    <w:rsid w:val="000066B2"/>
    <w:rPr>
      <w:rFonts w:ascii="Courier New" w:hAnsi="Courier New" w:cs="Courier New"/>
    </w:rPr>
  </w:style>
  <w:style w:type="character" w:customStyle="1" w:styleId="WW8Num5z3">
    <w:name w:val="WW8Num5z3"/>
    <w:rsid w:val="000066B2"/>
    <w:rPr>
      <w:rFonts w:ascii="Symbol" w:hAnsi="Symbol" w:cs="Symbol"/>
    </w:rPr>
  </w:style>
  <w:style w:type="character" w:customStyle="1" w:styleId="WW8Num6z1">
    <w:name w:val="WW8Num6z1"/>
    <w:rsid w:val="000066B2"/>
    <w:rPr>
      <w:rFonts w:ascii="Courier New" w:hAnsi="Courier New" w:cs="Courier New"/>
    </w:rPr>
  </w:style>
  <w:style w:type="character" w:customStyle="1" w:styleId="WW8Num18z0">
    <w:name w:val="WW8Num18z0"/>
    <w:rsid w:val="000066B2"/>
    <w:rPr>
      <w:rFonts w:ascii="Wingdings" w:hAnsi="Wingdings" w:cs="Wingdings"/>
    </w:rPr>
  </w:style>
  <w:style w:type="character" w:customStyle="1" w:styleId="WW8Num20z0">
    <w:name w:val="WW8Num20z0"/>
    <w:rsid w:val="000066B2"/>
    <w:rPr>
      <w:rFonts w:ascii="Wingdings" w:hAnsi="Wingdings" w:cs="Wingdings"/>
    </w:rPr>
  </w:style>
  <w:style w:type="character" w:customStyle="1" w:styleId="WW8Num27z0">
    <w:name w:val="WW8Num27z0"/>
    <w:rsid w:val="000066B2"/>
    <w:rPr>
      <w:rFonts w:ascii="Symbol" w:hAnsi="Symbol" w:cs="Symbol"/>
    </w:rPr>
  </w:style>
  <w:style w:type="character" w:customStyle="1" w:styleId="WW8Num27z3">
    <w:name w:val="WW8Num27z3"/>
    <w:rsid w:val="000066B2"/>
    <w:rPr>
      <w:rFonts w:ascii="Symbol" w:hAnsi="Symbol" w:cs="Symbol"/>
    </w:rPr>
  </w:style>
  <w:style w:type="character" w:customStyle="1" w:styleId="WW8Num28z1">
    <w:name w:val="WW8Num28z1"/>
    <w:rsid w:val="000066B2"/>
    <w:rPr>
      <w:rFonts w:ascii="Courier New" w:hAnsi="Courier New" w:cs="Courier New"/>
    </w:rPr>
  </w:style>
  <w:style w:type="character" w:customStyle="1" w:styleId="WW8Num28z2">
    <w:name w:val="WW8Num28z2"/>
    <w:rsid w:val="000066B2"/>
    <w:rPr>
      <w:rFonts w:ascii="Wingdings" w:hAnsi="Wingdings" w:cs="Wingdings"/>
    </w:rPr>
  </w:style>
  <w:style w:type="character" w:customStyle="1" w:styleId="WW8Num28z3">
    <w:name w:val="WW8Num28z3"/>
    <w:rsid w:val="000066B2"/>
    <w:rPr>
      <w:rFonts w:ascii="Symbol" w:hAnsi="Symbol" w:cs="Symbol"/>
    </w:rPr>
  </w:style>
  <w:style w:type="character" w:customStyle="1" w:styleId="WW8Num29z0">
    <w:name w:val="WW8Num29z0"/>
    <w:rsid w:val="000066B2"/>
    <w:rPr>
      <w:sz w:val="28"/>
    </w:rPr>
  </w:style>
  <w:style w:type="character" w:customStyle="1" w:styleId="WW8Num29z1">
    <w:name w:val="WW8Num29z1"/>
    <w:rsid w:val="000066B2"/>
    <w:rPr>
      <w:rFonts w:ascii="Courier New" w:hAnsi="Courier New" w:cs="Courier New"/>
    </w:rPr>
  </w:style>
  <w:style w:type="character" w:customStyle="1" w:styleId="WW8Num29z2">
    <w:name w:val="WW8Num29z2"/>
    <w:rsid w:val="000066B2"/>
    <w:rPr>
      <w:rFonts w:ascii="Wingdings" w:hAnsi="Wingdings" w:cs="Wingdings"/>
    </w:rPr>
  </w:style>
  <w:style w:type="character" w:customStyle="1" w:styleId="WW8Num29z3">
    <w:name w:val="WW8Num29z3"/>
    <w:rsid w:val="000066B2"/>
    <w:rPr>
      <w:rFonts w:ascii="Symbol" w:hAnsi="Symbol" w:cs="Symbol"/>
    </w:rPr>
  </w:style>
  <w:style w:type="character" w:customStyle="1" w:styleId="WW8Num30z0">
    <w:name w:val="WW8Num30z0"/>
    <w:rsid w:val="000066B2"/>
    <w:rPr>
      <w:rFonts w:ascii="Wingdings" w:hAnsi="Wingdings" w:cs="Wingdings"/>
    </w:rPr>
  </w:style>
  <w:style w:type="character" w:customStyle="1" w:styleId="WW8Num30z2">
    <w:name w:val="WW8Num30z2"/>
    <w:rsid w:val="000066B2"/>
    <w:rPr>
      <w:rFonts w:ascii="Wingdings" w:hAnsi="Wingdings" w:cs="Wingdings"/>
    </w:rPr>
  </w:style>
  <w:style w:type="character" w:customStyle="1" w:styleId="WW8Num32z0">
    <w:name w:val="WW8Num32z0"/>
    <w:rsid w:val="000066B2"/>
    <w:rPr>
      <w:rFonts w:ascii="Wingdings" w:hAnsi="Wingdings" w:cs="Wingdings"/>
    </w:rPr>
  </w:style>
  <w:style w:type="character" w:customStyle="1" w:styleId="WW8Num32z1">
    <w:name w:val="WW8Num32z1"/>
    <w:rsid w:val="000066B2"/>
    <w:rPr>
      <w:rFonts w:ascii="Courier New" w:hAnsi="Courier New" w:cs="Courier New"/>
    </w:rPr>
  </w:style>
  <w:style w:type="character" w:customStyle="1" w:styleId="WW8Num32z2">
    <w:name w:val="WW8Num32z2"/>
    <w:rsid w:val="000066B2"/>
    <w:rPr>
      <w:rFonts w:ascii="Wingdings" w:hAnsi="Wingdings" w:cs="Wingdings"/>
      <w:sz w:val="20"/>
    </w:rPr>
  </w:style>
  <w:style w:type="character" w:customStyle="1" w:styleId="WW8Num33z0">
    <w:name w:val="WW8Num33z0"/>
    <w:rsid w:val="000066B2"/>
    <w:rPr>
      <w:rFonts w:ascii="Wingdings" w:hAnsi="Wingdings" w:cs="Wingdings"/>
    </w:rPr>
  </w:style>
  <w:style w:type="character" w:customStyle="1" w:styleId="WW8Num33z1">
    <w:name w:val="WW8Num33z1"/>
    <w:rsid w:val="000066B2"/>
    <w:rPr>
      <w:rFonts w:ascii="Courier New" w:hAnsi="Courier New" w:cs="Courier New"/>
    </w:rPr>
  </w:style>
  <w:style w:type="character" w:customStyle="1" w:styleId="WW8Num33z2">
    <w:name w:val="WW8Num33z2"/>
    <w:rsid w:val="000066B2"/>
    <w:rPr>
      <w:rFonts w:ascii="Wingdings" w:hAnsi="Wingdings" w:cs="Wingdings"/>
      <w:sz w:val="20"/>
    </w:rPr>
  </w:style>
  <w:style w:type="character" w:customStyle="1" w:styleId="WW8Num34z1">
    <w:name w:val="WW8Num34z1"/>
    <w:rsid w:val="000066B2"/>
    <w:rPr>
      <w:rFonts w:ascii="Arial" w:eastAsia="Times New Roman" w:hAnsi="Arial" w:cs="Arial"/>
      <w:b/>
      <w:color w:val="FF0000"/>
      <w:sz w:val="24"/>
    </w:rPr>
  </w:style>
  <w:style w:type="character" w:customStyle="1" w:styleId="WW8Num35z0">
    <w:name w:val="WW8Num35z0"/>
    <w:rsid w:val="000066B2"/>
    <w:rPr>
      <w:rFonts w:ascii="Wingdings" w:hAnsi="Wingdings" w:cs="Wingdings"/>
    </w:rPr>
  </w:style>
  <w:style w:type="character" w:customStyle="1" w:styleId="WW8Num35z1">
    <w:name w:val="WW8Num35z1"/>
    <w:rsid w:val="000066B2"/>
    <w:rPr>
      <w:rFonts w:ascii="Courier New" w:hAnsi="Courier New" w:cs="Courier New"/>
    </w:rPr>
  </w:style>
  <w:style w:type="character" w:customStyle="1" w:styleId="WW8Num35z2">
    <w:name w:val="WW8Num35z2"/>
    <w:rsid w:val="000066B2"/>
    <w:rPr>
      <w:rFonts w:ascii="Wingdings" w:hAnsi="Wingdings" w:cs="Wingdings"/>
      <w:sz w:val="20"/>
    </w:rPr>
  </w:style>
  <w:style w:type="character" w:customStyle="1" w:styleId="WW8Num36z0">
    <w:name w:val="WW8Num36z0"/>
    <w:rsid w:val="000066B2"/>
    <w:rPr>
      <w:rFonts w:ascii="Wingdings" w:hAnsi="Wingdings" w:cs="Wingdings"/>
    </w:rPr>
  </w:style>
  <w:style w:type="character" w:customStyle="1" w:styleId="WW8Num36z1">
    <w:name w:val="WW8Num36z1"/>
    <w:rsid w:val="000066B2"/>
    <w:rPr>
      <w:rFonts w:ascii="Courier New" w:hAnsi="Courier New" w:cs="Courier New"/>
    </w:rPr>
  </w:style>
  <w:style w:type="character" w:customStyle="1" w:styleId="WW8Num36z2">
    <w:name w:val="WW8Num36z2"/>
    <w:rsid w:val="000066B2"/>
    <w:rPr>
      <w:rFonts w:ascii="Wingdings" w:hAnsi="Wingdings" w:cs="Wingdings"/>
      <w:sz w:val="20"/>
    </w:rPr>
  </w:style>
  <w:style w:type="character" w:customStyle="1" w:styleId="WW8Num37z0">
    <w:name w:val="WW8Num37z0"/>
    <w:rsid w:val="000066B2"/>
    <w:rPr>
      <w:rFonts w:ascii="Symbol" w:hAnsi="Symbol" w:cs="Symbol"/>
    </w:rPr>
  </w:style>
  <w:style w:type="character" w:customStyle="1" w:styleId="WW8Num37z1">
    <w:name w:val="WW8Num37z1"/>
    <w:rsid w:val="000066B2"/>
    <w:rPr>
      <w:rFonts w:ascii="Courier New" w:hAnsi="Courier New" w:cs="Courier New"/>
    </w:rPr>
  </w:style>
  <w:style w:type="character" w:customStyle="1" w:styleId="WW8Num37z2">
    <w:name w:val="WW8Num37z2"/>
    <w:rsid w:val="000066B2"/>
    <w:rPr>
      <w:rFonts w:ascii="Wingdings" w:hAnsi="Wingdings" w:cs="Wingdings"/>
    </w:rPr>
  </w:style>
  <w:style w:type="character" w:customStyle="1" w:styleId="WW8Num40z0">
    <w:name w:val="WW8Num40z0"/>
    <w:rsid w:val="000066B2"/>
    <w:rPr>
      <w:rFonts w:ascii="Symbol" w:hAnsi="Symbol" w:cs="Symbol"/>
      <w:sz w:val="20"/>
    </w:rPr>
  </w:style>
  <w:style w:type="character" w:customStyle="1" w:styleId="WW8Num40z1">
    <w:name w:val="WW8Num40z1"/>
    <w:rsid w:val="000066B2"/>
    <w:rPr>
      <w:rFonts w:ascii="Courier New" w:hAnsi="Courier New" w:cs="Courier New"/>
      <w:sz w:val="20"/>
    </w:rPr>
  </w:style>
  <w:style w:type="character" w:customStyle="1" w:styleId="WW8Num40z2">
    <w:name w:val="WW8Num40z2"/>
    <w:rsid w:val="000066B2"/>
    <w:rPr>
      <w:rFonts w:ascii="Wingdings" w:hAnsi="Wingdings" w:cs="Wingdings"/>
      <w:sz w:val="20"/>
    </w:rPr>
  </w:style>
  <w:style w:type="character" w:customStyle="1" w:styleId="WW8Num42z0">
    <w:name w:val="WW8Num42z0"/>
    <w:rsid w:val="000066B2"/>
    <w:rPr>
      <w:rFonts w:ascii="Symbol" w:hAnsi="Symbol" w:cs="Symbol"/>
      <w:sz w:val="20"/>
    </w:rPr>
  </w:style>
  <w:style w:type="character" w:customStyle="1" w:styleId="WW8Num42z1">
    <w:name w:val="WW8Num42z1"/>
    <w:rsid w:val="000066B2"/>
    <w:rPr>
      <w:rFonts w:ascii="Courier New" w:hAnsi="Courier New" w:cs="Courier New"/>
      <w:sz w:val="20"/>
    </w:rPr>
  </w:style>
  <w:style w:type="character" w:customStyle="1" w:styleId="WW8Num42z2">
    <w:name w:val="WW8Num42z2"/>
    <w:rsid w:val="000066B2"/>
    <w:rPr>
      <w:rFonts w:ascii="Wingdings" w:hAnsi="Wingdings" w:cs="Wingdings"/>
      <w:sz w:val="20"/>
    </w:rPr>
  </w:style>
  <w:style w:type="character" w:customStyle="1" w:styleId="WW8Num47z1">
    <w:name w:val="WW8Num47z1"/>
    <w:rsid w:val="000066B2"/>
    <w:rPr>
      <w:rFonts w:ascii="Courier New" w:hAnsi="Courier New" w:cs="Courier New"/>
      <w:sz w:val="20"/>
    </w:rPr>
  </w:style>
  <w:style w:type="character" w:customStyle="1" w:styleId="WW8Num26z0">
    <w:name w:val="WW8Num26z0"/>
    <w:rsid w:val="000066B2"/>
    <w:rPr>
      <w:rFonts w:ascii="Wingdings" w:hAnsi="Wingdings" w:cs="Wingdings"/>
    </w:rPr>
  </w:style>
  <w:style w:type="character" w:customStyle="1" w:styleId="WW8Num26z2">
    <w:name w:val="WW8Num26z2"/>
    <w:rsid w:val="000066B2"/>
    <w:rPr>
      <w:rFonts w:ascii="Wingdings" w:hAnsi="Wingdings" w:cs="Wingdings"/>
    </w:rPr>
  </w:style>
  <w:style w:type="character" w:customStyle="1" w:styleId="WW8Num26z4">
    <w:name w:val="WW8Num26z4"/>
    <w:rsid w:val="000066B2"/>
    <w:rPr>
      <w:rFonts w:ascii="Courier New" w:hAnsi="Courier New" w:cs="Courier New"/>
    </w:rPr>
  </w:style>
  <w:style w:type="character" w:customStyle="1" w:styleId="WW8Num30z3">
    <w:name w:val="WW8Num30z3"/>
    <w:rsid w:val="000066B2"/>
    <w:rPr>
      <w:rFonts w:ascii="Symbol" w:hAnsi="Symbol" w:cs="Symbol"/>
    </w:rPr>
  </w:style>
  <w:style w:type="character" w:customStyle="1" w:styleId="WW-Absatz-Standardschriftart">
    <w:name w:val="WW-Absatz-Standardschriftart"/>
    <w:rsid w:val="000066B2"/>
  </w:style>
  <w:style w:type="character" w:customStyle="1" w:styleId="WW8Num6z3">
    <w:name w:val="WW8Num6z3"/>
    <w:rsid w:val="000066B2"/>
    <w:rPr>
      <w:rFonts w:ascii="Symbol" w:hAnsi="Symbol" w:cs="Symbol"/>
    </w:rPr>
  </w:style>
  <w:style w:type="character" w:customStyle="1" w:styleId="WW8Num7z1">
    <w:name w:val="WW8Num7z1"/>
    <w:rsid w:val="000066B2"/>
    <w:rPr>
      <w:rFonts w:ascii="Symbol" w:hAnsi="Symbol" w:cs="Symbol"/>
    </w:rPr>
  </w:style>
  <w:style w:type="character" w:customStyle="1" w:styleId="WW8Num24z0">
    <w:name w:val="WW8Num24z0"/>
    <w:rsid w:val="000066B2"/>
    <w:rPr>
      <w:rFonts w:ascii="Wingdings" w:hAnsi="Wingdings" w:cs="Wingdings"/>
    </w:rPr>
  </w:style>
  <w:style w:type="character" w:customStyle="1" w:styleId="WW8Num24z1">
    <w:name w:val="WW8Num24z1"/>
    <w:rsid w:val="000066B2"/>
    <w:rPr>
      <w:rFonts w:ascii="Courier New" w:hAnsi="Courier New" w:cs="Courier New"/>
    </w:rPr>
  </w:style>
  <w:style w:type="character" w:customStyle="1" w:styleId="WW-Absatz-Standardschriftart1">
    <w:name w:val="WW-Absatz-Standardschriftart1"/>
    <w:rsid w:val="000066B2"/>
  </w:style>
  <w:style w:type="character" w:customStyle="1" w:styleId="WW-Absatz-Standardschriftart11">
    <w:name w:val="WW-Absatz-Standardschriftart11"/>
    <w:rsid w:val="000066B2"/>
  </w:style>
  <w:style w:type="character" w:customStyle="1" w:styleId="WW-Absatz-Standardschriftart111">
    <w:name w:val="WW-Absatz-Standardschriftart111"/>
    <w:rsid w:val="000066B2"/>
  </w:style>
  <w:style w:type="character" w:customStyle="1" w:styleId="WW-Absatz-Standardschriftart1111">
    <w:name w:val="WW-Absatz-Standardschriftart1111"/>
    <w:rsid w:val="000066B2"/>
  </w:style>
  <w:style w:type="character" w:customStyle="1" w:styleId="WW-DefaultParagraphFont">
    <w:name w:val="WW-Default Paragraph Font"/>
    <w:rsid w:val="000066B2"/>
  </w:style>
  <w:style w:type="character" w:customStyle="1" w:styleId="WW-Absatz-Standardschriftart11111">
    <w:name w:val="WW-Absatz-Standardschriftart11111"/>
    <w:rsid w:val="000066B2"/>
  </w:style>
  <w:style w:type="character" w:customStyle="1" w:styleId="WW-DefaultParagraphFont1">
    <w:name w:val="WW-Default Paragraph Font1"/>
    <w:rsid w:val="000066B2"/>
  </w:style>
  <w:style w:type="character" w:customStyle="1" w:styleId="WW8Num21z2">
    <w:name w:val="WW8Num21z2"/>
    <w:rsid w:val="000066B2"/>
    <w:rPr>
      <w:rFonts w:ascii="Wingdings" w:hAnsi="Wingdings" w:cs="Wingdings"/>
    </w:rPr>
  </w:style>
  <w:style w:type="character" w:customStyle="1" w:styleId="WW8Num24z2">
    <w:name w:val="WW8Num24z2"/>
    <w:rsid w:val="000066B2"/>
    <w:rPr>
      <w:rFonts w:ascii="Wingdings" w:hAnsi="Wingdings" w:cs="Wingdings"/>
    </w:rPr>
  </w:style>
  <w:style w:type="character" w:customStyle="1" w:styleId="WW8Num26z3">
    <w:name w:val="WW8Num26z3"/>
    <w:rsid w:val="000066B2"/>
    <w:rPr>
      <w:rFonts w:ascii="Symbol" w:hAnsi="Symbol" w:cs="Symbol"/>
    </w:rPr>
  </w:style>
  <w:style w:type="character" w:customStyle="1" w:styleId="WW8Num32z3">
    <w:name w:val="WW8Num32z3"/>
    <w:rsid w:val="000066B2"/>
    <w:rPr>
      <w:rFonts w:ascii="Symbol" w:hAnsi="Symbol" w:cs="Symbol"/>
    </w:rPr>
  </w:style>
  <w:style w:type="character" w:customStyle="1" w:styleId="WW8Num33z3">
    <w:name w:val="WW8Num33z3"/>
    <w:rsid w:val="000066B2"/>
    <w:rPr>
      <w:rFonts w:ascii="Symbol" w:hAnsi="Symbol" w:cs="Symbol"/>
    </w:rPr>
  </w:style>
  <w:style w:type="character" w:customStyle="1" w:styleId="WW8Num34z0">
    <w:name w:val="WW8Num34z0"/>
    <w:rsid w:val="000066B2"/>
    <w:rPr>
      <w:rFonts w:ascii="Symbol" w:hAnsi="Symbol" w:cs="Symbol"/>
    </w:rPr>
  </w:style>
  <w:style w:type="character" w:customStyle="1" w:styleId="WW8Num34z3">
    <w:name w:val="WW8Num34z3"/>
    <w:rsid w:val="000066B2"/>
    <w:rPr>
      <w:rFonts w:ascii="Symbol" w:hAnsi="Symbol" w:cs="Symbol"/>
    </w:rPr>
  </w:style>
  <w:style w:type="character" w:customStyle="1" w:styleId="WW-DefaultParagraphFont11">
    <w:name w:val="WW-Default Paragraph Font11"/>
    <w:rsid w:val="000066B2"/>
  </w:style>
  <w:style w:type="character" w:customStyle="1" w:styleId="WW8Num22z2">
    <w:name w:val="WW8Num22z2"/>
    <w:rsid w:val="000066B2"/>
    <w:rPr>
      <w:rFonts w:ascii="Wingdings" w:hAnsi="Wingdings" w:cs="Wingdings"/>
    </w:rPr>
  </w:style>
  <w:style w:type="character" w:customStyle="1" w:styleId="WW-DefaultParagraphFont111">
    <w:name w:val="WW-Default Paragraph Font111"/>
    <w:rsid w:val="000066B2"/>
  </w:style>
  <w:style w:type="character" w:customStyle="1" w:styleId="WW8Num4z1">
    <w:name w:val="WW8Num4z1"/>
    <w:rsid w:val="000066B2"/>
    <w:rPr>
      <w:rFonts w:ascii="Courier New" w:hAnsi="Courier New" w:cs="Courier New"/>
    </w:rPr>
  </w:style>
  <w:style w:type="character" w:customStyle="1" w:styleId="WW8Num4z2">
    <w:name w:val="WW8Num4z2"/>
    <w:rsid w:val="000066B2"/>
    <w:rPr>
      <w:rFonts w:ascii="Wingdings" w:hAnsi="Wingdings" w:cs="Wingdings"/>
    </w:rPr>
  </w:style>
  <w:style w:type="character" w:customStyle="1" w:styleId="WW8Num8z1">
    <w:name w:val="WW8Num8z1"/>
    <w:rsid w:val="000066B2"/>
    <w:rPr>
      <w:rFonts w:ascii="Courier New" w:hAnsi="Courier New" w:cs="Courier New"/>
    </w:rPr>
  </w:style>
  <w:style w:type="character" w:customStyle="1" w:styleId="WW8Num8z3">
    <w:name w:val="WW8Num8z3"/>
    <w:rsid w:val="000066B2"/>
    <w:rPr>
      <w:rFonts w:ascii="Symbol" w:hAnsi="Symbol" w:cs="Symbol"/>
    </w:rPr>
  </w:style>
  <w:style w:type="character" w:customStyle="1" w:styleId="WW8Num10z1">
    <w:name w:val="WW8Num10z1"/>
    <w:rsid w:val="000066B2"/>
    <w:rPr>
      <w:rFonts w:ascii="Courier New" w:hAnsi="Courier New" w:cs="Courier New"/>
    </w:rPr>
  </w:style>
  <w:style w:type="character" w:customStyle="1" w:styleId="WW8Num10z3">
    <w:name w:val="WW8Num10z3"/>
    <w:rsid w:val="000066B2"/>
    <w:rPr>
      <w:rFonts w:ascii="Symbol" w:hAnsi="Symbol" w:cs="Symbol"/>
    </w:rPr>
  </w:style>
  <w:style w:type="character" w:customStyle="1" w:styleId="WW8Num11z1">
    <w:name w:val="WW8Num11z1"/>
    <w:rsid w:val="000066B2"/>
    <w:rPr>
      <w:rFonts w:ascii="Symbol" w:hAnsi="Symbol" w:cs="Symbol"/>
    </w:rPr>
  </w:style>
  <w:style w:type="character" w:customStyle="1" w:styleId="WW8Num12z2">
    <w:name w:val="WW8Num12z2"/>
    <w:rsid w:val="000066B2"/>
    <w:rPr>
      <w:rFonts w:ascii="Wingdings" w:hAnsi="Wingdings" w:cs="Wingdings"/>
    </w:rPr>
  </w:style>
  <w:style w:type="character" w:customStyle="1" w:styleId="WW8Num12z4">
    <w:name w:val="WW8Num12z4"/>
    <w:rsid w:val="000066B2"/>
    <w:rPr>
      <w:rFonts w:ascii="Courier New" w:hAnsi="Courier New" w:cs="Courier New"/>
    </w:rPr>
  </w:style>
  <w:style w:type="character" w:customStyle="1" w:styleId="WW8Num13z1">
    <w:name w:val="WW8Num13z1"/>
    <w:rsid w:val="000066B2"/>
    <w:rPr>
      <w:rFonts w:ascii="Courier New" w:hAnsi="Courier New" w:cs="Courier New"/>
    </w:rPr>
  </w:style>
  <w:style w:type="character" w:customStyle="1" w:styleId="WW8Num13z3">
    <w:name w:val="WW8Num13z3"/>
    <w:rsid w:val="000066B2"/>
    <w:rPr>
      <w:rFonts w:ascii="Symbol" w:hAnsi="Symbol" w:cs="Symbol"/>
    </w:rPr>
  </w:style>
  <w:style w:type="character" w:customStyle="1" w:styleId="WW8Num14z2">
    <w:name w:val="WW8Num14z2"/>
    <w:rsid w:val="000066B2"/>
    <w:rPr>
      <w:rFonts w:ascii="Wingdings" w:hAnsi="Wingdings" w:cs="Wingdings"/>
    </w:rPr>
  </w:style>
  <w:style w:type="character" w:customStyle="1" w:styleId="WW8Num14z3">
    <w:name w:val="WW8Num14z3"/>
    <w:rsid w:val="000066B2"/>
    <w:rPr>
      <w:rFonts w:ascii="Symbol" w:hAnsi="Symbol" w:cs="Symbol"/>
    </w:rPr>
  </w:style>
  <w:style w:type="character" w:customStyle="1" w:styleId="WW8Num17z1">
    <w:name w:val="WW8Num17z1"/>
    <w:rsid w:val="000066B2"/>
    <w:rPr>
      <w:rFonts w:ascii="Courier New" w:hAnsi="Courier New" w:cs="Courier New"/>
    </w:rPr>
  </w:style>
  <w:style w:type="character" w:customStyle="1" w:styleId="WW8Num17z3">
    <w:name w:val="WW8Num17z3"/>
    <w:rsid w:val="000066B2"/>
    <w:rPr>
      <w:rFonts w:ascii="Symbol" w:hAnsi="Symbol" w:cs="Symbol"/>
    </w:rPr>
  </w:style>
  <w:style w:type="character" w:customStyle="1" w:styleId="WW8Num18z1">
    <w:name w:val="WW8Num18z1"/>
    <w:rsid w:val="000066B2"/>
    <w:rPr>
      <w:rFonts w:ascii="Courier New" w:hAnsi="Courier New" w:cs="Courier New"/>
    </w:rPr>
  </w:style>
  <w:style w:type="character" w:customStyle="1" w:styleId="WW8Num18z3">
    <w:name w:val="WW8Num18z3"/>
    <w:rsid w:val="000066B2"/>
    <w:rPr>
      <w:rFonts w:ascii="Symbol" w:hAnsi="Symbol" w:cs="Symbol"/>
    </w:rPr>
  </w:style>
  <w:style w:type="character" w:customStyle="1" w:styleId="WW8Num20z3">
    <w:name w:val="WW8Num20z3"/>
    <w:rsid w:val="000066B2"/>
    <w:rPr>
      <w:rFonts w:ascii="Symbol" w:hAnsi="Symbol" w:cs="Symbol"/>
    </w:rPr>
  </w:style>
  <w:style w:type="character" w:customStyle="1" w:styleId="WW8Num24z3">
    <w:name w:val="WW8Num24z3"/>
    <w:rsid w:val="000066B2"/>
    <w:rPr>
      <w:rFonts w:ascii="Symbol" w:hAnsi="Symbol" w:cs="Symbol"/>
    </w:rPr>
  </w:style>
  <w:style w:type="character" w:customStyle="1" w:styleId="WW8Num25z5">
    <w:name w:val="WW8Num25z5"/>
    <w:rsid w:val="000066B2"/>
    <w:rPr>
      <w:rFonts w:ascii="Wingdings" w:hAnsi="Wingdings" w:cs="Wingdings"/>
    </w:rPr>
  </w:style>
  <w:style w:type="character" w:customStyle="1" w:styleId="WW8Num34z2">
    <w:name w:val="WW8Num34z2"/>
    <w:rsid w:val="000066B2"/>
    <w:rPr>
      <w:rFonts w:ascii="Wingdings" w:hAnsi="Wingdings" w:cs="Wingdings"/>
    </w:rPr>
  </w:style>
  <w:style w:type="character" w:customStyle="1" w:styleId="WW8Num34z4">
    <w:name w:val="WW8Num34z4"/>
    <w:rsid w:val="000066B2"/>
    <w:rPr>
      <w:rFonts w:ascii="Courier New" w:hAnsi="Courier New" w:cs="Courier New"/>
    </w:rPr>
  </w:style>
  <w:style w:type="character" w:customStyle="1" w:styleId="WW8Num35z3">
    <w:name w:val="WW8Num35z3"/>
    <w:rsid w:val="000066B2"/>
    <w:rPr>
      <w:rFonts w:ascii="Symbol" w:hAnsi="Symbol" w:cs="Symbol"/>
    </w:rPr>
  </w:style>
  <w:style w:type="character" w:customStyle="1" w:styleId="WW8Num36z3">
    <w:name w:val="WW8Num36z3"/>
    <w:rsid w:val="000066B2"/>
    <w:rPr>
      <w:rFonts w:ascii="Symbol" w:hAnsi="Symbol" w:cs="Symbol"/>
    </w:rPr>
  </w:style>
  <w:style w:type="character" w:customStyle="1" w:styleId="WW8Num38z0">
    <w:name w:val="WW8Num38z0"/>
    <w:rsid w:val="000066B2"/>
    <w:rPr>
      <w:rFonts w:ascii="Symbol" w:hAnsi="Symbol" w:cs="Symbol"/>
    </w:rPr>
  </w:style>
  <w:style w:type="character" w:customStyle="1" w:styleId="WW8Num38z1">
    <w:name w:val="WW8Num38z1"/>
    <w:rsid w:val="000066B2"/>
    <w:rPr>
      <w:rFonts w:ascii="Courier New" w:hAnsi="Courier New" w:cs="Courier New"/>
    </w:rPr>
  </w:style>
  <w:style w:type="character" w:customStyle="1" w:styleId="WW8Num38z2">
    <w:name w:val="WW8Num38z2"/>
    <w:rsid w:val="000066B2"/>
    <w:rPr>
      <w:rFonts w:ascii="Wingdings" w:hAnsi="Wingdings" w:cs="Wingdings"/>
    </w:rPr>
  </w:style>
  <w:style w:type="character" w:customStyle="1" w:styleId="WW-DefaultParagraphFont1111">
    <w:name w:val="WW-Default Paragraph Font1111"/>
    <w:rsid w:val="000066B2"/>
  </w:style>
  <w:style w:type="character" w:styleId="Hyperlink">
    <w:name w:val="Hyperlink"/>
    <w:uiPriority w:val="99"/>
    <w:rsid w:val="000066B2"/>
    <w:rPr>
      <w:strike w:val="0"/>
      <w:dstrike w:val="0"/>
      <w:color w:val="0000FF"/>
      <w:u w:val="none"/>
    </w:rPr>
  </w:style>
  <w:style w:type="character" w:customStyle="1" w:styleId="CharChar4">
    <w:name w:val="Char Char4"/>
    <w:rsid w:val="000066B2"/>
    <w:rPr>
      <w:lang w:val="en-US" w:eastAsia="ar-SA" w:bidi="ar-SA"/>
    </w:rPr>
  </w:style>
  <w:style w:type="character" w:customStyle="1" w:styleId="CharChar3">
    <w:name w:val="Char Char3"/>
    <w:rsid w:val="000066B2"/>
    <w:rPr>
      <w:sz w:val="24"/>
      <w:lang w:val="en-US" w:eastAsia="ar-SA" w:bidi="ar-SA"/>
    </w:rPr>
  </w:style>
  <w:style w:type="character" w:styleId="PageNumber">
    <w:name w:val="page number"/>
    <w:basedOn w:val="WW-DefaultParagraphFont1111"/>
    <w:rsid w:val="000066B2"/>
  </w:style>
  <w:style w:type="character" w:styleId="FollowedHyperlink">
    <w:name w:val="FollowedHyperlink"/>
    <w:rsid w:val="000066B2"/>
    <w:rPr>
      <w:color w:val="800080"/>
      <w:u w:val="single"/>
    </w:rPr>
  </w:style>
  <w:style w:type="character" w:styleId="Strong">
    <w:name w:val="Strong"/>
    <w:qFormat/>
    <w:rsid w:val="000066B2"/>
    <w:rPr>
      <w:b/>
    </w:rPr>
  </w:style>
  <w:style w:type="character" w:customStyle="1" w:styleId="standardcontent1">
    <w:name w:val="standardcontent1"/>
    <w:rsid w:val="000066B2"/>
    <w:rPr>
      <w:rFonts w:ascii="Verdana" w:hAnsi="Verdana" w:cs="Verdana"/>
      <w:sz w:val="18"/>
      <w:szCs w:val="18"/>
    </w:rPr>
  </w:style>
  <w:style w:type="character" w:customStyle="1" w:styleId="keyfeatures">
    <w:name w:val="keyfeatures"/>
    <w:basedOn w:val="WW-DefaultParagraphFont1111"/>
    <w:rsid w:val="000066B2"/>
  </w:style>
  <w:style w:type="character" w:customStyle="1" w:styleId="CharChar2">
    <w:name w:val="Char Char2"/>
    <w:rsid w:val="000066B2"/>
    <w:rPr>
      <w:rFonts w:ascii="Arial" w:hAnsi="Arial" w:cs="Arial"/>
      <w:lang w:val="sl-SI" w:eastAsia="ar-SA" w:bidi="ar-SA"/>
    </w:rPr>
  </w:style>
  <w:style w:type="character" w:styleId="CommentReference">
    <w:name w:val="annotation reference"/>
    <w:uiPriority w:val="99"/>
    <w:rsid w:val="000066B2"/>
    <w:rPr>
      <w:sz w:val="16"/>
      <w:szCs w:val="16"/>
    </w:rPr>
  </w:style>
  <w:style w:type="character" w:customStyle="1" w:styleId="BodyTextChar">
    <w:name w:val="Body Text Char"/>
    <w:rsid w:val="000066B2"/>
    <w:rPr>
      <w:rFonts w:ascii="Times New Roman" w:eastAsia="Times New Roman" w:hAnsi="Times New Roman" w:cs="Times New Roman"/>
      <w:b/>
      <w:sz w:val="24"/>
      <w:szCs w:val="20"/>
    </w:rPr>
  </w:style>
  <w:style w:type="character" w:customStyle="1" w:styleId="BodyText2Char">
    <w:name w:val="Body Text 2 Char"/>
    <w:rsid w:val="000066B2"/>
    <w:rPr>
      <w:rFonts w:ascii="Arial" w:eastAsia="Times New Roman" w:hAnsi="Arial" w:cs="Times New Roman"/>
      <w:b/>
      <w:sz w:val="20"/>
      <w:szCs w:val="20"/>
    </w:rPr>
  </w:style>
  <w:style w:type="character" w:customStyle="1" w:styleId="FootnoteTextChar">
    <w:name w:val="Footnote Text Char"/>
    <w:rsid w:val="000066B2"/>
    <w:rPr>
      <w:rFonts w:ascii="Times New Roman" w:eastAsia="Times New Roman" w:hAnsi="Times New Roman" w:cs="Times New Roman"/>
      <w:sz w:val="20"/>
      <w:szCs w:val="20"/>
    </w:rPr>
  </w:style>
  <w:style w:type="character" w:customStyle="1" w:styleId="BodyText3Char">
    <w:name w:val="Body Text 3 Char"/>
    <w:uiPriority w:val="99"/>
    <w:rsid w:val="000066B2"/>
    <w:rPr>
      <w:rFonts w:ascii="Arial" w:eastAsia="Times New Roman" w:hAnsi="Arial" w:cs="Times New Roman"/>
      <w:szCs w:val="20"/>
      <w:lang w:val="en-US"/>
    </w:rPr>
  </w:style>
  <w:style w:type="character" w:customStyle="1" w:styleId="FooterChar">
    <w:name w:val="Footer Char"/>
    <w:uiPriority w:val="99"/>
    <w:rsid w:val="000066B2"/>
    <w:rPr>
      <w:rFonts w:ascii="Times New Roman" w:eastAsia="Times New Roman" w:hAnsi="Times New Roman" w:cs="Times New Roman"/>
      <w:sz w:val="20"/>
      <w:szCs w:val="20"/>
      <w:lang w:val="en-US"/>
    </w:rPr>
  </w:style>
  <w:style w:type="character" w:customStyle="1" w:styleId="HeaderChar">
    <w:name w:val="Header Char"/>
    <w:aliases w:val="E-PVO-glava Char"/>
    <w:uiPriority w:val="99"/>
    <w:rsid w:val="000066B2"/>
    <w:rPr>
      <w:rFonts w:ascii="Times New Roman" w:eastAsia="Times New Roman" w:hAnsi="Times New Roman" w:cs="Times New Roman"/>
      <w:sz w:val="24"/>
      <w:szCs w:val="20"/>
      <w:lang w:val="en-US"/>
    </w:rPr>
  </w:style>
  <w:style w:type="character" w:customStyle="1" w:styleId="SubtitleChar">
    <w:name w:val="Subtitle Char"/>
    <w:rsid w:val="000066B2"/>
    <w:rPr>
      <w:rFonts w:ascii="Arial" w:eastAsia="Lucida Sans Unicode" w:hAnsi="Arial" w:cs="Tahoma"/>
      <w:i/>
      <w:iCs/>
      <w:sz w:val="28"/>
      <w:szCs w:val="28"/>
    </w:rPr>
  </w:style>
  <w:style w:type="character" w:customStyle="1" w:styleId="TitleChar">
    <w:name w:val="Title Char"/>
    <w:rsid w:val="000066B2"/>
    <w:rPr>
      <w:rFonts w:ascii="Times New Roman" w:eastAsia="Times New Roman" w:hAnsi="Times New Roman" w:cs="Times New Roman"/>
      <w:b/>
      <w:sz w:val="24"/>
      <w:szCs w:val="24"/>
      <w:lang w:val="en-AU"/>
    </w:rPr>
  </w:style>
  <w:style w:type="character" w:customStyle="1" w:styleId="BodyTextIndentChar">
    <w:name w:val="Body Text Indent Char"/>
    <w:rsid w:val="000066B2"/>
    <w:rPr>
      <w:rFonts w:ascii="Times New Roman" w:eastAsia="Times New Roman" w:hAnsi="Times New Roman" w:cs="Times New Roman"/>
      <w:sz w:val="24"/>
      <w:szCs w:val="24"/>
      <w:lang w:val="en-GB"/>
    </w:rPr>
  </w:style>
  <w:style w:type="character" w:customStyle="1" w:styleId="BodyTextIndent2Char">
    <w:name w:val="Body Text Indent 2 Char"/>
    <w:rsid w:val="000066B2"/>
    <w:rPr>
      <w:rFonts w:ascii="Times New Roman" w:eastAsia="Times New Roman" w:hAnsi="Times New Roman" w:cs="Times New Roman"/>
      <w:sz w:val="24"/>
      <w:lang w:val="en-GB"/>
    </w:rPr>
  </w:style>
  <w:style w:type="character" w:customStyle="1" w:styleId="BodyTextIndent3Char">
    <w:name w:val="Body Text Indent 3 Char"/>
    <w:rsid w:val="000066B2"/>
    <w:rPr>
      <w:rFonts w:ascii="Times New Roman" w:eastAsia="Times New Roman" w:hAnsi="Times New Roman" w:cs="Times New Roman"/>
      <w:b/>
      <w:sz w:val="30"/>
      <w:szCs w:val="30"/>
      <w:lang w:val="en-GB"/>
    </w:rPr>
  </w:style>
  <w:style w:type="character" w:customStyle="1" w:styleId="DocumentMapChar">
    <w:name w:val="Document Map Char"/>
    <w:rsid w:val="000066B2"/>
    <w:rPr>
      <w:rFonts w:ascii="Tahoma" w:eastAsia="Times New Roman" w:hAnsi="Tahoma" w:cs="Tahoma"/>
      <w:sz w:val="20"/>
      <w:szCs w:val="24"/>
      <w:shd w:val="clear" w:color="auto" w:fill="000080"/>
    </w:rPr>
  </w:style>
  <w:style w:type="character" w:customStyle="1" w:styleId="HTMLPreformattedChar">
    <w:name w:val="HTML Preformatted Char"/>
    <w:rsid w:val="000066B2"/>
    <w:rPr>
      <w:rFonts w:ascii="Courier New" w:eastAsia="Times New Roman" w:hAnsi="Courier New" w:cs="Courier New"/>
      <w:color w:val="000000"/>
      <w:sz w:val="18"/>
      <w:szCs w:val="18"/>
    </w:rPr>
  </w:style>
  <w:style w:type="character" w:customStyle="1" w:styleId="CommentTextChar">
    <w:name w:val="Comment Text Char"/>
    <w:rsid w:val="000066B2"/>
    <w:rPr>
      <w:rFonts w:ascii="Arial" w:eastAsia="Times New Roman" w:hAnsi="Arial" w:cs="Times New Roman"/>
      <w:sz w:val="20"/>
      <w:szCs w:val="20"/>
    </w:rPr>
  </w:style>
  <w:style w:type="character" w:customStyle="1" w:styleId="E-mailSignatureChar">
    <w:name w:val="E-mail Signature Char"/>
    <w:rsid w:val="000066B2"/>
    <w:rPr>
      <w:rFonts w:ascii="Times New Roman" w:eastAsia="Times New Roman" w:hAnsi="Times New Roman" w:cs="Times New Roman"/>
      <w:sz w:val="24"/>
      <w:szCs w:val="24"/>
    </w:rPr>
  </w:style>
  <w:style w:type="character" w:customStyle="1" w:styleId="BalloonTextChar">
    <w:name w:val="Balloon Text Char"/>
    <w:uiPriority w:val="99"/>
    <w:rsid w:val="000066B2"/>
    <w:rPr>
      <w:rFonts w:ascii="Tahoma" w:eastAsia="Times New Roman" w:hAnsi="Tahoma" w:cs="Tahoma"/>
      <w:sz w:val="16"/>
      <w:szCs w:val="16"/>
    </w:rPr>
  </w:style>
  <w:style w:type="character" w:customStyle="1" w:styleId="CommentSubjectChar">
    <w:name w:val="Comment Subject Char"/>
    <w:uiPriority w:val="99"/>
    <w:rsid w:val="000066B2"/>
    <w:rPr>
      <w:rFonts w:ascii="Arial" w:eastAsia="Times New Roman" w:hAnsi="Arial" w:cs="Times New Roman"/>
      <w:b/>
      <w:bCs/>
      <w:sz w:val="20"/>
      <w:szCs w:val="20"/>
    </w:rPr>
  </w:style>
  <w:style w:type="character" w:customStyle="1" w:styleId="Bullets">
    <w:name w:val="Bullets"/>
    <w:rsid w:val="000066B2"/>
    <w:rPr>
      <w:rFonts w:ascii="OpenSymbol" w:eastAsia="OpenSymbol" w:hAnsi="OpenSymbol" w:cs="OpenSymbol"/>
    </w:rPr>
  </w:style>
  <w:style w:type="character" w:customStyle="1" w:styleId="ListLabel2">
    <w:name w:val="ListLabel 2"/>
    <w:rsid w:val="000066B2"/>
    <w:rPr>
      <w:rFonts w:eastAsia="Times New Roman" w:cs="Arial"/>
      <w:b/>
      <w:color w:val="FF0000"/>
      <w:sz w:val="24"/>
    </w:rPr>
  </w:style>
  <w:style w:type="character" w:customStyle="1" w:styleId="ListLabel1">
    <w:name w:val="ListLabel 1"/>
    <w:rsid w:val="000066B2"/>
    <w:rPr>
      <w:rFonts w:cs="Courier New"/>
    </w:rPr>
  </w:style>
  <w:style w:type="character" w:customStyle="1" w:styleId="ListLabel4">
    <w:name w:val="ListLabel 4"/>
    <w:rsid w:val="000066B2"/>
    <w:rPr>
      <w:color w:val="00000A"/>
    </w:rPr>
  </w:style>
  <w:style w:type="character" w:customStyle="1" w:styleId="ListLabel3">
    <w:name w:val="ListLabel 3"/>
    <w:rsid w:val="000066B2"/>
    <w:rPr>
      <w:rFonts w:cs="Courier New"/>
    </w:rPr>
  </w:style>
  <w:style w:type="character" w:customStyle="1" w:styleId="NumberingSymbols">
    <w:name w:val="Numbering Symbols"/>
    <w:rsid w:val="000066B2"/>
  </w:style>
  <w:style w:type="paragraph" w:customStyle="1" w:styleId="Heading">
    <w:name w:val="Heading"/>
    <w:basedOn w:val="Normal"/>
    <w:next w:val="BodyText"/>
    <w:rsid w:val="000066B2"/>
    <w:pPr>
      <w:keepNext/>
      <w:spacing w:before="240" w:after="120"/>
    </w:pPr>
    <w:rPr>
      <w:rFonts w:eastAsia="Lucida Sans Unicode" w:cs="Tahoma"/>
      <w:sz w:val="28"/>
      <w:szCs w:val="28"/>
    </w:rPr>
  </w:style>
  <w:style w:type="paragraph" w:styleId="BodyText">
    <w:name w:val="Body Text"/>
    <w:basedOn w:val="Normal"/>
    <w:link w:val="BodyTextChar1"/>
    <w:rsid w:val="000066B2"/>
    <w:rPr>
      <w:rFonts w:ascii="Times New Roman" w:hAnsi="Times New Roman" w:cs="Times New Roman"/>
      <w:b/>
      <w:sz w:val="24"/>
      <w:szCs w:val="20"/>
    </w:rPr>
  </w:style>
  <w:style w:type="character" w:customStyle="1" w:styleId="BodyTextChar1">
    <w:name w:val="Body Text Char1"/>
    <w:link w:val="BodyText"/>
    <w:rsid w:val="000066B2"/>
    <w:rPr>
      <w:rFonts w:ascii="Times New Roman" w:eastAsia="Times New Roman" w:hAnsi="Times New Roman" w:cs="Times New Roman"/>
      <w:b/>
      <w:sz w:val="24"/>
      <w:lang w:eastAsia="ar-SA"/>
    </w:rPr>
  </w:style>
  <w:style w:type="paragraph" w:styleId="List">
    <w:name w:val="List"/>
    <w:basedOn w:val="BodyText"/>
    <w:rsid w:val="000066B2"/>
    <w:rPr>
      <w:rFonts w:cs="Tahoma"/>
    </w:rPr>
  </w:style>
  <w:style w:type="paragraph" w:styleId="Caption">
    <w:name w:val="caption"/>
    <w:basedOn w:val="Normal"/>
    <w:qFormat/>
    <w:rsid w:val="000066B2"/>
    <w:pPr>
      <w:suppressLineNumbers/>
      <w:spacing w:before="120" w:after="120"/>
    </w:pPr>
    <w:rPr>
      <w:rFonts w:cs="Tahoma"/>
      <w:i/>
      <w:iCs/>
      <w:sz w:val="24"/>
    </w:rPr>
  </w:style>
  <w:style w:type="paragraph" w:customStyle="1" w:styleId="Index">
    <w:name w:val="Index"/>
    <w:basedOn w:val="Normal"/>
    <w:rsid w:val="000066B2"/>
    <w:pPr>
      <w:suppressLineNumbers/>
    </w:pPr>
    <w:rPr>
      <w:rFonts w:cs="Tahoma"/>
    </w:rPr>
  </w:style>
  <w:style w:type="paragraph" w:styleId="BodyText2">
    <w:name w:val="Body Text 2"/>
    <w:basedOn w:val="Normal"/>
    <w:link w:val="BodyText2Char1"/>
    <w:rsid w:val="000066B2"/>
    <w:pPr>
      <w:jc w:val="left"/>
    </w:pPr>
    <w:rPr>
      <w:b/>
      <w:szCs w:val="20"/>
    </w:rPr>
  </w:style>
  <w:style w:type="character" w:customStyle="1" w:styleId="BodyText2Char1">
    <w:name w:val="Body Text 2 Char1"/>
    <w:link w:val="BodyText2"/>
    <w:rsid w:val="000066B2"/>
    <w:rPr>
      <w:rFonts w:eastAsia="Times New Roman" w:cs="Calibri"/>
      <w:b/>
      <w:lang w:eastAsia="ar-SA"/>
    </w:rPr>
  </w:style>
  <w:style w:type="paragraph" w:styleId="FootnoteText">
    <w:name w:val="footnote text"/>
    <w:basedOn w:val="Normal"/>
    <w:link w:val="FootnoteTextChar1"/>
    <w:rsid w:val="000066B2"/>
    <w:pPr>
      <w:jc w:val="left"/>
    </w:pPr>
    <w:rPr>
      <w:rFonts w:ascii="Times New Roman" w:hAnsi="Times New Roman" w:cs="Times New Roman"/>
      <w:szCs w:val="20"/>
    </w:rPr>
  </w:style>
  <w:style w:type="character" w:customStyle="1" w:styleId="FootnoteTextChar1">
    <w:name w:val="Footnote Text Char1"/>
    <w:link w:val="FootnoteText"/>
    <w:rsid w:val="000066B2"/>
    <w:rPr>
      <w:rFonts w:ascii="Times New Roman" w:eastAsia="Times New Roman" w:hAnsi="Times New Roman" w:cs="Times New Roman"/>
      <w:lang w:eastAsia="ar-SA"/>
    </w:rPr>
  </w:style>
  <w:style w:type="paragraph" w:styleId="TOC1">
    <w:name w:val="toc 1"/>
    <w:basedOn w:val="Normal"/>
    <w:next w:val="Normal"/>
    <w:uiPriority w:val="39"/>
    <w:rsid w:val="000066B2"/>
    <w:pPr>
      <w:tabs>
        <w:tab w:val="left" w:pos="400"/>
        <w:tab w:val="right" w:leader="dot" w:pos="9060"/>
      </w:tabs>
      <w:spacing w:before="120"/>
    </w:pPr>
    <w:rPr>
      <w:b/>
    </w:rPr>
  </w:style>
  <w:style w:type="paragraph" w:styleId="BodyText3">
    <w:name w:val="Body Text 3"/>
    <w:basedOn w:val="Normal"/>
    <w:link w:val="BodyText3Char1"/>
    <w:uiPriority w:val="99"/>
    <w:rsid w:val="000066B2"/>
    <w:rPr>
      <w:sz w:val="22"/>
      <w:szCs w:val="20"/>
      <w:lang w:val="en-US"/>
    </w:rPr>
  </w:style>
  <w:style w:type="character" w:customStyle="1" w:styleId="BodyText3Char1">
    <w:name w:val="Body Text 3 Char1"/>
    <w:link w:val="BodyText3"/>
    <w:rsid w:val="000066B2"/>
    <w:rPr>
      <w:rFonts w:eastAsia="Times New Roman" w:cs="Calibri"/>
      <w:sz w:val="22"/>
      <w:lang w:val="en-US" w:eastAsia="ar-SA"/>
    </w:rPr>
  </w:style>
  <w:style w:type="paragraph" w:styleId="Footer">
    <w:name w:val="footer"/>
    <w:basedOn w:val="Normal"/>
    <w:link w:val="FooterChar1"/>
    <w:uiPriority w:val="99"/>
    <w:rsid w:val="000066B2"/>
    <w:pPr>
      <w:tabs>
        <w:tab w:val="center" w:pos="4153"/>
        <w:tab w:val="right" w:pos="8306"/>
      </w:tabs>
      <w:jc w:val="left"/>
    </w:pPr>
    <w:rPr>
      <w:rFonts w:ascii="Times New Roman" w:hAnsi="Times New Roman" w:cs="Times New Roman"/>
      <w:szCs w:val="20"/>
      <w:lang w:val="en-US"/>
    </w:rPr>
  </w:style>
  <w:style w:type="character" w:customStyle="1" w:styleId="FooterChar1">
    <w:name w:val="Footer Char1"/>
    <w:link w:val="Footer"/>
    <w:rsid w:val="000066B2"/>
    <w:rPr>
      <w:rFonts w:ascii="Times New Roman" w:eastAsia="Times New Roman" w:hAnsi="Times New Roman" w:cs="Times New Roman"/>
      <w:lang w:val="en-US" w:eastAsia="ar-SA"/>
    </w:rPr>
  </w:style>
  <w:style w:type="paragraph" w:styleId="Header">
    <w:name w:val="header"/>
    <w:aliases w:val="E-PVO-glava"/>
    <w:basedOn w:val="Normal"/>
    <w:link w:val="HeaderChar1"/>
    <w:uiPriority w:val="99"/>
    <w:rsid w:val="000066B2"/>
    <w:pPr>
      <w:tabs>
        <w:tab w:val="center" w:pos="4153"/>
        <w:tab w:val="right" w:pos="8306"/>
      </w:tabs>
      <w:jc w:val="left"/>
    </w:pPr>
    <w:rPr>
      <w:rFonts w:ascii="Times New Roman" w:hAnsi="Times New Roman" w:cs="Times New Roman"/>
      <w:sz w:val="24"/>
      <w:szCs w:val="20"/>
      <w:lang w:val="en-US"/>
    </w:rPr>
  </w:style>
  <w:style w:type="character" w:customStyle="1" w:styleId="HeaderChar1">
    <w:name w:val="Header Char1"/>
    <w:aliases w:val="E-PVO-glava Char1"/>
    <w:link w:val="Header"/>
    <w:rsid w:val="000066B2"/>
    <w:rPr>
      <w:rFonts w:ascii="Times New Roman" w:eastAsia="Times New Roman" w:hAnsi="Times New Roman" w:cs="Times New Roman"/>
      <w:sz w:val="24"/>
      <w:lang w:val="en-US" w:eastAsia="ar-SA"/>
    </w:rPr>
  </w:style>
  <w:style w:type="paragraph" w:styleId="TOC2">
    <w:name w:val="toc 2"/>
    <w:basedOn w:val="Normal"/>
    <w:next w:val="Normal"/>
    <w:uiPriority w:val="39"/>
    <w:rsid w:val="000066B2"/>
    <w:pPr>
      <w:tabs>
        <w:tab w:val="left" w:pos="1400"/>
        <w:tab w:val="right" w:leader="dot" w:pos="9516"/>
      </w:tabs>
      <w:spacing w:before="120"/>
      <w:ind w:left="200"/>
      <w:jc w:val="left"/>
    </w:pPr>
    <w:rPr>
      <w:caps/>
    </w:rPr>
  </w:style>
  <w:style w:type="paragraph" w:styleId="TOC3">
    <w:name w:val="toc 3"/>
    <w:basedOn w:val="Normal"/>
    <w:next w:val="Normal"/>
    <w:uiPriority w:val="39"/>
    <w:rsid w:val="000066B2"/>
    <w:pPr>
      <w:spacing w:before="50"/>
      <w:ind w:left="403"/>
      <w:jc w:val="left"/>
    </w:pPr>
  </w:style>
  <w:style w:type="paragraph" w:styleId="TOC4">
    <w:name w:val="toc 4"/>
    <w:basedOn w:val="Normal"/>
    <w:next w:val="Normal"/>
    <w:uiPriority w:val="39"/>
    <w:rsid w:val="000066B2"/>
    <w:pPr>
      <w:ind w:left="600"/>
      <w:jc w:val="left"/>
    </w:pPr>
  </w:style>
  <w:style w:type="paragraph" w:styleId="Title">
    <w:name w:val="Title"/>
    <w:basedOn w:val="Normal"/>
    <w:next w:val="Subtitle"/>
    <w:link w:val="TitleChar1"/>
    <w:qFormat/>
    <w:rsid w:val="000066B2"/>
    <w:pPr>
      <w:jc w:val="center"/>
    </w:pPr>
    <w:rPr>
      <w:rFonts w:ascii="Times New Roman" w:hAnsi="Times New Roman" w:cs="Times New Roman"/>
      <w:b/>
      <w:sz w:val="24"/>
      <w:lang w:val="en-AU"/>
    </w:rPr>
  </w:style>
  <w:style w:type="character" w:customStyle="1" w:styleId="TitleChar1">
    <w:name w:val="Title Char1"/>
    <w:link w:val="Title"/>
    <w:rsid w:val="000066B2"/>
    <w:rPr>
      <w:rFonts w:ascii="Times New Roman" w:eastAsia="Times New Roman" w:hAnsi="Times New Roman" w:cs="Times New Roman"/>
      <w:b/>
      <w:sz w:val="24"/>
      <w:szCs w:val="24"/>
      <w:lang w:val="en-AU" w:eastAsia="ar-SA"/>
    </w:rPr>
  </w:style>
  <w:style w:type="paragraph" w:styleId="Subtitle">
    <w:name w:val="Subtitle"/>
    <w:basedOn w:val="Heading"/>
    <w:next w:val="BodyText"/>
    <w:link w:val="SubtitleChar1"/>
    <w:qFormat/>
    <w:rsid w:val="000066B2"/>
    <w:pPr>
      <w:jc w:val="center"/>
    </w:pPr>
    <w:rPr>
      <w:i/>
      <w:iCs/>
    </w:rPr>
  </w:style>
  <w:style w:type="character" w:customStyle="1" w:styleId="SubtitleChar1">
    <w:name w:val="Subtitle Char1"/>
    <w:link w:val="Subtitle"/>
    <w:rsid w:val="000066B2"/>
    <w:rPr>
      <w:rFonts w:eastAsia="Lucida Sans Unicode" w:cs="Tahoma"/>
      <w:i/>
      <w:iCs/>
      <w:sz w:val="28"/>
      <w:szCs w:val="28"/>
      <w:lang w:eastAsia="ar-SA"/>
    </w:rPr>
  </w:style>
  <w:style w:type="paragraph" w:customStyle="1" w:styleId="Naslov2">
    <w:name w:val="Naslov 2"/>
    <w:basedOn w:val="Normal"/>
    <w:rsid w:val="000066B2"/>
    <w:pPr>
      <w:jc w:val="center"/>
    </w:pPr>
    <w:rPr>
      <w:rFonts w:ascii="Times New Roman" w:hAnsi="Times New Roman" w:cs="Times New Roman"/>
      <w:b/>
      <w:sz w:val="26"/>
      <w:lang w:val="en-AU"/>
    </w:rPr>
  </w:style>
  <w:style w:type="paragraph" w:customStyle="1" w:styleId="BESEDILO">
    <w:name w:val="BESEDILO"/>
    <w:rsid w:val="000066B2"/>
    <w:pPr>
      <w:keepLines/>
      <w:widowControl w:val="0"/>
      <w:tabs>
        <w:tab w:val="left" w:pos="2155"/>
      </w:tabs>
      <w:suppressAutoHyphens/>
      <w:jc w:val="both"/>
    </w:pPr>
    <w:rPr>
      <w:rFonts w:eastAsia="Arial" w:cs="Calibri"/>
      <w:kern w:val="1"/>
      <w:lang w:eastAsia="ar-SA"/>
    </w:rPr>
  </w:style>
  <w:style w:type="paragraph" w:styleId="BodyTextIndent">
    <w:name w:val="Body Text Indent"/>
    <w:basedOn w:val="Normal"/>
    <w:link w:val="BodyTextIndentChar1"/>
    <w:rsid w:val="000066B2"/>
    <w:pPr>
      <w:ind w:left="360"/>
      <w:jc w:val="left"/>
    </w:pPr>
    <w:rPr>
      <w:rFonts w:ascii="Times New Roman" w:hAnsi="Times New Roman" w:cs="Times New Roman"/>
      <w:sz w:val="24"/>
      <w:lang w:val="en-GB"/>
    </w:rPr>
  </w:style>
  <w:style w:type="character" w:customStyle="1" w:styleId="BodyTextIndentChar1">
    <w:name w:val="Body Text Indent Char1"/>
    <w:link w:val="BodyTextIndent"/>
    <w:rsid w:val="000066B2"/>
    <w:rPr>
      <w:rFonts w:ascii="Times New Roman" w:eastAsia="Times New Roman" w:hAnsi="Times New Roman" w:cs="Times New Roman"/>
      <w:sz w:val="24"/>
      <w:szCs w:val="24"/>
      <w:lang w:val="en-GB" w:eastAsia="ar-SA"/>
    </w:rPr>
  </w:style>
  <w:style w:type="paragraph" w:styleId="BodyTextIndent2">
    <w:name w:val="Body Text Indent 2"/>
    <w:basedOn w:val="Normal"/>
    <w:link w:val="BodyTextIndent2Char1"/>
    <w:rsid w:val="000066B2"/>
    <w:pPr>
      <w:ind w:left="360"/>
      <w:jc w:val="left"/>
    </w:pPr>
    <w:rPr>
      <w:rFonts w:ascii="Times New Roman" w:hAnsi="Times New Roman" w:cs="Times New Roman"/>
      <w:sz w:val="24"/>
      <w:szCs w:val="22"/>
      <w:lang w:val="en-GB"/>
    </w:rPr>
  </w:style>
  <w:style w:type="character" w:customStyle="1" w:styleId="BodyTextIndent2Char1">
    <w:name w:val="Body Text Indent 2 Char1"/>
    <w:link w:val="BodyTextIndent2"/>
    <w:rsid w:val="000066B2"/>
    <w:rPr>
      <w:rFonts w:ascii="Times New Roman" w:eastAsia="Times New Roman" w:hAnsi="Times New Roman" w:cs="Times New Roman"/>
      <w:sz w:val="24"/>
      <w:szCs w:val="22"/>
      <w:lang w:val="en-GB" w:eastAsia="ar-SA"/>
    </w:rPr>
  </w:style>
  <w:style w:type="paragraph" w:customStyle="1" w:styleId="xl24">
    <w:name w:val="xl24"/>
    <w:basedOn w:val="Normal"/>
    <w:rsid w:val="000066B2"/>
    <w:pP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25">
    <w:name w:val="xl25"/>
    <w:basedOn w:val="Normal"/>
    <w:rsid w:val="000066B2"/>
    <w:pPr>
      <w:pBdr>
        <w:right w:val="single" w:sz="4" w:space="0" w:color="008080"/>
      </w:pBd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26">
    <w:name w:val="xl26"/>
    <w:basedOn w:val="Normal"/>
    <w:rsid w:val="000066B2"/>
    <w:pPr>
      <w:shd w:val="clear" w:color="auto" w:fill="C0C0C0"/>
      <w:spacing w:before="100" w:after="100"/>
      <w:jc w:val="left"/>
    </w:pPr>
    <w:rPr>
      <w:rFonts w:ascii="Arial Unicode MS" w:eastAsia="Arial Unicode MS" w:hAnsi="Arial Unicode MS" w:cs="Arial Unicode MS"/>
      <w:color w:val="000000"/>
      <w:sz w:val="24"/>
      <w:lang w:val="en-GB"/>
    </w:rPr>
  </w:style>
  <w:style w:type="paragraph" w:customStyle="1" w:styleId="xl27">
    <w:name w:val="xl27"/>
    <w:basedOn w:val="Normal"/>
    <w:rsid w:val="000066B2"/>
    <w:pPr>
      <w:pBdr>
        <w:right w:val="single" w:sz="4" w:space="0" w:color="008080"/>
      </w:pBdr>
      <w:shd w:val="clear" w:color="auto" w:fill="C0C0C0"/>
      <w:spacing w:before="100" w:after="100"/>
      <w:jc w:val="left"/>
    </w:pPr>
    <w:rPr>
      <w:rFonts w:ascii="Arial Unicode MS" w:eastAsia="Arial Unicode MS" w:hAnsi="Arial Unicode MS" w:cs="Arial Unicode MS"/>
      <w:color w:val="000000"/>
      <w:sz w:val="24"/>
      <w:lang w:val="en-GB"/>
    </w:rPr>
  </w:style>
  <w:style w:type="paragraph" w:customStyle="1" w:styleId="xl28">
    <w:name w:val="xl28"/>
    <w:basedOn w:val="Normal"/>
    <w:rsid w:val="000066B2"/>
    <w:pPr>
      <w:pBdr>
        <w:top w:val="single" w:sz="8" w:space="0" w:color="008080"/>
      </w:pBd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29">
    <w:name w:val="xl29"/>
    <w:basedOn w:val="Normal"/>
    <w:rsid w:val="000066B2"/>
    <w:pPr>
      <w:pBdr>
        <w:top w:val="single" w:sz="8" w:space="0" w:color="008080"/>
        <w:left w:val="single" w:sz="4" w:space="0" w:color="008080"/>
      </w:pBdr>
      <w:shd w:val="clear" w:color="auto" w:fill="FFFFFF"/>
      <w:spacing w:before="100" w:after="100"/>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0066B2"/>
    <w:pPr>
      <w:pBdr>
        <w:top w:val="single" w:sz="8" w:space="0" w:color="008080"/>
      </w:pBdr>
      <w:shd w:val="clear" w:color="auto" w:fill="FFFFFF"/>
      <w:spacing w:before="100" w:after="100"/>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0066B2"/>
    <w:pPr>
      <w:pBdr>
        <w:left w:val="single" w:sz="4" w:space="0" w:color="008080"/>
      </w:pBdr>
      <w:shd w:val="clear" w:color="auto" w:fill="C0C0C0"/>
      <w:spacing w:before="100" w:after="100"/>
      <w:jc w:val="left"/>
    </w:pPr>
    <w:rPr>
      <w:rFonts w:ascii="Arial Unicode MS" w:eastAsia="Arial Unicode MS" w:hAnsi="Arial Unicode MS" w:cs="Arial Unicode MS"/>
      <w:color w:val="000000"/>
      <w:sz w:val="24"/>
      <w:lang w:val="en-GB"/>
    </w:rPr>
  </w:style>
  <w:style w:type="paragraph" w:customStyle="1" w:styleId="xl32">
    <w:name w:val="xl32"/>
    <w:basedOn w:val="Normal"/>
    <w:rsid w:val="000066B2"/>
    <w:pPr>
      <w:shd w:val="clear" w:color="auto" w:fill="C0C0C0"/>
      <w:spacing w:before="100" w:after="100"/>
      <w:jc w:val="left"/>
    </w:pPr>
    <w:rPr>
      <w:rFonts w:ascii="Arial Unicode MS" w:eastAsia="Arial Unicode MS" w:hAnsi="Arial Unicode MS" w:cs="Arial Unicode MS"/>
      <w:color w:val="000000"/>
      <w:sz w:val="24"/>
      <w:lang w:val="en-GB"/>
    </w:rPr>
  </w:style>
  <w:style w:type="paragraph" w:customStyle="1" w:styleId="xl33">
    <w:name w:val="xl33"/>
    <w:basedOn w:val="Normal"/>
    <w:rsid w:val="000066B2"/>
    <w:pPr>
      <w:pBdr>
        <w:left w:val="single" w:sz="4" w:space="0" w:color="008080"/>
      </w:pBd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34">
    <w:name w:val="xl34"/>
    <w:basedOn w:val="Normal"/>
    <w:rsid w:val="000066B2"/>
    <w:pP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35">
    <w:name w:val="xl35"/>
    <w:basedOn w:val="Normal"/>
    <w:rsid w:val="000066B2"/>
    <w:pPr>
      <w:pBdr>
        <w:top w:val="single" w:sz="4" w:space="0" w:color="000000"/>
        <w:left w:val="single" w:sz="4" w:space="0" w:color="008080"/>
        <w:bottom w:val="single" w:sz="8" w:space="0" w:color="008080"/>
      </w:pBdr>
      <w:shd w:val="clear" w:color="auto" w:fill="FFFFFF"/>
      <w:spacing w:before="100" w:after="100"/>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0066B2"/>
    <w:pPr>
      <w:pBdr>
        <w:top w:val="single" w:sz="4" w:space="0" w:color="000000"/>
        <w:bottom w:val="single" w:sz="8" w:space="0" w:color="008080"/>
      </w:pBdr>
      <w:shd w:val="clear" w:color="auto" w:fill="FFFFFF"/>
      <w:spacing w:before="100" w:after="100"/>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0066B2"/>
    <w:pP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38">
    <w:name w:val="xl38"/>
    <w:basedOn w:val="Normal"/>
    <w:rsid w:val="000066B2"/>
    <w:pPr>
      <w:pBdr>
        <w:left w:val="single" w:sz="4" w:space="0" w:color="008080"/>
      </w:pBdr>
      <w:shd w:val="clear" w:color="auto" w:fill="FFFFFF"/>
      <w:spacing w:before="100" w:after="100"/>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0066B2"/>
    <w:pPr>
      <w:shd w:val="clear" w:color="auto" w:fill="FFFFFF"/>
      <w:spacing w:before="100" w:after="100"/>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0066B2"/>
    <w:pPr>
      <w:shd w:val="clear" w:color="auto" w:fill="C0C0C0"/>
      <w:spacing w:before="100" w:after="100"/>
      <w:jc w:val="left"/>
    </w:pPr>
    <w:rPr>
      <w:rFonts w:ascii="Arial Unicode MS" w:eastAsia="Arial Unicode MS" w:hAnsi="Arial Unicode MS" w:cs="Arial Unicode MS"/>
      <w:color w:val="000000"/>
      <w:sz w:val="24"/>
      <w:lang w:val="en-GB"/>
    </w:rPr>
  </w:style>
  <w:style w:type="paragraph" w:customStyle="1" w:styleId="xl41">
    <w:name w:val="xl41"/>
    <w:basedOn w:val="Normal"/>
    <w:rsid w:val="000066B2"/>
    <w:pP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42">
    <w:name w:val="xl42"/>
    <w:basedOn w:val="Normal"/>
    <w:rsid w:val="000066B2"/>
    <w:pPr>
      <w:pBdr>
        <w:top w:val="single" w:sz="4" w:space="0" w:color="000000"/>
        <w:bottom w:val="single" w:sz="8" w:space="0" w:color="008080"/>
      </w:pBd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43">
    <w:name w:val="xl43"/>
    <w:basedOn w:val="Normal"/>
    <w:rsid w:val="000066B2"/>
    <w:pPr>
      <w:pBdr>
        <w:top w:val="single" w:sz="4" w:space="0" w:color="000000"/>
        <w:bottom w:val="single" w:sz="8" w:space="0" w:color="008080"/>
        <w:right w:val="single" w:sz="4" w:space="0" w:color="008080"/>
      </w:pBdr>
      <w:shd w:val="clear" w:color="auto" w:fill="FFFFFF"/>
      <w:spacing w:before="100" w:after="100"/>
      <w:jc w:val="left"/>
    </w:pPr>
    <w:rPr>
      <w:rFonts w:ascii="Arial Unicode MS" w:eastAsia="Arial Unicode MS" w:hAnsi="Arial Unicode MS" w:cs="Arial Unicode MS"/>
      <w:color w:val="000000"/>
      <w:sz w:val="24"/>
      <w:lang w:val="en-GB"/>
    </w:rPr>
  </w:style>
  <w:style w:type="paragraph" w:customStyle="1" w:styleId="xl44">
    <w:name w:val="xl44"/>
    <w:basedOn w:val="Normal"/>
    <w:rsid w:val="000066B2"/>
    <w:pPr>
      <w:pBdr>
        <w:top w:val="single" w:sz="8" w:space="0" w:color="008080"/>
      </w:pBdr>
      <w:shd w:val="clear" w:color="auto" w:fill="FFFFFF"/>
      <w:spacing w:before="100" w:after="100"/>
      <w:jc w:val="left"/>
    </w:pPr>
    <w:rPr>
      <w:rFonts w:eastAsia="Arial Unicode MS" w:cs="Arial"/>
      <w:b/>
      <w:bCs/>
      <w:i/>
      <w:iCs/>
      <w:color w:val="000000"/>
      <w:sz w:val="24"/>
      <w:lang w:val="en-GB"/>
    </w:rPr>
  </w:style>
  <w:style w:type="paragraph" w:customStyle="1" w:styleId="xl45">
    <w:name w:val="xl45"/>
    <w:basedOn w:val="Normal"/>
    <w:rsid w:val="000066B2"/>
    <w:pPr>
      <w:pBdr>
        <w:top w:val="single" w:sz="8" w:space="0" w:color="008080"/>
        <w:right w:val="single" w:sz="4" w:space="0" w:color="008080"/>
      </w:pBdr>
      <w:shd w:val="clear" w:color="auto" w:fill="FFFFFF"/>
      <w:spacing w:before="100" w:after="100"/>
      <w:jc w:val="left"/>
    </w:pPr>
    <w:rPr>
      <w:rFonts w:eastAsia="Arial Unicode MS" w:cs="Arial"/>
      <w:b/>
      <w:bCs/>
      <w:i/>
      <w:iCs/>
      <w:color w:val="000000"/>
      <w:sz w:val="24"/>
      <w:lang w:val="en-GB"/>
    </w:rPr>
  </w:style>
  <w:style w:type="paragraph" w:customStyle="1" w:styleId="xl46">
    <w:name w:val="xl46"/>
    <w:basedOn w:val="Normal"/>
    <w:rsid w:val="000066B2"/>
    <w:pPr>
      <w:shd w:val="clear" w:color="auto" w:fill="FFFFFF"/>
      <w:spacing w:before="100" w:after="100"/>
      <w:jc w:val="left"/>
    </w:pPr>
    <w:rPr>
      <w:rFonts w:eastAsia="Arial Unicode MS" w:cs="Arial"/>
      <w:b/>
      <w:bCs/>
      <w:i/>
      <w:iCs/>
      <w:color w:val="000000"/>
      <w:sz w:val="24"/>
      <w:lang w:val="en-GB"/>
    </w:rPr>
  </w:style>
  <w:style w:type="paragraph" w:customStyle="1" w:styleId="xl47">
    <w:name w:val="xl47"/>
    <w:basedOn w:val="Normal"/>
    <w:rsid w:val="000066B2"/>
    <w:pPr>
      <w:pBdr>
        <w:right w:val="single" w:sz="4" w:space="0" w:color="008080"/>
      </w:pBdr>
      <w:shd w:val="clear" w:color="auto" w:fill="FFFFFF"/>
      <w:spacing w:before="100" w:after="100"/>
      <w:jc w:val="center"/>
    </w:pPr>
    <w:rPr>
      <w:rFonts w:eastAsia="Arial Unicode MS" w:cs="Arial"/>
      <w:b/>
      <w:bCs/>
      <w:i/>
      <w:iCs/>
      <w:color w:val="000000"/>
      <w:sz w:val="24"/>
      <w:lang w:val="en-GB"/>
    </w:rPr>
  </w:style>
  <w:style w:type="paragraph" w:styleId="BodyTextIndent3">
    <w:name w:val="Body Text Indent 3"/>
    <w:basedOn w:val="Normal"/>
    <w:link w:val="BodyTextIndent3Char1"/>
    <w:rsid w:val="000066B2"/>
    <w:pPr>
      <w:ind w:left="1440" w:firstLine="720"/>
      <w:jc w:val="center"/>
    </w:pPr>
    <w:rPr>
      <w:rFonts w:ascii="Times New Roman" w:hAnsi="Times New Roman" w:cs="Times New Roman"/>
      <w:b/>
      <w:sz w:val="30"/>
      <w:szCs w:val="30"/>
      <w:lang w:val="en-GB"/>
    </w:rPr>
  </w:style>
  <w:style w:type="character" w:customStyle="1" w:styleId="BodyTextIndent3Char1">
    <w:name w:val="Body Text Indent 3 Char1"/>
    <w:link w:val="BodyTextIndent3"/>
    <w:rsid w:val="000066B2"/>
    <w:rPr>
      <w:rFonts w:ascii="Times New Roman" w:eastAsia="Times New Roman" w:hAnsi="Times New Roman" w:cs="Times New Roman"/>
      <w:b/>
      <w:sz w:val="30"/>
      <w:szCs w:val="30"/>
      <w:lang w:val="en-GB" w:eastAsia="ar-SA"/>
    </w:rPr>
  </w:style>
  <w:style w:type="paragraph" w:styleId="NormalWeb">
    <w:name w:val="Normal (Web)"/>
    <w:basedOn w:val="Normal"/>
    <w:rsid w:val="000066B2"/>
    <w:pPr>
      <w:spacing w:before="100" w:after="100"/>
      <w:jc w:val="left"/>
    </w:pPr>
    <w:rPr>
      <w:rFonts w:ascii="Arial Unicode MS" w:eastAsia="Arial Unicode MS" w:hAnsi="Arial Unicode MS" w:cs="Arial Unicode MS"/>
      <w:sz w:val="24"/>
      <w:lang w:val="en-GB"/>
    </w:rPr>
  </w:style>
  <w:style w:type="paragraph" w:styleId="DocumentMap">
    <w:name w:val="Document Map"/>
    <w:basedOn w:val="Normal"/>
    <w:link w:val="DocumentMapChar1"/>
    <w:rsid w:val="000066B2"/>
    <w:pPr>
      <w:shd w:val="clear" w:color="auto" w:fill="000080"/>
    </w:pPr>
    <w:rPr>
      <w:rFonts w:ascii="Tahoma" w:hAnsi="Tahoma" w:cs="Tahoma"/>
    </w:rPr>
  </w:style>
  <w:style w:type="character" w:customStyle="1" w:styleId="DocumentMapChar1">
    <w:name w:val="Document Map Char1"/>
    <w:link w:val="DocumentMap"/>
    <w:rsid w:val="000066B2"/>
    <w:rPr>
      <w:rFonts w:ascii="Tahoma" w:eastAsia="Times New Roman" w:hAnsi="Tahoma" w:cs="Tahoma"/>
      <w:szCs w:val="24"/>
      <w:shd w:val="clear" w:color="auto" w:fill="000080"/>
      <w:lang w:eastAsia="ar-SA"/>
    </w:rPr>
  </w:style>
  <w:style w:type="paragraph" w:styleId="HTMLPreformatted">
    <w:name w:val="HTML Preformatted"/>
    <w:basedOn w:val="Normal"/>
    <w:link w:val="HTMLPreformattedChar1"/>
    <w:rsid w:val="00006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8"/>
      <w:szCs w:val="18"/>
    </w:rPr>
  </w:style>
  <w:style w:type="character" w:customStyle="1" w:styleId="HTMLPreformattedChar1">
    <w:name w:val="HTML Preformatted Char1"/>
    <w:link w:val="HTMLPreformatted"/>
    <w:rsid w:val="000066B2"/>
    <w:rPr>
      <w:rFonts w:ascii="Courier New" w:eastAsia="Times New Roman" w:hAnsi="Courier New" w:cs="Courier New"/>
      <w:color w:val="000000"/>
      <w:sz w:val="18"/>
      <w:szCs w:val="18"/>
      <w:lang w:eastAsia="ar-SA"/>
    </w:rPr>
  </w:style>
  <w:style w:type="paragraph" w:styleId="CommentText">
    <w:name w:val="annotation text"/>
    <w:basedOn w:val="Normal"/>
    <w:link w:val="CommentTextChar1"/>
    <w:rsid w:val="000066B2"/>
    <w:rPr>
      <w:szCs w:val="20"/>
    </w:rPr>
  </w:style>
  <w:style w:type="character" w:customStyle="1" w:styleId="CommentTextChar1">
    <w:name w:val="Comment Text Char1"/>
    <w:link w:val="CommentText"/>
    <w:uiPriority w:val="99"/>
    <w:rsid w:val="000066B2"/>
    <w:rPr>
      <w:rFonts w:eastAsia="Times New Roman" w:cs="Calibri"/>
      <w:lang w:eastAsia="ar-SA"/>
    </w:rPr>
  </w:style>
  <w:style w:type="paragraph" w:styleId="NoSpacing">
    <w:name w:val="No Spacing"/>
    <w:uiPriority w:val="1"/>
    <w:qFormat/>
    <w:rsid w:val="000066B2"/>
    <w:pPr>
      <w:suppressAutoHyphens/>
    </w:pPr>
    <w:rPr>
      <w:rFonts w:ascii="Calibri" w:hAnsi="Calibri" w:cs="Calibri"/>
      <w:sz w:val="22"/>
      <w:szCs w:val="22"/>
      <w:lang w:eastAsia="ar-SA"/>
    </w:rPr>
  </w:style>
  <w:style w:type="paragraph" w:styleId="E-mailSignature">
    <w:name w:val="E-mail Signature"/>
    <w:basedOn w:val="Normal"/>
    <w:link w:val="E-mailSignatureChar1"/>
    <w:rsid w:val="000066B2"/>
    <w:pPr>
      <w:jc w:val="left"/>
    </w:pPr>
    <w:rPr>
      <w:rFonts w:ascii="Times New Roman" w:hAnsi="Times New Roman" w:cs="Times New Roman"/>
      <w:sz w:val="24"/>
    </w:rPr>
  </w:style>
  <w:style w:type="character" w:customStyle="1" w:styleId="E-mailSignatureChar1">
    <w:name w:val="E-mail Signature Char1"/>
    <w:link w:val="E-mailSignature"/>
    <w:rsid w:val="000066B2"/>
    <w:rPr>
      <w:rFonts w:ascii="Times New Roman" w:eastAsia="Times New Roman" w:hAnsi="Times New Roman" w:cs="Times New Roman"/>
      <w:sz w:val="24"/>
      <w:szCs w:val="24"/>
      <w:lang w:eastAsia="ar-SA"/>
    </w:rPr>
  </w:style>
  <w:style w:type="paragraph" w:customStyle="1" w:styleId="default">
    <w:name w:val="default"/>
    <w:basedOn w:val="Normal"/>
    <w:rsid w:val="000066B2"/>
    <w:pPr>
      <w:autoSpaceDE w:val="0"/>
      <w:jc w:val="left"/>
    </w:pPr>
    <w:rPr>
      <w:rFonts w:ascii="Times New Roman" w:hAnsi="Times New Roman" w:cs="Times New Roman"/>
      <w:color w:val="000000"/>
      <w:sz w:val="24"/>
    </w:rPr>
  </w:style>
  <w:style w:type="paragraph" w:customStyle="1" w:styleId="StyleTOC1After05line">
    <w:name w:val="Style TOC 1 + After:  05 line"/>
    <w:basedOn w:val="TOC1"/>
    <w:rsid w:val="000066B2"/>
    <w:pPr>
      <w:spacing w:before="50" w:after="50"/>
    </w:pPr>
    <w:rPr>
      <w:bCs/>
      <w:szCs w:val="20"/>
    </w:rPr>
  </w:style>
  <w:style w:type="paragraph" w:customStyle="1" w:styleId="StyleTOC1Before05lineAfter05line">
    <w:name w:val="Style TOC 1 + Before:  05 line After:  05 line"/>
    <w:basedOn w:val="TOC1"/>
    <w:rsid w:val="000066B2"/>
    <w:pPr>
      <w:spacing w:before="50"/>
    </w:pPr>
    <w:rPr>
      <w:bCs/>
      <w:szCs w:val="20"/>
    </w:rPr>
  </w:style>
  <w:style w:type="paragraph" w:styleId="BalloonText">
    <w:name w:val="Balloon Text"/>
    <w:basedOn w:val="Normal"/>
    <w:link w:val="BalloonTextChar1"/>
    <w:uiPriority w:val="99"/>
    <w:rsid w:val="000066B2"/>
    <w:rPr>
      <w:rFonts w:ascii="Tahoma" w:hAnsi="Tahoma" w:cs="Tahoma"/>
      <w:sz w:val="16"/>
      <w:szCs w:val="16"/>
    </w:rPr>
  </w:style>
  <w:style w:type="character" w:customStyle="1" w:styleId="BalloonTextChar1">
    <w:name w:val="Balloon Text Char1"/>
    <w:link w:val="BalloonText"/>
    <w:rsid w:val="000066B2"/>
    <w:rPr>
      <w:rFonts w:ascii="Tahoma" w:eastAsia="Times New Roman" w:hAnsi="Tahoma" w:cs="Tahoma"/>
      <w:sz w:val="16"/>
      <w:szCs w:val="16"/>
      <w:lang w:eastAsia="ar-SA"/>
    </w:rPr>
  </w:style>
  <w:style w:type="paragraph" w:customStyle="1" w:styleId="Framecontents">
    <w:name w:val="Frame contents"/>
    <w:basedOn w:val="BodyText"/>
    <w:rsid w:val="000066B2"/>
  </w:style>
  <w:style w:type="paragraph" w:customStyle="1" w:styleId="Contents10">
    <w:name w:val="Contents 10"/>
    <w:basedOn w:val="Index"/>
    <w:rsid w:val="000066B2"/>
    <w:pPr>
      <w:tabs>
        <w:tab w:val="right" w:leader="dot" w:pos="14731"/>
      </w:tabs>
      <w:ind w:left="2547"/>
    </w:pPr>
  </w:style>
  <w:style w:type="paragraph" w:customStyle="1" w:styleId="TableContents">
    <w:name w:val="Table Contents"/>
    <w:basedOn w:val="Normal"/>
    <w:rsid w:val="000066B2"/>
    <w:pPr>
      <w:suppressLineNumbers/>
    </w:pPr>
  </w:style>
  <w:style w:type="paragraph" w:customStyle="1" w:styleId="TableHeading">
    <w:name w:val="Table Heading"/>
    <w:basedOn w:val="TableContents"/>
    <w:rsid w:val="000066B2"/>
    <w:pPr>
      <w:jc w:val="center"/>
    </w:pPr>
    <w:rPr>
      <w:b/>
      <w:bCs/>
    </w:rPr>
  </w:style>
  <w:style w:type="paragraph" w:styleId="CommentSubject">
    <w:name w:val="annotation subject"/>
    <w:basedOn w:val="CommentText"/>
    <w:next w:val="CommentText"/>
    <w:link w:val="CommentSubjectChar1"/>
    <w:uiPriority w:val="99"/>
    <w:rsid w:val="000066B2"/>
    <w:rPr>
      <w:b/>
      <w:bCs/>
    </w:rPr>
  </w:style>
  <w:style w:type="character" w:customStyle="1" w:styleId="CommentSubjectChar1">
    <w:name w:val="Comment Subject Char1"/>
    <w:link w:val="CommentSubject"/>
    <w:uiPriority w:val="99"/>
    <w:rsid w:val="000066B2"/>
    <w:rPr>
      <w:rFonts w:eastAsia="Times New Roman" w:cs="Calibri"/>
      <w:b/>
      <w:bCs/>
      <w:lang w:eastAsia="ar-SA"/>
    </w:rPr>
  </w:style>
  <w:style w:type="paragraph" w:customStyle="1" w:styleId="StyleTOC1After12pt">
    <w:name w:val="Style TOC 1 + After:  12 pt"/>
    <w:basedOn w:val="TOC1"/>
    <w:next w:val="StyleTOC1After05line"/>
    <w:rsid w:val="000066B2"/>
    <w:pPr>
      <w:spacing w:after="240"/>
    </w:pPr>
    <w:rPr>
      <w:bCs/>
      <w:szCs w:val="20"/>
    </w:rPr>
  </w:style>
  <w:style w:type="paragraph" w:customStyle="1" w:styleId="StyleHeading211pt">
    <w:name w:val="Style Heading 2 + 11 pt"/>
    <w:basedOn w:val="Heading2"/>
    <w:rsid w:val="000066B2"/>
    <w:pPr>
      <w:widowControl w:val="0"/>
      <w:numPr>
        <w:ilvl w:val="0"/>
        <w:numId w:val="0"/>
      </w:numPr>
      <w:jc w:val="left"/>
    </w:pPr>
    <w:rPr>
      <w:rFonts w:ascii="Times New Roman" w:eastAsia="SimSun" w:hAnsi="Times New Roman" w:cs="Tahoma"/>
      <w:kern w:val="1"/>
      <w:sz w:val="24"/>
      <w:lang w:val="en-US" w:eastAsia="hi-IN" w:bidi="hi-IN"/>
    </w:rPr>
  </w:style>
  <w:style w:type="paragraph" w:styleId="TOC5">
    <w:name w:val="toc 5"/>
    <w:basedOn w:val="Normal"/>
    <w:next w:val="Normal"/>
    <w:uiPriority w:val="39"/>
    <w:rsid w:val="000066B2"/>
    <w:pPr>
      <w:suppressAutoHyphens w:val="0"/>
      <w:spacing w:after="100" w:line="276" w:lineRule="auto"/>
      <w:ind w:left="880"/>
      <w:jc w:val="left"/>
    </w:pPr>
    <w:rPr>
      <w:rFonts w:ascii="Calibri" w:hAnsi="Calibri" w:cs="Times New Roman"/>
      <w:sz w:val="22"/>
      <w:szCs w:val="22"/>
    </w:rPr>
  </w:style>
  <w:style w:type="paragraph" w:styleId="TOC6">
    <w:name w:val="toc 6"/>
    <w:basedOn w:val="Normal"/>
    <w:next w:val="Normal"/>
    <w:uiPriority w:val="39"/>
    <w:rsid w:val="000066B2"/>
    <w:pPr>
      <w:suppressAutoHyphens w:val="0"/>
      <w:spacing w:after="100" w:line="276" w:lineRule="auto"/>
      <w:ind w:left="1100"/>
      <w:jc w:val="left"/>
    </w:pPr>
    <w:rPr>
      <w:rFonts w:ascii="Calibri" w:hAnsi="Calibri" w:cs="Times New Roman"/>
      <w:sz w:val="22"/>
      <w:szCs w:val="22"/>
    </w:rPr>
  </w:style>
  <w:style w:type="paragraph" w:styleId="TOC7">
    <w:name w:val="toc 7"/>
    <w:basedOn w:val="Normal"/>
    <w:next w:val="Normal"/>
    <w:uiPriority w:val="39"/>
    <w:rsid w:val="000066B2"/>
    <w:pPr>
      <w:suppressAutoHyphens w:val="0"/>
      <w:spacing w:after="100" w:line="276" w:lineRule="auto"/>
      <w:ind w:left="1320"/>
      <w:jc w:val="left"/>
    </w:pPr>
    <w:rPr>
      <w:rFonts w:ascii="Calibri" w:hAnsi="Calibri" w:cs="Times New Roman"/>
      <w:sz w:val="22"/>
      <w:szCs w:val="22"/>
    </w:rPr>
  </w:style>
  <w:style w:type="paragraph" w:styleId="TOC8">
    <w:name w:val="toc 8"/>
    <w:basedOn w:val="Normal"/>
    <w:next w:val="Normal"/>
    <w:uiPriority w:val="39"/>
    <w:rsid w:val="000066B2"/>
    <w:pPr>
      <w:suppressAutoHyphens w:val="0"/>
      <w:spacing w:after="100" w:line="276" w:lineRule="auto"/>
      <w:ind w:left="1540"/>
      <w:jc w:val="left"/>
    </w:pPr>
    <w:rPr>
      <w:rFonts w:ascii="Calibri" w:hAnsi="Calibri" w:cs="Times New Roman"/>
      <w:sz w:val="22"/>
      <w:szCs w:val="22"/>
    </w:rPr>
  </w:style>
  <w:style w:type="paragraph" w:styleId="TOC9">
    <w:name w:val="toc 9"/>
    <w:basedOn w:val="Normal"/>
    <w:next w:val="Normal"/>
    <w:uiPriority w:val="39"/>
    <w:rsid w:val="000066B2"/>
    <w:pPr>
      <w:suppressAutoHyphens w:val="0"/>
      <w:spacing w:after="100" w:line="276" w:lineRule="auto"/>
      <w:ind w:left="1760"/>
      <w:jc w:val="left"/>
    </w:pPr>
    <w:rPr>
      <w:rFonts w:ascii="Calibri" w:hAnsi="Calibri" w:cs="Times New Roman"/>
      <w:sz w:val="22"/>
      <w:szCs w:val="22"/>
    </w:rPr>
  </w:style>
  <w:style w:type="paragraph" w:customStyle="1" w:styleId="PreformattedText">
    <w:name w:val="Preformatted Text"/>
    <w:basedOn w:val="Normal"/>
    <w:rsid w:val="000066B2"/>
    <w:rPr>
      <w:rFonts w:ascii="Courier New" w:eastAsia="NSimSun" w:hAnsi="Courier New" w:cs="Courier New"/>
      <w:szCs w:val="20"/>
    </w:rPr>
  </w:style>
  <w:style w:type="paragraph" w:customStyle="1" w:styleId="FootnoteText1">
    <w:name w:val="Footnote Text1"/>
    <w:basedOn w:val="Normal"/>
    <w:rsid w:val="000066B2"/>
    <w:pPr>
      <w:jc w:val="left"/>
    </w:pPr>
    <w:rPr>
      <w:rFonts w:ascii="Times New Roman" w:hAnsi="Times New Roman" w:cs="Times New Roman"/>
      <w:szCs w:val="20"/>
    </w:rPr>
  </w:style>
  <w:style w:type="paragraph" w:styleId="ListParagraph">
    <w:name w:val="List Paragraph"/>
    <w:basedOn w:val="Normal"/>
    <w:link w:val="ListParagraphChar"/>
    <w:uiPriority w:val="34"/>
    <w:qFormat/>
    <w:rsid w:val="00216BF4"/>
    <w:pPr>
      <w:ind w:left="720"/>
      <w:contextualSpacing/>
    </w:pPr>
  </w:style>
  <w:style w:type="character" w:customStyle="1" w:styleId="arialblack11b">
    <w:name w:val="arialblack11b"/>
    <w:rsid w:val="00E5385C"/>
    <w:rPr>
      <w:rFonts w:ascii="Arial" w:hAnsi="Arial" w:cs="Arial" w:hint="default"/>
      <w:b/>
      <w:bCs/>
      <w:color w:val="000000"/>
      <w:sz w:val="17"/>
      <w:szCs w:val="17"/>
    </w:rPr>
  </w:style>
  <w:style w:type="paragraph" w:customStyle="1" w:styleId="Style-heading2">
    <w:name w:val="Style-heading 2"/>
    <w:basedOn w:val="Normal"/>
    <w:link w:val="Style-heading2Char"/>
    <w:qFormat/>
    <w:rsid w:val="00580FA6"/>
    <w:pPr>
      <w:spacing w:after="240"/>
      <w:jc w:val="center"/>
    </w:pPr>
    <w:rPr>
      <w:rFonts w:cs="Times New Roman"/>
      <w:b/>
      <w:caps/>
      <w:lang w:val="x-none"/>
    </w:rPr>
  </w:style>
  <w:style w:type="character" w:customStyle="1" w:styleId="Style-heading2Char">
    <w:name w:val="Style-heading 2 Char"/>
    <w:link w:val="Style-heading2"/>
    <w:rsid w:val="00580FA6"/>
    <w:rPr>
      <w:rFonts w:eastAsia="Times New Roman" w:cs="Times New Roman"/>
      <w:b/>
      <w:caps/>
      <w:szCs w:val="24"/>
      <w:lang w:val="x-none" w:eastAsia="ar-SA"/>
    </w:rPr>
  </w:style>
  <w:style w:type="character" w:styleId="Emphasis">
    <w:name w:val="Emphasis"/>
    <w:qFormat/>
    <w:rsid w:val="005B66DF"/>
    <w:rPr>
      <w:i/>
      <w:iCs/>
    </w:rPr>
  </w:style>
  <w:style w:type="character" w:styleId="UnresolvedMention">
    <w:name w:val="Unresolved Mention"/>
    <w:uiPriority w:val="99"/>
    <w:semiHidden/>
    <w:unhideWhenUsed/>
    <w:rsid w:val="00EC720D"/>
    <w:rPr>
      <w:color w:val="605E5C"/>
      <w:shd w:val="clear" w:color="auto" w:fill="E1DFDD"/>
    </w:rPr>
  </w:style>
  <w:style w:type="character" w:customStyle="1" w:styleId="ListParagraphChar">
    <w:name w:val="List Paragraph Char"/>
    <w:link w:val="ListParagraph"/>
    <w:uiPriority w:val="34"/>
    <w:locked/>
    <w:rsid w:val="002C26BB"/>
    <w:rPr>
      <w:rFonts w:eastAsia="Times New Roman" w:cs="Calibri"/>
      <w:szCs w:val="24"/>
      <w:lang w:eastAsia="ar-SA"/>
    </w:rPr>
  </w:style>
  <w:style w:type="paragraph" w:customStyle="1" w:styleId="Heading22">
    <w:name w:val="Heading 22"/>
    <w:basedOn w:val="Heading2"/>
    <w:link w:val="Heading22Char"/>
    <w:qFormat/>
    <w:rsid w:val="00EC7F91"/>
    <w:pPr>
      <w:numPr>
        <w:ilvl w:val="0"/>
        <w:numId w:val="0"/>
      </w:numPr>
      <w:suppressAutoHyphens w:val="0"/>
      <w:jc w:val="center"/>
    </w:pPr>
    <w:rPr>
      <w:rFonts w:cs="Times New Roman"/>
      <w:b/>
      <w:sz w:val="22"/>
      <w:szCs w:val="22"/>
    </w:rPr>
  </w:style>
  <w:style w:type="character" w:customStyle="1" w:styleId="Heading22Char">
    <w:name w:val="Heading 22 Char"/>
    <w:link w:val="Heading22"/>
    <w:rsid w:val="00EC7F91"/>
    <w:rPr>
      <w:rFonts w:eastAsia="Times New Roman" w:cs="Times New Roman"/>
      <w:b/>
      <w:caps/>
      <w:sz w:val="22"/>
      <w:szCs w:val="22"/>
      <w:lang w:eastAsia="ar-SA"/>
    </w:rPr>
  </w:style>
  <w:style w:type="paragraph" w:customStyle="1" w:styleId="Slike">
    <w:name w:val="Slike"/>
    <w:aliases w:val="tabele"/>
    <w:basedOn w:val="Normal"/>
    <w:link w:val="SlikeChar"/>
    <w:qFormat/>
    <w:rsid w:val="008F76F1"/>
    <w:pPr>
      <w:suppressAutoHyphens w:val="0"/>
      <w:jc w:val="center"/>
    </w:pPr>
    <w:rPr>
      <w:rFonts w:ascii="Calibri" w:hAnsi="Calibri" w:cs="Times New Roman"/>
      <w:b/>
      <w:bCs/>
      <w:color w:val="4F81BD"/>
      <w:sz w:val="18"/>
      <w:szCs w:val="18"/>
      <w:lang w:eastAsia="en-US"/>
    </w:rPr>
  </w:style>
  <w:style w:type="character" w:customStyle="1" w:styleId="SlikeChar">
    <w:name w:val="Slike Char"/>
    <w:aliases w:val="tabele Char"/>
    <w:link w:val="Slike"/>
    <w:rsid w:val="008F76F1"/>
    <w:rPr>
      <w:rFonts w:ascii="Calibri" w:eastAsia="Times New Roman" w:hAnsi="Calibri" w:cs="Times New Roman"/>
      <w:b/>
      <w:bCs/>
      <w:color w:val="4F81BD"/>
      <w:sz w:val="18"/>
      <w:szCs w:val="18"/>
      <w:lang w:eastAsia="en-US"/>
    </w:rPr>
  </w:style>
  <w:style w:type="paragraph" w:customStyle="1" w:styleId="Achievement">
    <w:name w:val="Achievement"/>
    <w:basedOn w:val="BodyText"/>
    <w:rsid w:val="008F76F1"/>
    <w:pPr>
      <w:numPr>
        <w:numId w:val="15"/>
      </w:numPr>
      <w:tabs>
        <w:tab w:val="clear" w:pos="360"/>
      </w:tabs>
      <w:suppressAutoHyphens w:val="0"/>
      <w:spacing w:after="60" w:line="220" w:lineRule="atLeast"/>
    </w:pPr>
    <w:rPr>
      <w:rFonts w:ascii="Arial" w:eastAsia="Batang" w:hAnsi="Arial"/>
      <w:b w:val="0"/>
      <w:spacing w:val="-5"/>
      <w:sz w:val="20"/>
      <w:lang w:val="en-US" w:eastAsia="en-US"/>
    </w:rPr>
  </w:style>
  <w:style w:type="paragraph" w:styleId="ListContinue">
    <w:name w:val="List Continue"/>
    <w:basedOn w:val="Normal"/>
    <w:rsid w:val="008F76F1"/>
    <w:pPr>
      <w:suppressAutoHyphens w:val="0"/>
      <w:overflowPunct w:val="0"/>
      <w:autoSpaceDE w:val="0"/>
      <w:autoSpaceDN w:val="0"/>
      <w:adjustRightInd w:val="0"/>
      <w:spacing w:after="120"/>
      <w:ind w:left="283"/>
      <w:textAlignment w:val="baseline"/>
    </w:pPr>
    <w:rPr>
      <w:rFonts w:ascii="Times New Roman" w:hAnsi="Times New Roman" w:cs="Times New Roman"/>
      <w:sz w:val="24"/>
      <w:szCs w:val="20"/>
      <w:lang w:eastAsia="sl-SI"/>
    </w:rPr>
  </w:style>
  <w:style w:type="paragraph" w:styleId="PlainText">
    <w:name w:val="Plain Text"/>
    <w:basedOn w:val="Normal"/>
    <w:link w:val="PlainTextChar"/>
    <w:rsid w:val="008F76F1"/>
    <w:pPr>
      <w:suppressAutoHyphens w:val="0"/>
      <w:jc w:val="left"/>
    </w:pPr>
    <w:rPr>
      <w:rFonts w:ascii="Courier New" w:hAnsi="Courier New" w:cs="Courier New"/>
      <w:szCs w:val="20"/>
      <w:lang w:val="en-US" w:eastAsia="en-US"/>
    </w:rPr>
  </w:style>
  <w:style w:type="character" w:customStyle="1" w:styleId="PlainTextChar">
    <w:name w:val="Plain Text Char"/>
    <w:link w:val="PlainText"/>
    <w:rsid w:val="008F76F1"/>
    <w:rPr>
      <w:rFonts w:ascii="Courier New" w:eastAsia="Times New Roman" w:hAnsi="Courier New" w:cs="Courier New"/>
      <w:lang w:val="en-US" w:eastAsia="en-US"/>
    </w:rPr>
  </w:style>
  <w:style w:type="character" w:customStyle="1" w:styleId="small1">
    <w:name w:val="small1"/>
    <w:rsid w:val="008F76F1"/>
    <w:rPr>
      <w:sz w:val="22"/>
      <w:szCs w:val="22"/>
    </w:rPr>
  </w:style>
  <w:style w:type="paragraph" w:customStyle="1" w:styleId="n">
    <w:name w:val="n"/>
    <w:basedOn w:val="BodyText3"/>
    <w:rsid w:val="008F76F1"/>
    <w:pPr>
      <w:suppressAutoHyphens w:val="0"/>
    </w:pPr>
    <w:rPr>
      <w:rFonts w:cs="Times New Roman"/>
      <w:sz w:val="20"/>
      <w:lang w:eastAsia="en-US"/>
    </w:rPr>
  </w:style>
  <w:style w:type="table" w:styleId="TableGrid">
    <w:name w:val="Table Grid"/>
    <w:basedOn w:val="TableNormal"/>
    <w:uiPriority w:val="59"/>
    <w:rsid w:val="008F76F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8F76F1"/>
    <w:pPr>
      <w:widowControl w:val="0"/>
      <w:overflowPunct w:val="0"/>
      <w:autoSpaceDE w:val="0"/>
      <w:autoSpaceDN w:val="0"/>
      <w:adjustRightInd w:val="0"/>
      <w:textAlignment w:val="baseline"/>
    </w:pPr>
    <w:rPr>
      <w:rFonts w:ascii="Times New Roman" w:eastAsia="Times New Roman" w:hAnsi="Times New Roman" w:cs="Times New Roman"/>
      <w:lang w:eastAsia="en-US"/>
    </w:rPr>
  </w:style>
  <w:style w:type="paragraph" w:customStyle="1" w:styleId="normal1">
    <w:name w:val="normal1"/>
    <w:basedOn w:val="Normal"/>
    <w:rsid w:val="008F76F1"/>
    <w:pPr>
      <w:suppressAutoHyphens w:val="0"/>
      <w:spacing w:line="360" w:lineRule="auto"/>
    </w:pPr>
    <w:rPr>
      <w:rFonts w:ascii="CG Times (WN)" w:hAnsi="CG Times (WN)" w:cs="Times New Roman"/>
      <w:szCs w:val="20"/>
      <w:lang w:val="en-US" w:eastAsia="en-US"/>
    </w:rPr>
  </w:style>
  <w:style w:type="paragraph" w:customStyle="1" w:styleId="Radivoj">
    <w:name w:val="Radivoj"/>
    <w:basedOn w:val="Normal"/>
    <w:rsid w:val="008F76F1"/>
    <w:pPr>
      <w:suppressAutoHyphens w:val="0"/>
      <w:jc w:val="left"/>
    </w:pPr>
    <w:rPr>
      <w:rFonts w:cs="Times New Roman"/>
      <w:sz w:val="24"/>
      <w:szCs w:val="20"/>
      <w:lang w:eastAsia="sl-SI"/>
    </w:rPr>
  </w:style>
  <w:style w:type="paragraph" w:customStyle="1" w:styleId="StyleHeading2">
    <w:name w:val="Style Heading 2"/>
    <w:basedOn w:val="Heading1"/>
    <w:rsid w:val="008F76F1"/>
    <w:pPr>
      <w:numPr>
        <w:numId w:val="0"/>
      </w:numPr>
      <w:suppressAutoHyphens w:val="0"/>
      <w:jc w:val="left"/>
    </w:pPr>
    <w:rPr>
      <w:rFonts w:ascii="Cambria" w:hAnsi="Cambria" w:cs="Times New Roman"/>
      <w:b/>
      <w:bCs/>
      <w:kern w:val="32"/>
      <w:lang w:eastAsia="sl-SI"/>
    </w:rPr>
  </w:style>
  <w:style w:type="paragraph" w:customStyle="1" w:styleId="Naslov1">
    <w:name w:val="Naslov1"/>
    <w:basedOn w:val="Heading3"/>
    <w:rsid w:val="008F76F1"/>
    <w:pPr>
      <w:numPr>
        <w:ilvl w:val="0"/>
        <w:numId w:val="0"/>
      </w:numPr>
      <w:suppressAutoHyphens w:val="0"/>
      <w:spacing w:before="0" w:after="0"/>
      <w:jc w:val="left"/>
      <w:outlineLvl w:val="9"/>
    </w:pPr>
    <w:rPr>
      <w:rFonts w:ascii="Times New Roman" w:hAnsi="Times New Roman" w:cs="Times New Roman"/>
      <w:b/>
      <w:bCs w:val="0"/>
      <w:sz w:val="28"/>
      <w:szCs w:val="20"/>
      <w:lang w:val="en-US" w:eastAsia="en-US"/>
    </w:rPr>
  </w:style>
  <w:style w:type="character" w:styleId="FootnoteReference">
    <w:name w:val="footnote reference"/>
    <w:semiHidden/>
    <w:rsid w:val="008F76F1"/>
    <w:rPr>
      <w:vertAlign w:val="superscript"/>
    </w:rPr>
  </w:style>
  <w:style w:type="paragraph" w:styleId="ListBullet">
    <w:name w:val="List Bullet"/>
    <w:basedOn w:val="Normal"/>
    <w:autoRedefine/>
    <w:uiPriority w:val="99"/>
    <w:unhideWhenUsed/>
    <w:rsid w:val="008F76F1"/>
    <w:pPr>
      <w:numPr>
        <w:numId w:val="16"/>
      </w:numPr>
      <w:suppressAutoHyphens w:val="0"/>
      <w:spacing w:before="120" w:after="120"/>
    </w:pPr>
    <w:rPr>
      <w:rFonts w:eastAsia="Calibri" w:cs="Times New Roman"/>
      <w:i/>
      <w:szCs w:val="20"/>
      <w:lang w:eastAsia="sl-SI"/>
    </w:rPr>
  </w:style>
  <w:style w:type="paragraph" w:customStyle="1" w:styleId="StyleHeading211ptBoldCentered">
    <w:name w:val="Style Heading 2 + 11 pt Bold Centered"/>
    <w:basedOn w:val="Heading2"/>
    <w:autoRedefine/>
    <w:rsid w:val="008F76F1"/>
    <w:pPr>
      <w:numPr>
        <w:ilvl w:val="0"/>
        <w:numId w:val="0"/>
      </w:numPr>
      <w:suppressAutoHyphens w:val="0"/>
      <w:jc w:val="center"/>
    </w:pPr>
    <w:rPr>
      <w:rFonts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80685">
      <w:bodyDiv w:val="1"/>
      <w:marLeft w:val="0"/>
      <w:marRight w:val="0"/>
      <w:marTop w:val="0"/>
      <w:marBottom w:val="0"/>
      <w:divBdr>
        <w:top w:val="none" w:sz="0" w:space="0" w:color="auto"/>
        <w:left w:val="none" w:sz="0" w:space="0" w:color="auto"/>
        <w:bottom w:val="none" w:sz="0" w:space="0" w:color="auto"/>
        <w:right w:val="none" w:sz="0" w:space="0" w:color="auto"/>
      </w:divBdr>
    </w:div>
    <w:div w:id="280377585">
      <w:bodyDiv w:val="1"/>
      <w:marLeft w:val="0"/>
      <w:marRight w:val="0"/>
      <w:marTop w:val="0"/>
      <w:marBottom w:val="0"/>
      <w:divBdr>
        <w:top w:val="none" w:sz="0" w:space="0" w:color="auto"/>
        <w:left w:val="none" w:sz="0" w:space="0" w:color="auto"/>
        <w:bottom w:val="none" w:sz="0" w:space="0" w:color="auto"/>
        <w:right w:val="none" w:sz="0" w:space="0" w:color="auto"/>
      </w:divBdr>
    </w:div>
    <w:div w:id="338047366">
      <w:bodyDiv w:val="1"/>
      <w:marLeft w:val="0"/>
      <w:marRight w:val="0"/>
      <w:marTop w:val="0"/>
      <w:marBottom w:val="0"/>
      <w:divBdr>
        <w:top w:val="none" w:sz="0" w:space="0" w:color="auto"/>
        <w:left w:val="none" w:sz="0" w:space="0" w:color="auto"/>
        <w:bottom w:val="none" w:sz="0" w:space="0" w:color="auto"/>
        <w:right w:val="none" w:sz="0" w:space="0" w:color="auto"/>
      </w:divBdr>
    </w:div>
    <w:div w:id="436945172">
      <w:bodyDiv w:val="1"/>
      <w:marLeft w:val="0"/>
      <w:marRight w:val="0"/>
      <w:marTop w:val="0"/>
      <w:marBottom w:val="0"/>
      <w:divBdr>
        <w:top w:val="none" w:sz="0" w:space="0" w:color="auto"/>
        <w:left w:val="none" w:sz="0" w:space="0" w:color="auto"/>
        <w:bottom w:val="none" w:sz="0" w:space="0" w:color="auto"/>
        <w:right w:val="none" w:sz="0" w:space="0" w:color="auto"/>
      </w:divBdr>
    </w:div>
    <w:div w:id="512887664">
      <w:bodyDiv w:val="1"/>
      <w:marLeft w:val="0"/>
      <w:marRight w:val="0"/>
      <w:marTop w:val="0"/>
      <w:marBottom w:val="0"/>
      <w:divBdr>
        <w:top w:val="none" w:sz="0" w:space="0" w:color="auto"/>
        <w:left w:val="none" w:sz="0" w:space="0" w:color="auto"/>
        <w:bottom w:val="none" w:sz="0" w:space="0" w:color="auto"/>
        <w:right w:val="none" w:sz="0" w:space="0" w:color="auto"/>
      </w:divBdr>
    </w:div>
    <w:div w:id="1096246454">
      <w:bodyDiv w:val="1"/>
      <w:marLeft w:val="0"/>
      <w:marRight w:val="0"/>
      <w:marTop w:val="0"/>
      <w:marBottom w:val="0"/>
      <w:divBdr>
        <w:top w:val="none" w:sz="0" w:space="0" w:color="auto"/>
        <w:left w:val="none" w:sz="0" w:space="0" w:color="auto"/>
        <w:bottom w:val="none" w:sz="0" w:space="0" w:color="auto"/>
        <w:right w:val="none" w:sz="0" w:space="0" w:color="auto"/>
      </w:divBdr>
    </w:div>
    <w:div w:id="1444227295">
      <w:bodyDiv w:val="1"/>
      <w:marLeft w:val="0"/>
      <w:marRight w:val="0"/>
      <w:marTop w:val="0"/>
      <w:marBottom w:val="0"/>
      <w:divBdr>
        <w:top w:val="none" w:sz="0" w:space="0" w:color="auto"/>
        <w:left w:val="none" w:sz="0" w:space="0" w:color="auto"/>
        <w:bottom w:val="none" w:sz="0" w:space="0" w:color="auto"/>
        <w:right w:val="none" w:sz="0" w:space="0" w:color="auto"/>
      </w:divBdr>
    </w:div>
    <w:div w:id="1893926819">
      <w:bodyDiv w:val="1"/>
      <w:marLeft w:val="0"/>
      <w:marRight w:val="0"/>
      <w:marTop w:val="0"/>
      <w:marBottom w:val="0"/>
      <w:divBdr>
        <w:top w:val="none" w:sz="0" w:space="0" w:color="auto"/>
        <w:left w:val="none" w:sz="0" w:space="0" w:color="auto"/>
        <w:bottom w:val="none" w:sz="0" w:space="0" w:color="auto"/>
        <w:right w:val="none" w:sz="0" w:space="0" w:color="auto"/>
      </w:divBdr>
    </w:div>
    <w:div w:id="211158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jn.gov.si"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image" Target="media/image20.wmf"/><Relationship Id="rId17" Type="http://schemas.openxmlformats.org/officeDocument/2006/relationships/footer" Target="footer3.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ejn.gov.si"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ejn.gov.si/ponudba/pages/aktualno/aktualno_jnc_podrobno.xhtml?zadevaId=42966" TargetMode="External"/><Relationship Id="rId28" Type="http://schemas.openxmlformats.org/officeDocument/2006/relationships/hyperlink" Target="http://www.enarocanje.si" TargetMode="Externa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jn.gov.si" TargetMode="External"/><Relationship Id="rId27" Type="http://schemas.openxmlformats.org/officeDocument/2006/relationships/package" Target="embeddings/Microsoft_Visio_Drawing.vsdx"/><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C908A3E0ED5C41913720405087CB35" ma:contentTypeVersion="12" ma:contentTypeDescription="Create a new document." ma:contentTypeScope="" ma:versionID="836e52cd49fd59e07e203dc4cd36a0c7">
  <xsd:schema xmlns:xsd="http://www.w3.org/2001/XMLSchema" xmlns:xs="http://www.w3.org/2001/XMLSchema" xmlns:p="http://schemas.microsoft.com/office/2006/metadata/properties" xmlns:ns2="3158be5c-4c0f-413c-a273-4716c1f4e510" xmlns:ns3="c2291c9a-d636-4b06-a0df-5421cffdc4ad" targetNamespace="http://schemas.microsoft.com/office/2006/metadata/properties" ma:root="true" ma:fieldsID="72ccdf5a1968cfe9b0d7a33f99cacb88" ns2:_="" ns3:_="">
    <xsd:import namespace="3158be5c-4c0f-413c-a273-4716c1f4e510"/>
    <xsd:import namespace="c2291c9a-d636-4b06-a0df-5421cffdc4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58be5c-4c0f-413c-a273-4716c1f4e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291c9a-d636-4b06-a0df-5421cffdc4a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158be5c-4c0f-413c-a273-4716c1f4e5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D9A8E-45A4-49BF-9BAF-CDA0FB290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58be5c-4c0f-413c-a273-4716c1f4e510"/>
    <ds:schemaRef ds:uri="c2291c9a-d636-4b06-a0df-5421cffdc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6CA96-4F28-4D63-983B-8FFF7E3330DE}">
  <ds:schemaRefs>
    <ds:schemaRef ds:uri="http://schemas.microsoft.com/office/2006/metadata/properties"/>
    <ds:schemaRef ds:uri="http://schemas.microsoft.com/office/infopath/2007/PartnerControls"/>
    <ds:schemaRef ds:uri="3158be5c-4c0f-413c-a273-4716c1f4e510"/>
  </ds:schemaRefs>
</ds:datastoreItem>
</file>

<file path=customXml/itemProps3.xml><?xml version="1.0" encoding="utf-8"?>
<ds:datastoreItem xmlns:ds="http://schemas.openxmlformats.org/officeDocument/2006/customXml" ds:itemID="{D22E4D4C-0141-4E5F-839F-52583047C8F7}">
  <ds:schemaRefs>
    <ds:schemaRef ds:uri="http://schemas.microsoft.com/sharepoint/v3/contenttype/forms"/>
  </ds:schemaRefs>
</ds:datastoreItem>
</file>

<file path=customXml/itemProps4.xml><?xml version="1.0" encoding="utf-8"?>
<ds:datastoreItem xmlns:ds="http://schemas.openxmlformats.org/officeDocument/2006/customXml" ds:itemID="{292655D9-0086-4D7D-900E-047EFC58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44</Pages>
  <Words>13510</Words>
  <Characters>77011</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90341</CharactersWithSpaces>
  <SharedDoc>false</SharedDoc>
  <HLinks>
    <vt:vector size="54" baseType="variant">
      <vt:variant>
        <vt:i4>4653073</vt:i4>
      </vt:variant>
      <vt:variant>
        <vt:i4>282</vt:i4>
      </vt:variant>
      <vt:variant>
        <vt:i4>0</vt:i4>
      </vt:variant>
      <vt:variant>
        <vt:i4>5</vt:i4>
      </vt:variant>
      <vt:variant>
        <vt:lpwstr>https://ejn.gov.si/espd/</vt:lpwstr>
      </vt:variant>
      <vt:variant>
        <vt:lpwstr/>
      </vt:variant>
      <vt:variant>
        <vt:i4>786519</vt:i4>
      </vt:variant>
      <vt:variant>
        <vt:i4>279</vt:i4>
      </vt:variant>
      <vt:variant>
        <vt:i4>0</vt:i4>
      </vt:variant>
      <vt:variant>
        <vt:i4>5</vt:i4>
      </vt:variant>
      <vt:variant>
        <vt:lpwstr>http://www.enarocanje.si/</vt:lpwstr>
      </vt:variant>
      <vt:variant>
        <vt:lpwstr/>
      </vt:variant>
      <vt:variant>
        <vt:i4>8192041</vt:i4>
      </vt:variant>
      <vt:variant>
        <vt:i4>267</vt:i4>
      </vt:variant>
      <vt:variant>
        <vt:i4>0</vt:i4>
      </vt:variant>
      <vt:variant>
        <vt:i4>5</vt:i4>
      </vt:variant>
      <vt:variant>
        <vt:lpwstr>https://ejn.gov.si/</vt:lpwstr>
      </vt:variant>
      <vt:variant>
        <vt:lpwstr/>
      </vt:variant>
      <vt:variant>
        <vt:i4>1704023</vt:i4>
      </vt:variant>
      <vt:variant>
        <vt:i4>264</vt:i4>
      </vt:variant>
      <vt:variant>
        <vt:i4>0</vt:i4>
      </vt:variant>
      <vt:variant>
        <vt:i4>5</vt:i4>
      </vt:variant>
      <vt:variant>
        <vt:lpwstr>https://ejn.gov.si/ponudba/pages/aktualno/aktualno_jnc_podrobno.xhtml?zadevaId=41499</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Batič</dc:creator>
  <cp:keywords/>
  <cp:lastModifiedBy>Batic Janez</cp:lastModifiedBy>
  <cp:revision>23</cp:revision>
  <cp:lastPrinted>2024-06-06T11:16:00Z</cp:lastPrinted>
  <dcterms:created xsi:type="dcterms:W3CDTF">2024-07-03T10:00:00Z</dcterms:created>
  <dcterms:modified xsi:type="dcterms:W3CDTF">2024-07-05T08:28:00Z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0x010100A8C908A3E0ED5C41913720405087CB35</vt:lpwstr>
  </property>
  <property fmtid="{D5CDD505-2E9C-101B-9397-08002B2CF9AE}" pid="3" name="MediaServiceImageTags">
    <vt:lpwstr/>
  </property>
</Properties>
</file>